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60"/>
        <w:bidiVisual/>
        <w:tblW w:w="10773" w:type="dxa"/>
        <w:tblLayout w:type="fixed"/>
        <w:tblLook w:val="01E0" w:firstRow="1" w:lastRow="1" w:firstColumn="1" w:lastColumn="1" w:noHBand="0" w:noVBand="0"/>
      </w:tblPr>
      <w:tblGrid>
        <w:gridCol w:w="7173"/>
        <w:gridCol w:w="3600"/>
      </w:tblGrid>
      <w:tr w:rsidR="0095324B" w:rsidRPr="00632886" w:rsidTr="005C0301">
        <w:trPr>
          <w:trHeight w:val="1280"/>
        </w:trPr>
        <w:tc>
          <w:tcPr>
            <w:tcW w:w="7173" w:type="dxa"/>
            <w:vAlign w:val="center"/>
          </w:tcPr>
          <w:p w:rsidR="0095324B" w:rsidRPr="00632886" w:rsidRDefault="0095324B" w:rsidP="003E3AB2">
            <w:pPr>
              <w:pStyle w:val="1f2"/>
              <w:spacing w:after="0" w:line="240" w:lineRule="auto"/>
              <w:rPr>
                <w:rtl/>
              </w:rPr>
            </w:pPr>
            <w:bookmarkStart w:id="0" w:name="_GoBack"/>
            <w:bookmarkEnd w:id="0"/>
          </w:p>
        </w:tc>
        <w:tc>
          <w:tcPr>
            <w:tcW w:w="3600" w:type="dxa"/>
            <w:vMerge w:val="restart"/>
          </w:tcPr>
          <w:p w:rsidR="0095324B" w:rsidRPr="00632886" w:rsidRDefault="009817D9" w:rsidP="003E3AB2">
            <w:pPr>
              <w:ind w:right="72"/>
              <w:contextualSpacing/>
              <w:rPr>
                <w:rFonts w:ascii="Arial" w:hAnsi="Arial" w:cs="David"/>
                <w:rtl/>
              </w:rPr>
            </w:pPr>
            <w:r>
              <w:rPr>
                <w:noProof/>
                <w:rtl/>
              </w:rPr>
              <w:drawing>
                <wp:anchor distT="0" distB="0" distL="114300" distR="114300" simplePos="0" relativeHeight="251654656" behindDoc="0" locked="0" layoutInCell="1" allowOverlap="1" wp14:anchorId="2E6F036F" wp14:editId="73E38B98">
                  <wp:simplePos x="0" y="0"/>
                  <wp:positionH relativeFrom="column">
                    <wp:posOffset>2145665</wp:posOffset>
                  </wp:positionH>
                  <wp:positionV relativeFrom="paragraph">
                    <wp:posOffset>109855</wp:posOffset>
                  </wp:positionV>
                  <wp:extent cx="4686300" cy="687070"/>
                  <wp:effectExtent l="0" t="0" r="0" b="0"/>
                  <wp:wrapNone/>
                  <wp:docPr id="9" name="תמונה 12" descr="חמדת לוגו ק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חמדת לוגו קו"/>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687070"/>
                          </a:xfrm>
                          <a:prstGeom prst="rect">
                            <a:avLst/>
                          </a:prstGeom>
                          <a:noFill/>
                        </pic:spPr>
                      </pic:pic>
                    </a:graphicData>
                  </a:graphic>
                  <wp14:sizeRelH relativeFrom="page">
                    <wp14:pctWidth>0</wp14:pctWidth>
                  </wp14:sizeRelH>
                  <wp14:sizeRelV relativeFrom="page">
                    <wp14:pctHeight>0</wp14:pctHeight>
                  </wp14:sizeRelV>
                </wp:anchor>
              </w:drawing>
            </w:r>
            <w:r w:rsidR="00EE39CA">
              <w:rPr>
                <w:rFonts w:ascii="Arial" w:hAnsi="Arial" w:cs="David"/>
                <w:rtl/>
              </w:rPr>
              <w:tab/>
            </w:r>
          </w:p>
          <w:p w:rsidR="0095324B" w:rsidRPr="00632886" w:rsidRDefault="009817D9" w:rsidP="003E3AB2">
            <w:pPr>
              <w:bidi w:val="0"/>
              <w:ind w:left="-108"/>
              <w:contextualSpacing/>
              <w:rPr>
                <w:rFonts w:ascii="Arial" w:hAnsi="Arial" w:cs="David"/>
                <w:sz w:val="4"/>
                <w:szCs w:val="4"/>
              </w:rPr>
            </w:pPr>
            <w:r>
              <w:rPr>
                <w:rFonts w:ascii="Arial" w:hAnsi="Arial" w:cs="David"/>
                <w:noProof/>
                <w:sz w:val="4"/>
                <w:szCs w:val="4"/>
              </w:rPr>
              <w:drawing>
                <wp:inline distT="0" distB="0" distL="0" distR="0" wp14:anchorId="7B6F30FD" wp14:editId="73B753F7">
                  <wp:extent cx="2009775" cy="1828800"/>
                  <wp:effectExtent l="0" t="0" r="9525" b="0"/>
                  <wp:docPr id="5" name="תמונה 1" descr="חמדת ימים לוגו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חמדת ימים לוגו חד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828800"/>
                          </a:xfrm>
                          <a:prstGeom prst="rect">
                            <a:avLst/>
                          </a:prstGeom>
                          <a:noFill/>
                          <a:ln>
                            <a:noFill/>
                          </a:ln>
                        </pic:spPr>
                      </pic:pic>
                    </a:graphicData>
                  </a:graphic>
                </wp:inline>
              </w:drawing>
            </w:r>
          </w:p>
        </w:tc>
      </w:tr>
      <w:tr w:rsidR="0095324B" w:rsidRPr="00632886" w:rsidTr="007E3E60">
        <w:trPr>
          <w:trHeight w:val="87"/>
        </w:trPr>
        <w:tc>
          <w:tcPr>
            <w:tcW w:w="7173" w:type="dxa"/>
          </w:tcPr>
          <w:p w:rsidR="0095324B" w:rsidRPr="00632886" w:rsidRDefault="0095324B" w:rsidP="003E3AB2">
            <w:pPr>
              <w:contextualSpacing/>
              <w:rPr>
                <w:rFonts w:ascii="Arial Black" w:hAnsi="Arial Black" w:cs="David"/>
                <w:b/>
                <w:bCs/>
                <w:iCs/>
                <w:color w:val="993300"/>
                <w:sz w:val="4"/>
                <w:szCs w:val="4"/>
                <w:rtl/>
              </w:rPr>
            </w:pPr>
          </w:p>
          <w:p w:rsidR="0095324B" w:rsidRPr="00632886" w:rsidRDefault="0095324B" w:rsidP="003E3AB2">
            <w:pPr>
              <w:contextualSpacing/>
              <w:rPr>
                <w:rFonts w:ascii="Arial Black" w:hAnsi="Arial Black" w:cs="David"/>
                <w:b/>
                <w:bCs/>
                <w:iCs/>
                <w:color w:val="993300"/>
                <w:sz w:val="4"/>
                <w:szCs w:val="4"/>
              </w:rPr>
            </w:pPr>
          </w:p>
        </w:tc>
        <w:tc>
          <w:tcPr>
            <w:tcW w:w="3600" w:type="dxa"/>
            <w:vMerge/>
          </w:tcPr>
          <w:p w:rsidR="0095324B" w:rsidRPr="00632886" w:rsidRDefault="0095324B" w:rsidP="003E3AB2">
            <w:pPr>
              <w:contextualSpacing/>
              <w:rPr>
                <w:rFonts w:cs="David"/>
                <w:sz w:val="10"/>
                <w:szCs w:val="10"/>
              </w:rPr>
            </w:pPr>
          </w:p>
        </w:tc>
      </w:tr>
      <w:tr w:rsidR="0095324B" w:rsidRPr="00632886" w:rsidTr="00D5699B">
        <w:trPr>
          <w:trHeight w:val="551"/>
        </w:trPr>
        <w:tc>
          <w:tcPr>
            <w:tcW w:w="7173" w:type="dxa"/>
            <w:vAlign w:val="center"/>
          </w:tcPr>
          <w:p w:rsidR="0095324B" w:rsidRPr="00632886" w:rsidRDefault="00EA353F" w:rsidP="00EA353F">
            <w:pPr>
              <w:contextualSpacing/>
              <w:jc w:val="center"/>
              <w:rPr>
                <w:rFonts w:ascii="Arial" w:hAnsi="Arial" w:cs="David"/>
                <w:b/>
                <w:bCs/>
                <w:sz w:val="10"/>
                <w:szCs w:val="10"/>
              </w:rPr>
            </w:pPr>
            <w:r>
              <w:rPr>
                <w:rFonts w:ascii="Arial Black" w:hAnsi="Arial Black" w:cs="David" w:hint="cs"/>
                <w:b/>
                <w:bCs/>
                <w:iCs/>
                <w:color w:val="993300"/>
                <w:sz w:val="48"/>
                <w:szCs w:val="48"/>
                <w:rtl/>
              </w:rPr>
              <w:t>נצבים</w:t>
            </w:r>
            <w:r w:rsidR="009919F4">
              <w:rPr>
                <w:rFonts w:ascii="Arial Black" w:hAnsi="Arial Black" w:cs="David" w:hint="cs"/>
                <w:b/>
                <w:bCs/>
                <w:iCs/>
                <w:color w:val="993300"/>
                <w:sz w:val="32"/>
                <w:szCs w:val="32"/>
                <w:rtl/>
              </w:rPr>
              <w:t xml:space="preserve"> </w:t>
            </w:r>
            <w:r w:rsidR="0095324B" w:rsidRPr="00632886">
              <w:rPr>
                <w:rFonts w:ascii="Arial Black" w:hAnsi="Arial Black" w:cs="David" w:hint="eastAsia"/>
                <w:b/>
                <w:bCs/>
                <w:iCs/>
                <w:color w:val="993300"/>
                <w:sz w:val="32"/>
                <w:szCs w:val="32"/>
                <w:rtl/>
              </w:rPr>
              <w:t>תשע</w:t>
            </w:r>
            <w:r w:rsidR="0095324B" w:rsidRPr="00632886">
              <w:rPr>
                <w:rFonts w:ascii="Arial Black" w:hAnsi="Arial Black" w:cs="David"/>
                <w:b/>
                <w:bCs/>
                <w:iCs/>
                <w:color w:val="993300"/>
                <w:sz w:val="32"/>
                <w:szCs w:val="32"/>
                <w:rtl/>
              </w:rPr>
              <w:t>"</w:t>
            </w:r>
            <w:r w:rsidR="0095324B">
              <w:rPr>
                <w:rFonts w:ascii="Arial Black" w:hAnsi="Arial Black" w:cs="David" w:hint="eastAsia"/>
                <w:b/>
                <w:bCs/>
                <w:iCs/>
                <w:color w:val="993300"/>
                <w:sz w:val="32"/>
                <w:szCs w:val="32"/>
                <w:rtl/>
              </w:rPr>
              <w:t>ו</w:t>
            </w:r>
          </w:p>
        </w:tc>
        <w:tc>
          <w:tcPr>
            <w:tcW w:w="3600" w:type="dxa"/>
            <w:vMerge/>
          </w:tcPr>
          <w:p w:rsidR="0095324B" w:rsidRPr="00632886" w:rsidRDefault="0095324B" w:rsidP="003E3AB2">
            <w:pPr>
              <w:contextualSpacing/>
              <w:rPr>
                <w:rFonts w:cs="David"/>
              </w:rPr>
            </w:pPr>
          </w:p>
        </w:tc>
      </w:tr>
      <w:tr w:rsidR="0095324B" w:rsidRPr="00632886" w:rsidTr="00D5699B">
        <w:trPr>
          <w:trHeight w:val="616"/>
        </w:trPr>
        <w:tc>
          <w:tcPr>
            <w:tcW w:w="7173" w:type="dxa"/>
            <w:vAlign w:val="center"/>
          </w:tcPr>
          <w:p w:rsidR="0095324B" w:rsidRPr="0059694B" w:rsidRDefault="009817D9" w:rsidP="003E3AB2">
            <w:pPr>
              <w:contextualSpacing/>
              <w:jc w:val="center"/>
              <w:rPr>
                <w:rFonts w:cs="David"/>
                <w:color w:val="0000FF"/>
                <w:sz w:val="52"/>
                <w:szCs w:val="52"/>
              </w:rPr>
            </w:pPr>
            <w:r>
              <w:rPr>
                <w:rFonts w:cs="David"/>
                <w:noProof/>
                <w:color w:val="0000FF"/>
                <w:sz w:val="52"/>
                <w:szCs w:val="52"/>
              </w:rPr>
              <w:drawing>
                <wp:inline distT="0" distB="0" distL="0" distR="0" wp14:anchorId="5B1D26E3" wp14:editId="0869AB8F">
                  <wp:extent cx="2105025" cy="457200"/>
                  <wp:effectExtent l="0" t="0" r="9525" b="0"/>
                  <wp:docPr id="4" name="תמונה 2" descr="פרשת שבו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פרשת שבו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inline>
              </w:drawing>
            </w:r>
          </w:p>
        </w:tc>
        <w:tc>
          <w:tcPr>
            <w:tcW w:w="3600" w:type="dxa"/>
            <w:vMerge/>
          </w:tcPr>
          <w:p w:rsidR="0095324B" w:rsidRPr="00632886" w:rsidRDefault="0095324B" w:rsidP="003E3AB2">
            <w:pPr>
              <w:ind w:right="34"/>
              <w:contextualSpacing/>
              <w:rPr>
                <w:rFonts w:cs="David"/>
                <w:b/>
                <w:bCs/>
                <w:color w:val="0000FF"/>
                <w:sz w:val="52"/>
                <w:szCs w:val="52"/>
                <w:u w:val="double"/>
              </w:rPr>
            </w:pPr>
          </w:p>
        </w:tc>
      </w:tr>
      <w:tr w:rsidR="0095324B" w:rsidRPr="00632886" w:rsidTr="007E3E60">
        <w:trPr>
          <w:trHeight w:val="682"/>
        </w:trPr>
        <w:tc>
          <w:tcPr>
            <w:tcW w:w="7173" w:type="dxa"/>
          </w:tcPr>
          <w:p w:rsidR="00C57A00" w:rsidRPr="00C57A00" w:rsidRDefault="00C57A00" w:rsidP="003E3AB2">
            <w:pPr>
              <w:contextualSpacing/>
              <w:jc w:val="center"/>
              <w:rPr>
                <w:rFonts w:ascii="Calibri" w:eastAsia="Calibri" w:hAnsi="Calibri" w:cs="David"/>
                <w:b/>
                <w:bCs/>
                <w:sz w:val="4"/>
                <w:szCs w:val="4"/>
                <w:u w:val="single"/>
                <w:rtl/>
              </w:rPr>
            </w:pPr>
          </w:p>
          <w:p w:rsidR="006C1848" w:rsidRPr="006C1848" w:rsidRDefault="006C1848" w:rsidP="006C1848">
            <w:pPr>
              <w:jc w:val="center"/>
              <w:rPr>
                <w:rFonts w:ascii="David" w:hAnsi="David" w:cs="FrankRuehl"/>
                <w:sz w:val="44"/>
                <w:szCs w:val="44"/>
                <w:rtl/>
              </w:rPr>
            </w:pPr>
            <w:r w:rsidRPr="006C1848">
              <w:rPr>
                <w:rFonts w:ascii="David" w:hAnsi="David" w:cs="FrankRuehl" w:hint="cs"/>
                <w:sz w:val="44"/>
                <w:szCs w:val="44"/>
                <w:rtl/>
              </w:rPr>
              <w:t xml:space="preserve">על הַנִּסְתָּרֹת ועל </w:t>
            </w:r>
            <w:proofErr w:type="spellStart"/>
            <w:r w:rsidRPr="006C1848">
              <w:rPr>
                <w:rFonts w:ascii="David" w:hAnsi="David" w:cs="FrankRuehl" w:hint="cs"/>
                <w:sz w:val="44"/>
                <w:szCs w:val="44"/>
                <w:rtl/>
              </w:rPr>
              <w:t>הַנִּגְלֹת</w:t>
            </w:r>
            <w:proofErr w:type="spellEnd"/>
          </w:p>
          <w:p w:rsidR="00462D72" w:rsidRPr="00462D72" w:rsidRDefault="00462D72" w:rsidP="00462D72">
            <w:pPr>
              <w:jc w:val="center"/>
              <w:rPr>
                <w:rFonts w:eastAsia="Calibri" w:cs="FrankRuehl"/>
                <w:b/>
                <w:bCs/>
                <w:sz w:val="8"/>
                <w:szCs w:val="8"/>
                <w:rtl/>
              </w:rPr>
            </w:pPr>
            <w:r w:rsidRPr="00462D72">
              <w:rPr>
                <w:rFonts w:eastAsia="Calibri" w:cs="FrankRuehl" w:hint="cs"/>
                <w:b/>
                <w:bCs/>
                <w:sz w:val="8"/>
                <w:szCs w:val="8"/>
                <w:rtl/>
              </w:rPr>
              <w:t>________________________________________________________</w:t>
            </w:r>
          </w:p>
          <w:p w:rsidR="009E16C0" w:rsidRPr="009E16C0" w:rsidRDefault="009E16C0" w:rsidP="003E3AB2">
            <w:pPr>
              <w:contextualSpacing/>
              <w:jc w:val="center"/>
              <w:rPr>
                <w:rFonts w:eastAsia="Calibri" w:cs="David"/>
                <w:b/>
                <w:bCs/>
                <w:sz w:val="10"/>
                <w:szCs w:val="10"/>
                <w:rtl/>
              </w:rPr>
            </w:pPr>
          </w:p>
          <w:p w:rsidR="0095324B" w:rsidRPr="00F4105F" w:rsidRDefault="0095324B" w:rsidP="003E3AB2">
            <w:pPr>
              <w:contextualSpacing/>
              <w:jc w:val="center"/>
              <w:rPr>
                <w:b/>
                <w:bCs/>
                <w:color w:val="000000"/>
                <w:sz w:val="12"/>
                <w:szCs w:val="12"/>
                <w:u w:val="single"/>
              </w:rPr>
            </w:pPr>
            <w:r w:rsidRPr="002A45F0">
              <w:rPr>
                <w:rFonts w:ascii="Arial" w:hAnsi="Arial" w:cs="David"/>
                <w:color w:val="000000"/>
                <w:rtl/>
              </w:rPr>
              <w:t>הרב יוסף כרמל</w:t>
            </w:r>
            <w:r w:rsidRPr="002A45F0">
              <w:rPr>
                <w:rFonts w:cs="David"/>
                <w:color w:val="000000"/>
                <w:rtl/>
              </w:rPr>
              <w:t>, ראש</w:t>
            </w:r>
            <w:r w:rsidRPr="002A45F0">
              <w:rPr>
                <w:rFonts w:ascii="Arial" w:hAnsi="Arial" w:cs="David"/>
                <w:color w:val="000000"/>
                <w:rtl/>
              </w:rPr>
              <w:t xml:space="preserve"> כולל </w:t>
            </w:r>
            <w:r w:rsidR="000C3394">
              <w:rPr>
                <w:rFonts w:ascii="Arial" w:hAnsi="Arial" w:cs="David" w:hint="cs"/>
                <w:color w:val="000000"/>
                <w:rtl/>
              </w:rPr>
              <w:t>'</w:t>
            </w:r>
            <w:r w:rsidRPr="002A45F0">
              <w:rPr>
                <w:rFonts w:ascii="Arial" w:hAnsi="Arial" w:cs="David"/>
                <w:color w:val="000000"/>
                <w:rtl/>
              </w:rPr>
              <w:t>ארץ חמדה</w:t>
            </w:r>
            <w:r w:rsidR="000C3394">
              <w:rPr>
                <w:rFonts w:ascii="Arial" w:hAnsi="Arial" w:cs="David" w:hint="cs"/>
                <w:color w:val="000000"/>
                <w:rtl/>
              </w:rPr>
              <w:t>'</w:t>
            </w:r>
          </w:p>
        </w:tc>
        <w:tc>
          <w:tcPr>
            <w:tcW w:w="3600" w:type="dxa"/>
            <w:vMerge/>
          </w:tcPr>
          <w:p w:rsidR="0095324B" w:rsidRPr="002A45F0" w:rsidRDefault="0095324B" w:rsidP="003E3AB2">
            <w:pPr>
              <w:ind w:right="34"/>
              <w:contextualSpacing/>
              <w:rPr>
                <w:rFonts w:cs="David"/>
                <w:b/>
                <w:bCs/>
                <w:color w:val="000000"/>
                <w:sz w:val="52"/>
                <w:szCs w:val="52"/>
                <w:u w:val="double"/>
              </w:rPr>
            </w:pPr>
          </w:p>
        </w:tc>
      </w:tr>
      <w:tr w:rsidR="0095324B" w:rsidRPr="00BD176B" w:rsidTr="00EB4463">
        <w:trPr>
          <w:trHeight w:val="8832"/>
        </w:trPr>
        <w:tc>
          <w:tcPr>
            <w:tcW w:w="10773" w:type="dxa"/>
            <w:gridSpan w:val="2"/>
          </w:tcPr>
          <w:p w:rsidR="00B01B40" w:rsidRPr="006C1848" w:rsidRDefault="00B01B40" w:rsidP="003E3AB2">
            <w:pPr>
              <w:contextualSpacing/>
              <w:rPr>
                <w:rFonts w:cs="David"/>
                <w:sz w:val="8"/>
                <w:szCs w:val="8"/>
                <w:rtl/>
              </w:rPr>
            </w:pPr>
          </w:p>
          <w:p w:rsidR="006C1848" w:rsidRPr="006C1848" w:rsidRDefault="006C1848" w:rsidP="006C1848">
            <w:pPr>
              <w:ind w:left="425"/>
              <w:rPr>
                <w:rFonts w:ascii="David" w:hAnsi="David" w:cs="David"/>
                <w:sz w:val="20"/>
                <w:szCs w:val="20"/>
                <w:rtl/>
              </w:rPr>
            </w:pPr>
            <w:r w:rsidRPr="006C1848">
              <w:rPr>
                <w:rFonts w:ascii="David" w:hAnsi="David" w:cs="David" w:hint="cs"/>
                <w:sz w:val="23"/>
                <w:szCs w:val="23"/>
                <w:rtl/>
              </w:rPr>
              <w:t>"הַנִּסְתָּרֹת</w:t>
            </w:r>
            <w:r w:rsidRPr="006C1848">
              <w:rPr>
                <w:rFonts w:ascii="David" w:hAnsi="David" w:cs="David"/>
                <w:sz w:val="23"/>
                <w:szCs w:val="23"/>
                <w:rtl/>
              </w:rPr>
              <w:t xml:space="preserve"> </w:t>
            </w:r>
            <w:r w:rsidRPr="006C1848">
              <w:rPr>
                <w:rFonts w:ascii="David" w:hAnsi="David" w:cs="David" w:hint="cs"/>
                <w:sz w:val="23"/>
                <w:szCs w:val="23"/>
                <w:rtl/>
              </w:rPr>
              <w:t>לַיקֹוָק</w:t>
            </w:r>
            <w:r w:rsidRPr="006C1848">
              <w:rPr>
                <w:rFonts w:ascii="David" w:hAnsi="David" w:cs="David"/>
                <w:sz w:val="23"/>
                <w:szCs w:val="23"/>
                <w:rtl/>
              </w:rPr>
              <w:t xml:space="preserve"> </w:t>
            </w:r>
            <w:proofErr w:type="spellStart"/>
            <w:r w:rsidRPr="006C1848">
              <w:rPr>
                <w:rFonts w:ascii="David" w:hAnsi="David" w:cs="David" w:hint="cs"/>
                <w:sz w:val="23"/>
                <w:szCs w:val="23"/>
                <w:rtl/>
              </w:rPr>
              <w:t>אֱלֹקינו</w:t>
            </w:r>
            <w:proofErr w:type="spellEnd"/>
            <w:r w:rsidRPr="006C1848">
              <w:rPr>
                <w:rFonts w:ascii="David" w:hAnsi="David" w:cs="David" w:hint="cs"/>
                <w:sz w:val="23"/>
                <w:szCs w:val="23"/>
                <w:rtl/>
              </w:rPr>
              <w:t>ּ</w:t>
            </w:r>
            <w:r w:rsidRPr="006C1848">
              <w:rPr>
                <w:rFonts w:ascii="David" w:hAnsi="David" w:cs="David"/>
                <w:sz w:val="23"/>
                <w:szCs w:val="23"/>
                <w:rtl/>
              </w:rPr>
              <w:t xml:space="preserve"> </w:t>
            </w:r>
            <w:proofErr w:type="spellStart"/>
            <w:r w:rsidRPr="006C1848">
              <w:rPr>
                <w:rFonts w:ascii="David" w:hAnsi="David" w:cs="David" w:hint="cs"/>
                <w:sz w:val="23"/>
                <w:szCs w:val="23"/>
                <w:rtl/>
              </w:rPr>
              <w:t>וְהַנִּגְלֹת</w:t>
            </w:r>
            <w:proofErr w:type="spellEnd"/>
            <w:r w:rsidRPr="006C1848">
              <w:rPr>
                <w:rFonts w:ascii="David" w:hAnsi="David" w:cs="David"/>
                <w:sz w:val="23"/>
                <w:szCs w:val="23"/>
                <w:rtl/>
              </w:rPr>
              <w:t xml:space="preserve"> </w:t>
            </w:r>
            <w:r w:rsidRPr="006C1848">
              <w:rPr>
                <w:rFonts w:ascii="David" w:hAnsi="David" w:cs="David" w:hint="cs"/>
                <w:sz w:val="23"/>
                <w:szCs w:val="23"/>
                <w:rtl/>
              </w:rPr>
              <w:t>לָנוּ</w:t>
            </w:r>
            <w:r w:rsidRPr="006C1848">
              <w:rPr>
                <w:rFonts w:ascii="David" w:hAnsi="David" w:cs="David"/>
                <w:sz w:val="23"/>
                <w:szCs w:val="23"/>
                <w:rtl/>
              </w:rPr>
              <w:t xml:space="preserve"> </w:t>
            </w:r>
            <w:r w:rsidRPr="006C1848">
              <w:rPr>
                <w:rFonts w:ascii="David" w:hAnsi="David" w:cs="David" w:hint="cs"/>
                <w:sz w:val="23"/>
                <w:szCs w:val="23"/>
                <w:rtl/>
              </w:rPr>
              <w:t>וּלְבָנֵינוּ</w:t>
            </w:r>
            <w:r w:rsidRPr="006C1848">
              <w:rPr>
                <w:rFonts w:ascii="David" w:hAnsi="David" w:cs="David"/>
                <w:sz w:val="23"/>
                <w:szCs w:val="23"/>
                <w:rtl/>
              </w:rPr>
              <w:t xml:space="preserve"> </w:t>
            </w:r>
            <w:r w:rsidRPr="006C1848">
              <w:rPr>
                <w:rFonts w:ascii="David" w:hAnsi="David" w:cs="David" w:hint="cs"/>
                <w:sz w:val="23"/>
                <w:szCs w:val="23"/>
                <w:rtl/>
              </w:rPr>
              <w:t>עַד</w:t>
            </w:r>
            <w:r w:rsidRPr="006C1848">
              <w:rPr>
                <w:rFonts w:ascii="David" w:hAnsi="David" w:cs="David"/>
                <w:sz w:val="23"/>
                <w:szCs w:val="23"/>
                <w:rtl/>
              </w:rPr>
              <w:t xml:space="preserve"> </w:t>
            </w:r>
            <w:r w:rsidRPr="006C1848">
              <w:rPr>
                <w:rFonts w:ascii="David" w:hAnsi="David" w:cs="David" w:hint="cs"/>
                <w:sz w:val="23"/>
                <w:szCs w:val="23"/>
                <w:rtl/>
              </w:rPr>
              <w:t>עוֹלָם</w:t>
            </w:r>
            <w:r w:rsidRPr="006C1848">
              <w:rPr>
                <w:rFonts w:ascii="David" w:hAnsi="David" w:cs="David"/>
                <w:sz w:val="23"/>
                <w:szCs w:val="23"/>
                <w:rtl/>
              </w:rPr>
              <w:t xml:space="preserve"> </w:t>
            </w:r>
            <w:r w:rsidRPr="006C1848">
              <w:rPr>
                <w:rFonts w:ascii="David" w:hAnsi="David" w:cs="David" w:hint="cs"/>
                <w:sz w:val="23"/>
                <w:szCs w:val="23"/>
                <w:rtl/>
              </w:rPr>
              <w:t>לַעֲשׂוֹת</w:t>
            </w:r>
            <w:r w:rsidRPr="006C1848">
              <w:rPr>
                <w:rFonts w:ascii="David" w:hAnsi="David" w:cs="David"/>
                <w:sz w:val="23"/>
                <w:szCs w:val="23"/>
                <w:rtl/>
              </w:rPr>
              <w:t xml:space="preserve"> </w:t>
            </w:r>
            <w:r w:rsidRPr="006C1848">
              <w:rPr>
                <w:rFonts w:ascii="David" w:hAnsi="David" w:cs="David" w:hint="cs"/>
                <w:sz w:val="23"/>
                <w:szCs w:val="23"/>
                <w:rtl/>
              </w:rPr>
              <w:t>אֶת</w:t>
            </w:r>
            <w:r w:rsidRPr="006C1848">
              <w:rPr>
                <w:rFonts w:ascii="David" w:hAnsi="David" w:cs="David"/>
                <w:sz w:val="23"/>
                <w:szCs w:val="23"/>
                <w:rtl/>
              </w:rPr>
              <w:t xml:space="preserve"> </w:t>
            </w:r>
            <w:r w:rsidRPr="006C1848">
              <w:rPr>
                <w:rFonts w:ascii="David" w:hAnsi="David" w:cs="David" w:hint="cs"/>
                <w:sz w:val="23"/>
                <w:szCs w:val="23"/>
                <w:rtl/>
              </w:rPr>
              <w:t>כָּל</w:t>
            </w:r>
            <w:r w:rsidRPr="006C1848">
              <w:rPr>
                <w:rFonts w:ascii="David" w:hAnsi="David" w:cs="David"/>
                <w:sz w:val="23"/>
                <w:szCs w:val="23"/>
                <w:rtl/>
              </w:rPr>
              <w:t xml:space="preserve"> </w:t>
            </w:r>
            <w:r w:rsidRPr="006C1848">
              <w:rPr>
                <w:rFonts w:ascii="David" w:hAnsi="David" w:cs="David" w:hint="cs"/>
                <w:sz w:val="23"/>
                <w:szCs w:val="23"/>
                <w:rtl/>
              </w:rPr>
              <w:t>דִּבְרֵי</w:t>
            </w:r>
            <w:r w:rsidRPr="006C1848">
              <w:rPr>
                <w:rFonts w:ascii="David" w:hAnsi="David" w:cs="David"/>
                <w:sz w:val="23"/>
                <w:szCs w:val="23"/>
                <w:rtl/>
              </w:rPr>
              <w:t xml:space="preserve"> </w:t>
            </w:r>
            <w:r w:rsidRPr="006C1848">
              <w:rPr>
                <w:rFonts w:ascii="David" w:hAnsi="David" w:cs="David" w:hint="cs"/>
                <w:sz w:val="23"/>
                <w:szCs w:val="23"/>
                <w:rtl/>
              </w:rPr>
              <w:t>הַתּוֹרָה</w:t>
            </w:r>
            <w:r w:rsidRPr="006C1848">
              <w:rPr>
                <w:rFonts w:ascii="David" w:hAnsi="David" w:cs="David"/>
                <w:sz w:val="23"/>
                <w:szCs w:val="23"/>
                <w:rtl/>
              </w:rPr>
              <w:t xml:space="preserve"> </w:t>
            </w:r>
            <w:r w:rsidRPr="006C1848">
              <w:rPr>
                <w:rFonts w:ascii="David" w:hAnsi="David" w:cs="David" w:hint="cs"/>
                <w:sz w:val="23"/>
                <w:szCs w:val="23"/>
                <w:rtl/>
              </w:rPr>
              <w:t xml:space="preserve">הַזֹּאת" </w:t>
            </w:r>
            <w:r w:rsidRPr="006C1848">
              <w:rPr>
                <w:rFonts w:ascii="David" w:hAnsi="David" w:cs="David" w:hint="cs"/>
                <w:sz w:val="20"/>
                <w:szCs w:val="20"/>
                <w:rtl/>
              </w:rPr>
              <w:t>(דברים</w:t>
            </w:r>
            <w:r w:rsidRPr="006C1848">
              <w:rPr>
                <w:rFonts w:ascii="David" w:hAnsi="David" w:cs="David"/>
                <w:sz w:val="20"/>
                <w:szCs w:val="20"/>
                <w:rtl/>
              </w:rPr>
              <w:t xml:space="preserve"> </w:t>
            </w:r>
            <w:r w:rsidRPr="006C1848">
              <w:rPr>
                <w:rFonts w:ascii="David" w:hAnsi="David" w:cs="David" w:hint="cs"/>
                <w:sz w:val="20"/>
                <w:szCs w:val="20"/>
                <w:rtl/>
              </w:rPr>
              <w:t xml:space="preserve">כ"ט </w:t>
            </w:r>
            <w:proofErr w:type="spellStart"/>
            <w:r w:rsidRPr="006C1848">
              <w:rPr>
                <w:rFonts w:ascii="David" w:hAnsi="David" w:cs="David" w:hint="cs"/>
                <w:sz w:val="20"/>
                <w:szCs w:val="20"/>
                <w:rtl/>
              </w:rPr>
              <w:t>כח</w:t>
            </w:r>
            <w:proofErr w:type="spellEnd"/>
            <w:r w:rsidRPr="006C1848">
              <w:rPr>
                <w:rFonts w:ascii="David" w:hAnsi="David" w:cs="David"/>
                <w:sz w:val="20"/>
                <w:szCs w:val="20"/>
                <w:rtl/>
              </w:rPr>
              <w:t>)</w:t>
            </w:r>
            <w:r w:rsidRPr="006C1848">
              <w:rPr>
                <w:rFonts w:ascii="David" w:hAnsi="David" w:cs="David" w:hint="cs"/>
                <w:sz w:val="20"/>
                <w:szCs w:val="20"/>
                <w:rtl/>
              </w:rPr>
              <w:t xml:space="preserve">. </w:t>
            </w:r>
          </w:p>
          <w:p w:rsidR="006C1848" w:rsidRPr="006C1848" w:rsidRDefault="006C1848" w:rsidP="006C1848">
            <w:pPr>
              <w:rPr>
                <w:rFonts w:ascii="David" w:hAnsi="David" w:cs="David"/>
                <w:sz w:val="23"/>
                <w:szCs w:val="23"/>
                <w:rtl/>
              </w:rPr>
            </w:pPr>
            <w:r w:rsidRPr="006C1848">
              <w:rPr>
                <w:rFonts w:ascii="David" w:hAnsi="David" w:cs="David" w:hint="cs"/>
                <w:sz w:val="23"/>
                <w:szCs w:val="23"/>
                <w:rtl/>
              </w:rPr>
              <w:t>רב הנסתר על הנגלה בפסוק זה, נחלקו רבותינו מה כוונתו ומה משמעותו?</w:t>
            </w:r>
          </w:p>
          <w:p w:rsidR="006C1848" w:rsidRPr="006C1848" w:rsidRDefault="006C1848" w:rsidP="006C1848">
            <w:pPr>
              <w:pStyle w:val="aff7"/>
              <w:spacing w:after="0" w:line="240" w:lineRule="auto"/>
              <w:ind w:left="0"/>
              <w:rPr>
                <w:rFonts w:ascii="David" w:hAnsi="David" w:cs="David"/>
                <w:sz w:val="12"/>
                <w:szCs w:val="12"/>
                <w:rtl/>
              </w:rPr>
            </w:pPr>
          </w:p>
          <w:p w:rsidR="006C1848" w:rsidRPr="006C1848" w:rsidRDefault="006C1848" w:rsidP="006C1848">
            <w:pPr>
              <w:pStyle w:val="aff7"/>
              <w:spacing w:after="0" w:line="240" w:lineRule="auto"/>
              <w:ind w:left="0"/>
              <w:rPr>
                <w:rFonts w:ascii="David" w:hAnsi="David" w:cs="David"/>
                <w:sz w:val="23"/>
                <w:szCs w:val="23"/>
                <w:rtl/>
              </w:rPr>
            </w:pPr>
            <w:r w:rsidRPr="006C1848">
              <w:rPr>
                <w:rFonts w:ascii="David" w:hAnsi="David" w:cs="David" w:hint="cs"/>
                <w:sz w:val="23"/>
                <w:szCs w:val="23"/>
                <w:rtl/>
              </w:rPr>
              <w:t>התנאים</w:t>
            </w:r>
            <w:r w:rsidRPr="006C1848">
              <w:rPr>
                <w:rFonts w:ascii="David" w:hAnsi="David" w:cs="David"/>
                <w:sz w:val="23"/>
                <w:szCs w:val="23"/>
                <w:rtl/>
              </w:rPr>
              <w:t xml:space="preserve">, </w:t>
            </w:r>
            <w:r w:rsidRPr="006C1848">
              <w:rPr>
                <w:rFonts w:ascii="David" w:hAnsi="David" w:cs="David" w:hint="cs"/>
                <w:sz w:val="23"/>
                <w:szCs w:val="23"/>
                <w:rtl/>
              </w:rPr>
              <w:t>בברייתא</w:t>
            </w:r>
            <w:r w:rsidRPr="006C1848">
              <w:rPr>
                <w:rFonts w:ascii="David" w:hAnsi="David" w:cs="David"/>
                <w:sz w:val="23"/>
                <w:szCs w:val="23"/>
                <w:rtl/>
              </w:rPr>
              <w:t xml:space="preserve"> </w:t>
            </w:r>
            <w:r w:rsidRPr="006C1848">
              <w:rPr>
                <w:rFonts w:ascii="David" w:hAnsi="David" w:cs="David" w:hint="cs"/>
                <w:sz w:val="23"/>
                <w:szCs w:val="23"/>
                <w:rtl/>
              </w:rPr>
              <w:t>המובאת</w:t>
            </w:r>
            <w:r w:rsidRPr="006C1848">
              <w:rPr>
                <w:rFonts w:ascii="David" w:hAnsi="David" w:cs="David"/>
                <w:sz w:val="23"/>
                <w:szCs w:val="23"/>
                <w:rtl/>
              </w:rPr>
              <w:t xml:space="preserve"> </w:t>
            </w:r>
            <w:r w:rsidRPr="006C1848">
              <w:rPr>
                <w:rFonts w:ascii="David" w:hAnsi="David" w:cs="David" w:hint="cs"/>
                <w:sz w:val="23"/>
                <w:szCs w:val="23"/>
                <w:rtl/>
              </w:rPr>
              <w:t>במסכת</w:t>
            </w:r>
            <w:r w:rsidRPr="006C1848">
              <w:rPr>
                <w:rFonts w:ascii="David" w:hAnsi="David" w:cs="David"/>
                <w:sz w:val="23"/>
                <w:szCs w:val="23"/>
                <w:rtl/>
              </w:rPr>
              <w:t xml:space="preserve"> </w:t>
            </w:r>
            <w:r w:rsidRPr="006C1848">
              <w:rPr>
                <w:rFonts w:ascii="David" w:hAnsi="David" w:cs="David" w:hint="cs"/>
                <w:sz w:val="23"/>
                <w:szCs w:val="23"/>
                <w:rtl/>
              </w:rPr>
              <w:t>סנהדרין</w:t>
            </w:r>
            <w:r w:rsidRPr="006C1848">
              <w:rPr>
                <w:rFonts w:ascii="David" w:hAnsi="David" w:cs="David"/>
                <w:sz w:val="23"/>
                <w:szCs w:val="23"/>
                <w:rtl/>
              </w:rPr>
              <w:t xml:space="preserve">, </w:t>
            </w:r>
            <w:r w:rsidRPr="006C1848">
              <w:rPr>
                <w:rFonts w:ascii="David" w:hAnsi="David" w:cs="David" w:hint="cs"/>
                <w:sz w:val="23"/>
                <w:szCs w:val="23"/>
                <w:rtl/>
              </w:rPr>
              <w:t>נחלקו</w:t>
            </w:r>
            <w:r w:rsidRPr="006C1848">
              <w:rPr>
                <w:rFonts w:ascii="David" w:hAnsi="David" w:cs="David"/>
                <w:sz w:val="23"/>
                <w:szCs w:val="23"/>
                <w:rtl/>
              </w:rPr>
              <w:t>: "</w:t>
            </w:r>
            <w:r w:rsidRPr="006C1848">
              <w:rPr>
                <w:rFonts w:ascii="David" w:hAnsi="David" w:cs="David" w:hint="cs"/>
                <w:sz w:val="23"/>
                <w:szCs w:val="23"/>
                <w:rtl/>
              </w:rPr>
              <w:t>כתנאי</w:t>
            </w:r>
            <w:r w:rsidRPr="006C1848">
              <w:rPr>
                <w:rFonts w:ascii="David" w:hAnsi="David" w:cs="David"/>
                <w:sz w:val="23"/>
                <w:szCs w:val="23"/>
                <w:rtl/>
              </w:rPr>
              <w:t xml:space="preserve">: </w:t>
            </w:r>
            <w:r w:rsidRPr="006C1848">
              <w:rPr>
                <w:rFonts w:ascii="David" w:hAnsi="David" w:cs="David" w:hint="cs"/>
                <w:sz w:val="23"/>
                <w:szCs w:val="23"/>
                <w:rtl/>
              </w:rPr>
              <w:t>הנסתרת</w:t>
            </w:r>
            <w:r w:rsidRPr="006C1848">
              <w:rPr>
                <w:rFonts w:ascii="David" w:hAnsi="David" w:cs="David"/>
                <w:sz w:val="23"/>
                <w:szCs w:val="23"/>
                <w:rtl/>
              </w:rPr>
              <w:t xml:space="preserve"> </w:t>
            </w:r>
            <w:r w:rsidRPr="006C1848">
              <w:rPr>
                <w:rFonts w:ascii="David" w:hAnsi="David" w:cs="David" w:hint="cs"/>
                <w:sz w:val="23"/>
                <w:szCs w:val="23"/>
                <w:rtl/>
              </w:rPr>
              <w:t>לד</w:t>
            </w:r>
            <w:r w:rsidRPr="006C1848">
              <w:rPr>
                <w:rFonts w:ascii="David" w:hAnsi="David" w:cs="David"/>
                <w:sz w:val="23"/>
                <w:szCs w:val="23"/>
                <w:rtl/>
              </w:rPr>
              <w:t xml:space="preserve">' </w:t>
            </w:r>
            <w:proofErr w:type="spellStart"/>
            <w:r w:rsidRPr="006C1848">
              <w:rPr>
                <w:rFonts w:ascii="David" w:hAnsi="David" w:cs="David" w:hint="cs"/>
                <w:sz w:val="23"/>
                <w:szCs w:val="23"/>
                <w:rtl/>
              </w:rPr>
              <w:t>אלקינו</w:t>
            </w:r>
            <w:proofErr w:type="spellEnd"/>
            <w:r w:rsidRPr="006C1848">
              <w:rPr>
                <w:rFonts w:ascii="David" w:hAnsi="David" w:cs="David"/>
                <w:sz w:val="23"/>
                <w:szCs w:val="23"/>
                <w:rtl/>
              </w:rPr>
              <w:t xml:space="preserve"> </w:t>
            </w:r>
            <w:proofErr w:type="spellStart"/>
            <w:r w:rsidRPr="006C1848">
              <w:rPr>
                <w:rFonts w:ascii="David" w:hAnsi="David" w:cs="David" w:hint="cs"/>
                <w:sz w:val="23"/>
                <w:szCs w:val="23"/>
                <w:rtl/>
              </w:rPr>
              <w:t>והנגלת</w:t>
            </w:r>
            <w:proofErr w:type="spellEnd"/>
            <w:r w:rsidRPr="006C1848">
              <w:rPr>
                <w:rFonts w:ascii="David" w:hAnsi="David" w:cs="David"/>
                <w:sz w:val="23"/>
                <w:szCs w:val="23"/>
                <w:rtl/>
              </w:rPr>
              <w:t xml:space="preserve"> </w:t>
            </w:r>
            <w:r w:rsidRPr="006C1848">
              <w:rPr>
                <w:rFonts w:ascii="David" w:hAnsi="David" w:cs="David" w:hint="cs"/>
                <w:sz w:val="23"/>
                <w:szCs w:val="23"/>
                <w:rtl/>
              </w:rPr>
              <w:t>לנו</w:t>
            </w:r>
            <w:r w:rsidRPr="006C1848">
              <w:rPr>
                <w:rFonts w:ascii="David" w:hAnsi="David" w:cs="David"/>
                <w:sz w:val="23"/>
                <w:szCs w:val="23"/>
                <w:rtl/>
              </w:rPr>
              <w:t xml:space="preserve"> </w:t>
            </w:r>
            <w:r w:rsidRPr="006C1848">
              <w:rPr>
                <w:rFonts w:ascii="David" w:hAnsi="David" w:cs="David" w:hint="cs"/>
                <w:sz w:val="23"/>
                <w:szCs w:val="23"/>
                <w:rtl/>
              </w:rPr>
              <w:t>ולבנינו</w:t>
            </w:r>
            <w:r w:rsidRPr="006C1848">
              <w:rPr>
                <w:rFonts w:ascii="David" w:hAnsi="David" w:cs="David"/>
                <w:sz w:val="23"/>
                <w:szCs w:val="23"/>
                <w:rtl/>
              </w:rPr>
              <w:t xml:space="preserve"> </w:t>
            </w:r>
            <w:r w:rsidRPr="006C1848">
              <w:rPr>
                <w:rFonts w:ascii="David" w:hAnsi="David" w:cs="David" w:hint="cs"/>
                <w:sz w:val="23"/>
                <w:szCs w:val="23"/>
                <w:rtl/>
              </w:rPr>
              <w:t>עד</w:t>
            </w:r>
            <w:r w:rsidRPr="006C1848">
              <w:rPr>
                <w:rFonts w:ascii="David" w:hAnsi="David" w:cs="David"/>
                <w:sz w:val="23"/>
                <w:szCs w:val="23"/>
                <w:rtl/>
              </w:rPr>
              <w:t xml:space="preserve"> </w:t>
            </w:r>
            <w:r w:rsidRPr="006C1848">
              <w:rPr>
                <w:rFonts w:ascii="David" w:hAnsi="David" w:cs="David" w:hint="cs"/>
                <w:sz w:val="23"/>
                <w:szCs w:val="23"/>
                <w:rtl/>
              </w:rPr>
              <w:t>עולם</w:t>
            </w:r>
            <w:r w:rsidRPr="006C1848">
              <w:rPr>
                <w:rFonts w:ascii="David" w:hAnsi="David" w:cs="David"/>
                <w:sz w:val="23"/>
                <w:szCs w:val="23"/>
                <w:rtl/>
              </w:rPr>
              <w:t xml:space="preserve"> ... </w:t>
            </w:r>
            <w:r w:rsidRPr="006C1848">
              <w:rPr>
                <w:rFonts w:ascii="David" w:hAnsi="David" w:cs="David" w:hint="cs"/>
                <w:sz w:val="23"/>
                <w:szCs w:val="23"/>
                <w:rtl/>
              </w:rPr>
              <w:t>מלמד</w:t>
            </w:r>
            <w:r w:rsidRPr="006C1848">
              <w:rPr>
                <w:rFonts w:ascii="David" w:hAnsi="David" w:cs="David"/>
                <w:sz w:val="23"/>
                <w:szCs w:val="23"/>
                <w:rtl/>
              </w:rPr>
              <w:t xml:space="preserve"> </w:t>
            </w:r>
            <w:r w:rsidRPr="006C1848">
              <w:rPr>
                <w:rFonts w:ascii="David" w:hAnsi="David" w:cs="David" w:hint="cs"/>
                <w:sz w:val="23"/>
                <w:szCs w:val="23"/>
                <w:rtl/>
              </w:rPr>
              <w:t>שלא</w:t>
            </w:r>
            <w:r w:rsidRPr="006C1848">
              <w:rPr>
                <w:rFonts w:ascii="David" w:hAnsi="David" w:cs="David"/>
                <w:sz w:val="23"/>
                <w:szCs w:val="23"/>
                <w:rtl/>
              </w:rPr>
              <w:t xml:space="preserve"> </w:t>
            </w:r>
            <w:r w:rsidRPr="006C1848">
              <w:rPr>
                <w:rFonts w:ascii="David" w:hAnsi="David" w:cs="David" w:hint="cs"/>
                <w:sz w:val="23"/>
                <w:szCs w:val="23"/>
                <w:rtl/>
              </w:rPr>
              <w:t>ענש</w:t>
            </w:r>
            <w:r w:rsidRPr="006C1848">
              <w:rPr>
                <w:rFonts w:ascii="David" w:hAnsi="David" w:cs="David"/>
                <w:sz w:val="23"/>
                <w:szCs w:val="23"/>
                <w:rtl/>
              </w:rPr>
              <w:t xml:space="preserve"> </w:t>
            </w:r>
            <w:r w:rsidRPr="006C1848">
              <w:rPr>
                <w:rFonts w:ascii="David" w:hAnsi="David" w:cs="David" w:hint="cs"/>
                <w:sz w:val="23"/>
                <w:szCs w:val="23"/>
                <w:rtl/>
              </w:rPr>
              <w:t>על</w:t>
            </w:r>
            <w:r w:rsidRPr="006C1848">
              <w:rPr>
                <w:rFonts w:ascii="David" w:hAnsi="David" w:cs="David"/>
                <w:sz w:val="23"/>
                <w:szCs w:val="23"/>
                <w:rtl/>
              </w:rPr>
              <w:t xml:space="preserve"> </w:t>
            </w:r>
            <w:r w:rsidRPr="006C1848">
              <w:rPr>
                <w:rFonts w:ascii="David" w:hAnsi="David" w:cs="David" w:hint="cs"/>
                <w:sz w:val="23"/>
                <w:szCs w:val="23"/>
                <w:rtl/>
              </w:rPr>
              <w:t>הנסתרות</w:t>
            </w:r>
            <w:r w:rsidRPr="006C1848">
              <w:rPr>
                <w:rFonts w:ascii="David" w:hAnsi="David" w:cs="David"/>
                <w:sz w:val="23"/>
                <w:szCs w:val="23"/>
                <w:rtl/>
              </w:rPr>
              <w:t xml:space="preserve"> </w:t>
            </w:r>
            <w:r w:rsidRPr="006C1848">
              <w:rPr>
                <w:rFonts w:ascii="David" w:hAnsi="David" w:cs="David" w:hint="cs"/>
                <w:sz w:val="23"/>
                <w:szCs w:val="23"/>
                <w:rtl/>
              </w:rPr>
              <w:t>עד</w:t>
            </w:r>
            <w:r w:rsidRPr="006C1848">
              <w:rPr>
                <w:rFonts w:ascii="David" w:hAnsi="David" w:cs="David"/>
                <w:sz w:val="23"/>
                <w:szCs w:val="23"/>
                <w:rtl/>
              </w:rPr>
              <w:t xml:space="preserve"> </w:t>
            </w:r>
            <w:r w:rsidRPr="006C1848">
              <w:rPr>
                <w:rFonts w:ascii="David" w:hAnsi="David" w:cs="David" w:hint="cs"/>
                <w:sz w:val="23"/>
                <w:szCs w:val="23"/>
                <w:rtl/>
              </w:rPr>
              <w:t>שעברו</w:t>
            </w:r>
            <w:r w:rsidRPr="006C1848">
              <w:rPr>
                <w:rFonts w:ascii="David" w:hAnsi="David" w:cs="David"/>
                <w:sz w:val="23"/>
                <w:szCs w:val="23"/>
                <w:rtl/>
              </w:rPr>
              <w:t xml:space="preserve"> </w:t>
            </w:r>
            <w:r w:rsidRPr="006C1848">
              <w:rPr>
                <w:rFonts w:ascii="David" w:hAnsi="David" w:cs="David" w:hint="cs"/>
                <w:sz w:val="23"/>
                <w:szCs w:val="23"/>
                <w:rtl/>
              </w:rPr>
              <w:t>ישראל</w:t>
            </w:r>
            <w:r w:rsidRPr="006C1848">
              <w:rPr>
                <w:rFonts w:ascii="David" w:hAnsi="David" w:cs="David"/>
                <w:sz w:val="23"/>
                <w:szCs w:val="23"/>
                <w:rtl/>
              </w:rPr>
              <w:t xml:space="preserve"> </w:t>
            </w:r>
            <w:r w:rsidRPr="006C1848">
              <w:rPr>
                <w:rFonts w:ascii="David" w:hAnsi="David" w:cs="David" w:hint="cs"/>
                <w:sz w:val="23"/>
                <w:szCs w:val="23"/>
                <w:rtl/>
              </w:rPr>
              <w:t>את</w:t>
            </w:r>
            <w:r w:rsidRPr="006C1848">
              <w:rPr>
                <w:rFonts w:ascii="David" w:hAnsi="David" w:cs="David"/>
                <w:sz w:val="23"/>
                <w:szCs w:val="23"/>
                <w:rtl/>
              </w:rPr>
              <w:t xml:space="preserve"> </w:t>
            </w:r>
            <w:r w:rsidRPr="006C1848">
              <w:rPr>
                <w:rFonts w:ascii="David" w:hAnsi="David" w:cs="David" w:hint="cs"/>
                <w:sz w:val="23"/>
                <w:szCs w:val="23"/>
                <w:rtl/>
              </w:rPr>
              <w:t>הירדן</w:t>
            </w:r>
            <w:r w:rsidRPr="006C1848">
              <w:rPr>
                <w:rFonts w:ascii="David" w:hAnsi="David" w:cs="David"/>
                <w:sz w:val="23"/>
                <w:szCs w:val="23"/>
                <w:rtl/>
              </w:rPr>
              <w:t xml:space="preserve">, </w:t>
            </w:r>
            <w:r w:rsidRPr="006C1848">
              <w:rPr>
                <w:rFonts w:ascii="David" w:hAnsi="David" w:cs="David" w:hint="cs"/>
                <w:sz w:val="23"/>
                <w:szCs w:val="23"/>
                <w:rtl/>
              </w:rPr>
              <w:t>דברי</w:t>
            </w:r>
            <w:r w:rsidRPr="006C1848">
              <w:rPr>
                <w:rFonts w:ascii="David" w:hAnsi="David" w:cs="David"/>
                <w:sz w:val="23"/>
                <w:szCs w:val="23"/>
                <w:rtl/>
              </w:rPr>
              <w:t xml:space="preserve"> </w:t>
            </w:r>
            <w:r w:rsidRPr="006C1848">
              <w:rPr>
                <w:rFonts w:ascii="David" w:hAnsi="David" w:cs="David" w:hint="cs"/>
                <w:sz w:val="23"/>
                <w:szCs w:val="23"/>
                <w:rtl/>
              </w:rPr>
              <w:t>רבי</w:t>
            </w:r>
            <w:r w:rsidRPr="006C1848">
              <w:rPr>
                <w:rFonts w:ascii="David" w:hAnsi="David" w:cs="David"/>
                <w:sz w:val="23"/>
                <w:szCs w:val="23"/>
                <w:rtl/>
              </w:rPr>
              <w:t xml:space="preserve"> </w:t>
            </w:r>
            <w:r w:rsidRPr="006C1848">
              <w:rPr>
                <w:rFonts w:ascii="David" w:hAnsi="David" w:cs="David" w:hint="cs"/>
                <w:sz w:val="23"/>
                <w:szCs w:val="23"/>
                <w:rtl/>
              </w:rPr>
              <w:t>יהודה</w:t>
            </w:r>
            <w:r w:rsidRPr="006C1848">
              <w:rPr>
                <w:rFonts w:ascii="David" w:hAnsi="David" w:cs="David"/>
                <w:sz w:val="23"/>
                <w:szCs w:val="23"/>
                <w:rtl/>
              </w:rPr>
              <w:t xml:space="preserve">, </w:t>
            </w:r>
            <w:r w:rsidRPr="006C1848">
              <w:rPr>
                <w:rFonts w:ascii="David" w:hAnsi="David" w:cs="David" w:hint="cs"/>
                <w:sz w:val="23"/>
                <w:szCs w:val="23"/>
                <w:rtl/>
              </w:rPr>
              <w:t>אמר</w:t>
            </w:r>
            <w:r w:rsidRPr="006C1848">
              <w:rPr>
                <w:rFonts w:ascii="David" w:hAnsi="David" w:cs="David"/>
                <w:sz w:val="23"/>
                <w:szCs w:val="23"/>
                <w:rtl/>
              </w:rPr>
              <w:t xml:space="preserve"> </w:t>
            </w:r>
            <w:r w:rsidRPr="006C1848">
              <w:rPr>
                <w:rFonts w:ascii="David" w:hAnsi="David" w:cs="David" w:hint="cs"/>
                <w:sz w:val="23"/>
                <w:szCs w:val="23"/>
                <w:rtl/>
              </w:rPr>
              <w:t>ליה</w:t>
            </w:r>
            <w:r w:rsidRPr="006C1848">
              <w:rPr>
                <w:rFonts w:ascii="David" w:hAnsi="David" w:cs="David"/>
                <w:sz w:val="23"/>
                <w:szCs w:val="23"/>
                <w:rtl/>
              </w:rPr>
              <w:t xml:space="preserve"> </w:t>
            </w:r>
            <w:r w:rsidRPr="006C1848">
              <w:rPr>
                <w:rFonts w:ascii="David" w:hAnsi="David" w:cs="David" w:hint="cs"/>
                <w:sz w:val="23"/>
                <w:szCs w:val="23"/>
                <w:rtl/>
              </w:rPr>
              <w:t>רבי</w:t>
            </w:r>
            <w:r w:rsidRPr="006C1848">
              <w:rPr>
                <w:rFonts w:ascii="David" w:hAnsi="David" w:cs="David"/>
                <w:sz w:val="23"/>
                <w:szCs w:val="23"/>
                <w:rtl/>
              </w:rPr>
              <w:t xml:space="preserve"> </w:t>
            </w:r>
            <w:r w:rsidRPr="006C1848">
              <w:rPr>
                <w:rFonts w:ascii="David" w:hAnsi="David" w:cs="David" w:hint="cs"/>
                <w:sz w:val="23"/>
                <w:szCs w:val="23"/>
                <w:rtl/>
              </w:rPr>
              <w:t>נחמיה</w:t>
            </w:r>
            <w:r w:rsidRPr="006C1848">
              <w:rPr>
                <w:rFonts w:ascii="David" w:hAnsi="David" w:cs="David"/>
                <w:sz w:val="23"/>
                <w:szCs w:val="23"/>
                <w:rtl/>
              </w:rPr>
              <w:t xml:space="preserve">: </w:t>
            </w:r>
            <w:r w:rsidRPr="006C1848">
              <w:rPr>
                <w:rFonts w:ascii="David" w:hAnsi="David" w:cs="David" w:hint="cs"/>
                <w:sz w:val="23"/>
                <w:szCs w:val="23"/>
                <w:rtl/>
              </w:rPr>
              <w:t>וכי</w:t>
            </w:r>
            <w:r w:rsidRPr="006C1848">
              <w:rPr>
                <w:rFonts w:ascii="David" w:hAnsi="David" w:cs="David"/>
                <w:sz w:val="23"/>
                <w:szCs w:val="23"/>
                <w:rtl/>
              </w:rPr>
              <w:t xml:space="preserve"> </w:t>
            </w:r>
            <w:r w:rsidRPr="006C1848">
              <w:rPr>
                <w:rFonts w:ascii="David" w:hAnsi="David" w:cs="David" w:hint="cs"/>
                <w:sz w:val="23"/>
                <w:szCs w:val="23"/>
                <w:rtl/>
              </w:rPr>
              <w:t>ענש</w:t>
            </w:r>
            <w:r w:rsidRPr="006C1848">
              <w:rPr>
                <w:rFonts w:ascii="David" w:hAnsi="David" w:cs="David"/>
                <w:sz w:val="23"/>
                <w:szCs w:val="23"/>
                <w:rtl/>
              </w:rPr>
              <w:t xml:space="preserve"> </w:t>
            </w:r>
            <w:r w:rsidRPr="006C1848">
              <w:rPr>
                <w:rFonts w:ascii="David" w:hAnsi="David" w:cs="David" w:hint="cs"/>
                <w:sz w:val="23"/>
                <w:szCs w:val="23"/>
                <w:rtl/>
              </w:rPr>
              <w:t>על</w:t>
            </w:r>
            <w:r w:rsidRPr="006C1848">
              <w:rPr>
                <w:rFonts w:ascii="David" w:hAnsi="David" w:cs="David"/>
                <w:sz w:val="23"/>
                <w:szCs w:val="23"/>
                <w:rtl/>
              </w:rPr>
              <w:t xml:space="preserve"> </w:t>
            </w:r>
            <w:r w:rsidRPr="006C1848">
              <w:rPr>
                <w:rFonts w:ascii="David" w:hAnsi="David" w:cs="David" w:hint="cs"/>
                <w:sz w:val="23"/>
                <w:szCs w:val="23"/>
                <w:rtl/>
              </w:rPr>
              <w:t>הנסתרות</w:t>
            </w:r>
            <w:r w:rsidRPr="006C1848">
              <w:rPr>
                <w:rFonts w:ascii="David" w:hAnsi="David" w:cs="David"/>
                <w:sz w:val="23"/>
                <w:szCs w:val="23"/>
                <w:rtl/>
              </w:rPr>
              <w:t xml:space="preserve"> </w:t>
            </w:r>
            <w:r w:rsidRPr="006C1848">
              <w:rPr>
                <w:rFonts w:ascii="David" w:hAnsi="David" w:cs="David" w:hint="cs"/>
                <w:sz w:val="23"/>
                <w:szCs w:val="23"/>
                <w:rtl/>
              </w:rPr>
              <w:t>לעולם</w:t>
            </w:r>
            <w:r w:rsidRPr="006C1848">
              <w:rPr>
                <w:rFonts w:ascii="David" w:hAnsi="David" w:cs="David"/>
                <w:sz w:val="23"/>
                <w:szCs w:val="23"/>
                <w:rtl/>
              </w:rPr>
              <w:t xml:space="preserve">? </w:t>
            </w:r>
            <w:r w:rsidRPr="006C1848">
              <w:rPr>
                <w:rFonts w:ascii="David" w:hAnsi="David" w:cs="David" w:hint="cs"/>
                <w:sz w:val="23"/>
                <w:szCs w:val="23"/>
                <w:rtl/>
              </w:rPr>
              <w:t>והלא</w:t>
            </w:r>
            <w:r w:rsidRPr="006C1848">
              <w:rPr>
                <w:rFonts w:ascii="David" w:hAnsi="David" w:cs="David"/>
                <w:sz w:val="23"/>
                <w:szCs w:val="23"/>
                <w:rtl/>
              </w:rPr>
              <w:t xml:space="preserve"> </w:t>
            </w:r>
            <w:r w:rsidRPr="006C1848">
              <w:rPr>
                <w:rFonts w:ascii="David" w:hAnsi="David" w:cs="David" w:hint="cs"/>
                <w:sz w:val="23"/>
                <w:szCs w:val="23"/>
                <w:rtl/>
              </w:rPr>
              <w:t>כבר</w:t>
            </w:r>
            <w:r w:rsidRPr="006C1848">
              <w:rPr>
                <w:rFonts w:ascii="David" w:hAnsi="David" w:cs="David"/>
                <w:sz w:val="23"/>
                <w:szCs w:val="23"/>
                <w:rtl/>
              </w:rPr>
              <w:t xml:space="preserve"> </w:t>
            </w:r>
            <w:r w:rsidRPr="006C1848">
              <w:rPr>
                <w:rFonts w:ascii="David" w:hAnsi="David" w:cs="David" w:hint="cs"/>
                <w:sz w:val="23"/>
                <w:szCs w:val="23"/>
                <w:rtl/>
              </w:rPr>
              <w:t>נאמר</w:t>
            </w:r>
            <w:r w:rsidRPr="006C1848">
              <w:rPr>
                <w:rFonts w:ascii="David" w:hAnsi="David" w:cs="David"/>
                <w:sz w:val="23"/>
                <w:szCs w:val="23"/>
                <w:rtl/>
              </w:rPr>
              <w:t xml:space="preserve"> </w:t>
            </w:r>
            <w:r w:rsidRPr="006C1848">
              <w:rPr>
                <w:rFonts w:ascii="David" w:hAnsi="David" w:cs="David" w:hint="cs"/>
                <w:sz w:val="23"/>
                <w:szCs w:val="23"/>
                <w:rtl/>
              </w:rPr>
              <w:t>עד</w:t>
            </w:r>
            <w:r w:rsidRPr="006C1848">
              <w:rPr>
                <w:rFonts w:ascii="David" w:hAnsi="David" w:cs="David"/>
                <w:sz w:val="23"/>
                <w:szCs w:val="23"/>
                <w:rtl/>
              </w:rPr>
              <w:t xml:space="preserve"> </w:t>
            </w:r>
            <w:r w:rsidRPr="006C1848">
              <w:rPr>
                <w:rFonts w:ascii="David" w:hAnsi="David" w:cs="David" w:hint="cs"/>
                <w:sz w:val="23"/>
                <w:szCs w:val="23"/>
                <w:rtl/>
              </w:rPr>
              <w:t>עולם</w:t>
            </w:r>
            <w:r w:rsidRPr="006C1848">
              <w:rPr>
                <w:rFonts w:ascii="David" w:hAnsi="David" w:cs="David"/>
                <w:sz w:val="23"/>
                <w:szCs w:val="23"/>
                <w:rtl/>
              </w:rPr>
              <w:t xml:space="preserve">. </w:t>
            </w:r>
            <w:r w:rsidRPr="006C1848">
              <w:rPr>
                <w:rFonts w:ascii="David" w:hAnsi="David" w:cs="David" w:hint="cs"/>
                <w:sz w:val="23"/>
                <w:szCs w:val="23"/>
                <w:rtl/>
              </w:rPr>
              <w:t>אלא</w:t>
            </w:r>
            <w:r w:rsidRPr="006C1848">
              <w:rPr>
                <w:rFonts w:ascii="David" w:hAnsi="David" w:cs="David"/>
                <w:sz w:val="23"/>
                <w:szCs w:val="23"/>
                <w:rtl/>
              </w:rPr>
              <w:t xml:space="preserve"> </w:t>
            </w:r>
            <w:r w:rsidRPr="006C1848">
              <w:rPr>
                <w:rFonts w:ascii="David" w:hAnsi="David" w:cs="David" w:hint="cs"/>
                <w:sz w:val="23"/>
                <w:szCs w:val="23"/>
                <w:rtl/>
              </w:rPr>
              <w:t>כשם</w:t>
            </w:r>
            <w:r w:rsidRPr="006C1848">
              <w:rPr>
                <w:rFonts w:ascii="David" w:hAnsi="David" w:cs="David"/>
                <w:sz w:val="23"/>
                <w:szCs w:val="23"/>
                <w:rtl/>
              </w:rPr>
              <w:t xml:space="preserve"> </w:t>
            </w:r>
            <w:r w:rsidRPr="006C1848">
              <w:rPr>
                <w:rFonts w:ascii="David" w:hAnsi="David" w:cs="David" w:hint="cs"/>
                <w:sz w:val="23"/>
                <w:szCs w:val="23"/>
                <w:rtl/>
              </w:rPr>
              <w:t>שלא</w:t>
            </w:r>
            <w:r w:rsidRPr="006C1848">
              <w:rPr>
                <w:rFonts w:ascii="David" w:hAnsi="David" w:cs="David"/>
                <w:sz w:val="23"/>
                <w:szCs w:val="23"/>
                <w:rtl/>
              </w:rPr>
              <w:t xml:space="preserve"> </w:t>
            </w:r>
            <w:r w:rsidRPr="006C1848">
              <w:rPr>
                <w:rFonts w:ascii="David" w:hAnsi="David" w:cs="David" w:hint="cs"/>
                <w:sz w:val="23"/>
                <w:szCs w:val="23"/>
                <w:rtl/>
              </w:rPr>
              <w:t>ענש</w:t>
            </w:r>
            <w:r w:rsidRPr="006C1848">
              <w:rPr>
                <w:rFonts w:ascii="David" w:hAnsi="David" w:cs="David"/>
                <w:sz w:val="23"/>
                <w:szCs w:val="23"/>
                <w:rtl/>
              </w:rPr>
              <w:t xml:space="preserve"> </w:t>
            </w:r>
            <w:r w:rsidRPr="006C1848">
              <w:rPr>
                <w:rFonts w:ascii="David" w:hAnsi="David" w:cs="David" w:hint="cs"/>
                <w:sz w:val="23"/>
                <w:szCs w:val="23"/>
                <w:rtl/>
              </w:rPr>
              <w:t>על</w:t>
            </w:r>
            <w:r w:rsidRPr="006C1848">
              <w:rPr>
                <w:rFonts w:ascii="David" w:hAnsi="David" w:cs="David"/>
                <w:sz w:val="23"/>
                <w:szCs w:val="23"/>
                <w:rtl/>
              </w:rPr>
              <w:t xml:space="preserve"> </w:t>
            </w:r>
            <w:r w:rsidRPr="006C1848">
              <w:rPr>
                <w:rFonts w:ascii="David" w:hAnsi="David" w:cs="David" w:hint="cs"/>
                <w:sz w:val="23"/>
                <w:szCs w:val="23"/>
                <w:rtl/>
              </w:rPr>
              <w:t>הנסתרות</w:t>
            </w:r>
            <w:r w:rsidRPr="006C1848">
              <w:rPr>
                <w:rFonts w:ascii="David" w:hAnsi="David" w:cs="David"/>
                <w:sz w:val="23"/>
                <w:szCs w:val="23"/>
                <w:rtl/>
              </w:rPr>
              <w:t xml:space="preserve"> - </w:t>
            </w:r>
            <w:r w:rsidRPr="006C1848">
              <w:rPr>
                <w:rFonts w:ascii="David" w:hAnsi="David" w:cs="David" w:hint="cs"/>
                <w:sz w:val="23"/>
                <w:szCs w:val="23"/>
                <w:rtl/>
              </w:rPr>
              <w:t>כך</w:t>
            </w:r>
            <w:r w:rsidRPr="006C1848">
              <w:rPr>
                <w:rFonts w:ascii="David" w:hAnsi="David" w:cs="David"/>
                <w:sz w:val="23"/>
                <w:szCs w:val="23"/>
                <w:rtl/>
              </w:rPr>
              <w:t xml:space="preserve"> </w:t>
            </w:r>
            <w:r w:rsidRPr="006C1848">
              <w:rPr>
                <w:rFonts w:ascii="David" w:hAnsi="David" w:cs="David" w:hint="cs"/>
                <w:sz w:val="23"/>
                <w:szCs w:val="23"/>
                <w:rtl/>
              </w:rPr>
              <w:t>לא</w:t>
            </w:r>
            <w:r w:rsidRPr="006C1848">
              <w:rPr>
                <w:rFonts w:ascii="David" w:hAnsi="David" w:cs="David"/>
                <w:sz w:val="23"/>
                <w:szCs w:val="23"/>
                <w:rtl/>
              </w:rPr>
              <w:t xml:space="preserve"> </w:t>
            </w:r>
            <w:r w:rsidRPr="006C1848">
              <w:rPr>
                <w:rFonts w:ascii="David" w:hAnsi="David" w:cs="David" w:hint="cs"/>
                <w:sz w:val="23"/>
                <w:szCs w:val="23"/>
                <w:rtl/>
              </w:rPr>
              <w:t>ענש</w:t>
            </w:r>
            <w:r w:rsidRPr="006C1848">
              <w:rPr>
                <w:rFonts w:ascii="David" w:hAnsi="David" w:cs="David"/>
                <w:sz w:val="23"/>
                <w:szCs w:val="23"/>
                <w:rtl/>
              </w:rPr>
              <w:t xml:space="preserve"> </w:t>
            </w:r>
            <w:r w:rsidRPr="006C1848">
              <w:rPr>
                <w:rFonts w:ascii="David" w:hAnsi="David" w:cs="David" w:hint="cs"/>
                <w:sz w:val="23"/>
                <w:szCs w:val="23"/>
                <w:rtl/>
              </w:rPr>
              <w:t>על</w:t>
            </w:r>
            <w:r w:rsidRPr="006C1848">
              <w:rPr>
                <w:rFonts w:ascii="David" w:hAnsi="David" w:cs="David"/>
                <w:sz w:val="23"/>
                <w:szCs w:val="23"/>
                <w:rtl/>
              </w:rPr>
              <w:t xml:space="preserve"> </w:t>
            </w:r>
            <w:r w:rsidRPr="006C1848">
              <w:rPr>
                <w:rFonts w:ascii="David" w:hAnsi="David" w:cs="David" w:hint="cs"/>
                <w:sz w:val="23"/>
                <w:szCs w:val="23"/>
                <w:rtl/>
              </w:rPr>
              <w:t>עונשין</w:t>
            </w:r>
            <w:r w:rsidRPr="006C1848">
              <w:rPr>
                <w:rFonts w:ascii="David" w:hAnsi="David" w:cs="David"/>
                <w:sz w:val="23"/>
                <w:szCs w:val="23"/>
                <w:rtl/>
              </w:rPr>
              <w:t xml:space="preserve"> </w:t>
            </w:r>
            <w:r w:rsidRPr="006C1848">
              <w:rPr>
                <w:rFonts w:ascii="David" w:hAnsi="David" w:cs="David" w:hint="cs"/>
                <w:sz w:val="23"/>
                <w:szCs w:val="23"/>
                <w:rtl/>
              </w:rPr>
              <w:t>שבגלוי</w:t>
            </w:r>
            <w:r w:rsidRPr="006C1848">
              <w:rPr>
                <w:rFonts w:ascii="David" w:hAnsi="David" w:cs="David"/>
                <w:sz w:val="23"/>
                <w:szCs w:val="23"/>
                <w:rtl/>
              </w:rPr>
              <w:t xml:space="preserve"> </w:t>
            </w:r>
            <w:r w:rsidRPr="006C1848">
              <w:rPr>
                <w:rFonts w:ascii="David" w:hAnsi="David" w:cs="David" w:hint="cs"/>
                <w:sz w:val="23"/>
                <w:szCs w:val="23"/>
                <w:rtl/>
              </w:rPr>
              <w:t>עד</w:t>
            </w:r>
            <w:r w:rsidRPr="006C1848">
              <w:rPr>
                <w:rFonts w:ascii="David" w:hAnsi="David" w:cs="David"/>
                <w:sz w:val="23"/>
                <w:szCs w:val="23"/>
                <w:rtl/>
              </w:rPr>
              <w:t xml:space="preserve"> </w:t>
            </w:r>
            <w:r w:rsidRPr="006C1848">
              <w:rPr>
                <w:rFonts w:ascii="David" w:hAnsi="David" w:cs="David" w:hint="cs"/>
                <w:sz w:val="23"/>
                <w:szCs w:val="23"/>
                <w:rtl/>
              </w:rPr>
              <w:t>שעברו</w:t>
            </w:r>
            <w:r w:rsidRPr="006C1848">
              <w:rPr>
                <w:rFonts w:ascii="David" w:hAnsi="David" w:cs="David"/>
                <w:sz w:val="23"/>
                <w:szCs w:val="23"/>
                <w:rtl/>
              </w:rPr>
              <w:t xml:space="preserve"> </w:t>
            </w:r>
            <w:r w:rsidRPr="006C1848">
              <w:rPr>
                <w:rFonts w:ascii="David" w:hAnsi="David" w:cs="David" w:hint="cs"/>
                <w:sz w:val="23"/>
                <w:szCs w:val="23"/>
                <w:rtl/>
              </w:rPr>
              <w:t>ישראל</w:t>
            </w:r>
            <w:r w:rsidRPr="006C1848">
              <w:rPr>
                <w:rFonts w:ascii="David" w:hAnsi="David" w:cs="David"/>
                <w:sz w:val="23"/>
                <w:szCs w:val="23"/>
                <w:rtl/>
              </w:rPr>
              <w:t xml:space="preserve"> </w:t>
            </w:r>
            <w:r w:rsidRPr="006C1848">
              <w:rPr>
                <w:rFonts w:ascii="David" w:hAnsi="David" w:cs="David" w:hint="cs"/>
                <w:sz w:val="23"/>
                <w:szCs w:val="23"/>
                <w:rtl/>
              </w:rPr>
              <w:t>את</w:t>
            </w:r>
            <w:r w:rsidRPr="006C1848">
              <w:rPr>
                <w:rFonts w:ascii="David" w:hAnsi="David" w:cs="David"/>
                <w:sz w:val="23"/>
                <w:szCs w:val="23"/>
                <w:rtl/>
              </w:rPr>
              <w:t xml:space="preserve"> </w:t>
            </w:r>
            <w:r w:rsidRPr="006C1848">
              <w:rPr>
                <w:rFonts w:ascii="David" w:hAnsi="David" w:cs="David" w:hint="cs"/>
                <w:sz w:val="23"/>
                <w:szCs w:val="23"/>
                <w:rtl/>
              </w:rPr>
              <w:t>הירדן</w:t>
            </w:r>
            <w:r w:rsidRPr="006C1848">
              <w:rPr>
                <w:rFonts w:ascii="David" w:hAnsi="David" w:cs="David"/>
                <w:sz w:val="23"/>
                <w:szCs w:val="23"/>
                <w:rtl/>
              </w:rPr>
              <w:t xml:space="preserve">" </w:t>
            </w:r>
            <w:r w:rsidRPr="0050499E">
              <w:rPr>
                <w:rFonts w:ascii="David" w:hAnsi="David" w:cs="David"/>
                <w:sz w:val="20"/>
                <w:szCs w:val="20"/>
                <w:rtl/>
              </w:rPr>
              <w:t>(</w:t>
            </w:r>
            <w:r w:rsidRPr="0050499E">
              <w:rPr>
                <w:rFonts w:ascii="David" w:hAnsi="David" w:cs="David" w:hint="cs"/>
                <w:sz w:val="20"/>
                <w:szCs w:val="20"/>
                <w:rtl/>
              </w:rPr>
              <w:t>דף</w:t>
            </w:r>
            <w:r w:rsidRPr="0050499E">
              <w:rPr>
                <w:rFonts w:ascii="David" w:hAnsi="David" w:cs="David"/>
                <w:sz w:val="20"/>
                <w:szCs w:val="20"/>
                <w:rtl/>
              </w:rPr>
              <w:t xml:space="preserve"> </w:t>
            </w:r>
            <w:r w:rsidRPr="0050499E">
              <w:rPr>
                <w:rFonts w:ascii="David" w:hAnsi="David" w:cs="David" w:hint="cs"/>
                <w:sz w:val="20"/>
                <w:szCs w:val="20"/>
                <w:rtl/>
              </w:rPr>
              <w:t>מג</w:t>
            </w:r>
            <w:r w:rsidRPr="0050499E">
              <w:rPr>
                <w:rFonts w:ascii="David" w:hAnsi="David" w:cs="David"/>
                <w:sz w:val="20"/>
                <w:szCs w:val="20"/>
                <w:rtl/>
              </w:rPr>
              <w:t xml:space="preserve"> </w:t>
            </w:r>
            <w:r w:rsidRPr="0050499E">
              <w:rPr>
                <w:rFonts w:ascii="David" w:hAnsi="David" w:cs="David" w:hint="cs"/>
                <w:sz w:val="20"/>
                <w:szCs w:val="20"/>
                <w:rtl/>
              </w:rPr>
              <w:t>ע</w:t>
            </w:r>
            <w:r w:rsidRPr="0050499E">
              <w:rPr>
                <w:rFonts w:ascii="David" w:hAnsi="David" w:cs="David"/>
                <w:sz w:val="20"/>
                <w:szCs w:val="20"/>
                <w:rtl/>
              </w:rPr>
              <w:t>"</w:t>
            </w:r>
            <w:r w:rsidRPr="0050499E">
              <w:rPr>
                <w:rFonts w:ascii="David" w:hAnsi="David" w:cs="David" w:hint="cs"/>
                <w:sz w:val="20"/>
                <w:szCs w:val="20"/>
                <w:rtl/>
              </w:rPr>
              <w:t>ב</w:t>
            </w:r>
            <w:r w:rsidRPr="0050499E">
              <w:rPr>
                <w:rFonts w:ascii="David" w:hAnsi="David" w:cs="David"/>
                <w:sz w:val="20"/>
                <w:szCs w:val="20"/>
                <w:rtl/>
              </w:rPr>
              <w:t>).</w:t>
            </w:r>
            <w:r w:rsidRPr="006C1848">
              <w:rPr>
                <w:rFonts w:ascii="David" w:hAnsi="David" w:cs="David"/>
                <w:sz w:val="23"/>
                <w:szCs w:val="23"/>
                <w:rtl/>
              </w:rPr>
              <w:t xml:space="preserve"> </w:t>
            </w:r>
          </w:p>
          <w:p w:rsidR="006C1848" w:rsidRPr="006C1848" w:rsidRDefault="006C1848" w:rsidP="006C1848">
            <w:pPr>
              <w:rPr>
                <w:rFonts w:ascii="David" w:hAnsi="David" w:cs="David"/>
                <w:sz w:val="23"/>
                <w:szCs w:val="23"/>
                <w:rtl/>
              </w:rPr>
            </w:pPr>
            <w:r w:rsidRPr="006C1848">
              <w:rPr>
                <w:rFonts w:ascii="David" w:hAnsi="David" w:cs="David" w:hint="cs"/>
                <w:sz w:val="23"/>
                <w:szCs w:val="23"/>
                <w:rtl/>
              </w:rPr>
              <w:t xml:space="preserve">בין לדעת רבי יהודה ובין לדעת רבי נחמיה, הערבות ההדדית, בין בני ישראל, מה שהפך אותם לעם, </w:t>
            </w:r>
            <w:proofErr w:type="spellStart"/>
            <w:r w:rsidRPr="006C1848">
              <w:rPr>
                <w:rFonts w:ascii="David" w:hAnsi="David" w:cs="David" w:hint="cs"/>
                <w:sz w:val="23"/>
                <w:szCs w:val="23"/>
                <w:rtl/>
              </w:rPr>
              <w:t>נתחדשה</w:t>
            </w:r>
            <w:proofErr w:type="spellEnd"/>
            <w:r w:rsidRPr="006C1848">
              <w:rPr>
                <w:rFonts w:ascii="David" w:hAnsi="David" w:cs="David" w:hint="cs"/>
                <w:sz w:val="23"/>
                <w:szCs w:val="23"/>
                <w:rtl/>
              </w:rPr>
              <w:t xml:space="preserve"> רק עם מעבר הירדן והברית שנכרתה. לפי זה, הנסתרות הן עבירות שנעשות בסתר והנגלות הן עברות שנעשות בגלוי. </w:t>
            </w:r>
          </w:p>
          <w:p w:rsidR="006C1848" w:rsidRPr="006C1848" w:rsidRDefault="006C1848" w:rsidP="006C1848">
            <w:pPr>
              <w:pStyle w:val="aff7"/>
              <w:spacing w:after="0" w:line="240" w:lineRule="auto"/>
              <w:ind w:left="0"/>
              <w:rPr>
                <w:rFonts w:ascii="David" w:hAnsi="David" w:cs="David"/>
                <w:sz w:val="12"/>
                <w:szCs w:val="12"/>
                <w:rtl/>
              </w:rPr>
            </w:pPr>
          </w:p>
          <w:p w:rsidR="006C1848" w:rsidRPr="006C1848" w:rsidRDefault="006C1848" w:rsidP="006C1848">
            <w:pPr>
              <w:pStyle w:val="aff7"/>
              <w:spacing w:after="0" w:line="240" w:lineRule="auto"/>
              <w:ind w:left="0"/>
              <w:rPr>
                <w:rFonts w:ascii="David" w:hAnsi="David" w:cs="David"/>
                <w:sz w:val="23"/>
                <w:szCs w:val="23"/>
                <w:rtl/>
              </w:rPr>
            </w:pPr>
            <w:r w:rsidRPr="006C1848">
              <w:rPr>
                <w:rFonts w:ascii="David" w:hAnsi="David" w:cs="David" w:hint="cs"/>
                <w:sz w:val="23"/>
                <w:szCs w:val="23"/>
                <w:rtl/>
              </w:rPr>
              <w:t>רש</w:t>
            </w:r>
            <w:r w:rsidRPr="006C1848">
              <w:rPr>
                <w:rFonts w:ascii="David" w:hAnsi="David" w:cs="David"/>
                <w:sz w:val="23"/>
                <w:szCs w:val="23"/>
                <w:rtl/>
              </w:rPr>
              <w:t>"</w:t>
            </w:r>
            <w:r w:rsidRPr="006C1848">
              <w:rPr>
                <w:rFonts w:ascii="David" w:hAnsi="David" w:cs="David" w:hint="cs"/>
                <w:sz w:val="23"/>
                <w:szCs w:val="23"/>
                <w:rtl/>
              </w:rPr>
              <w:t>י</w:t>
            </w:r>
            <w:r w:rsidRPr="006C1848">
              <w:rPr>
                <w:rFonts w:ascii="David" w:hAnsi="David" w:cs="David"/>
                <w:sz w:val="23"/>
                <w:szCs w:val="23"/>
                <w:rtl/>
              </w:rPr>
              <w:t xml:space="preserve"> </w:t>
            </w:r>
            <w:r w:rsidRPr="006C1848">
              <w:rPr>
                <w:rFonts w:ascii="David" w:hAnsi="David" w:cs="David" w:hint="cs"/>
                <w:sz w:val="23"/>
                <w:szCs w:val="23"/>
                <w:rtl/>
              </w:rPr>
              <w:t>איננו</w:t>
            </w:r>
            <w:r w:rsidRPr="006C1848">
              <w:rPr>
                <w:rFonts w:ascii="David" w:hAnsi="David" w:cs="David"/>
                <w:sz w:val="23"/>
                <w:szCs w:val="23"/>
                <w:rtl/>
              </w:rPr>
              <w:t xml:space="preserve"> </w:t>
            </w:r>
            <w:r w:rsidRPr="006C1848">
              <w:rPr>
                <w:rFonts w:ascii="David" w:hAnsi="David" w:cs="David" w:hint="cs"/>
                <w:sz w:val="23"/>
                <w:szCs w:val="23"/>
                <w:rtl/>
              </w:rPr>
              <w:t>מתייחס</w:t>
            </w:r>
            <w:r w:rsidRPr="006C1848">
              <w:rPr>
                <w:rFonts w:ascii="David" w:hAnsi="David" w:cs="David"/>
                <w:sz w:val="23"/>
                <w:szCs w:val="23"/>
                <w:rtl/>
              </w:rPr>
              <w:t xml:space="preserve"> </w:t>
            </w:r>
            <w:r w:rsidRPr="006C1848">
              <w:rPr>
                <w:rFonts w:ascii="David" w:hAnsi="David" w:cs="David" w:hint="cs"/>
                <w:sz w:val="23"/>
                <w:szCs w:val="23"/>
                <w:rtl/>
              </w:rPr>
              <w:t>לשאלה</w:t>
            </w:r>
            <w:r w:rsidRPr="006C1848">
              <w:rPr>
                <w:rFonts w:ascii="David" w:hAnsi="David" w:cs="David"/>
                <w:sz w:val="23"/>
                <w:szCs w:val="23"/>
                <w:rtl/>
              </w:rPr>
              <w:t xml:space="preserve"> </w:t>
            </w:r>
            <w:r w:rsidRPr="006C1848">
              <w:rPr>
                <w:rFonts w:ascii="David" w:hAnsi="David" w:cs="David" w:hint="cs"/>
                <w:sz w:val="23"/>
                <w:szCs w:val="23"/>
                <w:rtl/>
              </w:rPr>
              <w:t>על</w:t>
            </w:r>
            <w:r w:rsidRPr="006C1848">
              <w:rPr>
                <w:rFonts w:ascii="David" w:hAnsi="David" w:cs="David"/>
                <w:sz w:val="23"/>
                <w:szCs w:val="23"/>
                <w:rtl/>
              </w:rPr>
              <w:t xml:space="preserve"> </w:t>
            </w:r>
            <w:r w:rsidRPr="006C1848">
              <w:rPr>
                <w:rFonts w:ascii="David" w:hAnsi="David" w:cs="David" w:hint="cs"/>
                <w:sz w:val="23"/>
                <w:szCs w:val="23"/>
                <w:rtl/>
              </w:rPr>
              <w:t>איזה</w:t>
            </w:r>
            <w:r w:rsidRPr="006C1848">
              <w:rPr>
                <w:rFonts w:ascii="David" w:hAnsi="David" w:cs="David"/>
                <w:sz w:val="23"/>
                <w:szCs w:val="23"/>
                <w:rtl/>
              </w:rPr>
              <w:t xml:space="preserve"> </w:t>
            </w:r>
            <w:r w:rsidRPr="006C1848">
              <w:rPr>
                <w:rFonts w:ascii="David" w:hAnsi="David" w:cs="David" w:hint="cs"/>
                <w:sz w:val="23"/>
                <w:szCs w:val="23"/>
                <w:rtl/>
              </w:rPr>
              <w:t>עברות</w:t>
            </w:r>
            <w:r w:rsidRPr="006C1848">
              <w:rPr>
                <w:rFonts w:ascii="David" w:hAnsi="David" w:cs="David"/>
                <w:sz w:val="23"/>
                <w:szCs w:val="23"/>
                <w:rtl/>
              </w:rPr>
              <w:t xml:space="preserve"> </w:t>
            </w:r>
            <w:r w:rsidRPr="006C1848">
              <w:rPr>
                <w:rFonts w:ascii="David" w:hAnsi="David" w:cs="David" w:hint="cs"/>
                <w:sz w:val="23"/>
                <w:szCs w:val="23"/>
                <w:rtl/>
              </w:rPr>
              <w:t>מדובר</w:t>
            </w:r>
            <w:r w:rsidRPr="006C1848">
              <w:rPr>
                <w:rFonts w:ascii="David" w:hAnsi="David" w:cs="David"/>
                <w:sz w:val="23"/>
                <w:szCs w:val="23"/>
                <w:rtl/>
              </w:rPr>
              <w:t xml:space="preserve"> </w:t>
            </w:r>
            <w:r w:rsidRPr="006C1848">
              <w:rPr>
                <w:rFonts w:ascii="David" w:hAnsi="David" w:cs="David" w:hint="cs"/>
                <w:sz w:val="23"/>
                <w:szCs w:val="23"/>
                <w:rtl/>
              </w:rPr>
              <w:t>ונראה</w:t>
            </w:r>
            <w:r w:rsidRPr="006C1848">
              <w:rPr>
                <w:rFonts w:ascii="David" w:hAnsi="David" w:cs="David"/>
                <w:sz w:val="23"/>
                <w:szCs w:val="23"/>
                <w:rtl/>
              </w:rPr>
              <w:t xml:space="preserve"> </w:t>
            </w:r>
            <w:r w:rsidRPr="006C1848">
              <w:rPr>
                <w:rFonts w:ascii="David" w:hAnsi="David" w:cs="David" w:hint="cs"/>
                <w:sz w:val="23"/>
                <w:szCs w:val="23"/>
                <w:rtl/>
              </w:rPr>
              <w:t>שהכוונה</w:t>
            </w:r>
            <w:r w:rsidRPr="006C1848">
              <w:rPr>
                <w:rFonts w:ascii="David" w:hAnsi="David" w:cs="David"/>
                <w:sz w:val="23"/>
                <w:szCs w:val="23"/>
                <w:rtl/>
              </w:rPr>
              <w:t xml:space="preserve"> </w:t>
            </w:r>
            <w:r w:rsidRPr="006C1848">
              <w:rPr>
                <w:rFonts w:ascii="David" w:hAnsi="David" w:cs="David" w:hint="cs"/>
                <w:sz w:val="23"/>
                <w:szCs w:val="23"/>
                <w:rtl/>
              </w:rPr>
              <w:t>לכל</w:t>
            </w:r>
            <w:r w:rsidRPr="006C1848">
              <w:rPr>
                <w:rFonts w:ascii="David" w:hAnsi="David" w:cs="David"/>
                <w:sz w:val="23"/>
                <w:szCs w:val="23"/>
                <w:rtl/>
              </w:rPr>
              <w:t xml:space="preserve"> </w:t>
            </w:r>
            <w:r w:rsidRPr="006C1848">
              <w:rPr>
                <w:rFonts w:ascii="David" w:hAnsi="David" w:cs="David" w:hint="cs"/>
                <w:sz w:val="23"/>
                <w:szCs w:val="23"/>
                <w:rtl/>
              </w:rPr>
              <w:t>עבירה</w:t>
            </w:r>
            <w:r w:rsidRPr="006C1848">
              <w:rPr>
                <w:rFonts w:ascii="David" w:hAnsi="David" w:cs="David"/>
                <w:sz w:val="23"/>
                <w:szCs w:val="23"/>
                <w:rtl/>
              </w:rPr>
              <w:t xml:space="preserve"> </w:t>
            </w:r>
            <w:r w:rsidRPr="006C1848">
              <w:rPr>
                <w:rFonts w:ascii="David" w:hAnsi="David" w:cs="David" w:hint="cs"/>
                <w:sz w:val="23"/>
                <w:szCs w:val="23"/>
                <w:rtl/>
              </w:rPr>
              <w:t>מכל</w:t>
            </w:r>
            <w:r w:rsidRPr="006C1848">
              <w:rPr>
                <w:rFonts w:ascii="David" w:hAnsi="David" w:cs="David"/>
                <w:sz w:val="23"/>
                <w:szCs w:val="23"/>
                <w:rtl/>
              </w:rPr>
              <w:t xml:space="preserve"> </w:t>
            </w:r>
            <w:r w:rsidRPr="006C1848">
              <w:rPr>
                <w:rFonts w:ascii="David" w:hAnsi="David" w:cs="David" w:hint="cs"/>
                <w:sz w:val="23"/>
                <w:szCs w:val="23"/>
                <w:rtl/>
              </w:rPr>
              <w:t>תחום</w:t>
            </w:r>
            <w:r w:rsidRPr="006C1848">
              <w:rPr>
                <w:rFonts w:ascii="David" w:hAnsi="David" w:cs="David"/>
                <w:sz w:val="23"/>
                <w:szCs w:val="23"/>
                <w:rtl/>
              </w:rPr>
              <w:t xml:space="preserve">. </w:t>
            </w:r>
          </w:p>
          <w:p w:rsidR="006C1848" w:rsidRPr="006C1848" w:rsidRDefault="006C1848" w:rsidP="006C1848">
            <w:pPr>
              <w:pStyle w:val="aff7"/>
              <w:spacing w:after="0" w:line="240" w:lineRule="auto"/>
              <w:ind w:left="0"/>
              <w:rPr>
                <w:rFonts w:ascii="David" w:hAnsi="David" w:cs="David"/>
                <w:sz w:val="12"/>
                <w:szCs w:val="12"/>
                <w:rtl/>
              </w:rPr>
            </w:pPr>
          </w:p>
          <w:p w:rsidR="006C1848" w:rsidRPr="006C1848" w:rsidRDefault="006C1848" w:rsidP="006C1848">
            <w:pPr>
              <w:pStyle w:val="aff7"/>
              <w:spacing w:after="0" w:line="240" w:lineRule="auto"/>
              <w:ind w:left="0"/>
              <w:rPr>
                <w:rFonts w:ascii="David" w:hAnsi="David" w:cs="David"/>
                <w:sz w:val="23"/>
                <w:szCs w:val="23"/>
                <w:rtl/>
              </w:rPr>
            </w:pPr>
            <w:proofErr w:type="spellStart"/>
            <w:r w:rsidRPr="006C1848">
              <w:rPr>
                <w:rFonts w:ascii="David" w:hAnsi="David" w:cs="David" w:hint="cs"/>
                <w:sz w:val="23"/>
                <w:szCs w:val="23"/>
                <w:rtl/>
              </w:rPr>
              <w:t>הרשב</w:t>
            </w:r>
            <w:r w:rsidRPr="006C1848">
              <w:rPr>
                <w:rFonts w:ascii="David" w:hAnsi="David" w:cs="David"/>
                <w:sz w:val="23"/>
                <w:szCs w:val="23"/>
                <w:rtl/>
              </w:rPr>
              <w:t>"</w:t>
            </w:r>
            <w:r w:rsidRPr="006C1848">
              <w:rPr>
                <w:rFonts w:ascii="David" w:hAnsi="David" w:cs="David" w:hint="cs"/>
                <w:sz w:val="23"/>
                <w:szCs w:val="23"/>
                <w:rtl/>
              </w:rPr>
              <w:t>ם</w:t>
            </w:r>
            <w:proofErr w:type="spellEnd"/>
            <w:r w:rsidRPr="006C1848">
              <w:rPr>
                <w:rFonts w:ascii="David" w:hAnsi="David" w:cs="David"/>
                <w:sz w:val="23"/>
                <w:szCs w:val="23"/>
                <w:rtl/>
              </w:rPr>
              <w:t xml:space="preserve"> </w:t>
            </w:r>
            <w:r w:rsidRPr="006C1848">
              <w:rPr>
                <w:rFonts w:ascii="David" w:hAnsi="David" w:cs="David" w:hint="cs"/>
                <w:sz w:val="23"/>
                <w:szCs w:val="23"/>
                <w:rtl/>
              </w:rPr>
              <w:t>נכדו</w:t>
            </w:r>
            <w:r w:rsidRPr="006C1848">
              <w:rPr>
                <w:rFonts w:ascii="David" w:hAnsi="David" w:cs="David"/>
                <w:sz w:val="23"/>
                <w:szCs w:val="23"/>
                <w:rtl/>
              </w:rPr>
              <w:t xml:space="preserve">, </w:t>
            </w:r>
            <w:r w:rsidRPr="006C1848">
              <w:rPr>
                <w:rFonts w:ascii="David" w:hAnsi="David" w:cs="David" w:hint="cs"/>
                <w:sz w:val="23"/>
                <w:szCs w:val="23"/>
                <w:rtl/>
              </w:rPr>
              <w:t>לעומת</w:t>
            </w:r>
            <w:r w:rsidRPr="006C1848">
              <w:rPr>
                <w:rFonts w:ascii="David" w:hAnsi="David" w:cs="David"/>
                <w:sz w:val="23"/>
                <w:szCs w:val="23"/>
                <w:rtl/>
              </w:rPr>
              <w:t xml:space="preserve"> </w:t>
            </w:r>
            <w:r w:rsidRPr="006C1848">
              <w:rPr>
                <w:rFonts w:ascii="David" w:hAnsi="David" w:cs="David" w:hint="cs"/>
                <w:sz w:val="23"/>
                <w:szCs w:val="23"/>
                <w:rtl/>
              </w:rPr>
              <w:t>זאת</w:t>
            </w:r>
            <w:r w:rsidRPr="006C1848">
              <w:rPr>
                <w:rFonts w:ascii="David" w:hAnsi="David" w:cs="David"/>
                <w:sz w:val="23"/>
                <w:szCs w:val="23"/>
                <w:rtl/>
              </w:rPr>
              <w:t xml:space="preserve"> </w:t>
            </w:r>
            <w:r w:rsidRPr="006C1848">
              <w:rPr>
                <w:rFonts w:ascii="David" w:hAnsi="David" w:cs="David" w:hint="cs"/>
                <w:sz w:val="23"/>
                <w:szCs w:val="23"/>
                <w:rtl/>
              </w:rPr>
              <w:t>פירש</w:t>
            </w:r>
            <w:r w:rsidRPr="006C1848">
              <w:rPr>
                <w:rFonts w:ascii="David" w:hAnsi="David" w:cs="David"/>
                <w:sz w:val="23"/>
                <w:szCs w:val="23"/>
                <w:rtl/>
              </w:rPr>
              <w:t xml:space="preserve">: </w:t>
            </w:r>
            <w:r w:rsidRPr="006C1848">
              <w:rPr>
                <w:rFonts w:ascii="David" w:hAnsi="David" w:cs="David" w:hint="cs"/>
                <w:sz w:val="23"/>
                <w:szCs w:val="23"/>
                <w:rtl/>
              </w:rPr>
              <w:t>שהנסתרות</w:t>
            </w:r>
            <w:r w:rsidRPr="006C1848">
              <w:rPr>
                <w:rFonts w:ascii="David" w:hAnsi="David" w:cs="David"/>
                <w:sz w:val="23"/>
                <w:szCs w:val="23"/>
                <w:rtl/>
              </w:rPr>
              <w:t xml:space="preserve"> </w:t>
            </w:r>
            <w:r w:rsidRPr="006C1848">
              <w:rPr>
                <w:rFonts w:ascii="David" w:hAnsi="David" w:cs="David" w:hint="cs"/>
                <w:sz w:val="23"/>
                <w:szCs w:val="23"/>
                <w:rtl/>
              </w:rPr>
              <w:t>הן</w:t>
            </w:r>
            <w:r w:rsidRPr="006C1848">
              <w:rPr>
                <w:rFonts w:ascii="David" w:hAnsi="David" w:cs="David"/>
                <w:sz w:val="23"/>
                <w:szCs w:val="23"/>
                <w:rtl/>
              </w:rPr>
              <w:t xml:space="preserve"> </w:t>
            </w:r>
            <w:r w:rsidRPr="006C1848">
              <w:rPr>
                <w:rFonts w:ascii="David" w:hAnsi="David" w:cs="David" w:hint="cs"/>
                <w:sz w:val="23"/>
                <w:szCs w:val="23"/>
                <w:rtl/>
              </w:rPr>
              <w:t>עברות</w:t>
            </w:r>
            <w:r w:rsidRPr="006C1848">
              <w:rPr>
                <w:rFonts w:ascii="David" w:hAnsi="David" w:cs="David"/>
                <w:sz w:val="23"/>
                <w:szCs w:val="23"/>
                <w:rtl/>
              </w:rPr>
              <w:t xml:space="preserve"> </w:t>
            </w:r>
            <w:r w:rsidRPr="006C1848">
              <w:rPr>
                <w:rFonts w:ascii="David" w:hAnsi="David" w:cs="David" w:hint="cs"/>
                <w:sz w:val="23"/>
                <w:szCs w:val="23"/>
                <w:rtl/>
              </w:rPr>
              <w:t>שדרך</w:t>
            </w:r>
            <w:r w:rsidRPr="006C1848">
              <w:rPr>
                <w:rFonts w:ascii="David" w:hAnsi="David" w:cs="David"/>
                <w:sz w:val="23"/>
                <w:szCs w:val="23"/>
                <w:rtl/>
              </w:rPr>
              <w:t xml:space="preserve"> </w:t>
            </w:r>
            <w:r w:rsidRPr="006C1848">
              <w:rPr>
                <w:rFonts w:ascii="David" w:hAnsi="David" w:cs="David" w:hint="cs"/>
                <w:sz w:val="23"/>
                <w:szCs w:val="23"/>
                <w:rtl/>
              </w:rPr>
              <w:t>העבריינים</w:t>
            </w:r>
            <w:r w:rsidRPr="006C1848">
              <w:rPr>
                <w:rFonts w:ascii="David" w:hAnsi="David" w:cs="David"/>
                <w:sz w:val="23"/>
                <w:szCs w:val="23"/>
                <w:rtl/>
              </w:rPr>
              <w:t xml:space="preserve"> </w:t>
            </w:r>
            <w:r w:rsidRPr="006C1848">
              <w:rPr>
                <w:rFonts w:ascii="David" w:hAnsi="David" w:cs="David" w:hint="cs"/>
                <w:sz w:val="23"/>
                <w:szCs w:val="23"/>
                <w:rtl/>
              </w:rPr>
              <w:t>לעשותם</w:t>
            </w:r>
            <w:r w:rsidRPr="006C1848">
              <w:rPr>
                <w:rFonts w:ascii="David" w:hAnsi="David" w:cs="David"/>
                <w:sz w:val="23"/>
                <w:szCs w:val="23"/>
                <w:rtl/>
              </w:rPr>
              <w:t xml:space="preserve"> </w:t>
            </w:r>
            <w:r w:rsidRPr="006C1848">
              <w:rPr>
                <w:rFonts w:ascii="David" w:hAnsi="David" w:cs="David" w:hint="cs"/>
                <w:sz w:val="23"/>
                <w:szCs w:val="23"/>
                <w:rtl/>
              </w:rPr>
              <w:t>בסתר</w:t>
            </w:r>
            <w:r w:rsidRPr="006C1848">
              <w:rPr>
                <w:rFonts w:ascii="David" w:hAnsi="David" w:cs="David"/>
                <w:sz w:val="23"/>
                <w:szCs w:val="23"/>
                <w:rtl/>
              </w:rPr>
              <w:t xml:space="preserve"> </w:t>
            </w:r>
            <w:r w:rsidRPr="006C1848">
              <w:rPr>
                <w:rFonts w:ascii="David" w:hAnsi="David" w:cs="David" w:hint="cs"/>
                <w:sz w:val="23"/>
                <w:szCs w:val="23"/>
                <w:rtl/>
              </w:rPr>
              <w:t>ולכן</w:t>
            </w:r>
            <w:r w:rsidRPr="006C1848">
              <w:rPr>
                <w:rFonts w:ascii="David" w:hAnsi="David" w:cs="David"/>
                <w:sz w:val="23"/>
                <w:szCs w:val="23"/>
                <w:rtl/>
              </w:rPr>
              <w:t xml:space="preserve"> </w:t>
            </w:r>
            <w:r w:rsidRPr="006C1848">
              <w:rPr>
                <w:rFonts w:ascii="David" w:hAnsi="David" w:cs="David" w:hint="cs"/>
                <w:sz w:val="23"/>
                <w:szCs w:val="23"/>
                <w:rtl/>
              </w:rPr>
              <w:t>דווקא</w:t>
            </w:r>
            <w:r w:rsidRPr="006C1848">
              <w:rPr>
                <w:rFonts w:ascii="David" w:hAnsi="David" w:cs="David"/>
                <w:sz w:val="23"/>
                <w:szCs w:val="23"/>
                <w:rtl/>
              </w:rPr>
              <w:t xml:space="preserve"> </w:t>
            </w:r>
            <w:r w:rsidRPr="006C1848">
              <w:rPr>
                <w:rFonts w:ascii="David" w:hAnsi="David" w:cs="David" w:hint="cs"/>
                <w:sz w:val="23"/>
                <w:szCs w:val="23"/>
                <w:rtl/>
              </w:rPr>
              <w:t>הן</w:t>
            </w:r>
            <w:r w:rsidRPr="006C1848">
              <w:rPr>
                <w:rFonts w:ascii="David" w:hAnsi="David" w:cs="David"/>
                <w:sz w:val="23"/>
                <w:szCs w:val="23"/>
                <w:rtl/>
              </w:rPr>
              <w:t xml:space="preserve"> </w:t>
            </w:r>
            <w:r w:rsidRPr="006C1848">
              <w:rPr>
                <w:rFonts w:ascii="David" w:hAnsi="David" w:cs="David" w:hint="cs"/>
                <w:sz w:val="23"/>
                <w:szCs w:val="23"/>
                <w:rtl/>
              </w:rPr>
              <w:t>נזכרו</w:t>
            </w:r>
            <w:r w:rsidRPr="006C1848">
              <w:rPr>
                <w:rFonts w:ascii="David" w:hAnsi="David" w:cs="David"/>
                <w:sz w:val="23"/>
                <w:szCs w:val="23"/>
                <w:rtl/>
              </w:rPr>
              <w:t xml:space="preserve"> </w:t>
            </w:r>
            <w:r w:rsidRPr="006C1848">
              <w:rPr>
                <w:rFonts w:ascii="David" w:hAnsi="David" w:cs="David" w:hint="cs"/>
                <w:sz w:val="23"/>
                <w:szCs w:val="23"/>
                <w:rtl/>
              </w:rPr>
              <w:t>לעיל</w:t>
            </w:r>
            <w:r w:rsidRPr="006C1848">
              <w:rPr>
                <w:rFonts w:ascii="David" w:hAnsi="David" w:cs="David"/>
                <w:sz w:val="23"/>
                <w:szCs w:val="23"/>
                <w:rtl/>
              </w:rPr>
              <w:t xml:space="preserve"> </w:t>
            </w:r>
            <w:r w:rsidRPr="006C1848">
              <w:rPr>
                <w:rFonts w:ascii="David" w:hAnsi="David" w:cs="David" w:hint="cs"/>
                <w:sz w:val="23"/>
                <w:szCs w:val="23"/>
                <w:rtl/>
              </w:rPr>
              <w:t>בפרשת</w:t>
            </w:r>
            <w:r w:rsidRPr="006C1848">
              <w:rPr>
                <w:rFonts w:ascii="David" w:hAnsi="David" w:cs="David"/>
                <w:sz w:val="23"/>
                <w:szCs w:val="23"/>
                <w:rtl/>
              </w:rPr>
              <w:t xml:space="preserve"> </w:t>
            </w:r>
            <w:r w:rsidRPr="006C1848">
              <w:rPr>
                <w:rFonts w:ascii="David" w:hAnsi="David" w:cs="David" w:hint="cs"/>
                <w:sz w:val="23"/>
                <w:szCs w:val="23"/>
                <w:rtl/>
              </w:rPr>
              <w:t>כי</w:t>
            </w:r>
            <w:r w:rsidRPr="006C1848">
              <w:rPr>
                <w:rFonts w:ascii="David" w:hAnsi="David" w:cs="David"/>
                <w:sz w:val="23"/>
                <w:szCs w:val="23"/>
                <w:rtl/>
              </w:rPr>
              <w:t xml:space="preserve"> </w:t>
            </w:r>
            <w:r w:rsidRPr="006C1848">
              <w:rPr>
                <w:rFonts w:ascii="David" w:hAnsi="David" w:cs="David" w:hint="cs"/>
                <w:sz w:val="23"/>
                <w:szCs w:val="23"/>
                <w:rtl/>
              </w:rPr>
              <w:t>תבוא</w:t>
            </w:r>
            <w:r w:rsidRPr="006C1848">
              <w:rPr>
                <w:rFonts w:ascii="David" w:hAnsi="David" w:cs="David"/>
                <w:sz w:val="23"/>
                <w:szCs w:val="23"/>
                <w:rtl/>
              </w:rPr>
              <w:t xml:space="preserve">, </w:t>
            </w:r>
            <w:r w:rsidRPr="006C1848">
              <w:rPr>
                <w:rFonts w:ascii="David" w:hAnsi="David" w:cs="David" w:hint="cs"/>
                <w:sz w:val="23"/>
                <w:szCs w:val="23"/>
                <w:rtl/>
              </w:rPr>
              <w:t>ועליהן</w:t>
            </w:r>
            <w:r w:rsidRPr="006C1848">
              <w:rPr>
                <w:rFonts w:ascii="David" w:hAnsi="David" w:cs="David"/>
                <w:sz w:val="23"/>
                <w:szCs w:val="23"/>
                <w:rtl/>
              </w:rPr>
              <w:t xml:space="preserve"> </w:t>
            </w:r>
            <w:r w:rsidRPr="006C1848">
              <w:rPr>
                <w:rFonts w:ascii="David" w:hAnsi="David" w:cs="David" w:hint="cs"/>
                <w:sz w:val="23"/>
                <w:szCs w:val="23"/>
                <w:rtl/>
              </w:rPr>
              <w:t>היה</w:t>
            </w:r>
            <w:r w:rsidRPr="006C1848">
              <w:rPr>
                <w:rFonts w:ascii="David" w:hAnsi="David" w:cs="David"/>
                <w:sz w:val="23"/>
                <w:szCs w:val="23"/>
                <w:rtl/>
              </w:rPr>
              <w:t xml:space="preserve"> </w:t>
            </w:r>
            <w:r w:rsidRPr="006C1848">
              <w:rPr>
                <w:rFonts w:ascii="David" w:hAnsi="David" w:cs="David" w:hint="cs"/>
                <w:sz w:val="23"/>
                <w:szCs w:val="23"/>
                <w:rtl/>
              </w:rPr>
              <w:t>צורך</w:t>
            </w:r>
            <w:r w:rsidRPr="006C1848">
              <w:rPr>
                <w:rFonts w:ascii="David" w:hAnsi="David" w:cs="David"/>
                <w:sz w:val="23"/>
                <w:szCs w:val="23"/>
                <w:rtl/>
              </w:rPr>
              <w:t xml:space="preserve"> </w:t>
            </w:r>
            <w:r w:rsidRPr="006C1848">
              <w:rPr>
                <w:rFonts w:ascii="David" w:hAnsi="David" w:cs="David" w:hint="cs"/>
                <w:sz w:val="23"/>
                <w:szCs w:val="23"/>
                <w:rtl/>
              </w:rPr>
              <w:t>להזהיר</w:t>
            </w:r>
            <w:r w:rsidRPr="006C1848">
              <w:rPr>
                <w:rFonts w:ascii="David" w:hAnsi="David" w:cs="David"/>
                <w:sz w:val="23"/>
                <w:szCs w:val="23"/>
                <w:rtl/>
              </w:rPr>
              <w:t xml:space="preserve"> </w:t>
            </w:r>
            <w:r w:rsidRPr="006C1848">
              <w:rPr>
                <w:rFonts w:ascii="David" w:hAnsi="David" w:cs="David" w:hint="cs"/>
                <w:sz w:val="23"/>
                <w:szCs w:val="23"/>
                <w:rtl/>
              </w:rPr>
              <w:t>בנפרד</w:t>
            </w:r>
            <w:r w:rsidRPr="006C1848">
              <w:rPr>
                <w:rFonts w:ascii="David" w:hAnsi="David" w:cs="David"/>
                <w:sz w:val="23"/>
                <w:szCs w:val="23"/>
                <w:rtl/>
              </w:rPr>
              <w:t xml:space="preserve"> </w:t>
            </w:r>
            <w:r w:rsidRPr="006C1848">
              <w:rPr>
                <w:rFonts w:ascii="David" w:hAnsi="David" w:cs="David"/>
                <w:sz w:val="20"/>
                <w:szCs w:val="20"/>
                <w:rtl/>
              </w:rPr>
              <w:t>(</w:t>
            </w:r>
            <w:r w:rsidRPr="006C1848">
              <w:rPr>
                <w:rFonts w:ascii="David" w:hAnsi="David" w:cs="David" w:hint="cs"/>
                <w:sz w:val="20"/>
                <w:szCs w:val="20"/>
                <w:rtl/>
              </w:rPr>
              <w:t>עיינו</w:t>
            </w:r>
            <w:r w:rsidRPr="006C1848">
              <w:rPr>
                <w:rFonts w:ascii="David" w:hAnsi="David" w:cs="David"/>
                <w:sz w:val="20"/>
                <w:szCs w:val="20"/>
                <w:rtl/>
              </w:rPr>
              <w:t xml:space="preserve"> </w:t>
            </w:r>
            <w:r w:rsidRPr="006C1848">
              <w:rPr>
                <w:rFonts w:ascii="David" w:hAnsi="David" w:cs="David" w:hint="cs"/>
                <w:sz w:val="20"/>
                <w:szCs w:val="20"/>
                <w:rtl/>
              </w:rPr>
              <w:t>בדבריו</w:t>
            </w:r>
            <w:r w:rsidRPr="006C1848">
              <w:rPr>
                <w:rFonts w:ascii="David" w:hAnsi="David" w:cs="David"/>
                <w:sz w:val="20"/>
                <w:szCs w:val="20"/>
                <w:rtl/>
              </w:rPr>
              <w:t xml:space="preserve"> </w:t>
            </w:r>
            <w:r w:rsidRPr="006C1848">
              <w:rPr>
                <w:rFonts w:ascii="David" w:hAnsi="David" w:cs="David" w:hint="cs"/>
                <w:sz w:val="20"/>
                <w:szCs w:val="20"/>
                <w:rtl/>
              </w:rPr>
              <w:t>גם</w:t>
            </w:r>
            <w:r w:rsidRPr="006C1848">
              <w:rPr>
                <w:rFonts w:ascii="David" w:hAnsi="David" w:cs="David"/>
                <w:sz w:val="20"/>
                <w:szCs w:val="20"/>
                <w:rtl/>
              </w:rPr>
              <w:t xml:space="preserve"> </w:t>
            </w:r>
            <w:r w:rsidRPr="006C1848">
              <w:rPr>
                <w:rFonts w:ascii="David" w:hAnsi="David" w:cs="David" w:hint="cs"/>
                <w:sz w:val="20"/>
                <w:szCs w:val="20"/>
                <w:rtl/>
              </w:rPr>
              <w:t>לעיל</w:t>
            </w:r>
            <w:r w:rsidRPr="006C1848">
              <w:rPr>
                <w:rFonts w:ascii="David" w:hAnsi="David" w:cs="David"/>
                <w:sz w:val="20"/>
                <w:szCs w:val="20"/>
                <w:rtl/>
              </w:rPr>
              <w:t xml:space="preserve"> </w:t>
            </w:r>
            <w:r w:rsidRPr="006C1848">
              <w:rPr>
                <w:rFonts w:ascii="David" w:hAnsi="David" w:cs="David" w:hint="cs"/>
                <w:sz w:val="20"/>
                <w:szCs w:val="20"/>
                <w:rtl/>
              </w:rPr>
              <w:t>דברים</w:t>
            </w:r>
            <w:r w:rsidRPr="006C1848">
              <w:rPr>
                <w:rFonts w:ascii="David" w:hAnsi="David" w:cs="David"/>
                <w:sz w:val="20"/>
                <w:szCs w:val="20"/>
                <w:rtl/>
              </w:rPr>
              <w:t xml:space="preserve"> </w:t>
            </w:r>
            <w:r w:rsidRPr="006C1848">
              <w:rPr>
                <w:rFonts w:ascii="David" w:hAnsi="David" w:cs="David" w:hint="cs"/>
                <w:sz w:val="20"/>
                <w:szCs w:val="20"/>
                <w:rtl/>
              </w:rPr>
              <w:t>כ</w:t>
            </w:r>
            <w:r w:rsidRPr="006C1848">
              <w:rPr>
                <w:rFonts w:ascii="David" w:hAnsi="David" w:cs="David"/>
                <w:sz w:val="20"/>
                <w:szCs w:val="20"/>
                <w:rtl/>
              </w:rPr>
              <w:t>"</w:t>
            </w:r>
            <w:r w:rsidRPr="006C1848">
              <w:rPr>
                <w:rFonts w:ascii="David" w:hAnsi="David" w:cs="David" w:hint="cs"/>
                <w:sz w:val="20"/>
                <w:szCs w:val="20"/>
                <w:rtl/>
              </w:rPr>
              <w:t>ז</w:t>
            </w:r>
            <w:r w:rsidRPr="006C1848">
              <w:rPr>
                <w:rFonts w:ascii="David" w:hAnsi="David" w:cs="David"/>
                <w:sz w:val="20"/>
                <w:szCs w:val="20"/>
                <w:rtl/>
              </w:rPr>
              <w:t xml:space="preserve"> </w:t>
            </w:r>
            <w:r w:rsidRPr="006C1848">
              <w:rPr>
                <w:rFonts w:ascii="David" w:hAnsi="David" w:cs="David" w:hint="cs"/>
                <w:sz w:val="20"/>
                <w:szCs w:val="20"/>
                <w:rtl/>
              </w:rPr>
              <w:t>טו</w:t>
            </w:r>
            <w:r w:rsidRPr="006C1848">
              <w:rPr>
                <w:rFonts w:ascii="David" w:hAnsi="David" w:cs="David"/>
                <w:sz w:val="20"/>
                <w:szCs w:val="20"/>
                <w:rtl/>
              </w:rPr>
              <w:t>).</w:t>
            </w:r>
            <w:r w:rsidRPr="006C1848">
              <w:rPr>
                <w:rFonts w:ascii="David" w:hAnsi="David" w:cs="David"/>
                <w:sz w:val="23"/>
                <w:szCs w:val="23"/>
                <w:rtl/>
              </w:rPr>
              <w:t xml:space="preserve"> </w:t>
            </w:r>
          </w:p>
          <w:p w:rsidR="006C1848" w:rsidRPr="006C1848" w:rsidRDefault="006C1848" w:rsidP="006C1848">
            <w:pPr>
              <w:pStyle w:val="aff7"/>
              <w:spacing w:after="0" w:line="240" w:lineRule="auto"/>
              <w:ind w:left="0"/>
              <w:rPr>
                <w:rFonts w:ascii="David" w:hAnsi="David" w:cs="David"/>
                <w:sz w:val="12"/>
                <w:szCs w:val="12"/>
                <w:rtl/>
              </w:rPr>
            </w:pPr>
          </w:p>
          <w:p w:rsidR="006C1848" w:rsidRPr="006C1848" w:rsidRDefault="006C1848" w:rsidP="006C1848">
            <w:pPr>
              <w:pStyle w:val="aff7"/>
              <w:spacing w:after="0" w:line="240" w:lineRule="auto"/>
              <w:ind w:left="0"/>
              <w:rPr>
                <w:rFonts w:ascii="David" w:hAnsi="David" w:cs="David"/>
                <w:sz w:val="23"/>
                <w:szCs w:val="23"/>
                <w:rtl/>
              </w:rPr>
            </w:pPr>
            <w:r w:rsidRPr="006C1848">
              <w:rPr>
                <w:rFonts w:ascii="David" w:hAnsi="David" w:cs="David" w:hint="cs"/>
                <w:sz w:val="23"/>
                <w:szCs w:val="23"/>
                <w:rtl/>
              </w:rPr>
              <w:t>אבן</w:t>
            </w:r>
            <w:r w:rsidRPr="006C1848">
              <w:rPr>
                <w:rFonts w:ascii="David" w:hAnsi="David" w:cs="David"/>
                <w:sz w:val="23"/>
                <w:szCs w:val="23"/>
                <w:rtl/>
              </w:rPr>
              <w:t xml:space="preserve"> </w:t>
            </w:r>
            <w:r w:rsidRPr="006C1848">
              <w:rPr>
                <w:rFonts w:ascii="David" w:hAnsi="David" w:cs="David" w:hint="cs"/>
                <w:sz w:val="23"/>
                <w:szCs w:val="23"/>
                <w:rtl/>
              </w:rPr>
              <w:t>עזרא</w:t>
            </w:r>
            <w:r w:rsidRPr="006C1848">
              <w:rPr>
                <w:rFonts w:ascii="David" w:hAnsi="David" w:cs="David"/>
                <w:sz w:val="23"/>
                <w:szCs w:val="23"/>
                <w:rtl/>
              </w:rPr>
              <w:t xml:space="preserve"> </w:t>
            </w:r>
            <w:r w:rsidRPr="006C1848">
              <w:rPr>
                <w:rFonts w:ascii="David" w:hAnsi="David" w:cs="David" w:hint="cs"/>
                <w:sz w:val="23"/>
                <w:szCs w:val="23"/>
                <w:rtl/>
              </w:rPr>
              <w:t>פירש</w:t>
            </w:r>
            <w:r w:rsidRPr="006C1848">
              <w:rPr>
                <w:rFonts w:ascii="David" w:hAnsi="David" w:cs="David"/>
                <w:sz w:val="23"/>
                <w:szCs w:val="23"/>
                <w:rtl/>
              </w:rPr>
              <w:t xml:space="preserve">: </w:t>
            </w:r>
            <w:r w:rsidRPr="006C1848">
              <w:rPr>
                <w:rFonts w:ascii="David" w:hAnsi="David" w:cs="David" w:hint="cs"/>
                <w:sz w:val="23"/>
                <w:szCs w:val="23"/>
                <w:rtl/>
              </w:rPr>
              <w:t>הנסתרות</w:t>
            </w:r>
            <w:r w:rsidRPr="006C1848">
              <w:rPr>
                <w:rFonts w:ascii="David" w:hAnsi="David" w:cs="David"/>
                <w:sz w:val="23"/>
                <w:szCs w:val="23"/>
                <w:rtl/>
              </w:rPr>
              <w:t xml:space="preserve">, </w:t>
            </w:r>
            <w:r w:rsidRPr="006C1848">
              <w:rPr>
                <w:rFonts w:ascii="David" w:hAnsi="David" w:cs="David" w:hint="cs"/>
                <w:sz w:val="23"/>
                <w:szCs w:val="23"/>
                <w:rtl/>
              </w:rPr>
              <w:t>הכוונה</w:t>
            </w:r>
            <w:r w:rsidRPr="006C1848">
              <w:rPr>
                <w:rFonts w:ascii="David" w:hAnsi="David" w:cs="David"/>
                <w:sz w:val="23"/>
                <w:szCs w:val="23"/>
                <w:rtl/>
              </w:rPr>
              <w:t xml:space="preserve"> </w:t>
            </w:r>
            <w:r w:rsidRPr="006C1848">
              <w:rPr>
                <w:rFonts w:ascii="David" w:hAnsi="David" w:cs="David" w:hint="cs"/>
                <w:sz w:val="23"/>
                <w:szCs w:val="23"/>
                <w:rtl/>
              </w:rPr>
              <w:t>למי</w:t>
            </w:r>
            <w:r w:rsidRPr="006C1848">
              <w:rPr>
                <w:rFonts w:ascii="David" w:hAnsi="David" w:cs="David"/>
                <w:sz w:val="23"/>
                <w:szCs w:val="23"/>
                <w:rtl/>
              </w:rPr>
              <w:t xml:space="preserve"> </w:t>
            </w:r>
            <w:r w:rsidRPr="006C1848">
              <w:rPr>
                <w:rFonts w:ascii="David" w:hAnsi="David" w:cs="David" w:hint="cs"/>
                <w:sz w:val="23"/>
                <w:szCs w:val="23"/>
                <w:rtl/>
              </w:rPr>
              <w:t>שיעבוד</w:t>
            </w:r>
            <w:r w:rsidRPr="006C1848">
              <w:rPr>
                <w:rFonts w:ascii="David" w:hAnsi="David" w:cs="David"/>
                <w:sz w:val="23"/>
                <w:szCs w:val="23"/>
                <w:rtl/>
              </w:rPr>
              <w:t xml:space="preserve"> </w:t>
            </w:r>
            <w:r w:rsidRPr="006C1848">
              <w:rPr>
                <w:rFonts w:ascii="David" w:hAnsi="David" w:cs="David" w:hint="cs"/>
                <w:sz w:val="23"/>
                <w:szCs w:val="23"/>
                <w:rtl/>
              </w:rPr>
              <w:t>עבודה</w:t>
            </w:r>
            <w:r w:rsidRPr="006C1848">
              <w:rPr>
                <w:rFonts w:ascii="David" w:hAnsi="David" w:cs="David"/>
                <w:sz w:val="23"/>
                <w:szCs w:val="23"/>
                <w:rtl/>
              </w:rPr>
              <w:t xml:space="preserve"> </w:t>
            </w:r>
            <w:r w:rsidRPr="006C1848">
              <w:rPr>
                <w:rFonts w:ascii="David" w:hAnsi="David" w:cs="David" w:hint="cs"/>
                <w:sz w:val="23"/>
                <w:szCs w:val="23"/>
                <w:rtl/>
              </w:rPr>
              <w:t>זרה</w:t>
            </w:r>
            <w:r w:rsidRPr="006C1848">
              <w:rPr>
                <w:rFonts w:ascii="David" w:hAnsi="David" w:cs="David"/>
                <w:sz w:val="23"/>
                <w:szCs w:val="23"/>
                <w:rtl/>
              </w:rPr>
              <w:t xml:space="preserve"> </w:t>
            </w:r>
            <w:r w:rsidRPr="006C1848">
              <w:rPr>
                <w:rFonts w:ascii="David" w:hAnsi="David" w:cs="David" w:hint="cs"/>
                <w:sz w:val="23"/>
                <w:szCs w:val="23"/>
                <w:rtl/>
              </w:rPr>
              <w:t>בסתר</w:t>
            </w:r>
            <w:r w:rsidRPr="006C1848">
              <w:rPr>
                <w:rFonts w:ascii="David" w:hAnsi="David" w:cs="David"/>
                <w:sz w:val="23"/>
                <w:szCs w:val="23"/>
                <w:rtl/>
              </w:rPr>
              <w:t xml:space="preserve"> </w:t>
            </w:r>
            <w:r w:rsidRPr="006C1848">
              <w:rPr>
                <w:rFonts w:ascii="David" w:hAnsi="David" w:cs="David" w:hint="cs"/>
                <w:sz w:val="23"/>
                <w:szCs w:val="23"/>
                <w:rtl/>
              </w:rPr>
              <w:t>הקב</w:t>
            </w:r>
            <w:r w:rsidRPr="006C1848">
              <w:rPr>
                <w:rFonts w:ascii="David" w:hAnsi="David" w:cs="David"/>
                <w:sz w:val="23"/>
                <w:szCs w:val="23"/>
                <w:rtl/>
              </w:rPr>
              <w:t>"</w:t>
            </w:r>
            <w:r w:rsidRPr="006C1848">
              <w:rPr>
                <w:rFonts w:ascii="David" w:hAnsi="David" w:cs="David" w:hint="cs"/>
                <w:sz w:val="23"/>
                <w:szCs w:val="23"/>
                <w:rtl/>
              </w:rPr>
              <w:t>ה</w:t>
            </w:r>
            <w:r w:rsidRPr="006C1848">
              <w:rPr>
                <w:rFonts w:ascii="David" w:hAnsi="David" w:cs="David"/>
                <w:sz w:val="23"/>
                <w:szCs w:val="23"/>
                <w:rtl/>
              </w:rPr>
              <w:t xml:space="preserve"> </w:t>
            </w:r>
            <w:r w:rsidRPr="006C1848">
              <w:rPr>
                <w:rFonts w:ascii="David" w:hAnsi="David" w:cs="David" w:hint="cs"/>
                <w:sz w:val="23"/>
                <w:szCs w:val="23"/>
                <w:rtl/>
              </w:rPr>
              <w:t>יענישו</w:t>
            </w:r>
            <w:r w:rsidRPr="006C1848">
              <w:rPr>
                <w:rFonts w:ascii="David" w:hAnsi="David" w:cs="David"/>
                <w:sz w:val="23"/>
                <w:szCs w:val="23"/>
                <w:rtl/>
              </w:rPr>
              <w:t xml:space="preserve">, </w:t>
            </w:r>
            <w:r w:rsidRPr="006C1848">
              <w:rPr>
                <w:rFonts w:ascii="David" w:hAnsi="David" w:cs="David" w:hint="cs"/>
                <w:sz w:val="23"/>
                <w:szCs w:val="23"/>
                <w:rtl/>
              </w:rPr>
              <w:t>אבל</w:t>
            </w:r>
            <w:r w:rsidRPr="006C1848">
              <w:rPr>
                <w:rFonts w:ascii="David" w:hAnsi="David" w:cs="David"/>
                <w:sz w:val="23"/>
                <w:szCs w:val="23"/>
                <w:rtl/>
              </w:rPr>
              <w:t xml:space="preserve"> </w:t>
            </w:r>
            <w:r w:rsidRPr="006C1848">
              <w:rPr>
                <w:rFonts w:ascii="David" w:hAnsi="David" w:cs="David" w:hint="cs"/>
                <w:sz w:val="23"/>
                <w:szCs w:val="23"/>
                <w:rtl/>
              </w:rPr>
              <w:t>מי</w:t>
            </w:r>
            <w:r w:rsidRPr="006C1848">
              <w:rPr>
                <w:rFonts w:ascii="David" w:hAnsi="David" w:cs="David"/>
                <w:sz w:val="23"/>
                <w:szCs w:val="23"/>
                <w:rtl/>
              </w:rPr>
              <w:t xml:space="preserve"> </w:t>
            </w:r>
            <w:r w:rsidRPr="006C1848">
              <w:rPr>
                <w:rFonts w:ascii="David" w:hAnsi="David" w:cs="David" w:hint="cs"/>
                <w:sz w:val="23"/>
                <w:szCs w:val="23"/>
                <w:rtl/>
              </w:rPr>
              <w:t>שיעבוד</w:t>
            </w:r>
            <w:r w:rsidRPr="006C1848">
              <w:rPr>
                <w:rFonts w:ascii="David" w:hAnsi="David" w:cs="David"/>
                <w:sz w:val="23"/>
                <w:szCs w:val="23"/>
                <w:rtl/>
              </w:rPr>
              <w:t xml:space="preserve"> </w:t>
            </w:r>
            <w:r w:rsidRPr="006C1848">
              <w:rPr>
                <w:rFonts w:ascii="David" w:hAnsi="David" w:cs="David" w:hint="cs"/>
                <w:sz w:val="23"/>
                <w:szCs w:val="23"/>
                <w:rtl/>
              </w:rPr>
              <w:t>בגלוי</w:t>
            </w:r>
            <w:r w:rsidRPr="006C1848">
              <w:rPr>
                <w:rFonts w:ascii="David" w:hAnsi="David" w:cs="David"/>
                <w:sz w:val="23"/>
                <w:szCs w:val="23"/>
                <w:rtl/>
              </w:rPr>
              <w:t xml:space="preserve"> </w:t>
            </w:r>
            <w:r w:rsidRPr="006C1848">
              <w:rPr>
                <w:rFonts w:ascii="David" w:hAnsi="David" w:cs="David" w:hint="cs"/>
                <w:sz w:val="23"/>
                <w:szCs w:val="23"/>
                <w:rtl/>
              </w:rPr>
              <w:t>חובת</w:t>
            </w:r>
            <w:r w:rsidRPr="006C1848">
              <w:rPr>
                <w:rFonts w:ascii="David" w:hAnsi="David" w:cs="David"/>
                <w:sz w:val="23"/>
                <w:szCs w:val="23"/>
                <w:rtl/>
              </w:rPr>
              <w:t xml:space="preserve"> </w:t>
            </w:r>
            <w:r w:rsidRPr="006C1848">
              <w:rPr>
                <w:rFonts w:ascii="David" w:hAnsi="David" w:cs="David" w:hint="cs"/>
                <w:sz w:val="23"/>
                <w:szCs w:val="23"/>
                <w:rtl/>
              </w:rPr>
              <w:t>הענשתו</w:t>
            </w:r>
            <w:r w:rsidRPr="006C1848">
              <w:rPr>
                <w:rFonts w:ascii="David" w:hAnsi="David" w:cs="David"/>
                <w:sz w:val="23"/>
                <w:szCs w:val="23"/>
                <w:rtl/>
              </w:rPr>
              <w:t xml:space="preserve"> </w:t>
            </w:r>
            <w:r w:rsidRPr="006C1848">
              <w:rPr>
                <w:rFonts w:ascii="David" w:hAnsi="David" w:cs="David" w:hint="cs"/>
                <w:sz w:val="23"/>
                <w:szCs w:val="23"/>
                <w:rtl/>
              </w:rPr>
              <w:t>מוטלת</w:t>
            </w:r>
            <w:r w:rsidRPr="006C1848">
              <w:rPr>
                <w:rFonts w:ascii="David" w:hAnsi="David" w:cs="David"/>
                <w:sz w:val="23"/>
                <w:szCs w:val="23"/>
                <w:rtl/>
              </w:rPr>
              <w:t xml:space="preserve"> </w:t>
            </w:r>
            <w:r w:rsidRPr="006C1848">
              <w:rPr>
                <w:rFonts w:ascii="David" w:hAnsi="David" w:cs="David" w:hint="cs"/>
                <w:sz w:val="23"/>
                <w:szCs w:val="23"/>
                <w:rtl/>
              </w:rPr>
              <w:t>על</w:t>
            </w:r>
            <w:r w:rsidRPr="006C1848">
              <w:rPr>
                <w:rFonts w:ascii="David" w:hAnsi="David" w:cs="David"/>
                <w:sz w:val="23"/>
                <w:szCs w:val="23"/>
                <w:rtl/>
              </w:rPr>
              <w:t xml:space="preserve"> </w:t>
            </w:r>
            <w:r w:rsidRPr="006C1848">
              <w:rPr>
                <w:rFonts w:ascii="David" w:hAnsi="David" w:cs="David" w:hint="cs"/>
                <w:sz w:val="23"/>
                <w:szCs w:val="23"/>
                <w:rtl/>
              </w:rPr>
              <w:t>הציבור</w:t>
            </w:r>
            <w:r w:rsidRPr="006C1848">
              <w:rPr>
                <w:rFonts w:ascii="David" w:hAnsi="David" w:cs="David"/>
                <w:sz w:val="23"/>
                <w:szCs w:val="23"/>
                <w:rtl/>
              </w:rPr>
              <w:t xml:space="preserve"> </w:t>
            </w:r>
            <w:r w:rsidRPr="006C1848">
              <w:rPr>
                <w:rFonts w:ascii="David" w:hAnsi="David" w:cs="David" w:hint="cs"/>
                <w:sz w:val="23"/>
                <w:szCs w:val="23"/>
                <w:rtl/>
              </w:rPr>
              <w:t>ומערכת</w:t>
            </w:r>
            <w:r w:rsidRPr="006C1848">
              <w:rPr>
                <w:rFonts w:ascii="David" w:hAnsi="David" w:cs="David"/>
                <w:sz w:val="23"/>
                <w:szCs w:val="23"/>
                <w:rtl/>
              </w:rPr>
              <w:t xml:space="preserve"> </w:t>
            </w:r>
            <w:r w:rsidRPr="006C1848">
              <w:rPr>
                <w:rFonts w:ascii="David" w:hAnsi="David" w:cs="David" w:hint="cs"/>
                <w:sz w:val="23"/>
                <w:szCs w:val="23"/>
                <w:rtl/>
              </w:rPr>
              <w:t>המשפט</w:t>
            </w:r>
            <w:r w:rsidRPr="006C1848">
              <w:rPr>
                <w:rFonts w:ascii="David" w:hAnsi="David" w:cs="David"/>
                <w:sz w:val="23"/>
                <w:szCs w:val="23"/>
                <w:rtl/>
              </w:rPr>
              <w:t xml:space="preserve"> </w:t>
            </w:r>
            <w:r w:rsidRPr="006C1848">
              <w:rPr>
                <w:rFonts w:ascii="David" w:hAnsi="David" w:cs="David" w:hint="cs"/>
                <w:sz w:val="23"/>
                <w:szCs w:val="23"/>
                <w:rtl/>
              </w:rPr>
              <w:t>שלו</w:t>
            </w:r>
            <w:r w:rsidRPr="006C1848">
              <w:rPr>
                <w:rFonts w:ascii="David" w:hAnsi="David" w:cs="David"/>
                <w:sz w:val="23"/>
                <w:szCs w:val="23"/>
                <w:rtl/>
              </w:rPr>
              <w:t>.</w:t>
            </w:r>
          </w:p>
          <w:p w:rsidR="006C1848" w:rsidRPr="006C1848" w:rsidRDefault="006C1848" w:rsidP="006C1848">
            <w:pPr>
              <w:pStyle w:val="aff7"/>
              <w:spacing w:after="0" w:line="240" w:lineRule="auto"/>
              <w:ind w:left="0"/>
              <w:rPr>
                <w:rFonts w:ascii="David" w:hAnsi="David" w:cs="David"/>
                <w:sz w:val="12"/>
                <w:szCs w:val="12"/>
                <w:rtl/>
              </w:rPr>
            </w:pPr>
          </w:p>
          <w:p w:rsidR="006C1848" w:rsidRPr="006C1848" w:rsidRDefault="006C1848" w:rsidP="006C1848">
            <w:pPr>
              <w:pStyle w:val="aff7"/>
              <w:spacing w:after="0" w:line="240" w:lineRule="auto"/>
              <w:ind w:left="0"/>
              <w:rPr>
                <w:rFonts w:ascii="David" w:hAnsi="David" w:cs="David"/>
                <w:sz w:val="23"/>
                <w:szCs w:val="23"/>
                <w:rtl/>
              </w:rPr>
            </w:pPr>
            <w:r w:rsidRPr="006C1848">
              <w:rPr>
                <w:rFonts w:ascii="David" w:hAnsi="David" w:cs="David" w:hint="cs"/>
                <w:sz w:val="23"/>
                <w:szCs w:val="23"/>
                <w:rtl/>
              </w:rPr>
              <w:t>הרמב</w:t>
            </w:r>
            <w:r w:rsidRPr="006C1848">
              <w:rPr>
                <w:rFonts w:ascii="David" w:hAnsi="David" w:cs="David"/>
                <w:sz w:val="23"/>
                <w:szCs w:val="23"/>
                <w:rtl/>
              </w:rPr>
              <w:t>"</w:t>
            </w:r>
            <w:r w:rsidRPr="006C1848">
              <w:rPr>
                <w:rFonts w:ascii="David" w:hAnsi="David" w:cs="David" w:hint="cs"/>
                <w:sz w:val="23"/>
                <w:szCs w:val="23"/>
                <w:rtl/>
              </w:rPr>
              <w:t>ן</w:t>
            </w:r>
            <w:r w:rsidRPr="006C1848">
              <w:rPr>
                <w:rFonts w:ascii="David" w:hAnsi="David" w:cs="David"/>
                <w:sz w:val="23"/>
                <w:szCs w:val="23"/>
                <w:rtl/>
              </w:rPr>
              <w:t xml:space="preserve"> (</w:t>
            </w:r>
            <w:r w:rsidRPr="006C1848">
              <w:rPr>
                <w:rFonts w:ascii="David" w:hAnsi="David" w:cs="David" w:hint="cs"/>
                <w:sz w:val="23"/>
                <w:szCs w:val="23"/>
                <w:rtl/>
              </w:rPr>
              <w:t>שנסמך</w:t>
            </w:r>
            <w:r w:rsidRPr="006C1848">
              <w:rPr>
                <w:rFonts w:ascii="David" w:hAnsi="David" w:cs="David"/>
                <w:sz w:val="23"/>
                <w:szCs w:val="23"/>
                <w:rtl/>
              </w:rPr>
              <w:t xml:space="preserve"> </w:t>
            </w:r>
            <w:r w:rsidRPr="006C1848">
              <w:rPr>
                <w:rFonts w:ascii="David" w:hAnsi="David" w:cs="David" w:hint="cs"/>
                <w:sz w:val="23"/>
                <w:szCs w:val="23"/>
                <w:rtl/>
              </w:rPr>
              <w:t>גם</w:t>
            </w:r>
            <w:r w:rsidRPr="006C1848">
              <w:rPr>
                <w:rFonts w:ascii="David" w:hAnsi="David" w:cs="David"/>
                <w:sz w:val="23"/>
                <w:szCs w:val="23"/>
                <w:rtl/>
              </w:rPr>
              <w:t xml:space="preserve"> </w:t>
            </w:r>
            <w:r w:rsidRPr="006C1848">
              <w:rPr>
                <w:rFonts w:ascii="David" w:hAnsi="David" w:cs="David" w:hint="cs"/>
                <w:sz w:val="23"/>
                <w:szCs w:val="23"/>
                <w:rtl/>
              </w:rPr>
              <w:t>על</w:t>
            </w:r>
            <w:r w:rsidRPr="006C1848">
              <w:rPr>
                <w:rFonts w:ascii="David" w:hAnsi="David" w:cs="David"/>
                <w:sz w:val="23"/>
                <w:szCs w:val="23"/>
                <w:rtl/>
              </w:rPr>
              <w:t xml:space="preserve"> </w:t>
            </w:r>
            <w:r w:rsidRPr="006C1848">
              <w:rPr>
                <w:rFonts w:ascii="David" w:hAnsi="David" w:cs="David" w:hint="cs"/>
                <w:sz w:val="23"/>
                <w:szCs w:val="23"/>
                <w:rtl/>
              </w:rPr>
              <w:t>אונקלוס</w:t>
            </w:r>
            <w:r w:rsidRPr="006C1848">
              <w:rPr>
                <w:rFonts w:ascii="David" w:hAnsi="David" w:cs="David"/>
                <w:sz w:val="23"/>
                <w:szCs w:val="23"/>
                <w:rtl/>
              </w:rPr>
              <w:t xml:space="preserve">) </w:t>
            </w:r>
            <w:r w:rsidRPr="006C1848">
              <w:rPr>
                <w:rFonts w:ascii="David" w:hAnsi="David" w:cs="David" w:hint="cs"/>
                <w:sz w:val="23"/>
                <w:szCs w:val="23"/>
                <w:rtl/>
              </w:rPr>
              <w:t>לשיטתו</w:t>
            </w:r>
            <w:r w:rsidRPr="006C1848">
              <w:rPr>
                <w:rFonts w:ascii="David" w:hAnsi="David" w:cs="David"/>
                <w:sz w:val="23"/>
                <w:szCs w:val="23"/>
                <w:rtl/>
              </w:rPr>
              <w:t>, (</w:t>
            </w:r>
            <w:r w:rsidRPr="006C1848">
              <w:rPr>
                <w:rFonts w:ascii="David" w:hAnsi="David" w:cs="David" w:hint="cs"/>
                <w:sz w:val="23"/>
                <w:szCs w:val="23"/>
                <w:rtl/>
              </w:rPr>
              <w:t>עיינו</w:t>
            </w:r>
            <w:r w:rsidRPr="006C1848">
              <w:rPr>
                <w:rFonts w:ascii="David" w:hAnsi="David" w:cs="David"/>
                <w:sz w:val="23"/>
                <w:szCs w:val="23"/>
                <w:rtl/>
              </w:rPr>
              <w:t xml:space="preserve"> </w:t>
            </w:r>
            <w:r w:rsidRPr="006C1848">
              <w:rPr>
                <w:rFonts w:ascii="David" w:hAnsi="David" w:cs="David" w:hint="cs"/>
                <w:sz w:val="23"/>
                <w:szCs w:val="23"/>
                <w:rtl/>
              </w:rPr>
              <w:t>בדבריו</w:t>
            </w:r>
            <w:r w:rsidRPr="006C1848">
              <w:rPr>
                <w:rFonts w:ascii="David" w:hAnsi="David" w:cs="David"/>
                <w:sz w:val="23"/>
                <w:szCs w:val="23"/>
                <w:rtl/>
              </w:rPr>
              <w:t xml:space="preserve"> </w:t>
            </w:r>
            <w:r w:rsidRPr="006C1848">
              <w:rPr>
                <w:rFonts w:ascii="David" w:hAnsi="David" w:cs="David" w:hint="cs"/>
                <w:sz w:val="23"/>
                <w:szCs w:val="23"/>
                <w:rtl/>
              </w:rPr>
              <w:t>המופלאים</w:t>
            </w:r>
            <w:r w:rsidRPr="006C1848">
              <w:rPr>
                <w:rFonts w:ascii="David" w:hAnsi="David" w:cs="David"/>
                <w:sz w:val="23"/>
                <w:szCs w:val="23"/>
                <w:rtl/>
              </w:rPr>
              <w:t xml:space="preserve">, </w:t>
            </w:r>
            <w:r w:rsidRPr="006C1848">
              <w:rPr>
                <w:rFonts w:ascii="David" w:hAnsi="David" w:cs="David" w:hint="cs"/>
                <w:sz w:val="23"/>
                <w:szCs w:val="23"/>
                <w:rtl/>
              </w:rPr>
              <w:t>שהם</w:t>
            </w:r>
            <w:r w:rsidRPr="006C1848">
              <w:rPr>
                <w:rFonts w:ascii="David" w:hAnsi="David" w:cs="David"/>
                <w:sz w:val="23"/>
                <w:szCs w:val="23"/>
                <w:rtl/>
              </w:rPr>
              <w:t xml:space="preserve"> </w:t>
            </w:r>
            <w:r w:rsidRPr="006C1848">
              <w:rPr>
                <w:rFonts w:ascii="David" w:hAnsi="David" w:cs="David" w:hint="cs"/>
                <w:sz w:val="23"/>
                <w:szCs w:val="23"/>
                <w:rtl/>
              </w:rPr>
              <w:t>כעין</w:t>
            </w:r>
            <w:r w:rsidRPr="006C1848">
              <w:rPr>
                <w:rFonts w:ascii="David" w:hAnsi="David" w:cs="David"/>
                <w:sz w:val="23"/>
                <w:szCs w:val="23"/>
                <w:rtl/>
              </w:rPr>
              <w:t xml:space="preserve"> </w:t>
            </w:r>
            <w:r w:rsidRPr="006C1848">
              <w:rPr>
                <w:rFonts w:ascii="David" w:hAnsi="David" w:cs="David" w:hint="cs"/>
                <w:sz w:val="23"/>
                <w:szCs w:val="23"/>
                <w:rtl/>
              </w:rPr>
              <w:t>נבואה</w:t>
            </w:r>
            <w:r w:rsidRPr="006C1848">
              <w:rPr>
                <w:rFonts w:ascii="David" w:hAnsi="David" w:cs="David"/>
                <w:sz w:val="23"/>
                <w:szCs w:val="23"/>
                <w:rtl/>
              </w:rPr>
              <w:t xml:space="preserve"> </w:t>
            </w:r>
            <w:r w:rsidRPr="006C1848">
              <w:rPr>
                <w:rFonts w:ascii="David" w:hAnsi="David" w:cs="David" w:hint="cs"/>
                <w:sz w:val="23"/>
                <w:szCs w:val="23"/>
                <w:rtl/>
              </w:rPr>
              <w:t>על</w:t>
            </w:r>
            <w:r w:rsidRPr="006C1848">
              <w:rPr>
                <w:rFonts w:ascii="David" w:hAnsi="David" w:cs="David"/>
                <w:sz w:val="23"/>
                <w:szCs w:val="23"/>
                <w:rtl/>
              </w:rPr>
              <w:t xml:space="preserve"> </w:t>
            </w:r>
            <w:r w:rsidRPr="006C1848">
              <w:rPr>
                <w:rFonts w:ascii="David" w:hAnsi="David" w:cs="David" w:hint="cs"/>
                <w:sz w:val="23"/>
                <w:szCs w:val="23"/>
                <w:rtl/>
              </w:rPr>
              <w:t>במדבר</w:t>
            </w:r>
            <w:r w:rsidRPr="006C1848">
              <w:rPr>
                <w:rFonts w:ascii="David" w:hAnsi="David" w:cs="David"/>
                <w:sz w:val="23"/>
                <w:szCs w:val="23"/>
                <w:rtl/>
              </w:rPr>
              <w:t xml:space="preserve"> </w:t>
            </w:r>
            <w:r w:rsidRPr="006C1848">
              <w:rPr>
                <w:rFonts w:ascii="David" w:hAnsi="David" w:cs="David" w:hint="cs"/>
                <w:sz w:val="23"/>
                <w:szCs w:val="23"/>
                <w:rtl/>
              </w:rPr>
              <w:t>ט</w:t>
            </w:r>
            <w:r w:rsidRPr="006C1848">
              <w:rPr>
                <w:rFonts w:ascii="David" w:hAnsi="David" w:cs="David"/>
                <w:sz w:val="23"/>
                <w:szCs w:val="23"/>
                <w:rtl/>
              </w:rPr>
              <w:t>"</w:t>
            </w:r>
            <w:r w:rsidRPr="006C1848">
              <w:rPr>
                <w:rFonts w:ascii="David" w:hAnsi="David" w:cs="David" w:hint="cs"/>
                <w:sz w:val="23"/>
                <w:szCs w:val="23"/>
                <w:rtl/>
              </w:rPr>
              <w:t>ו</w:t>
            </w:r>
            <w:r w:rsidRPr="006C1848">
              <w:rPr>
                <w:rFonts w:ascii="David" w:hAnsi="David" w:cs="David"/>
                <w:sz w:val="23"/>
                <w:szCs w:val="23"/>
                <w:rtl/>
              </w:rPr>
              <w:t xml:space="preserve"> </w:t>
            </w:r>
            <w:proofErr w:type="spellStart"/>
            <w:r w:rsidRPr="006C1848">
              <w:rPr>
                <w:rFonts w:ascii="David" w:hAnsi="David" w:cs="David" w:hint="cs"/>
                <w:sz w:val="23"/>
                <w:szCs w:val="23"/>
                <w:rtl/>
              </w:rPr>
              <w:t>כג</w:t>
            </w:r>
            <w:proofErr w:type="spellEnd"/>
            <w:r w:rsidRPr="006C1848">
              <w:rPr>
                <w:rFonts w:ascii="David" w:hAnsi="David" w:cs="David"/>
                <w:sz w:val="23"/>
                <w:szCs w:val="23"/>
                <w:rtl/>
              </w:rPr>
              <w:t xml:space="preserve">) </w:t>
            </w:r>
            <w:r w:rsidRPr="006C1848">
              <w:rPr>
                <w:rFonts w:ascii="David" w:hAnsi="David" w:cs="David" w:hint="cs"/>
                <w:sz w:val="23"/>
                <w:szCs w:val="23"/>
                <w:rtl/>
              </w:rPr>
              <w:t>מחדש</w:t>
            </w:r>
            <w:r w:rsidRPr="006C1848">
              <w:rPr>
                <w:rFonts w:ascii="David" w:hAnsi="David" w:cs="David"/>
                <w:sz w:val="23"/>
                <w:szCs w:val="23"/>
                <w:rtl/>
              </w:rPr>
              <w:t xml:space="preserve">: </w:t>
            </w:r>
            <w:r w:rsidRPr="006C1848">
              <w:rPr>
                <w:rFonts w:ascii="David" w:hAnsi="David" w:cs="David" w:hint="cs"/>
                <w:sz w:val="23"/>
                <w:szCs w:val="23"/>
                <w:rtl/>
              </w:rPr>
              <w:t>וז</w:t>
            </w:r>
            <w:r w:rsidRPr="006C1848">
              <w:rPr>
                <w:rFonts w:ascii="David" w:hAnsi="David" w:cs="David"/>
                <w:sz w:val="23"/>
                <w:szCs w:val="23"/>
                <w:rtl/>
              </w:rPr>
              <w:t>"</w:t>
            </w:r>
            <w:r w:rsidRPr="006C1848">
              <w:rPr>
                <w:rFonts w:ascii="David" w:hAnsi="David" w:cs="David" w:hint="cs"/>
                <w:sz w:val="23"/>
                <w:szCs w:val="23"/>
                <w:rtl/>
              </w:rPr>
              <w:t>ל</w:t>
            </w:r>
            <w:r w:rsidRPr="006C1848">
              <w:rPr>
                <w:rFonts w:ascii="David" w:hAnsi="David" w:cs="David"/>
                <w:sz w:val="23"/>
                <w:szCs w:val="23"/>
                <w:rtl/>
              </w:rPr>
              <w:t>: "</w:t>
            </w:r>
            <w:r w:rsidRPr="006C1848">
              <w:rPr>
                <w:rFonts w:ascii="David" w:hAnsi="David" w:cs="David" w:hint="cs"/>
                <w:sz w:val="23"/>
                <w:szCs w:val="23"/>
                <w:rtl/>
              </w:rPr>
              <w:t>ודעתי</w:t>
            </w:r>
            <w:r w:rsidRPr="006C1848">
              <w:rPr>
                <w:rFonts w:ascii="David" w:hAnsi="David" w:cs="David"/>
                <w:sz w:val="23"/>
                <w:szCs w:val="23"/>
                <w:rtl/>
              </w:rPr>
              <w:t xml:space="preserve"> </w:t>
            </w:r>
            <w:r w:rsidRPr="006C1848">
              <w:rPr>
                <w:rFonts w:ascii="David" w:hAnsi="David" w:cs="David" w:hint="cs"/>
                <w:sz w:val="23"/>
                <w:szCs w:val="23"/>
                <w:rtl/>
              </w:rPr>
              <w:t>בדרך</w:t>
            </w:r>
            <w:r w:rsidRPr="006C1848">
              <w:rPr>
                <w:rFonts w:ascii="David" w:hAnsi="David" w:cs="David"/>
                <w:sz w:val="23"/>
                <w:szCs w:val="23"/>
                <w:rtl/>
              </w:rPr>
              <w:t xml:space="preserve"> </w:t>
            </w:r>
            <w:r w:rsidRPr="006C1848">
              <w:rPr>
                <w:rFonts w:ascii="David" w:hAnsi="David" w:cs="David" w:hint="cs"/>
                <w:sz w:val="23"/>
                <w:szCs w:val="23"/>
                <w:rtl/>
              </w:rPr>
              <w:t>הפשט</w:t>
            </w:r>
            <w:r w:rsidRPr="006C1848">
              <w:rPr>
                <w:rFonts w:ascii="David" w:hAnsi="David" w:cs="David"/>
                <w:sz w:val="23"/>
                <w:szCs w:val="23"/>
                <w:rtl/>
              </w:rPr>
              <w:t xml:space="preserve">, </w:t>
            </w:r>
            <w:r w:rsidRPr="006C1848">
              <w:rPr>
                <w:rFonts w:ascii="David" w:hAnsi="David" w:cs="David" w:hint="cs"/>
                <w:sz w:val="23"/>
                <w:szCs w:val="23"/>
                <w:rtl/>
              </w:rPr>
              <w:t>כי</w:t>
            </w:r>
            <w:r w:rsidRPr="006C1848">
              <w:rPr>
                <w:rFonts w:ascii="David" w:hAnsi="David" w:cs="David"/>
                <w:sz w:val="23"/>
                <w:szCs w:val="23"/>
                <w:rtl/>
              </w:rPr>
              <w:t xml:space="preserve"> "</w:t>
            </w:r>
            <w:r w:rsidRPr="006C1848">
              <w:rPr>
                <w:rFonts w:ascii="David" w:hAnsi="David" w:cs="David" w:hint="cs"/>
                <w:sz w:val="23"/>
                <w:szCs w:val="23"/>
                <w:rtl/>
              </w:rPr>
              <w:t>הנסתרות</w:t>
            </w:r>
            <w:r w:rsidRPr="006C1848">
              <w:rPr>
                <w:rFonts w:ascii="David" w:hAnsi="David" w:cs="David"/>
                <w:sz w:val="23"/>
                <w:szCs w:val="23"/>
                <w:rtl/>
              </w:rPr>
              <w:t xml:space="preserve">" </w:t>
            </w:r>
            <w:r w:rsidRPr="006C1848">
              <w:rPr>
                <w:rFonts w:ascii="David" w:hAnsi="David" w:cs="David" w:hint="cs"/>
                <w:sz w:val="23"/>
                <w:szCs w:val="23"/>
                <w:rtl/>
              </w:rPr>
              <w:t>הם</w:t>
            </w:r>
            <w:r w:rsidRPr="006C1848">
              <w:rPr>
                <w:rFonts w:ascii="David" w:hAnsi="David" w:cs="David"/>
                <w:sz w:val="23"/>
                <w:szCs w:val="23"/>
                <w:rtl/>
              </w:rPr>
              <w:t xml:space="preserve"> </w:t>
            </w:r>
            <w:r w:rsidRPr="006C1848">
              <w:rPr>
                <w:rFonts w:ascii="David" w:hAnsi="David" w:cs="David" w:hint="cs"/>
                <w:sz w:val="23"/>
                <w:szCs w:val="23"/>
                <w:rtl/>
              </w:rPr>
              <w:t>החטאים</w:t>
            </w:r>
            <w:r w:rsidRPr="006C1848">
              <w:rPr>
                <w:rFonts w:ascii="David" w:hAnsi="David" w:cs="David"/>
                <w:sz w:val="23"/>
                <w:szCs w:val="23"/>
                <w:rtl/>
              </w:rPr>
              <w:t xml:space="preserve"> </w:t>
            </w:r>
            <w:r w:rsidRPr="006C1848">
              <w:rPr>
                <w:rFonts w:ascii="David" w:hAnsi="David" w:cs="David" w:hint="cs"/>
                <w:sz w:val="23"/>
                <w:szCs w:val="23"/>
                <w:rtl/>
              </w:rPr>
              <w:t>הנסתרים</w:t>
            </w:r>
            <w:r w:rsidRPr="006C1848">
              <w:rPr>
                <w:rFonts w:ascii="David" w:hAnsi="David" w:cs="David"/>
                <w:sz w:val="23"/>
                <w:szCs w:val="23"/>
                <w:rtl/>
              </w:rPr>
              <w:t xml:space="preserve"> </w:t>
            </w:r>
            <w:r w:rsidRPr="006C1848">
              <w:rPr>
                <w:rFonts w:ascii="David" w:hAnsi="David" w:cs="David" w:hint="cs"/>
                <w:sz w:val="23"/>
                <w:szCs w:val="23"/>
                <w:rtl/>
              </w:rPr>
              <w:t>מן</w:t>
            </w:r>
            <w:r w:rsidRPr="006C1848">
              <w:rPr>
                <w:rFonts w:ascii="David" w:hAnsi="David" w:cs="David"/>
                <w:sz w:val="23"/>
                <w:szCs w:val="23"/>
                <w:rtl/>
              </w:rPr>
              <w:t xml:space="preserve"> </w:t>
            </w:r>
            <w:r w:rsidRPr="006C1848">
              <w:rPr>
                <w:rFonts w:ascii="David" w:hAnsi="David" w:cs="David" w:hint="cs"/>
                <w:sz w:val="23"/>
                <w:szCs w:val="23"/>
                <w:rtl/>
              </w:rPr>
              <w:t>העושים</w:t>
            </w:r>
            <w:r w:rsidRPr="006C1848">
              <w:rPr>
                <w:rFonts w:ascii="David" w:hAnsi="David" w:cs="David"/>
                <w:sz w:val="23"/>
                <w:szCs w:val="23"/>
                <w:rtl/>
              </w:rPr>
              <w:t xml:space="preserve"> </w:t>
            </w:r>
            <w:r w:rsidRPr="006C1848">
              <w:rPr>
                <w:rFonts w:ascii="David" w:hAnsi="David" w:cs="David" w:hint="cs"/>
                <w:sz w:val="23"/>
                <w:szCs w:val="23"/>
                <w:rtl/>
              </w:rPr>
              <w:t>אותם</w:t>
            </w:r>
            <w:r w:rsidRPr="006C1848">
              <w:rPr>
                <w:rFonts w:ascii="David" w:hAnsi="David" w:cs="David"/>
                <w:sz w:val="23"/>
                <w:szCs w:val="23"/>
                <w:rtl/>
              </w:rPr>
              <w:t xml:space="preserve">, </w:t>
            </w:r>
            <w:r w:rsidRPr="006C1848">
              <w:rPr>
                <w:rFonts w:ascii="David" w:hAnsi="David" w:cs="David" w:hint="cs"/>
                <w:sz w:val="23"/>
                <w:szCs w:val="23"/>
                <w:rtl/>
              </w:rPr>
              <w:t>כמו</w:t>
            </w:r>
            <w:r w:rsidRPr="006C1848">
              <w:rPr>
                <w:rFonts w:ascii="David" w:hAnsi="David" w:cs="David"/>
                <w:sz w:val="23"/>
                <w:szCs w:val="23"/>
                <w:rtl/>
              </w:rPr>
              <w:t xml:space="preserve"> </w:t>
            </w:r>
            <w:r w:rsidRPr="006C1848">
              <w:rPr>
                <w:rFonts w:ascii="David" w:hAnsi="David" w:cs="David" w:hint="cs"/>
                <w:sz w:val="23"/>
                <w:szCs w:val="23"/>
                <w:rtl/>
              </w:rPr>
              <w:t>שגיאות</w:t>
            </w:r>
            <w:r w:rsidRPr="006C1848">
              <w:rPr>
                <w:rFonts w:ascii="David" w:hAnsi="David" w:cs="David"/>
                <w:sz w:val="23"/>
                <w:szCs w:val="23"/>
                <w:rtl/>
              </w:rPr>
              <w:t xml:space="preserve"> </w:t>
            </w:r>
            <w:r w:rsidRPr="006C1848">
              <w:rPr>
                <w:rFonts w:ascii="David" w:hAnsi="David" w:cs="David" w:hint="cs"/>
                <w:sz w:val="23"/>
                <w:szCs w:val="23"/>
                <w:rtl/>
              </w:rPr>
              <w:t>מי</w:t>
            </w:r>
            <w:r w:rsidRPr="006C1848">
              <w:rPr>
                <w:rFonts w:ascii="David" w:hAnsi="David" w:cs="David"/>
                <w:sz w:val="23"/>
                <w:szCs w:val="23"/>
                <w:rtl/>
              </w:rPr>
              <w:t xml:space="preserve"> </w:t>
            </w:r>
            <w:r w:rsidRPr="006C1848">
              <w:rPr>
                <w:rFonts w:ascii="David" w:hAnsi="David" w:cs="David" w:hint="cs"/>
                <w:sz w:val="23"/>
                <w:szCs w:val="23"/>
                <w:rtl/>
              </w:rPr>
              <w:t>יבין</w:t>
            </w:r>
            <w:r w:rsidRPr="006C1848">
              <w:rPr>
                <w:rFonts w:ascii="David" w:hAnsi="David" w:cs="David"/>
                <w:sz w:val="23"/>
                <w:szCs w:val="23"/>
                <w:rtl/>
              </w:rPr>
              <w:t xml:space="preserve"> </w:t>
            </w:r>
            <w:r w:rsidRPr="006C1848">
              <w:rPr>
                <w:rFonts w:ascii="David" w:hAnsi="David" w:cs="David" w:hint="cs"/>
                <w:sz w:val="23"/>
                <w:szCs w:val="23"/>
                <w:rtl/>
              </w:rPr>
              <w:t>מנסתרות</w:t>
            </w:r>
            <w:r w:rsidRPr="006C1848">
              <w:rPr>
                <w:rFonts w:ascii="David" w:hAnsi="David" w:cs="David"/>
                <w:sz w:val="23"/>
                <w:szCs w:val="23"/>
                <w:rtl/>
              </w:rPr>
              <w:t xml:space="preserve"> </w:t>
            </w:r>
            <w:r w:rsidRPr="006C1848">
              <w:rPr>
                <w:rFonts w:ascii="David" w:hAnsi="David" w:cs="David" w:hint="cs"/>
                <w:sz w:val="23"/>
                <w:szCs w:val="23"/>
                <w:rtl/>
              </w:rPr>
              <w:t>נקני</w:t>
            </w:r>
            <w:r w:rsidRPr="006C1848">
              <w:rPr>
                <w:rFonts w:ascii="David" w:hAnsi="David" w:cs="David"/>
                <w:sz w:val="23"/>
                <w:szCs w:val="23"/>
                <w:rtl/>
              </w:rPr>
              <w:t xml:space="preserve"> </w:t>
            </w:r>
            <w:r w:rsidRPr="0050499E">
              <w:rPr>
                <w:rFonts w:ascii="David" w:hAnsi="David" w:cs="David"/>
                <w:sz w:val="20"/>
                <w:szCs w:val="20"/>
                <w:rtl/>
              </w:rPr>
              <w:t>(</w:t>
            </w:r>
            <w:r w:rsidRPr="0050499E">
              <w:rPr>
                <w:rFonts w:ascii="David" w:hAnsi="David" w:cs="David" w:hint="cs"/>
                <w:sz w:val="20"/>
                <w:szCs w:val="20"/>
                <w:rtl/>
              </w:rPr>
              <w:t>תהלים</w:t>
            </w:r>
            <w:r w:rsidRPr="0050499E">
              <w:rPr>
                <w:rFonts w:ascii="David" w:hAnsi="David" w:cs="David"/>
                <w:sz w:val="20"/>
                <w:szCs w:val="20"/>
                <w:rtl/>
              </w:rPr>
              <w:t xml:space="preserve"> </w:t>
            </w:r>
            <w:r w:rsidRPr="0050499E">
              <w:rPr>
                <w:rFonts w:ascii="David" w:hAnsi="David" w:cs="David" w:hint="cs"/>
                <w:sz w:val="20"/>
                <w:szCs w:val="20"/>
                <w:rtl/>
              </w:rPr>
              <w:t>י</w:t>
            </w:r>
            <w:r w:rsidRPr="0050499E">
              <w:rPr>
                <w:rFonts w:ascii="David" w:hAnsi="David" w:cs="David"/>
                <w:sz w:val="20"/>
                <w:szCs w:val="20"/>
                <w:rtl/>
              </w:rPr>
              <w:t>"</w:t>
            </w:r>
            <w:r w:rsidRPr="0050499E">
              <w:rPr>
                <w:rFonts w:ascii="David" w:hAnsi="David" w:cs="David" w:hint="cs"/>
                <w:sz w:val="20"/>
                <w:szCs w:val="20"/>
                <w:rtl/>
              </w:rPr>
              <w:t>ט</w:t>
            </w:r>
            <w:r w:rsidRPr="0050499E">
              <w:rPr>
                <w:rFonts w:ascii="David" w:hAnsi="David" w:cs="David"/>
                <w:sz w:val="20"/>
                <w:szCs w:val="20"/>
                <w:rtl/>
              </w:rPr>
              <w:t xml:space="preserve"> </w:t>
            </w:r>
            <w:proofErr w:type="spellStart"/>
            <w:r w:rsidRPr="0050499E">
              <w:rPr>
                <w:rFonts w:ascii="David" w:hAnsi="David" w:cs="David" w:hint="cs"/>
                <w:sz w:val="20"/>
                <w:szCs w:val="20"/>
                <w:rtl/>
              </w:rPr>
              <w:t>יג</w:t>
            </w:r>
            <w:proofErr w:type="spellEnd"/>
            <w:r w:rsidRPr="0050499E">
              <w:rPr>
                <w:rFonts w:ascii="David" w:hAnsi="David" w:cs="David"/>
                <w:sz w:val="20"/>
                <w:szCs w:val="20"/>
                <w:rtl/>
              </w:rPr>
              <w:t>),</w:t>
            </w:r>
            <w:r w:rsidRPr="006C1848">
              <w:rPr>
                <w:rFonts w:ascii="David" w:hAnsi="David" w:cs="David"/>
                <w:sz w:val="23"/>
                <w:szCs w:val="23"/>
                <w:rtl/>
              </w:rPr>
              <w:t xml:space="preserve"> </w:t>
            </w:r>
            <w:r w:rsidRPr="006C1848">
              <w:rPr>
                <w:rFonts w:ascii="David" w:hAnsi="David" w:cs="David" w:hint="cs"/>
                <w:sz w:val="23"/>
                <w:szCs w:val="23"/>
                <w:rtl/>
              </w:rPr>
              <w:t>יאמר</w:t>
            </w:r>
            <w:r w:rsidRPr="006C1848">
              <w:rPr>
                <w:rFonts w:ascii="David" w:hAnsi="David" w:cs="David"/>
                <w:sz w:val="23"/>
                <w:szCs w:val="23"/>
                <w:rtl/>
              </w:rPr>
              <w:t xml:space="preserve"> </w:t>
            </w:r>
            <w:r w:rsidRPr="006C1848">
              <w:rPr>
                <w:rFonts w:ascii="David" w:hAnsi="David" w:cs="David" w:hint="cs"/>
                <w:sz w:val="23"/>
                <w:szCs w:val="23"/>
                <w:rtl/>
              </w:rPr>
              <w:t>הנסתרות</w:t>
            </w:r>
            <w:r w:rsidRPr="006C1848">
              <w:rPr>
                <w:rFonts w:ascii="David" w:hAnsi="David" w:cs="David"/>
                <w:sz w:val="23"/>
                <w:szCs w:val="23"/>
                <w:rtl/>
              </w:rPr>
              <w:t xml:space="preserve"> </w:t>
            </w:r>
            <w:r w:rsidRPr="006C1848">
              <w:rPr>
                <w:rFonts w:ascii="David" w:hAnsi="David" w:cs="David" w:hint="cs"/>
                <w:sz w:val="23"/>
                <w:szCs w:val="23"/>
                <w:rtl/>
              </w:rPr>
              <w:t>לשם</w:t>
            </w:r>
            <w:r w:rsidRPr="006C1848">
              <w:rPr>
                <w:rFonts w:ascii="David" w:hAnsi="David" w:cs="David"/>
                <w:sz w:val="23"/>
                <w:szCs w:val="23"/>
                <w:rtl/>
              </w:rPr>
              <w:t xml:space="preserve"> </w:t>
            </w:r>
            <w:r w:rsidRPr="006C1848">
              <w:rPr>
                <w:rFonts w:ascii="David" w:hAnsi="David" w:cs="David" w:hint="cs"/>
                <w:sz w:val="23"/>
                <w:szCs w:val="23"/>
                <w:rtl/>
              </w:rPr>
              <w:t>לבדו</w:t>
            </w:r>
            <w:r w:rsidRPr="006C1848">
              <w:rPr>
                <w:rFonts w:ascii="David" w:hAnsi="David" w:cs="David"/>
                <w:sz w:val="23"/>
                <w:szCs w:val="23"/>
                <w:rtl/>
              </w:rPr>
              <w:t xml:space="preserve"> </w:t>
            </w:r>
            <w:r w:rsidRPr="006C1848">
              <w:rPr>
                <w:rFonts w:ascii="David" w:hAnsi="David" w:cs="David" w:hint="cs"/>
                <w:sz w:val="23"/>
                <w:szCs w:val="23"/>
                <w:rtl/>
              </w:rPr>
              <w:t>הם</w:t>
            </w:r>
            <w:r w:rsidRPr="006C1848">
              <w:rPr>
                <w:rFonts w:ascii="David" w:hAnsi="David" w:cs="David"/>
                <w:sz w:val="23"/>
                <w:szCs w:val="23"/>
                <w:rtl/>
              </w:rPr>
              <w:t xml:space="preserve"> </w:t>
            </w:r>
            <w:r w:rsidRPr="006C1848">
              <w:rPr>
                <w:rFonts w:ascii="David" w:hAnsi="David" w:cs="David" w:hint="cs"/>
                <w:sz w:val="23"/>
                <w:szCs w:val="23"/>
                <w:rtl/>
              </w:rPr>
              <w:t>אין</w:t>
            </w:r>
            <w:r w:rsidRPr="006C1848">
              <w:rPr>
                <w:rFonts w:ascii="David" w:hAnsi="David" w:cs="David"/>
                <w:sz w:val="23"/>
                <w:szCs w:val="23"/>
                <w:rtl/>
              </w:rPr>
              <w:t xml:space="preserve"> </w:t>
            </w:r>
            <w:r w:rsidRPr="006C1848">
              <w:rPr>
                <w:rFonts w:ascii="David" w:hAnsi="David" w:cs="David" w:hint="cs"/>
                <w:sz w:val="23"/>
                <w:szCs w:val="23"/>
                <w:rtl/>
              </w:rPr>
              <w:t>לנו</w:t>
            </w:r>
            <w:r w:rsidRPr="006C1848">
              <w:rPr>
                <w:rFonts w:ascii="David" w:hAnsi="David" w:cs="David"/>
                <w:sz w:val="23"/>
                <w:szCs w:val="23"/>
                <w:rtl/>
              </w:rPr>
              <w:t xml:space="preserve"> </w:t>
            </w:r>
            <w:r w:rsidRPr="006C1848">
              <w:rPr>
                <w:rFonts w:ascii="David" w:hAnsi="David" w:cs="David" w:hint="cs"/>
                <w:sz w:val="23"/>
                <w:szCs w:val="23"/>
                <w:rtl/>
              </w:rPr>
              <w:t>בהן</w:t>
            </w:r>
            <w:r w:rsidRPr="006C1848">
              <w:rPr>
                <w:rFonts w:ascii="David" w:hAnsi="David" w:cs="David"/>
                <w:sz w:val="23"/>
                <w:szCs w:val="23"/>
                <w:rtl/>
              </w:rPr>
              <w:t xml:space="preserve"> </w:t>
            </w:r>
            <w:proofErr w:type="spellStart"/>
            <w:r w:rsidRPr="006C1848">
              <w:rPr>
                <w:rFonts w:ascii="David" w:hAnsi="David" w:cs="David" w:hint="cs"/>
                <w:sz w:val="23"/>
                <w:szCs w:val="23"/>
                <w:rtl/>
              </w:rPr>
              <w:t>עון</w:t>
            </w:r>
            <w:proofErr w:type="spellEnd"/>
            <w:r w:rsidRPr="006C1848">
              <w:rPr>
                <w:rFonts w:ascii="David" w:hAnsi="David" w:cs="David"/>
                <w:sz w:val="23"/>
                <w:szCs w:val="23"/>
                <w:rtl/>
              </w:rPr>
              <w:t xml:space="preserve"> </w:t>
            </w:r>
            <w:r w:rsidRPr="006C1848">
              <w:rPr>
                <w:rFonts w:ascii="David" w:hAnsi="David" w:cs="David" w:hint="cs"/>
                <w:sz w:val="23"/>
                <w:szCs w:val="23"/>
                <w:rtl/>
              </w:rPr>
              <w:t>אשר</w:t>
            </w:r>
            <w:r w:rsidRPr="006C1848">
              <w:rPr>
                <w:rFonts w:ascii="David" w:hAnsi="David" w:cs="David"/>
                <w:sz w:val="23"/>
                <w:szCs w:val="23"/>
                <w:rtl/>
              </w:rPr>
              <w:t xml:space="preserve"> </w:t>
            </w:r>
            <w:r w:rsidRPr="006C1848">
              <w:rPr>
                <w:rFonts w:ascii="David" w:hAnsi="David" w:cs="David" w:hint="cs"/>
                <w:sz w:val="23"/>
                <w:szCs w:val="23"/>
                <w:rtl/>
              </w:rPr>
              <w:t>חטא</w:t>
            </w:r>
            <w:r w:rsidRPr="006C1848">
              <w:rPr>
                <w:rFonts w:ascii="David" w:hAnsi="David" w:cs="David"/>
                <w:sz w:val="23"/>
                <w:szCs w:val="23"/>
                <w:rtl/>
              </w:rPr>
              <w:t xml:space="preserve">. </w:t>
            </w:r>
            <w:r w:rsidRPr="006C1848">
              <w:rPr>
                <w:rFonts w:ascii="David" w:hAnsi="David" w:cs="David" w:hint="cs"/>
                <w:sz w:val="23"/>
                <w:szCs w:val="23"/>
                <w:rtl/>
              </w:rPr>
              <w:t>אבל</w:t>
            </w:r>
            <w:r w:rsidRPr="006C1848">
              <w:rPr>
                <w:rFonts w:ascii="David" w:hAnsi="David" w:cs="David"/>
                <w:sz w:val="23"/>
                <w:szCs w:val="23"/>
                <w:rtl/>
              </w:rPr>
              <w:t xml:space="preserve"> </w:t>
            </w:r>
            <w:r w:rsidRPr="006C1848">
              <w:rPr>
                <w:rFonts w:ascii="David" w:hAnsi="David" w:cs="David" w:hint="cs"/>
                <w:sz w:val="23"/>
                <w:szCs w:val="23"/>
                <w:rtl/>
              </w:rPr>
              <w:t>הנגלות</w:t>
            </w:r>
            <w:r w:rsidRPr="006C1848">
              <w:rPr>
                <w:rFonts w:ascii="David" w:hAnsi="David" w:cs="David"/>
                <w:sz w:val="23"/>
                <w:szCs w:val="23"/>
                <w:rtl/>
              </w:rPr>
              <w:t xml:space="preserve"> </w:t>
            </w:r>
            <w:r w:rsidRPr="006C1848">
              <w:rPr>
                <w:rFonts w:ascii="David" w:hAnsi="David" w:cs="David" w:hint="cs"/>
                <w:sz w:val="23"/>
                <w:szCs w:val="23"/>
                <w:rtl/>
              </w:rPr>
              <w:t>שהם</w:t>
            </w:r>
            <w:r w:rsidRPr="006C1848">
              <w:rPr>
                <w:rFonts w:ascii="David" w:hAnsi="David" w:cs="David"/>
                <w:sz w:val="23"/>
                <w:szCs w:val="23"/>
                <w:rtl/>
              </w:rPr>
              <w:t xml:space="preserve"> </w:t>
            </w:r>
            <w:r w:rsidRPr="006C1848">
              <w:rPr>
                <w:rFonts w:ascii="David" w:hAnsi="David" w:cs="David" w:hint="cs"/>
                <w:sz w:val="23"/>
                <w:szCs w:val="23"/>
                <w:rtl/>
              </w:rPr>
              <w:t>הזדונות</w:t>
            </w:r>
            <w:r w:rsidRPr="006C1848">
              <w:rPr>
                <w:rFonts w:ascii="David" w:hAnsi="David" w:cs="David"/>
                <w:sz w:val="23"/>
                <w:szCs w:val="23"/>
                <w:rtl/>
              </w:rPr>
              <w:t xml:space="preserve">, </w:t>
            </w:r>
            <w:r w:rsidRPr="006C1848">
              <w:rPr>
                <w:rFonts w:ascii="David" w:hAnsi="David" w:cs="David" w:hint="cs"/>
                <w:sz w:val="23"/>
                <w:szCs w:val="23"/>
                <w:rtl/>
              </w:rPr>
              <w:t>לנו</w:t>
            </w:r>
            <w:r w:rsidRPr="006C1848">
              <w:rPr>
                <w:rFonts w:ascii="David" w:hAnsi="David" w:cs="David"/>
                <w:sz w:val="23"/>
                <w:szCs w:val="23"/>
                <w:rtl/>
              </w:rPr>
              <w:t xml:space="preserve"> </w:t>
            </w:r>
            <w:r w:rsidRPr="006C1848">
              <w:rPr>
                <w:rFonts w:ascii="David" w:hAnsi="David" w:cs="David" w:hint="cs"/>
                <w:sz w:val="23"/>
                <w:szCs w:val="23"/>
                <w:rtl/>
              </w:rPr>
              <w:t>ולבנינו</w:t>
            </w:r>
            <w:r w:rsidRPr="006C1848">
              <w:rPr>
                <w:rFonts w:ascii="David" w:hAnsi="David" w:cs="David"/>
                <w:sz w:val="23"/>
                <w:szCs w:val="23"/>
                <w:rtl/>
              </w:rPr>
              <w:t xml:space="preserve"> </w:t>
            </w:r>
            <w:r w:rsidRPr="006C1848">
              <w:rPr>
                <w:rFonts w:ascii="David" w:hAnsi="David" w:cs="David" w:hint="cs"/>
                <w:sz w:val="23"/>
                <w:szCs w:val="23"/>
                <w:rtl/>
              </w:rPr>
              <w:t>עד</w:t>
            </w:r>
            <w:r w:rsidRPr="006C1848">
              <w:rPr>
                <w:rFonts w:ascii="David" w:hAnsi="David" w:cs="David"/>
                <w:sz w:val="23"/>
                <w:szCs w:val="23"/>
                <w:rtl/>
              </w:rPr>
              <w:t xml:space="preserve"> </w:t>
            </w:r>
            <w:r w:rsidRPr="006C1848">
              <w:rPr>
                <w:rFonts w:ascii="David" w:hAnsi="David" w:cs="David" w:hint="cs"/>
                <w:sz w:val="23"/>
                <w:szCs w:val="23"/>
                <w:rtl/>
              </w:rPr>
              <w:t>עולם</w:t>
            </w:r>
            <w:r w:rsidRPr="006C1848">
              <w:rPr>
                <w:rFonts w:ascii="David" w:hAnsi="David" w:cs="David"/>
                <w:sz w:val="23"/>
                <w:szCs w:val="23"/>
                <w:rtl/>
              </w:rPr>
              <w:t xml:space="preserve"> </w:t>
            </w:r>
            <w:r w:rsidRPr="006C1848">
              <w:rPr>
                <w:rFonts w:ascii="David" w:hAnsi="David" w:cs="David" w:hint="cs"/>
                <w:sz w:val="23"/>
                <w:szCs w:val="23"/>
                <w:rtl/>
              </w:rPr>
              <w:t>לעשות</w:t>
            </w:r>
            <w:r w:rsidRPr="006C1848">
              <w:rPr>
                <w:rFonts w:ascii="David" w:hAnsi="David" w:cs="David"/>
                <w:sz w:val="23"/>
                <w:szCs w:val="23"/>
                <w:rtl/>
              </w:rPr>
              <w:t xml:space="preserve"> </w:t>
            </w:r>
            <w:r w:rsidRPr="006C1848">
              <w:rPr>
                <w:rFonts w:ascii="David" w:hAnsi="David" w:cs="David" w:hint="cs"/>
                <w:sz w:val="23"/>
                <w:szCs w:val="23"/>
                <w:rtl/>
              </w:rPr>
              <w:t>את</w:t>
            </w:r>
            <w:r w:rsidRPr="006C1848">
              <w:rPr>
                <w:rFonts w:ascii="David" w:hAnsi="David" w:cs="David"/>
                <w:sz w:val="23"/>
                <w:szCs w:val="23"/>
                <w:rtl/>
              </w:rPr>
              <w:t xml:space="preserve"> </w:t>
            </w:r>
            <w:r w:rsidRPr="006C1848">
              <w:rPr>
                <w:rFonts w:ascii="David" w:hAnsi="David" w:cs="David" w:hint="cs"/>
                <w:sz w:val="23"/>
                <w:szCs w:val="23"/>
                <w:rtl/>
              </w:rPr>
              <w:t>כל</w:t>
            </w:r>
            <w:r w:rsidRPr="006C1848">
              <w:rPr>
                <w:rFonts w:ascii="David" w:hAnsi="David" w:cs="David"/>
                <w:sz w:val="23"/>
                <w:szCs w:val="23"/>
                <w:rtl/>
              </w:rPr>
              <w:t xml:space="preserve"> </w:t>
            </w:r>
            <w:r w:rsidRPr="006C1848">
              <w:rPr>
                <w:rFonts w:ascii="David" w:hAnsi="David" w:cs="David" w:hint="cs"/>
                <w:sz w:val="23"/>
                <w:szCs w:val="23"/>
                <w:rtl/>
              </w:rPr>
              <w:t>דברי</w:t>
            </w:r>
            <w:r w:rsidRPr="006C1848">
              <w:rPr>
                <w:rFonts w:ascii="David" w:hAnsi="David" w:cs="David"/>
                <w:sz w:val="23"/>
                <w:szCs w:val="23"/>
                <w:rtl/>
              </w:rPr>
              <w:t xml:space="preserve"> </w:t>
            </w:r>
            <w:r w:rsidRPr="006C1848">
              <w:rPr>
                <w:rFonts w:ascii="David" w:hAnsi="David" w:cs="David" w:hint="cs"/>
                <w:sz w:val="23"/>
                <w:szCs w:val="23"/>
                <w:rtl/>
              </w:rPr>
              <w:t>התורה</w:t>
            </w:r>
            <w:r w:rsidRPr="006C1848">
              <w:rPr>
                <w:rFonts w:ascii="David" w:hAnsi="David" w:cs="David"/>
                <w:sz w:val="23"/>
                <w:szCs w:val="23"/>
                <w:rtl/>
              </w:rPr>
              <w:t xml:space="preserve"> </w:t>
            </w:r>
            <w:r w:rsidRPr="006C1848">
              <w:rPr>
                <w:rFonts w:ascii="David" w:hAnsi="David" w:cs="David" w:hint="cs"/>
                <w:sz w:val="23"/>
                <w:szCs w:val="23"/>
                <w:rtl/>
              </w:rPr>
              <w:t>הזאת</w:t>
            </w:r>
            <w:r w:rsidRPr="006C1848">
              <w:rPr>
                <w:rFonts w:ascii="David" w:hAnsi="David" w:cs="David"/>
                <w:sz w:val="23"/>
                <w:szCs w:val="23"/>
                <w:rtl/>
              </w:rPr>
              <w:t xml:space="preserve"> </w:t>
            </w:r>
            <w:r w:rsidRPr="006C1848">
              <w:rPr>
                <w:rFonts w:ascii="David" w:hAnsi="David" w:cs="David" w:hint="cs"/>
                <w:sz w:val="23"/>
                <w:szCs w:val="23"/>
                <w:rtl/>
              </w:rPr>
              <w:t>חוקת</w:t>
            </w:r>
            <w:r w:rsidRPr="006C1848">
              <w:rPr>
                <w:rFonts w:ascii="David" w:hAnsi="David" w:cs="David"/>
                <w:sz w:val="23"/>
                <w:szCs w:val="23"/>
                <w:rtl/>
              </w:rPr>
              <w:t xml:space="preserve"> </w:t>
            </w:r>
            <w:r w:rsidRPr="006C1848">
              <w:rPr>
                <w:rFonts w:ascii="David" w:hAnsi="David" w:cs="David" w:hint="cs"/>
                <w:sz w:val="23"/>
                <w:szCs w:val="23"/>
                <w:rtl/>
              </w:rPr>
              <w:t>עולם</w:t>
            </w:r>
            <w:r w:rsidRPr="006C1848">
              <w:rPr>
                <w:rFonts w:ascii="David" w:hAnsi="David" w:cs="David"/>
                <w:sz w:val="23"/>
                <w:szCs w:val="23"/>
                <w:rtl/>
              </w:rPr>
              <w:t xml:space="preserve">, </w:t>
            </w:r>
            <w:r w:rsidRPr="006C1848">
              <w:rPr>
                <w:rFonts w:ascii="David" w:hAnsi="David" w:cs="David" w:hint="cs"/>
                <w:sz w:val="23"/>
                <w:szCs w:val="23"/>
                <w:rtl/>
              </w:rPr>
              <w:t>שכך</w:t>
            </w:r>
            <w:r w:rsidRPr="006C1848">
              <w:rPr>
                <w:rFonts w:ascii="David" w:hAnsi="David" w:cs="David"/>
                <w:sz w:val="23"/>
                <w:szCs w:val="23"/>
                <w:rtl/>
              </w:rPr>
              <w:t xml:space="preserve"> </w:t>
            </w:r>
            <w:r w:rsidRPr="006C1848">
              <w:rPr>
                <w:rFonts w:ascii="David" w:hAnsi="David" w:cs="David" w:hint="cs"/>
                <w:sz w:val="23"/>
                <w:szCs w:val="23"/>
                <w:rtl/>
              </w:rPr>
              <w:t>קבלנו</w:t>
            </w:r>
            <w:r w:rsidRPr="006C1848">
              <w:rPr>
                <w:rFonts w:ascii="David" w:hAnsi="David" w:cs="David"/>
                <w:sz w:val="23"/>
                <w:szCs w:val="23"/>
                <w:rtl/>
              </w:rPr>
              <w:t xml:space="preserve"> </w:t>
            </w:r>
            <w:r w:rsidRPr="006C1848">
              <w:rPr>
                <w:rFonts w:ascii="David" w:hAnsi="David" w:cs="David" w:hint="cs"/>
                <w:sz w:val="23"/>
                <w:szCs w:val="23"/>
                <w:rtl/>
              </w:rPr>
              <w:t>על</w:t>
            </w:r>
            <w:r w:rsidRPr="006C1848">
              <w:rPr>
                <w:rFonts w:ascii="David" w:hAnsi="David" w:cs="David"/>
                <w:sz w:val="23"/>
                <w:szCs w:val="23"/>
                <w:rtl/>
              </w:rPr>
              <w:t xml:space="preserve"> </w:t>
            </w:r>
            <w:r w:rsidRPr="006C1848">
              <w:rPr>
                <w:rFonts w:ascii="David" w:hAnsi="David" w:cs="David" w:hint="cs"/>
                <w:sz w:val="23"/>
                <w:szCs w:val="23"/>
                <w:rtl/>
              </w:rPr>
              <w:t>אשר</w:t>
            </w:r>
            <w:r w:rsidRPr="006C1848">
              <w:rPr>
                <w:rFonts w:ascii="David" w:hAnsi="David" w:cs="David"/>
                <w:sz w:val="23"/>
                <w:szCs w:val="23"/>
                <w:rtl/>
              </w:rPr>
              <w:t xml:space="preserve"> </w:t>
            </w:r>
            <w:r w:rsidRPr="006C1848">
              <w:rPr>
                <w:rFonts w:ascii="David" w:hAnsi="David" w:cs="David" w:hint="cs"/>
                <w:sz w:val="23"/>
                <w:szCs w:val="23"/>
                <w:rtl/>
              </w:rPr>
              <w:t>ישנו</w:t>
            </w:r>
            <w:r w:rsidRPr="006C1848">
              <w:rPr>
                <w:rFonts w:ascii="David" w:hAnsi="David" w:cs="David"/>
                <w:sz w:val="23"/>
                <w:szCs w:val="23"/>
                <w:rtl/>
              </w:rPr>
              <w:t xml:space="preserve"> </w:t>
            </w:r>
            <w:r w:rsidRPr="006C1848">
              <w:rPr>
                <w:rFonts w:ascii="David" w:hAnsi="David" w:cs="David" w:hint="cs"/>
                <w:sz w:val="23"/>
                <w:szCs w:val="23"/>
                <w:rtl/>
              </w:rPr>
              <w:t>פה</w:t>
            </w:r>
            <w:r w:rsidRPr="006C1848">
              <w:rPr>
                <w:rFonts w:ascii="David" w:hAnsi="David" w:cs="David"/>
                <w:sz w:val="23"/>
                <w:szCs w:val="23"/>
                <w:rtl/>
              </w:rPr>
              <w:t xml:space="preserve"> </w:t>
            </w:r>
            <w:r w:rsidRPr="006C1848">
              <w:rPr>
                <w:rFonts w:ascii="David" w:hAnsi="David" w:cs="David" w:hint="cs"/>
                <w:sz w:val="23"/>
                <w:szCs w:val="23"/>
                <w:rtl/>
              </w:rPr>
              <w:t>ועל</w:t>
            </w:r>
            <w:r w:rsidRPr="006C1848">
              <w:rPr>
                <w:rFonts w:ascii="David" w:hAnsi="David" w:cs="David"/>
                <w:sz w:val="23"/>
                <w:szCs w:val="23"/>
                <w:rtl/>
              </w:rPr>
              <w:t xml:space="preserve"> </w:t>
            </w:r>
            <w:r w:rsidRPr="006C1848">
              <w:rPr>
                <w:rFonts w:ascii="David" w:hAnsi="David" w:cs="David" w:hint="cs"/>
                <w:sz w:val="23"/>
                <w:szCs w:val="23"/>
                <w:rtl/>
              </w:rPr>
              <w:t>אשר</w:t>
            </w:r>
            <w:r w:rsidRPr="006C1848">
              <w:rPr>
                <w:rFonts w:ascii="David" w:hAnsi="David" w:cs="David"/>
                <w:sz w:val="23"/>
                <w:szCs w:val="23"/>
                <w:rtl/>
              </w:rPr>
              <w:t xml:space="preserve"> </w:t>
            </w:r>
            <w:r w:rsidRPr="006C1848">
              <w:rPr>
                <w:rFonts w:ascii="David" w:hAnsi="David" w:cs="David" w:hint="cs"/>
                <w:sz w:val="23"/>
                <w:szCs w:val="23"/>
                <w:rtl/>
              </w:rPr>
              <w:t>איננו</w:t>
            </w:r>
            <w:r w:rsidRPr="006C1848">
              <w:rPr>
                <w:rFonts w:ascii="David" w:hAnsi="David" w:cs="David"/>
                <w:sz w:val="23"/>
                <w:szCs w:val="23"/>
                <w:rtl/>
              </w:rPr>
              <w:t xml:space="preserve"> </w:t>
            </w:r>
            <w:r w:rsidRPr="006C1848">
              <w:rPr>
                <w:rFonts w:ascii="David" w:hAnsi="David" w:cs="David" w:hint="cs"/>
                <w:sz w:val="23"/>
                <w:szCs w:val="23"/>
                <w:rtl/>
              </w:rPr>
              <w:t>פה</w:t>
            </w:r>
            <w:r w:rsidRPr="006C1848">
              <w:rPr>
                <w:rFonts w:ascii="David" w:hAnsi="David" w:cs="David"/>
                <w:sz w:val="23"/>
                <w:szCs w:val="23"/>
                <w:rtl/>
              </w:rPr>
              <w:t xml:space="preserve"> </w:t>
            </w:r>
            <w:r w:rsidRPr="006C1848">
              <w:rPr>
                <w:rFonts w:ascii="David" w:hAnsi="David" w:cs="David" w:hint="cs"/>
                <w:sz w:val="23"/>
                <w:szCs w:val="23"/>
                <w:rtl/>
              </w:rPr>
              <w:t>לדורות</w:t>
            </w:r>
            <w:r w:rsidRPr="006C1848">
              <w:rPr>
                <w:rFonts w:ascii="David" w:hAnsi="David" w:cs="David"/>
                <w:sz w:val="23"/>
                <w:szCs w:val="23"/>
                <w:rtl/>
              </w:rPr>
              <w:t xml:space="preserve"> </w:t>
            </w:r>
            <w:r w:rsidRPr="006C1848">
              <w:rPr>
                <w:rFonts w:ascii="David" w:hAnsi="David" w:cs="David" w:hint="cs"/>
                <w:sz w:val="23"/>
                <w:szCs w:val="23"/>
                <w:rtl/>
              </w:rPr>
              <w:t>עולם</w:t>
            </w:r>
            <w:r w:rsidRPr="006C1848">
              <w:rPr>
                <w:rFonts w:ascii="David" w:hAnsi="David" w:cs="David"/>
                <w:sz w:val="23"/>
                <w:szCs w:val="23"/>
                <w:rtl/>
              </w:rPr>
              <w:t xml:space="preserve">. </w:t>
            </w:r>
            <w:r w:rsidRPr="006C1848">
              <w:rPr>
                <w:rFonts w:ascii="David" w:hAnsi="David" w:cs="David" w:hint="cs"/>
                <w:sz w:val="23"/>
                <w:szCs w:val="23"/>
                <w:rtl/>
              </w:rPr>
              <w:t>ולפי</w:t>
            </w:r>
            <w:r w:rsidRPr="006C1848">
              <w:rPr>
                <w:rFonts w:ascii="David" w:hAnsi="David" w:cs="David"/>
                <w:sz w:val="23"/>
                <w:szCs w:val="23"/>
                <w:rtl/>
              </w:rPr>
              <w:t xml:space="preserve"> </w:t>
            </w:r>
            <w:r w:rsidRPr="006C1848">
              <w:rPr>
                <w:rFonts w:ascii="David" w:hAnsi="David" w:cs="David" w:hint="cs"/>
                <w:sz w:val="23"/>
                <w:szCs w:val="23"/>
                <w:rtl/>
              </w:rPr>
              <w:t>שהביא</w:t>
            </w:r>
            <w:r w:rsidRPr="006C1848">
              <w:rPr>
                <w:rFonts w:ascii="David" w:hAnsi="David" w:cs="David"/>
                <w:sz w:val="23"/>
                <w:szCs w:val="23"/>
                <w:rtl/>
              </w:rPr>
              <w:t xml:space="preserve"> </w:t>
            </w:r>
            <w:r w:rsidRPr="006C1848">
              <w:rPr>
                <w:rFonts w:ascii="David" w:hAnsi="David" w:cs="David" w:hint="cs"/>
                <w:sz w:val="23"/>
                <w:szCs w:val="23"/>
                <w:rtl/>
              </w:rPr>
              <w:t>באלה</w:t>
            </w:r>
            <w:r w:rsidRPr="006C1848">
              <w:rPr>
                <w:rFonts w:ascii="David" w:hAnsi="David" w:cs="David"/>
                <w:sz w:val="23"/>
                <w:szCs w:val="23"/>
                <w:rtl/>
              </w:rPr>
              <w:t xml:space="preserve"> </w:t>
            </w:r>
            <w:r w:rsidRPr="006C1848">
              <w:rPr>
                <w:rFonts w:ascii="David" w:hAnsi="David" w:cs="David" w:hint="cs"/>
                <w:sz w:val="23"/>
                <w:szCs w:val="23"/>
                <w:rtl/>
              </w:rPr>
              <w:t>לעשות</w:t>
            </w:r>
            <w:r w:rsidRPr="006C1848">
              <w:rPr>
                <w:rFonts w:ascii="David" w:hAnsi="David" w:cs="David"/>
                <w:sz w:val="23"/>
                <w:szCs w:val="23"/>
                <w:rtl/>
              </w:rPr>
              <w:t xml:space="preserve"> </w:t>
            </w:r>
            <w:r w:rsidRPr="006C1848">
              <w:rPr>
                <w:rFonts w:ascii="David" w:hAnsi="David" w:cs="David" w:hint="cs"/>
                <w:sz w:val="23"/>
                <w:szCs w:val="23"/>
                <w:rtl/>
              </w:rPr>
              <w:t>כל</w:t>
            </w:r>
            <w:r w:rsidRPr="006C1848">
              <w:rPr>
                <w:rFonts w:ascii="David" w:hAnsi="David" w:cs="David"/>
                <w:sz w:val="23"/>
                <w:szCs w:val="23"/>
                <w:rtl/>
              </w:rPr>
              <w:t xml:space="preserve"> </w:t>
            </w:r>
            <w:proofErr w:type="spellStart"/>
            <w:r w:rsidRPr="006C1848">
              <w:rPr>
                <w:rFonts w:ascii="David" w:hAnsi="David" w:cs="David" w:hint="cs"/>
                <w:sz w:val="23"/>
                <w:szCs w:val="23"/>
                <w:rtl/>
              </w:rPr>
              <w:t>המצוה</w:t>
            </w:r>
            <w:proofErr w:type="spellEnd"/>
            <w:r w:rsidRPr="006C1848">
              <w:rPr>
                <w:rFonts w:ascii="David" w:hAnsi="David" w:cs="David"/>
                <w:sz w:val="23"/>
                <w:szCs w:val="23"/>
                <w:rtl/>
              </w:rPr>
              <w:t xml:space="preserve">, </w:t>
            </w:r>
            <w:r w:rsidRPr="006C1848">
              <w:rPr>
                <w:rFonts w:ascii="David" w:hAnsi="David" w:cs="David" w:hint="cs"/>
                <w:sz w:val="23"/>
                <w:szCs w:val="23"/>
                <w:rtl/>
              </w:rPr>
              <w:t>הוציא</w:t>
            </w:r>
            <w:r w:rsidRPr="006C1848">
              <w:rPr>
                <w:rFonts w:ascii="David" w:hAnsi="David" w:cs="David"/>
                <w:sz w:val="23"/>
                <w:szCs w:val="23"/>
                <w:rtl/>
              </w:rPr>
              <w:t xml:space="preserve"> </w:t>
            </w:r>
            <w:r w:rsidRPr="006C1848">
              <w:rPr>
                <w:rFonts w:ascii="David" w:hAnsi="David" w:cs="David" w:hint="cs"/>
                <w:sz w:val="23"/>
                <w:szCs w:val="23"/>
                <w:rtl/>
              </w:rPr>
              <w:t>מן</w:t>
            </w:r>
            <w:r w:rsidRPr="006C1848">
              <w:rPr>
                <w:rFonts w:ascii="David" w:hAnsi="David" w:cs="David"/>
                <w:sz w:val="23"/>
                <w:szCs w:val="23"/>
                <w:rtl/>
              </w:rPr>
              <w:t xml:space="preserve"> </w:t>
            </w:r>
            <w:r w:rsidRPr="006C1848">
              <w:rPr>
                <w:rFonts w:ascii="David" w:hAnsi="David" w:cs="David" w:hint="cs"/>
                <w:sz w:val="23"/>
                <w:szCs w:val="23"/>
                <w:rtl/>
              </w:rPr>
              <w:t>החרם</w:t>
            </w:r>
            <w:r w:rsidRPr="006C1848">
              <w:rPr>
                <w:rFonts w:ascii="David" w:hAnsi="David" w:cs="David"/>
                <w:sz w:val="23"/>
                <w:szCs w:val="23"/>
                <w:rtl/>
              </w:rPr>
              <w:t xml:space="preserve"> </w:t>
            </w:r>
            <w:r w:rsidRPr="006C1848">
              <w:rPr>
                <w:rFonts w:ascii="David" w:hAnsi="David" w:cs="David" w:hint="cs"/>
                <w:sz w:val="23"/>
                <w:szCs w:val="23"/>
                <w:rtl/>
              </w:rPr>
              <w:t>העושה</w:t>
            </w:r>
            <w:r w:rsidRPr="006C1848">
              <w:rPr>
                <w:rFonts w:ascii="David" w:hAnsi="David" w:cs="David"/>
                <w:sz w:val="23"/>
                <w:szCs w:val="23"/>
                <w:rtl/>
              </w:rPr>
              <w:t xml:space="preserve"> </w:t>
            </w:r>
            <w:r w:rsidRPr="006C1848">
              <w:rPr>
                <w:rFonts w:ascii="David" w:hAnsi="David" w:cs="David" w:hint="cs"/>
                <w:sz w:val="23"/>
                <w:szCs w:val="23"/>
                <w:rtl/>
              </w:rPr>
              <w:t>בשגגה</w:t>
            </w:r>
            <w:r w:rsidRPr="006C1848">
              <w:rPr>
                <w:rFonts w:ascii="David" w:hAnsi="David" w:cs="David"/>
                <w:sz w:val="23"/>
                <w:szCs w:val="23"/>
                <w:rtl/>
              </w:rPr>
              <w:t xml:space="preserve"> </w:t>
            </w:r>
            <w:r w:rsidRPr="006C1848">
              <w:rPr>
                <w:rFonts w:ascii="David" w:hAnsi="David" w:cs="David" w:hint="cs"/>
                <w:sz w:val="23"/>
                <w:szCs w:val="23"/>
                <w:rtl/>
              </w:rPr>
              <w:t>שלא</w:t>
            </w:r>
            <w:r w:rsidRPr="006C1848">
              <w:rPr>
                <w:rFonts w:ascii="David" w:hAnsi="David" w:cs="David"/>
                <w:sz w:val="23"/>
                <w:szCs w:val="23"/>
                <w:rtl/>
              </w:rPr>
              <w:t xml:space="preserve"> </w:t>
            </w:r>
            <w:proofErr w:type="spellStart"/>
            <w:r w:rsidRPr="006C1848">
              <w:rPr>
                <w:rFonts w:ascii="David" w:hAnsi="David" w:cs="David" w:hint="cs"/>
                <w:sz w:val="23"/>
                <w:szCs w:val="23"/>
                <w:rtl/>
              </w:rPr>
              <w:t>יתקלל</w:t>
            </w:r>
            <w:proofErr w:type="spellEnd"/>
            <w:r w:rsidRPr="006C1848">
              <w:rPr>
                <w:rFonts w:ascii="David" w:hAnsi="David" w:cs="David"/>
                <w:sz w:val="23"/>
                <w:szCs w:val="23"/>
                <w:rtl/>
              </w:rPr>
              <w:t xml:space="preserve"> </w:t>
            </w:r>
            <w:r w:rsidRPr="006C1848">
              <w:rPr>
                <w:rFonts w:ascii="David" w:hAnsi="David" w:cs="David" w:hint="cs"/>
                <w:sz w:val="23"/>
                <w:szCs w:val="23"/>
                <w:rtl/>
              </w:rPr>
              <w:t>באלה</w:t>
            </w:r>
            <w:r w:rsidRPr="006C1848">
              <w:rPr>
                <w:rFonts w:ascii="David" w:hAnsi="David" w:cs="David"/>
                <w:sz w:val="23"/>
                <w:szCs w:val="23"/>
                <w:rtl/>
              </w:rPr>
              <w:t xml:space="preserve"> </w:t>
            </w:r>
            <w:r w:rsidRPr="006C1848">
              <w:rPr>
                <w:rFonts w:ascii="David" w:hAnsi="David" w:cs="David" w:hint="cs"/>
                <w:sz w:val="23"/>
                <w:szCs w:val="23"/>
                <w:rtl/>
              </w:rPr>
              <w:t>הזאת</w:t>
            </w:r>
            <w:r w:rsidRPr="006C1848">
              <w:rPr>
                <w:rFonts w:ascii="David" w:hAnsi="David" w:cs="David"/>
                <w:sz w:val="23"/>
                <w:szCs w:val="23"/>
                <w:rtl/>
              </w:rPr>
              <w:t xml:space="preserve">". </w:t>
            </w:r>
          </w:p>
          <w:p w:rsidR="006C1848" w:rsidRPr="006C1848" w:rsidRDefault="006C1848" w:rsidP="006C1848">
            <w:pPr>
              <w:rPr>
                <w:rFonts w:ascii="David" w:hAnsi="David" w:cs="David"/>
                <w:sz w:val="23"/>
                <w:szCs w:val="23"/>
                <w:rtl/>
              </w:rPr>
            </w:pPr>
            <w:r w:rsidRPr="006C1848">
              <w:rPr>
                <w:rFonts w:ascii="David" w:hAnsi="David" w:cs="David" w:hint="cs"/>
                <w:sz w:val="23"/>
                <w:szCs w:val="23"/>
                <w:rtl/>
              </w:rPr>
              <w:t xml:space="preserve">בדברים אלה מסנגר הרמב"ן על כל השוגגים. לפי פירושו, יהודי שעובר עבירה בשוגג, לא </w:t>
            </w:r>
            <w:proofErr w:type="spellStart"/>
            <w:r w:rsidRPr="006C1848">
              <w:rPr>
                <w:rFonts w:ascii="David" w:hAnsi="David" w:cs="David" w:hint="cs"/>
                <w:sz w:val="23"/>
                <w:szCs w:val="23"/>
                <w:rtl/>
              </w:rPr>
              <w:t>יענש</w:t>
            </w:r>
            <w:proofErr w:type="spellEnd"/>
            <w:r w:rsidRPr="006C1848">
              <w:rPr>
                <w:rFonts w:ascii="David" w:hAnsi="David" w:cs="David" w:hint="cs"/>
                <w:sz w:val="23"/>
                <w:szCs w:val="23"/>
                <w:rtl/>
              </w:rPr>
              <w:t xml:space="preserve"> והוא איננו בבחינת מפר ברית. על פרשנות זו מבוססת תפילתנו בימים נוראים - בראש השנה ובעיקר ביום הכיפורים. הפסוק המרכזי בתפילה הוא: </w:t>
            </w:r>
          </w:p>
          <w:p w:rsidR="006C1848" w:rsidRPr="006C1848" w:rsidRDefault="006C1848" w:rsidP="006C1848">
            <w:pPr>
              <w:ind w:left="459"/>
              <w:rPr>
                <w:rFonts w:ascii="David" w:hAnsi="David" w:cs="David"/>
                <w:sz w:val="23"/>
                <w:szCs w:val="23"/>
                <w:rtl/>
              </w:rPr>
            </w:pPr>
            <w:r w:rsidRPr="006C1848">
              <w:rPr>
                <w:rFonts w:ascii="David" w:hAnsi="David" w:cs="David" w:hint="cs"/>
                <w:sz w:val="23"/>
                <w:szCs w:val="23"/>
                <w:rtl/>
              </w:rPr>
              <w:t>"וְנִסְלַח</w:t>
            </w:r>
            <w:r w:rsidRPr="006C1848">
              <w:rPr>
                <w:rFonts w:ascii="David" w:hAnsi="David" w:cs="David"/>
                <w:sz w:val="23"/>
                <w:szCs w:val="23"/>
                <w:rtl/>
              </w:rPr>
              <w:t xml:space="preserve"> </w:t>
            </w:r>
            <w:r w:rsidRPr="006C1848">
              <w:rPr>
                <w:rFonts w:ascii="David" w:hAnsi="David" w:cs="David" w:hint="cs"/>
                <w:sz w:val="23"/>
                <w:szCs w:val="23"/>
                <w:rtl/>
              </w:rPr>
              <w:t>לְכָל</w:t>
            </w:r>
            <w:r w:rsidRPr="006C1848">
              <w:rPr>
                <w:rFonts w:ascii="David" w:hAnsi="David" w:cs="David"/>
                <w:sz w:val="23"/>
                <w:szCs w:val="23"/>
                <w:rtl/>
              </w:rPr>
              <w:t xml:space="preserve"> </w:t>
            </w:r>
            <w:r w:rsidRPr="006C1848">
              <w:rPr>
                <w:rFonts w:ascii="David" w:hAnsi="David" w:cs="David" w:hint="cs"/>
                <w:sz w:val="23"/>
                <w:szCs w:val="23"/>
                <w:rtl/>
              </w:rPr>
              <w:t>עֲדַת</w:t>
            </w:r>
            <w:r w:rsidRPr="006C1848">
              <w:rPr>
                <w:rFonts w:ascii="David" w:hAnsi="David" w:cs="David"/>
                <w:sz w:val="23"/>
                <w:szCs w:val="23"/>
                <w:rtl/>
              </w:rPr>
              <w:t xml:space="preserve"> </w:t>
            </w:r>
            <w:r w:rsidRPr="006C1848">
              <w:rPr>
                <w:rFonts w:ascii="David" w:hAnsi="David" w:cs="David" w:hint="cs"/>
                <w:sz w:val="23"/>
                <w:szCs w:val="23"/>
                <w:rtl/>
              </w:rPr>
              <w:t>בְּנֵי</w:t>
            </w:r>
            <w:r w:rsidRPr="006C1848">
              <w:rPr>
                <w:rFonts w:ascii="David" w:hAnsi="David" w:cs="David"/>
                <w:sz w:val="23"/>
                <w:szCs w:val="23"/>
                <w:rtl/>
              </w:rPr>
              <w:t xml:space="preserve"> </w:t>
            </w:r>
            <w:r w:rsidRPr="006C1848">
              <w:rPr>
                <w:rFonts w:ascii="David" w:hAnsi="David" w:cs="David" w:hint="cs"/>
                <w:sz w:val="23"/>
                <w:szCs w:val="23"/>
                <w:rtl/>
              </w:rPr>
              <w:t>יִשְׂרָאֵל</w:t>
            </w:r>
            <w:r w:rsidRPr="006C1848">
              <w:rPr>
                <w:rFonts w:ascii="David" w:hAnsi="David" w:cs="David"/>
                <w:sz w:val="23"/>
                <w:szCs w:val="23"/>
                <w:rtl/>
              </w:rPr>
              <w:t xml:space="preserve"> </w:t>
            </w:r>
            <w:r w:rsidRPr="006C1848">
              <w:rPr>
                <w:rFonts w:ascii="David" w:hAnsi="David" w:cs="David" w:hint="cs"/>
                <w:sz w:val="23"/>
                <w:szCs w:val="23"/>
                <w:rtl/>
              </w:rPr>
              <w:t>וְלַגֵּר</w:t>
            </w:r>
            <w:r w:rsidRPr="006C1848">
              <w:rPr>
                <w:rFonts w:ascii="David" w:hAnsi="David" w:cs="David"/>
                <w:sz w:val="23"/>
                <w:szCs w:val="23"/>
                <w:rtl/>
              </w:rPr>
              <w:t xml:space="preserve"> </w:t>
            </w:r>
            <w:r w:rsidRPr="006C1848">
              <w:rPr>
                <w:rFonts w:ascii="David" w:hAnsi="David" w:cs="David" w:hint="cs"/>
                <w:sz w:val="23"/>
                <w:szCs w:val="23"/>
                <w:rtl/>
              </w:rPr>
              <w:t>הַגָּר</w:t>
            </w:r>
            <w:r w:rsidRPr="006C1848">
              <w:rPr>
                <w:rFonts w:ascii="David" w:hAnsi="David" w:cs="David"/>
                <w:sz w:val="23"/>
                <w:szCs w:val="23"/>
                <w:rtl/>
              </w:rPr>
              <w:t xml:space="preserve"> </w:t>
            </w:r>
            <w:r w:rsidRPr="006C1848">
              <w:rPr>
                <w:rFonts w:ascii="David" w:hAnsi="David" w:cs="David" w:hint="cs"/>
                <w:sz w:val="23"/>
                <w:szCs w:val="23"/>
                <w:rtl/>
              </w:rPr>
              <w:t>בְּתוֹכָם</w:t>
            </w:r>
            <w:r w:rsidRPr="006C1848">
              <w:rPr>
                <w:rFonts w:ascii="David" w:hAnsi="David" w:cs="David"/>
                <w:sz w:val="23"/>
                <w:szCs w:val="23"/>
                <w:rtl/>
              </w:rPr>
              <w:t xml:space="preserve"> </w:t>
            </w:r>
            <w:r w:rsidRPr="006C1848">
              <w:rPr>
                <w:rFonts w:ascii="David" w:hAnsi="David" w:cs="David" w:hint="cs"/>
                <w:sz w:val="23"/>
                <w:szCs w:val="23"/>
                <w:rtl/>
              </w:rPr>
              <w:t>כִּי</w:t>
            </w:r>
            <w:r w:rsidRPr="006C1848">
              <w:rPr>
                <w:rFonts w:ascii="David" w:hAnsi="David" w:cs="David"/>
                <w:sz w:val="23"/>
                <w:szCs w:val="23"/>
                <w:rtl/>
              </w:rPr>
              <w:t xml:space="preserve"> </w:t>
            </w:r>
            <w:r w:rsidRPr="006C1848">
              <w:rPr>
                <w:rFonts w:ascii="David" w:hAnsi="David" w:cs="David" w:hint="cs"/>
                <w:sz w:val="23"/>
                <w:szCs w:val="23"/>
                <w:rtl/>
              </w:rPr>
              <w:t>לְכָל</w:t>
            </w:r>
            <w:r w:rsidRPr="006C1848">
              <w:rPr>
                <w:rFonts w:ascii="David" w:hAnsi="David" w:cs="David"/>
                <w:sz w:val="23"/>
                <w:szCs w:val="23"/>
                <w:rtl/>
              </w:rPr>
              <w:t xml:space="preserve"> </w:t>
            </w:r>
            <w:r w:rsidRPr="006C1848">
              <w:rPr>
                <w:rFonts w:ascii="David" w:hAnsi="David" w:cs="David" w:hint="cs"/>
                <w:sz w:val="23"/>
                <w:szCs w:val="23"/>
                <w:rtl/>
              </w:rPr>
              <w:t>הָעָם</w:t>
            </w:r>
            <w:r w:rsidRPr="006C1848">
              <w:rPr>
                <w:rFonts w:ascii="David" w:hAnsi="David" w:cs="David"/>
                <w:sz w:val="23"/>
                <w:szCs w:val="23"/>
                <w:rtl/>
              </w:rPr>
              <w:t xml:space="preserve"> </w:t>
            </w:r>
            <w:r w:rsidRPr="006C1848">
              <w:rPr>
                <w:rFonts w:ascii="David" w:hAnsi="David" w:cs="David" w:hint="cs"/>
                <w:sz w:val="23"/>
                <w:szCs w:val="23"/>
                <w:rtl/>
              </w:rPr>
              <w:t xml:space="preserve">בִּשְׁגָגָה" </w:t>
            </w:r>
            <w:r w:rsidRPr="006C1848">
              <w:rPr>
                <w:rFonts w:ascii="David" w:hAnsi="David" w:cs="David" w:hint="cs"/>
                <w:sz w:val="20"/>
                <w:szCs w:val="20"/>
                <w:rtl/>
              </w:rPr>
              <w:t>(במדבר</w:t>
            </w:r>
            <w:r w:rsidRPr="006C1848">
              <w:rPr>
                <w:rFonts w:ascii="David" w:hAnsi="David" w:cs="David"/>
                <w:sz w:val="20"/>
                <w:szCs w:val="20"/>
                <w:rtl/>
              </w:rPr>
              <w:t xml:space="preserve"> </w:t>
            </w:r>
            <w:r w:rsidRPr="006C1848">
              <w:rPr>
                <w:rFonts w:ascii="David" w:hAnsi="David" w:cs="David" w:hint="cs"/>
                <w:sz w:val="20"/>
                <w:szCs w:val="20"/>
                <w:rtl/>
              </w:rPr>
              <w:t xml:space="preserve">ט"ו </w:t>
            </w:r>
            <w:proofErr w:type="spellStart"/>
            <w:r w:rsidRPr="006C1848">
              <w:rPr>
                <w:rFonts w:ascii="David" w:hAnsi="David" w:cs="David" w:hint="cs"/>
                <w:sz w:val="20"/>
                <w:szCs w:val="20"/>
                <w:rtl/>
              </w:rPr>
              <w:t>כו</w:t>
            </w:r>
            <w:proofErr w:type="spellEnd"/>
            <w:r w:rsidRPr="006C1848">
              <w:rPr>
                <w:rFonts w:ascii="David" w:hAnsi="David" w:cs="David"/>
                <w:sz w:val="20"/>
                <w:szCs w:val="20"/>
                <w:rtl/>
              </w:rPr>
              <w:t>)</w:t>
            </w:r>
            <w:r w:rsidRPr="006C1848">
              <w:rPr>
                <w:rFonts w:ascii="David" w:hAnsi="David" w:cs="David" w:hint="cs"/>
                <w:sz w:val="20"/>
                <w:szCs w:val="20"/>
                <w:rtl/>
              </w:rPr>
              <w:t>.</w:t>
            </w:r>
            <w:r w:rsidRPr="006C1848">
              <w:rPr>
                <w:rFonts w:ascii="David" w:hAnsi="David" w:cs="David" w:hint="cs"/>
                <w:sz w:val="23"/>
                <w:szCs w:val="23"/>
                <w:rtl/>
              </w:rPr>
              <w:t xml:space="preserve"> </w:t>
            </w:r>
          </w:p>
          <w:p w:rsidR="006C1848" w:rsidRPr="006C1848" w:rsidRDefault="006C1848" w:rsidP="006C1848">
            <w:pPr>
              <w:rPr>
                <w:rFonts w:ascii="David" w:hAnsi="David" w:cs="David"/>
                <w:sz w:val="23"/>
                <w:szCs w:val="23"/>
                <w:rtl/>
              </w:rPr>
            </w:pPr>
            <w:r w:rsidRPr="006C1848">
              <w:rPr>
                <w:rFonts w:ascii="David" w:hAnsi="David" w:cs="David" w:hint="cs"/>
                <w:sz w:val="23"/>
                <w:szCs w:val="23"/>
                <w:rtl/>
              </w:rPr>
              <w:t xml:space="preserve">אין לדון שוגגים ככופרים וכמומרים. יהודי שעובר עבירות במזיד </w:t>
            </w:r>
            <w:proofErr w:type="spellStart"/>
            <w:r w:rsidRPr="006C1848">
              <w:rPr>
                <w:rFonts w:ascii="David" w:hAnsi="David" w:cs="David" w:hint="cs"/>
                <w:sz w:val="23"/>
                <w:szCs w:val="23"/>
                <w:rtl/>
              </w:rPr>
              <w:t>יענש</w:t>
            </w:r>
            <w:proofErr w:type="spellEnd"/>
            <w:r w:rsidRPr="006C1848">
              <w:rPr>
                <w:rFonts w:ascii="David" w:hAnsi="David" w:cs="David" w:hint="cs"/>
                <w:sz w:val="23"/>
                <w:szCs w:val="23"/>
                <w:rtl/>
              </w:rPr>
              <w:t xml:space="preserve">, השוגג לא </w:t>
            </w:r>
            <w:proofErr w:type="spellStart"/>
            <w:r w:rsidRPr="006C1848">
              <w:rPr>
                <w:rFonts w:ascii="David" w:hAnsi="David" w:cs="David" w:hint="cs"/>
                <w:sz w:val="23"/>
                <w:szCs w:val="23"/>
                <w:rtl/>
              </w:rPr>
              <w:t>יענש</w:t>
            </w:r>
            <w:proofErr w:type="spellEnd"/>
            <w:r w:rsidRPr="006C1848">
              <w:rPr>
                <w:rFonts w:ascii="David" w:hAnsi="David" w:cs="David" w:hint="cs"/>
                <w:sz w:val="23"/>
                <w:szCs w:val="23"/>
                <w:rtl/>
              </w:rPr>
              <w:t>.</w:t>
            </w:r>
          </w:p>
          <w:p w:rsidR="006C1848" w:rsidRPr="006C1848" w:rsidRDefault="006C1848" w:rsidP="006C1848">
            <w:pPr>
              <w:pStyle w:val="aff7"/>
              <w:spacing w:after="0" w:line="240" w:lineRule="auto"/>
              <w:ind w:left="0"/>
              <w:rPr>
                <w:rFonts w:ascii="David" w:hAnsi="David" w:cs="David"/>
                <w:sz w:val="12"/>
                <w:szCs w:val="12"/>
                <w:rtl/>
              </w:rPr>
            </w:pPr>
          </w:p>
          <w:p w:rsidR="006C1848" w:rsidRPr="006C1848" w:rsidRDefault="006C1848" w:rsidP="006C1848">
            <w:pPr>
              <w:pStyle w:val="aff7"/>
              <w:spacing w:after="0" w:line="240" w:lineRule="auto"/>
              <w:ind w:left="0"/>
              <w:rPr>
                <w:rFonts w:ascii="David" w:hAnsi="David" w:cs="David"/>
                <w:sz w:val="23"/>
                <w:szCs w:val="23"/>
                <w:rtl/>
              </w:rPr>
            </w:pPr>
            <w:proofErr w:type="spellStart"/>
            <w:r w:rsidRPr="006C1848">
              <w:rPr>
                <w:rFonts w:ascii="David" w:hAnsi="David" w:cs="David" w:hint="cs"/>
                <w:sz w:val="23"/>
                <w:szCs w:val="23"/>
                <w:rtl/>
              </w:rPr>
              <w:t>החזקוני</w:t>
            </w:r>
            <w:proofErr w:type="spellEnd"/>
            <w:r w:rsidRPr="006C1848">
              <w:rPr>
                <w:rFonts w:ascii="David" w:hAnsi="David" w:cs="David"/>
                <w:sz w:val="23"/>
                <w:szCs w:val="23"/>
                <w:rtl/>
              </w:rPr>
              <w:t xml:space="preserve"> </w:t>
            </w:r>
            <w:r w:rsidRPr="006C1848">
              <w:rPr>
                <w:rFonts w:ascii="David" w:hAnsi="David" w:cs="David" w:hint="cs"/>
                <w:sz w:val="23"/>
                <w:szCs w:val="23"/>
                <w:rtl/>
              </w:rPr>
              <w:t>הביא</w:t>
            </w:r>
            <w:r w:rsidRPr="006C1848">
              <w:rPr>
                <w:rFonts w:ascii="David" w:hAnsi="David" w:cs="David"/>
                <w:sz w:val="23"/>
                <w:szCs w:val="23"/>
                <w:rtl/>
              </w:rPr>
              <w:t>: "</w:t>
            </w:r>
            <w:r w:rsidRPr="006C1848">
              <w:rPr>
                <w:rFonts w:ascii="David" w:hAnsi="David" w:cs="David" w:hint="cs"/>
                <w:sz w:val="23"/>
                <w:szCs w:val="23"/>
                <w:rtl/>
              </w:rPr>
              <w:t>ושמעתי</w:t>
            </w:r>
            <w:r w:rsidRPr="006C1848">
              <w:rPr>
                <w:rFonts w:ascii="David" w:hAnsi="David" w:cs="David"/>
                <w:sz w:val="23"/>
                <w:szCs w:val="23"/>
                <w:rtl/>
              </w:rPr>
              <w:t xml:space="preserve"> </w:t>
            </w:r>
            <w:r w:rsidRPr="006C1848">
              <w:rPr>
                <w:rFonts w:ascii="David" w:hAnsi="David" w:cs="David" w:hint="cs"/>
                <w:sz w:val="23"/>
                <w:szCs w:val="23"/>
                <w:rtl/>
              </w:rPr>
              <w:t>בשם</w:t>
            </w:r>
            <w:r w:rsidRPr="006C1848">
              <w:rPr>
                <w:rFonts w:ascii="David" w:hAnsi="David" w:cs="David"/>
                <w:sz w:val="23"/>
                <w:szCs w:val="23"/>
                <w:rtl/>
              </w:rPr>
              <w:t xml:space="preserve"> </w:t>
            </w:r>
            <w:r w:rsidRPr="006C1848">
              <w:rPr>
                <w:rFonts w:ascii="David" w:hAnsi="David" w:cs="David" w:hint="cs"/>
                <w:sz w:val="23"/>
                <w:szCs w:val="23"/>
                <w:rtl/>
              </w:rPr>
              <w:t>הרמב</w:t>
            </w:r>
            <w:r w:rsidRPr="006C1848">
              <w:rPr>
                <w:rFonts w:ascii="David" w:hAnsi="David" w:cs="David"/>
                <w:sz w:val="23"/>
                <w:szCs w:val="23"/>
                <w:rtl/>
              </w:rPr>
              <w:t>"</w:t>
            </w:r>
            <w:r w:rsidRPr="006C1848">
              <w:rPr>
                <w:rFonts w:ascii="David" w:hAnsi="David" w:cs="David" w:hint="cs"/>
                <w:sz w:val="23"/>
                <w:szCs w:val="23"/>
                <w:rtl/>
              </w:rPr>
              <w:t>ם</w:t>
            </w:r>
            <w:r w:rsidRPr="006C1848">
              <w:rPr>
                <w:rFonts w:ascii="David" w:hAnsi="David" w:cs="David"/>
                <w:sz w:val="23"/>
                <w:szCs w:val="23"/>
                <w:rtl/>
              </w:rPr>
              <w:t xml:space="preserve"> </w:t>
            </w:r>
            <w:r w:rsidRPr="006C1848">
              <w:rPr>
                <w:rFonts w:ascii="David" w:hAnsi="David" w:cs="David" w:hint="cs"/>
                <w:sz w:val="23"/>
                <w:szCs w:val="23"/>
                <w:rtl/>
              </w:rPr>
              <w:t>ז</w:t>
            </w:r>
            <w:r w:rsidRPr="006C1848">
              <w:rPr>
                <w:rFonts w:ascii="David" w:hAnsi="David" w:cs="David"/>
                <w:sz w:val="23"/>
                <w:szCs w:val="23"/>
                <w:rtl/>
              </w:rPr>
              <w:t>"</w:t>
            </w:r>
            <w:r w:rsidRPr="006C1848">
              <w:rPr>
                <w:rFonts w:ascii="David" w:hAnsi="David" w:cs="David" w:hint="cs"/>
                <w:sz w:val="23"/>
                <w:szCs w:val="23"/>
                <w:rtl/>
              </w:rPr>
              <w:t>ל</w:t>
            </w:r>
            <w:r w:rsidRPr="006C1848">
              <w:rPr>
                <w:rFonts w:ascii="David" w:hAnsi="David" w:cs="David"/>
                <w:sz w:val="23"/>
                <w:szCs w:val="23"/>
                <w:rtl/>
              </w:rPr>
              <w:t xml:space="preserve"> </w:t>
            </w:r>
            <w:r w:rsidRPr="006C1848">
              <w:rPr>
                <w:rFonts w:ascii="David" w:hAnsi="David" w:cs="David" w:hint="cs"/>
                <w:sz w:val="23"/>
                <w:szCs w:val="23"/>
                <w:rtl/>
              </w:rPr>
              <w:t>בפירוש</w:t>
            </w:r>
            <w:r w:rsidRPr="006C1848">
              <w:rPr>
                <w:rFonts w:ascii="David" w:hAnsi="David" w:cs="David"/>
                <w:sz w:val="23"/>
                <w:szCs w:val="23"/>
                <w:rtl/>
              </w:rPr>
              <w:t xml:space="preserve"> </w:t>
            </w:r>
            <w:r w:rsidRPr="006C1848">
              <w:rPr>
                <w:rFonts w:ascii="David" w:hAnsi="David" w:cs="David" w:hint="cs"/>
                <w:sz w:val="23"/>
                <w:szCs w:val="23"/>
                <w:rtl/>
              </w:rPr>
              <w:t>פסוק</w:t>
            </w:r>
            <w:r w:rsidRPr="006C1848">
              <w:rPr>
                <w:rFonts w:ascii="David" w:hAnsi="David" w:cs="David"/>
                <w:sz w:val="23"/>
                <w:szCs w:val="23"/>
                <w:rtl/>
              </w:rPr>
              <w:t xml:space="preserve"> </w:t>
            </w:r>
            <w:r w:rsidRPr="006C1848">
              <w:rPr>
                <w:rFonts w:ascii="David" w:hAnsi="David" w:cs="David" w:hint="cs"/>
                <w:sz w:val="23"/>
                <w:szCs w:val="23"/>
                <w:rtl/>
              </w:rPr>
              <w:t>זה</w:t>
            </w:r>
            <w:r w:rsidRPr="006C1848">
              <w:rPr>
                <w:rFonts w:ascii="David" w:hAnsi="David" w:cs="David"/>
                <w:sz w:val="23"/>
                <w:szCs w:val="23"/>
                <w:rtl/>
              </w:rPr>
              <w:t xml:space="preserve">, </w:t>
            </w:r>
            <w:r w:rsidRPr="006C1848">
              <w:rPr>
                <w:rFonts w:ascii="David" w:hAnsi="David" w:cs="David" w:hint="cs"/>
                <w:sz w:val="23"/>
                <w:szCs w:val="23"/>
                <w:rtl/>
              </w:rPr>
              <w:t>הנסתרות</w:t>
            </w:r>
            <w:r w:rsidRPr="006C1848">
              <w:rPr>
                <w:rFonts w:ascii="David" w:hAnsi="David" w:cs="David"/>
                <w:sz w:val="23"/>
                <w:szCs w:val="23"/>
                <w:rtl/>
              </w:rPr>
              <w:t xml:space="preserve"> </w:t>
            </w:r>
            <w:r w:rsidRPr="006C1848">
              <w:rPr>
                <w:rFonts w:ascii="David" w:hAnsi="David" w:cs="David" w:hint="cs"/>
                <w:sz w:val="23"/>
                <w:szCs w:val="23"/>
                <w:rtl/>
              </w:rPr>
              <w:t>לד</w:t>
            </w:r>
            <w:r w:rsidRPr="006C1848">
              <w:rPr>
                <w:rFonts w:ascii="David" w:hAnsi="David" w:cs="David"/>
                <w:sz w:val="23"/>
                <w:szCs w:val="23"/>
                <w:rtl/>
              </w:rPr>
              <w:t xml:space="preserve">' </w:t>
            </w:r>
            <w:proofErr w:type="spellStart"/>
            <w:r w:rsidRPr="006C1848">
              <w:rPr>
                <w:rFonts w:ascii="David" w:hAnsi="David" w:cs="David" w:hint="cs"/>
                <w:sz w:val="23"/>
                <w:szCs w:val="23"/>
                <w:rtl/>
              </w:rPr>
              <w:t>אלקינו</w:t>
            </w:r>
            <w:proofErr w:type="spellEnd"/>
            <w:r w:rsidRPr="006C1848">
              <w:rPr>
                <w:rFonts w:ascii="David" w:hAnsi="David" w:cs="David"/>
                <w:sz w:val="23"/>
                <w:szCs w:val="23"/>
                <w:rtl/>
              </w:rPr>
              <w:t xml:space="preserve">, </w:t>
            </w:r>
            <w:r w:rsidRPr="006C1848">
              <w:rPr>
                <w:rFonts w:ascii="David" w:hAnsi="David" w:cs="David" w:hint="cs"/>
                <w:sz w:val="23"/>
                <w:szCs w:val="23"/>
                <w:rtl/>
              </w:rPr>
              <w:t>יאמר</w:t>
            </w:r>
            <w:r w:rsidRPr="006C1848">
              <w:rPr>
                <w:rFonts w:ascii="David" w:hAnsi="David" w:cs="David"/>
                <w:sz w:val="23"/>
                <w:szCs w:val="23"/>
                <w:rtl/>
              </w:rPr>
              <w:t xml:space="preserve">: </w:t>
            </w:r>
            <w:r w:rsidRPr="006C1848">
              <w:rPr>
                <w:rFonts w:ascii="David" w:hAnsi="David" w:cs="David" w:hint="cs"/>
                <w:sz w:val="23"/>
                <w:szCs w:val="23"/>
                <w:rtl/>
              </w:rPr>
              <w:t>סודות</w:t>
            </w:r>
            <w:r w:rsidRPr="006C1848">
              <w:rPr>
                <w:rFonts w:ascii="David" w:hAnsi="David" w:cs="David"/>
                <w:sz w:val="23"/>
                <w:szCs w:val="23"/>
                <w:rtl/>
              </w:rPr>
              <w:t xml:space="preserve"> </w:t>
            </w:r>
            <w:r w:rsidRPr="006C1848">
              <w:rPr>
                <w:rFonts w:ascii="David" w:hAnsi="David" w:cs="David" w:hint="cs"/>
                <w:sz w:val="23"/>
                <w:szCs w:val="23"/>
                <w:rtl/>
              </w:rPr>
              <w:t>התורה</w:t>
            </w:r>
            <w:r w:rsidRPr="006C1848">
              <w:rPr>
                <w:rFonts w:ascii="David" w:hAnsi="David" w:cs="David"/>
                <w:sz w:val="23"/>
                <w:szCs w:val="23"/>
                <w:rtl/>
              </w:rPr>
              <w:t xml:space="preserve"> </w:t>
            </w:r>
            <w:r w:rsidRPr="006C1848">
              <w:rPr>
                <w:rFonts w:ascii="David" w:hAnsi="David" w:cs="David" w:hint="cs"/>
                <w:sz w:val="23"/>
                <w:szCs w:val="23"/>
                <w:rtl/>
              </w:rPr>
              <w:t>הנסתרים</w:t>
            </w:r>
            <w:r w:rsidRPr="006C1848">
              <w:rPr>
                <w:rFonts w:ascii="David" w:hAnsi="David" w:cs="David"/>
                <w:sz w:val="23"/>
                <w:szCs w:val="23"/>
                <w:rtl/>
              </w:rPr>
              <w:t xml:space="preserve"> </w:t>
            </w:r>
            <w:r w:rsidRPr="006C1848">
              <w:rPr>
                <w:rFonts w:ascii="David" w:hAnsi="David" w:cs="David" w:hint="cs"/>
                <w:sz w:val="23"/>
                <w:szCs w:val="23"/>
                <w:rtl/>
              </w:rPr>
              <w:t>וטעם</w:t>
            </w:r>
            <w:r w:rsidRPr="006C1848">
              <w:rPr>
                <w:rFonts w:ascii="David" w:hAnsi="David" w:cs="David"/>
                <w:sz w:val="23"/>
                <w:szCs w:val="23"/>
                <w:rtl/>
              </w:rPr>
              <w:t xml:space="preserve"> </w:t>
            </w:r>
            <w:r w:rsidRPr="006C1848">
              <w:rPr>
                <w:rFonts w:ascii="David" w:hAnsi="David" w:cs="David" w:hint="cs"/>
                <w:sz w:val="23"/>
                <w:szCs w:val="23"/>
                <w:rtl/>
              </w:rPr>
              <w:t>המצות</w:t>
            </w:r>
            <w:r w:rsidRPr="006C1848">
              <w:rPr>
                <w:rFonts w:ascii="David" w:hAnsi="David" w:cs="David"/>
                <w:sz w:val="23"/>
                <w:szCs w:val="23"/>
                <w:rtl/>
              </w:rPr>
              <w:t xml:space="preserve"> </w:t>
            </w:r>
            <w:r w:rsidRPr="006C1848">
              <w:rPr>
                <w:rFonts w:ascii="David" w:hAnsi="David" w:cs="David" w:hint="cs"/>
                <w:sz w:val="23"/>
                <w:szCs w:val="23"/>
                <w:rtl/>
              </w:rPr>
              <w:t>לשם</w:t>
            </w:r>
            <w:r w:rsidRPr="006C1848">
              <w:rPr>
                <w:rFonts w:ascii="David" w:hAnsi="David" w:cs="David"/>
                <w:sz w:val="23"/>
                <w:szCs w:val="23"/>
                <w:rtl/>
              </w:rPr>
              <w:t xml:space="preserve"> </w:t>
            </w:r>
            <w:r w:rsidRPr="006C1848">
              <w:rPr>
                <w:rFonts w:ascii="David" w:hAnsi="David" w:cs="David" w:hint="cs"/>
                <w:sz w:val="23"/>
                <w:szCs w:val="23"/>
                <w:rtl/>
              </w:rPr>
              <w:t>יתעלה</w:t>
            </w:r>
            <w:r w:rsidRPr="006C1848">
              <w:rPr>
                <w:rFonts w:ascii="David" w:hAnsi="David" w:cs="David"/>
                <w:sz w:val="23"/>
                <w:szCs w:val="23"/>
                <w:rtl/>
              </w:rPr>
              <w:t xml:space="preserve"> </w:t>
            </w:r>
            <w:r w:rsidRPr="006C1848">
              <w:rPr>
                <w:rFonts w:ascii="David" w:hAnsi="David" w:cs="David" w:hint="cs"/>
                <w:sz w:val="23"/>
                <w:szCs w:val="23"/>
                <w:rtl/>
              </w:rPr>
              <w:t>הם</w:t>
            </w:r>
            <w:r w:rsidRPr="006C1848">
              <w:rPr>
                <w:rFonts w:ascii="David" w:hAnsi="David" w:cs="David"/>
                <w:sz w:val="23"/>
                <w:szCs w:val="23"/>
                <w:rtl/>
              </w:rPr>
              <w:t xml:space="preserve">, </w:t>
            </w:r>
            <w:r w:rsidRPr="006C1848">
              <w:rPr>
                <w:rFonts w:ascii="David" w:hAnsi="David" w:cs="David" w:hint="cs"/>
                <w:sz w:val="23"/>
                <w:szCs w:val="23"/>
                <w:rtl/>
              </w:rPr>
              <w:t>ואם</w:t>
            </w:r>
            <w:r w:rsidRPr="006C1848">
              <w:rPr>
                <w:rFonts w:ascii="David" w:hAnsi="David" w:cs="David"/>
                <w:sz w:val="23"/>
                <w:szCs w:val="23"/>
                <w:rtl/>
              </w:rPr>
              <w:t xml:space="preserve"> </w:t>
            </w:r>
            <w:r w:rsidRPr="006C1848">
              <w:rPr>
                <w:rFonts w:ascii="David" w:hAnsi="David" w:cs="David" w:hint="cs"/>
                <w:sz w:val="23"/>
                <w:szCs w:val="23"/>
                <w:rtl/>
              </w:rPr>
              <w:t>יזכה</w:t>
            </w:r>
            <w:r w:rsidRPr="006C1848">
              <w:rPr>
                <w:rFonts w:ascii="David" w:hAnsi="David" w:cs="David"/>
                <w:sz w:val="23"/>
                <w:szCs w:val="23"/>
                <w:rtl/>
              </w:rPr>
              <w:t xml:space="preserve"> </w:t>
            </w:r>
            <w:r w:rsidRPr="006C1848">
              <w:rPr>
                <w:rFonts w:ascii="David" w:hAnsi="David" w:cs="David" w:hint="cs"/>
                <w:sz w:val="23"/>
                <w:szCs w:val="23"/>
                <w:rtl/>
              </w:rPr>
              <w:t>אדם</w:t>
            </w:r>
            <w:r w:rsidRPr="006C1848">
              <w:rPr>
                <w:rFonts w:ascii="David" w:hAnsi="David" w:cs="David"/>
                <w:sz w:val="23"/>
                <w:szCs w:val="23"/>
                <w:rtl/>
              </w:rPr>
              <w:t xml:space="preserve"> </w:t>
            </w:r>
            <w:proofErr w:type="spellStart"/>
            <w:r w:rsidRPr="006C1848">
              <w:rPr>
                <w:rFonts w:ascii="David" w:hAnsi="David" w:cs="David" w:hint="cs"/>
                <w:sz w:val="23"/>
                <w:szCs w:val="23"/>
                <w:rtl/>
              </w:rPr>
              <w:t>שיקח</w:t>
            </w:r>
            <w:proofErr w:type="spellEnd"/>
            <w:r w:rsidRPr="006C1848">
              <w:rPr>
                <w:rFonts w:ascii="David" w:hAnsi="David" w:cs="David"/>
                <w:sz w:val="23"/>
                <w:szCs w:val="23"/>
                <w:rtl/>
              </w:rPr>
              <w:t xml:space="preserve"> </w:t>
            </w:r>
            <w:r w:rsidRPr="006C1848">
              <w:rPr>
                <w:rFonts w:ascii="David" w:hAnsi="David" w:cs="David" w:hint="cs"/>
                <w:sz w:val="23"/>
                <w:szCs w:val="23"/>
                <w:rtl/>
              </w:rPr>
              <w:t>אזנו</w:t>
            </w:r>
            <w:r w:rsidRPr="006C1848">
              <w:rPr>
                <w:rFonts w:ascii="David" w:hAnsi="David" w:cs="David"/>
                <w:sz w:val="23"/>
                <w:szCs w:val="23"/>
                <w:rtl/>
              </w:rPr>
              <w:t xml:space="preserve"> </w:t>
            </w:r>
            <w:r w:rsidRPr="006C1848">
              <w:rPr>
                <w:rFonts w:ascii="David" w:hAnsi="David" w:cs="David" w:hint="cs"/>
                <w:sz w:val="23"/>
                <w:szCs w:val="23"/>
                <w:rtl/>
              </w:rPr>
              <w:t>שמץ</w:t>
            </w:r>
            <w:r w:rsidRPr="006C1848">
              <w:rPr>
                <w:rFonts w:ascii="David" w:hAnsi="David" w:cs="David"/>
                <w:sz w:val="23"/>
                <w:szCs w:val="23"/>
                <w:rtl/>
              </w:rPr>
              <w:t xml:space="preserve"> </w:t>
            </w:r>
            <w:proofErr w:type="spellStart"/>
            <w:r w:rsidRPr="006C1848">
              <w:rPr>
                <w:rFonts w:ascii="David" w:hAnsi="David" w:cs="David" w:hint="cs"/>
                <w:sz w:val="23"/>
                <w:szCs w:val="23"/>
                <w:rtl/>
              </w:rPr>
              <w:t>מנהם</w:t>
            </w:r>
            <w:proofErr w:type="spellEnd"/>
            <w:r w:rsidRPr="006C1848">
              <w:rPr>
                <w:rFonts w:ascii="David" w:hAnsi="David" w:cs="David"/>
                <w:sz w:val="23"/>
                <w:szCs w:val="23"/>
                <w:rtl/>
              </w:rPr>
              <w:t xml:space="preserve"> </w:t>
            </w:r>
            <w:r w:rsidRPr="006C1848">
              <w:rPr>
                <w:rFonts w:ascii="David" w:hAnsi="David" w:cs="David" w:hint="cs"/>
                <w:sz w:val="23"/>
                <w:szCs w:val="23"/>
                <w:rtl/>
              </w:rPr>
              <w:t>בידיעת</w:t>
            </w:r>
            <w:r w:rsidRPr="006C1848">
              <w:rPr>
                <w:rFonts w:ascii="David" w:hAnsi="David" w:cs="David"/>
                <w:sz w:val="23"/>
                <w:szCs w:val="23"/>
                <w:rtl/>
              </w:rPr>
              <w:t xml:space="preserve"> </w:t>
            </w:r>
            <w:r w:rsidRPr="006C1848">
              <w:rPr>
                <w:rFonts w:ascii="David" w:hAnsi="David" w:cs="David" w:hint="cs"/>
                <w:sz w:val="23"/>
                <w:szCs w:val="23"/>
                <w:rtl/>
              </w:rPr>
              <w:t>שרש</w:t>
            </w:r>
            <w:r w:rsidRPr="006C1848">
              <w:rPr>
                <w:rFonts w:ascii="David" w:hAnsi="David" w:cs="David"/>
                <w:sz w:val="23"/>
                <w:szCs w:val="23"/>
                <w:rtl/>
              </w:rPr>
              <w:t xml:space="preserve"> </w:t>
            </w:r>
            <w:proofErr w:type="spellStart"/>
            <w:r w:rsidRPr="006C1848">
              <w:rPr>
                <w:rFonts w:ascii="David" w:hAnsi="David" w:cs="David" w:hint="cs"/>
                <w:sz w:val="23"/>
                <w:szCs w:val="23"/>
                <w:rtl/>
              </w:rPr>
              <w:t>המצוה</w:t>
            </w:r>
            <w:proofErr w:type="spellEnd"/>
            <w:r w:rsidRPr="006C1848">
              <w:rPr>
                <w:rFonts w:ascii="David" w:hAnsi="David" w:cs="David"/>
                <w:sz w:val="23"/>
                <w:szCs w:val="23"/>
                <w:rtl/>
              </w:rPr>
              <w:t xml:space="preserve"> </w:t>
            </w:r>
            <w:r w:rsidRPr="006C1848">
              <w:rPr>
                <w:rFonts w:ascii="David" w:hAnsi="David" w:cs="David" w:hint="cs"/>
                <w:sz w:val="23"/>
                <w:szCs w:val="23"/>
                <w:rtl/>
              </w:rPr>
              <w:t>ועקרה</w:t>
            </w:r>
            <w:r w:rsidRPr="006C1848">
              <w:rPr>
                <w:rFonts w:ascii="David" w:hAnsi="David" w:cs="David"/>
                <w:sz w:val="23"/>
                <w:szCs w:val="23"/>
                <w:rtl/>
              </w:rPr>
              <w:t xml:space="preserve"> </w:t>
            </w:r>
            <w:r w:rsidRPr="006C1848">
              <w:rPr>
                <w:rFonts w:ascii="David" w:hAnsi="David" w:cs="David" w:hint="cs"/>
                <w:sz w:val="23"/>
                <w:szCs w:val="23"/>
                <w:rtl/>
              </w:rPr>
              <w:t>בנסתר</w:t>
            </w:r>
            <w:r w:rsidRPr="006C1848">
              <w:rPr>
                <w:rFonts w:ascii="David" w:hAnsi="David" w:cs="David"/>
                <w:sz w:val="23"/>
                <w:szCs w:val="23"/>
                <w:rtl/>
              </w:rPr>
              <w:t xml:space="preserve"> </w:t>
            </w:r>
            <w:r w:rsidRPr="006C1848">
              <w:rPr>
                <w:rFonts w:ascii="David" w:hAnsi="David" w:cs="David" w:hint="cs"/>
                <w:sz w:val="23"/>
                <w:szCs w:val="23"/>
                <w:rtl/>
              </w:rPr>
              <w:t>שבה</w:t>
            </w:r>
            <w:r w:rsidRPr="006C1848">
              <w:rPr>
                <w:rFonts w:ascii="David" w:hAnsi="David" w:cs="David"/>
                <w:sz w:val="23"/>
                <w:szCs w:val="23"/>
                <w:rtl/>
              </w:rPr>
              <w:t xml:space="preserve"> </w:t>
            </w:r>
            <w:r w:rsidRPr="006C1848">
              <w:rPr>
                <w:rFonts w:ascii="David" w:hAnsi="David" w:cs="David" w:hint="cs"/>
                <w:sz w:val="23"/>
                <w:szCs w:val="23"/>
                <w:rtl/>
              </w:rPr>
              <w:t>אל</w:t>
            </w:r>
            <w:r w:rsidRPr="006C1848">
              <w:rPr>
                <w:rFonts w:ascii="David" w:hAnsi="David" w:cs="David"/>
                <w:sz w:val="23"/>
                <w:szCs w:val="23"/>
                <w:rtl/>
              </w:rPr>
              <w:t xml:space="preserve"> </w:t>
            </w:r>
            <w:r w:rsidRPr="006C1848">
              <w:rPr>
                <w:rFonts w:ascii="David" w:hAnsi="David" w:cs="David" w:hint="cs"/>
                <w:sz w:val="23"/>
                <w:szCs w:val="23"/>
                <w:rtl/>
              </w:rPr>
              <w:t>יפטר</w:t>
            </w:r>
            <w:r w:rsidRPr="006C1848">
              <w:rPr>
                <w:rFonts w:ascii="David" w:hAnsi="David" w:cs="David"/>
                <w:sz w:val="23"/>
                <w:szCs w:val="23"/>
                <w:rtl/>
              </w:rPr>
              <w:t xml:space="preserve"> </w:t>
            </w:r>
            <w:r w:rsidRPr="006C1848">
              <w:rPr>
                <w:rFonts w:ascii="David" w:hAnsi="David" w:cs="David" w:hint="cs"/>
                <w:sz w:val="23"/>
                <w:szCs w:val="23"/>
                <w:rtl/>
              </w:rPr>
              <w:t>בכך</w:t>
            </w:r>
            <w:r w:rsidRPr="006C1848">
              <w:rPr>
                <w:rFonts w:ascii="David" w:hAnsi="David" w:cs="David"/>
                <w:sz w:val="23"/>
                <w:szCs w:val="23"/>
                <w:rtl/>
              </w:rPr>
              <w:t xml:space="preserve"> </w:t>
            </w:r>
            <w:r w:rsidRPr="006C1848">
              <w:rPr>
                <w:rFonts w:ascii="David" w:hAnsi="David" w:cs="David" w:hint="cs"/>
                <w:sz w:val="23"/>
                <w:szCs w:val="23"/>
                <w:rtl/>
              </w:rPr>
              <w:t>מן</w:t>
            </w:r>
            <w:r w:rsidRPr="006C1848">
              <w:rPr>
                <w:rFonts w:ascii="David" w:hAnsi="David" w:cs="David"/>
                <w:sz w:val="23"/>
                <w:szCs w:val="23"/>
                <w:rtl/>
              </w:rPr>
              <w:t xml:space="preserve"> </w:t>
            </w:r>
            <w:r w:rsidRPr="006C1848">
              <w:rPr>
                <w:rFonts w:ascii="David" w:hAnsi="David" w:cs="David" w:hint="cs"/>
                <w:sz w:val="23"/>
                <w:szCs w:val="23"/>
                <w:rtl/>
              </w:rPr>
              <w:t>הנגלה</w:t>
            </w:r>
            <w:r w:rsidRPr="006C1848">
              <w:rPr>
                <w:rFonts w:ascii="David" w:hAnsi="David" w:cs="David"/>
                <w:sz w:val="23"/>
                <w:szCs w:val="23"/>
                <w:rtl/>
              </w:rPr>
              <w:t xml:space="preserve"> </w:t>
            </w:r>
            <w:r w:rsidRPr="006C1848">
              <w:rPr>
                <w:rFonts w:ascii="David" w:hAnsi="David" w:cs="David" w:hint="cs"/>
                <w:sz w:val="23"/>
                <w:szCs w:val="23"/>
                <w:rtl/>
              </w:rPr>
              <w:t>שלא</w:t>
            </w:r>
            <w:r w:rsidRPr="006C1848">
              <w:rPr>
                <w:rFonts w:ascii="David" w:hAnsi="David" w:cs="David"/>
                <w:sz w:val="23"/>
                <w:szCs w:val="23"/>
                <w:rtl/>
              </w:rPr>
              <w:t xml:space="preserve"> </w:t>
            </w:r>
            <w:r w:rsidRPr="006C1848">
              <w:rPr>
                <w:rFonts w:ascii="David" w:hAnsi="David" w:cs="David" w:hint="cs"/>
                <w:sz w:val="23"/>
                <w:szCs w:val="23"/>
                <w:rtl/>
              </w:rPr>
              <w:t>יעשה</w:t>
            </w:r>
            <w:r w:rsidRPr="006C1848">
              <w:rPr>
                <w:rFonts w:ascii="David" w:hAnsi="David" w:cs="David"/>
                <w:sz w:val="23"/>
                <w:szCs w:val="23"/>
                <w:rtl/>
              </w:rPr>
              <w:t xml:space="preserve"> </w:t>
            </w:r>
            <w:proofErr w:type="spellStart"/>
            <w:r w:rsidRPr="006C1848">
              <w:rPr>
                <w:rFonts w:ascii="David" w:hAnsi="David" w:cs="David" w:hint="cs"/>
                <w:sz w:val="23"/>
                <w:szCs w:val="23"/>
                <w:rtl/>
              </w:rPr>
              <w:t>המצוה</w:t>
            </w:r>
            <w:proofErr w:type="spellEnd"/>
            <w:r w:rsidRPr="006C1848">
              <w:rPr>
                <w:rFonts w:ascii="David" w:hAnsi="David" w:cs="David"/>
                <w:sz w:val="23"/>
                <w:szCs w:val="23"/>
                <w:rtl/>
              </w:rPr>
              <w:t xml:space="preserve"> </w:t>
            </w:r>
            <w:proofErr w:type="spellStart"/>
            <w:r w:rsidRPr="006C1848">
              <w:rPr>
                <w:rFonts w:ascii="David" w:hAnsi="David" w:cs="David" w:hint="cs"/>
                <w:sz w:val="23"/>
                <w:szCs w:val="23"/>
                <w:rtl/>
              </w:rPr>
              <w:t>בענין</w:t>
            </w:r>
            <w:proofErr w:type="spellEnd"/>
            <w:r w:rsidRPr="006C1848">
              <w:rPr>
                <w:rFonts w:ascii="David" w:hAnsi="David" w:cs="David"/>
                <w:sz w:val="23"/>
                <w:szCs w:val="23"/>
                <w:rtl/>
              </w:rPr>
              <w:t xml:space="preserve"> </w:t>
            </w:r>
            <w:r w:rsidRPr="006C1848">
              <w:rPr>
                <w:rFonts w:ascii="David" w:hAnsi="David" w:cs="David" w:hint="cs"/>
                <w:sz w:val="23"/>
                <w:szCs w:val="23"/>
                <w:rtl/>
              </w:rPr>
              <w:t>גופני</w:t>
            </w:r>
            <w:r w:rsidRPr="006C1848">
              <w:rPr>
                <w:rFonts w:ascii="David" w:hAnsi="David" w:cs="David"/>
                <w:sz w:val="23"/>
                <w:szCs w:val="23"/>
                <w:rtl/>
              </w:rPr>
              <w:t xml:space="preserve">, </w:t>
            </w:r>
            <w:r w:rsidRPr="006C1848">
              <w:rPr>
                <w:rFonts w:ascii="David" w:hAnsi="David" w:cs="David" w:hint="cs"/>
                <w:sz w:val="23"/>
                <w:szCs w:val="23"/>
                <w:rtl/>
              </w:rPr>
              <w:t>אין</w:t>
            </w:r>
            <w:r w:rsidRPr="006C1848">
              <w:rPr>
                <w:rFonts w:ascii="David" w:hAnsi="David" w:cs="David"/>
                <w:sz w:val="23"/>
                <w:szCs w:val="23"/>
                <w:rtl/>
              </w:rPr>
              <w:t xml:space="preserve"> </w:t>
            </w:r>
            <w:r w:rsidRPr="006C1848">
              <w:rPr>
                <w:rFonts w:ascii="David" w:hAnsi="David" w:cs="David" w:hint="cs"/>
                <w:sz w:val="23"/>
                <w:szCs w:val="23"/>
                <w:rtl/>
              </w:rPr>
              <w:t>לו</w:t>
            </w:r>
            <w:r w:rsidRPr="006C1848">
              <w:rPr>
                <w:rFonts w:ascii="David" w:hAnsi="David" w:cs="David"/>
                <w:sz w:val="23"/>
                <w:szCs w:val="23"/>
                <w:rtl/>
              </w:rPr>
              <w:t xml:space="preserve"> </w:t>
            </w:r>
            <w:proofErr w:type="spellStart"/>
            <w:r w:rsidRPr="006C1848">
              <w:rPr>
                <w:rFonts w:ascii="David" w:hAnsi="David" w:cs="David" w:hint="cs"/>
                <w:sz w:val="23"/>
                <w:szCs w:val="23"/>
                <w:rtl/>
              </w:rPr>
              <w:t>להמנע</w:t>
            </w:r>
            <w:proofErr w:type="spellEnd"/>
            <w:r w:rsidRPr="006C1848">
              <w:rPr>
                <w:rFonts w:ascii="David" w:hAnsi="David" w:cs="David"/>
                <w:sz w:val="23"/>
                <w:szCs w:val="23"/>
                <w:rtl/>
              </w:rPr>
              <w:t xml:space="preserve"> </w:t>
            </w:r>
            <w:r w:rsidRPr="006C1848">
              <w:rPr>
                <w:rFonts w:ascii="David" w:hAnsi="David" w:cs="David" w:hint="cs"/>
                <w:sz w:val="23"/>
                <w:szCs w:val="23"/>
                <w:rtl/>
              </w:rPr>
              <w:t>מזה</w:t>
            </w:r>
            <w:r w:rsidRPr="006C1848">
              <w:rPr>
                <w:rFonts w:ascii="David" w:hAnsi="David" w:cs="David"/>
                <w:sz w:val="23"/>
                <w:szCs w:val="23"/>
                <w:rtl/>
              </w:rPr>
              <w:t xml:space="preserve">, </w:t>
            </w:r>
            <w:r w:rsidRPr="006C1848">
              <w:rPr>
                <w:rFonts w:ascii="David" w:hAnsi="David" w:cs="David" w:hint="cs"/>
                <w:sz w:val="23"/>
                <w:szCs w:val="23"/>
                <w:rtl/>
              </w:rPr>
              <w:t>שהרי</w:t>
            </w:r>
            <w:r w:rsidRPr="006C1848">
              <w:rPr>
                <w:rFonts w:ascii="David" w:hAnsi="David" w:cs="David"/>
                <w:sz w:val="23"/>
                <w:szCs w:val="23"/>
                <w:rtl/>
              </w:rPr>
              <w:t xml:space="preserve"> </w:t>
            </w:r>
            <w:r w:rsidRPr="006C1848">
              <w:rPr>
                <w:rFonts w:ascii="David" w:hAnsi="David" w:cs="David" w:hint="cs"/>
                <w:sz w:val="23"/>
                <w:szCs w:val="23"/>
                <w:rtl/>
              </w:rPr>
              <w:t>הנגלות</w:t>
            </w:r>
            <w:r w:rsidRPr="006C1848">
              <w:rPr>
                <w:rFonts w:ascii="David" w:hAnsi="David" w:cs="David"/>
                <w:sz w:val="23"/>
                <w:szCs w:val="23"/>
                <w:rtl/>
              </w:rPr>
              <w:t xml:space="preserve"> </w:t>
            </w:r>
            <w:r w:rsidRPr="006C1848">
              <w:rPr>
                <w:rFonts w:ascii="David" w:hAnsi="David" w:cs="David" w:hint="cs"/>
                <w:sz w:val="23"/>
                <w:szCs w:val="23"/>
                <w:rtl/>
              </w:rPr>
              <w:t>לנו</w:t>
            </w:r>
            <w:r w:rsidRPr="006C1848">
              <w:rPr>
                <w:rFonts w:ascii="David" w:hAnsi="David" w:cs="David"/>
                <w:sz w:val="23"/>
                <w:szCs w:val="23"/>
                <w:rtl/>
              </w:rPr>
              <w:t xml:space="preserve"> </w:t>
            </w:r>
            <w:r w:rsidRPr="006C1848">
              <w:rPr>
                <w:rFonts w:ascii="David" w:hAnsi="David" w:cs="David" w:hint="cs"/>
                <w:sz w:val="23"/>
                <w:szCs w:val="23"/>
                <w:rtl/>
              </w:rPr>
              <w:t>ולבנינו</w:t>
            </w:r>
            <w:r w:rsidRPr="006C1848">
              <w:rPr>
                <w:rFonts w:ascii="David" w:hAnsi="David" w:cs="David"/>
                <w:sz w:val="23"/>
                <w:szCs w:val="23"/>
                <w:rtl/>
              </w:rPr>
              <w:t xml:space="preserve"> </w:t>
            </w:r>
            <w:r w:rsidRPr="006C1848">
              <w:rPr>
                <w:rFonts w:ascii="David" w:hAnsi="David" w:cs="David" w:hint="cs"/>
                <w:sz w:val="23"/>
                <w:szCs w:val="23"/>
                <w:rtl/>
              </w:rPr>
              <w:t>לעשות</w:t>
            </w:r>
            <w:r w:rsidRPr="006C1848">
              <w:rPr>
                <w:rFonts w:ascii="David" w:hAnsi="David" w:cs="David"/>
                <w:sz w:val="23"/>
                <w:szCs w:val="23"/>
                <w:rtl/>
              </w:rPr>
              <w:t xml:space="preserve">". </w:t>
            </w:r>
          </w:p>
          <w:p w:rsidR="006C1848" w:rsidRPr="006C1848" w:rsidRDefault="006C1848" w:rsidP="006C1848">
            <w:pPr>
              <w:rPr>
                <w:rFonts w:ascii="David" w:hAnsi="David" w:cs="David"/>
                <w:sz w:val="23"/>
                <w:szCs w:val="23"/>
                <w:rtl/>
              </w:rPr>
            </w:pPr>
            <w:r w:rsidRPr="006C1848">
              <w:rPr>
                <w:rFonts w:ascii="David" w:hAnsi="David" w:cs="David" w:hint="cs"/>
                <w:sz w:val="23"/>
                <w:szCs w:val="23"/>
                <w:rtl/>
              </w:rPr>
              <w:t xml:space="preserve">לפי פירוש זה, הנסתרות הם הטעמים הנסתרים של המצוות שגם אם פלוני יצליח להבינם, אסור לו להסיק מכך מסקנות מעשיות הלכה למעשה. המצוות בצד הנגלה שלהם חייבות </w:t>
            </w:r>
            <w:proofErr w:type="spellStart"/>
            <w:r w:rsidRPr="006C1848">
              <w:rPr>
                <w:rFonts w:ascii="David" w:hAnsi="David" w:cs="David" w:hint="cs"/>
                <w:sz w:val="23"/>
                <w:szCs w:val="23"/>
                <w:rtl/>
              </w:rPr>
              <w:t>להשמר</w:t>
            </w:r>
            <w:proofErr w:type="spellEnd"/>
            <w:r w:rsidRPr="006C1848">
              <w:rPr>
                <w:rFonts w:ascii="David" w:hAnsi="David" w:cs="David" w:hint="cs"/>
                <w:sz w:val="23"/>
                <w:szCs w:val="23"/>
                <w:rtl/>
              </w:rPr>
              <w:t xml:space="preserve"> עד עולם. אף על פי </w:t>
            </w:r>
            <w:proofErr w:type="spellStart"/>
            <w:r w:rsidRPr="006C1848">
              <w:rPr>
                <w:rFonts w:ascii="David" w:hAnsi="David" w:cs="David" w:hint="cs"/>
                <w:sz w:val="23"/>
                <w:szCs w:val="23"/>
                <w:rtl/>
              </w:rPr>
              <w:t>שהחזקוני</w:t>
            </w:r>
            <w:proofErr w:type="spellEnd"/>
            <w:r w:rsidRPr="006C1848">
              <w:rPr>
                <w:rFonts w:ascii="David" w:hAnsi="David" w:cs="David" w:hint="cs"/>
                <w:sz w:val="23"/>
                <w:szCs w:val="23"/>
                <w:rtl/>
              </w:rPr>
              <w:t xml:space="preserve"> מקלס פירוש זה "</w:t>
            </w:r>
            <w:r w:rsidRPr="006C1848">
              <w:rPr>
                <w:rFonts w:ascii="David" w:hAnsi="David" w:cs="David"/>
                <w:sz w:val="23"/>
                <w:szCs w:val="23"/>
                <w:rtl/>
              </w:rPr>
              <w:t>והפירוש הזה בעצמו שהם יקר וספיר</w:t>
            </w:r>
            <w:r w:rsidRPr="006C1848">
              <w:rPr>
                <w:rFonts w:ascii="David" w:hAnsi="David" w:cs="David" w:hint="cs"/>
                <w:sz w:val="23"/>
                <w:szCs w:val="23"/>
                <w:rtl/>
              </w:rPr>
              <w:t>" הוא מסתייג שאין הוא יכול לשמש כפשט הפסוקים "</w:t>
            </w:r>
            <w:r w:rsidRPr="006C1848">
              <w:rPr>
                <w:rFonts w:ascii="David" w:hAnsi="David" w:cs="David"/>
                <w:sz w:val="23"/>
                <w:szCs w:val="23"/>
                <w:rtl/>
              </w:rPr>
              <w:t xml:space="preserve"> אבל אינו </w:t>
            </w:r>
            <w:proofErr w:type="spellStart"/>
            <w:r w:rsidRPr="006C1848">
              <w:rPr>
                <w:rFonts w:ascii="David" w:hAnsi="David" w:cs="David"/>
                <w:sz w:val="23"/>
                <w:szCs w:val="23"/>
                <w:rtl/>
              </w:rPr>
              <w:t>בענין</w:t>
            </w:r>
            <w:proofErr w:type="spellEnd"/>
            <w:r w:rsidRPr="006C1848">
              <w:rPr>
                <w:rFonts w:ascii="David" w:hAnsi="David" w:cs="David"/>
                <w:sz w:val="23"/>
                <w:szCs w:val="23"/>
                <w:rtl/>
              </w:rPr>
              <w:t xml:space="preserve"> הפרשה</w:t>
            </w:r>
            <w:r w:rsidRPr="006C1848">
              <w:rPr>
                <w:rFonts w:ascii="David" w:hAnsi="David" w:cs="David" w:hint="cs"/>
                <w:sz w:val="23"/>
                <w:szCs w:val="23"/>
                <w:rtl/>
              </w:rPr>
              <w:t>"</w:t>
            </w:r>
            <w:r w:rsidRPr="006C1848">
              <w:rPr>
                <w:rFonts w:ascii="David" w:hAnsi="David" w:cs="David"/>
                <w:sz w:val="23"/>
                <w:szCs w:val="23"/>
                <w:rtl/>
              </w:rPr>
              <w:t>.</w:t>
            </w:r>
          </w:p>
          <w:p w:rsidR="006C1848" w:rsidRPr="006C1848" w:rsidRDefault="006C1848" w:rsidP="006C1848">
            <w:pPr>
              <w:rPr>
                <w:rFonts w:ascii="David" w:hAnsi="David" w:cs="David"/>
                <w:sz w:val="12"/>
                <w:szCs w:val="12"/>
                <w:rtl/>
              </w:rPr>
            </w:pPr>
          </w:p>
          <w:p w:rsidR="006C1848" w:rsidRPr="006C1848" w:rsidRDefault="006C1848" w:rsidP="006C1848">
            <w:pPr>
              <w:rPr>
                <w:rFonts w:ascii="David" w:hAnsi="David" w:cs="David"/>
                <w:sz w:val="23"/>
                <w:szCs w:val="23"/>
                <w:rtl/>
              </w:rPr>
            </w:pPr>
            <w:r w:rsidRPr="006C1848">
              <w:rPr>
                <w:rFonts w:ascii="David" w:hAnsi="David" w:cs="David" w:hint="cs"/>
                <w:sz w:val="23"/>
                <w:szCs w:val="23"/>
                <w:rtl/>
              </w:rPr>
              <w:t xml:space="preserve">נסיים בדבריו של </w:t>
            </w:r>
            <w:proofErr w:type="spellStart"/>
            <w:r w:rsidRPr="006C1848">
              <w:rPr>
                <w:rFonts w:ascii="David" w:hAnsi="David" w:cs="David" w:hint="cs"/>
                <w:sz w:val="23"/>
                <w:szCs w:val="23"/>
                <w:rtl/>
              </w:rPr>
              <w:t>האלשיך</w:t>
            </w:r>
            <w:proofErr w:type="spellEnd"/>
            <w:r w:rsidRPr="006C1848">
              <w:rPr>
                <w:rFonts w:ascii="David" w:hAnsi="David" w:cs="David" w:hint="cs"/>
                <w:sz w:val="23"/>
                <w:szCs w:val="23"/>
                <w:rtl/>
              </w:rPr>
              <w:t xml:space="preserve"> הקדוש, שדן בשאלה: מדוע השכר הנסתר של המצוות, כגון חיי העולם הבא, איננו נזכר בתורה? התשובה לדעתו מצויה בפסוקינו - אל תעסוק בנסתרות, הם לא בתחום שלך אלא "הַנִּסְתָּרֹת</w:t>
            </w:r>
            <w:r w:rsidRPr="006C1848">
              <w:rPr>
                <w:rFonts w:ascii="David" w:hAnsi="David" w:cs="David"/>
                <w:sz w:val="23"/>
                <w:szCs w:val="23"/>
                <w:rtl/>
              </w:rPr>
              <w:t xml:space="preserve"> </w:t>
            </w:r>
            <w:r w:rsidRPr="006C1848">
              <w:rPr>
                <w:rFonts w:ascii="David" w:hAnsi="David" w:cs="David" w:hint="cs"/>
                <w:sz w:val="23"/>
                <w:szCs w:val="23"/>
                <w:rtl/>
              </w:rPr>
              <w:t>לַיקֹוָק</w:t>
            </w:r>
            <w:r w:rsidRPr="006C1848">
              <w:rPr>
                <w:rFonts w:ascii="David" w:hAnsi="David" w:cs="David"/>
                <w:sz w:val="23"/>
                <w:szCs w:val="23"/>
                <w:rtl/>
              </w:rPr>
              <w:t xml:space="preserve"> </w:t>
            </w:r>
            <w:proofErr w:type="spellStart"/>
            <w:r w:rsidRPr="006C1848">
              <w:rPr>
                <w:rFonts w:ascii="David" w:hAnsi="David" w:cs="David" w:hint="cs"/>
                <w:sz w:val="23"/>
                <w:szCs w:val="23"/>
                <w:rtl/>
              </w:rPr>
              <w:t>אֱלֹקינו</w:t>
            </w:r>
            <w:proofErr w:type="spellEnd"/>
            <w:r w:rsidRPr="006C1848">
              <w:rPr>
                <w:rFonts w:ascii="David" w:hAnsi="David" w:cs="David" w:hint="cs"/>
                <w:sz w:val="23"/>
                <w:szCs w:val="23"/>
                <w:rtl/>
              </w:rPr>
              <w:t>ּ"!</w:t>
            </w:r>
          </w:p>
          <w:p w:rsidR="006C1848" w:rsidRPr="006C1848" w:rsidRDefault="006C1848" w:rsidP="006C1848">
            <w:pPr>
              <w:rPr>
                <w:rFonts w:ascii="David" w:hAnsi="David" w:cs="David"/>
                <w:sz w:val="23"/>
                <w:szCs w:val="23"/>
                <w:rtl/>
              </w:rPr>
            </w:pPr>
            <w:r w:rsidRPr="006C1848">
              <w:rPr>
                <w:rFonts w:ascii="David" w:hAnsi="David" w:cs="David" w:hint="cs"/>
                <w:sz w:val="23"/>
                <w:szCs w:val="23"/>
                <w:rtl/>
              </w:rPr>
              <w:t xml:space="preserve">זאת גם ההדרכה העקרונית והמעשית, שקיבלנו ממורנו מרן </w:t>
            </w:r>
            <w:proofErr w:type="spellStart"/>
            <w:r w:rsidRPr="006C1848">
              <w:rPr>
                <w:rFonts w:ascii="David" w:hAnsi="David" w:cs="David" w:hint="cs"/>
                <w:sz w:val="23"/>
                <w:szCs w:val="23"/>
                <w:rtl/>
              </w:rPr>
              <w:t>הגר"ש</w:t>
            </w:r>
            <w:proofErr w:type="spellEnd"/>
            <w:r w:rsidRPr="006C1848">
              <w:rPr>
                <w:rFonts w:ascii="David" w:hAnsi="David" w:cs="David" w:hint="cs"/>
                <w:sz w:val="23"/>
                <w:szCs w:val="23"/>
                <w:rtl/>
              </w:rPr>
              <w:t xml:space="preserve"> ישראלי זצ"ל: "אין לנו עסק בנסתרות" ודי לחכימא ברמיזא.</w:t>
            </w:r>
          </w:p>
          <w:p w:rsidR="006C1848" w:rsidRPr="006C1848" w:rsidRDefault="006C1848" w:rsidP="006C1848">
            <w:pPr>
              <w:rPr>
                <w:rFonts w:ascii="David" w:hAnsi="David" w:cs="David"/>
                <w:sz w:val="12"/>
                <w:szCs w:val="12"/>
                <w:rtl/>
              </w:rPr>
            </w:pPr>
          </w:p>
          <w:p w:rsidR="006C1848" w:rsidRDefault="006C1848" w:rsidP="006C1848">
            <w:pPr>
              <w:jc w:val="center"/>
              <w:rPr>
                <w:rFonts w:ascii="David" w:hAnsi="David" w:cs="David"/>
                <w:sz w:val="23"/>
                <w:szCs w:val="23"/>
                <w:rtl/>
              </w:rPr>
            </w:pPr>
            <w:r w:rsidRPr="006C1848">
              <w:rPr>
                <w:rFonts w:ascii="David" w:hAnsi="David" w:cs="David" w:hint="cs"/>
                <w:sz w:val="23"/>
                <w:szCs w:val="23"/>
                <w:rtl/>
              </w:rPr>
              <w:t xml:space="preserve">הבה נתפלל כי תפילותינו יתקבלו ברצון לפני אדון כל וגם אם, ח"ו, קלקלנו במשהו, יתקיים בנו מקרא שכתוב: </w:t>
            </w:r>
          </w:p>
          <w:p w:rsidR="006C1848" w:rsidRDefault="006C1848" w:rsidP="006C1848">
            <w:pPr>
              <w:jc w:val="center"/>
              <w:rPr>
                <w:rFonts w:ascii="David" w:hAnsi="David" w:cs="David"/>
                <w:sz w:val="23"/>
                <w:szCs w:val="23"/>
                <w:rtl/>
              </w:rPr>
            </w:pPr>
            <w:r w:rsidRPr="006C1848">
              <w:rPr>
                <w:rFonts w:ascii="David" w:hAnsi="David" w:cs="David" w:hint="cs"/>
                <w:sz w:val="23"/>
                <w:szCs w:val="23"/>
                <w:rtl/>
              </w:rPr>
              <w:t>"וְנִסְלַח</w:t>
            </w:r>
            <w:r w:rsidRPr="006C1848">
              <w:rPr>
                <w:rFonts w:ascii="David" w:hAnsi="David" w:cs="David"/>
                <w:sz w:val="23"/>
                <w:szCs w:val="23"/>
                <w:rtl/>
              </w:rPr>
              <w:t xml:space="preserve"> </w:t>
            </w:r>
            <w:r w:rsidRPr="006C1848">
              <w:rPr>
                <w:rFonts w:ascii="David" w:hAnsi="David" w:cs="David" w:hint="cs"/>
                <w:sz w:val="23"/>
                <w:szCs w:val="23"/>
                <w:rtl/>
              </w:rPr>
              <w:t>לְכָל</w:t>
            </w:r>
            <w:r w:rsidRPr="006C1848">
              <w:rPr>
                <w:rFonts w:ascii="David" w:hAnsi="David" w:cs="David"/>
                <w:sz w:val="23"/>
                <w:szCs w:val="23"/>
                <w:rtl/>
              </w:rPr>
              <w:t xml:space="preserve"> </w:t>
            </w:r>
            <w:r w:rsidRPr="006C1848">
              <w:rPr>
                <w:rFonts w:ascii="David" w:hAnsi="David" w:cs="David" w:hint="cs"/>
                <w:sz w:val="23"/>
                <w:szCs w:val="23"/>
                <w:rtl/>
              </w:rPr>
              <w:t>עֲדַת</w:t>
            </w:r>
            <w:r w:rsidRPr="006C1848">
              <w:rPr>
                <w:rFonts w:ascii="David" w:hAnsi="David" w:cs="David"/>
                <w:sz w:val="23"/>
                <w:szCs w:val="23"/>
                <w:rtl/>
              </w:rPr>
              <w:t xml:space="preserve"> </w:t>
            </w:r>
            <w:r w:rsidRPr="006C1848">
              <w:rPr>
                <w:rFonts w:ascii="David" w:hAnsi="David" w:cs="David" w:hint="cs"/>
                <w:sz w:val="23"/>
                <w:szCs w:val="23"/>
                <w:rtl/>
              </w:rPr>
              <w:t>בְּנֵי</w:t>
            </w:r>
            <w:r w:rsidRPr="006C1848">
              <w:rPr>
                <w:rFonts w:ascii="David" w:hAnsi="David" w:cs="David"/>
                <w:sz w:val="23"/>
                <w:szCs w:val="23"/>
                <w:rtl/>
              </w:rPr>
              <w:t xml:space="preserve"> </w:t>
            </w:r>
            <w:r w:rsidRPr="006C1848">
              <w:rPr>
                <w:rFonts w:ascii="David" w:hAnsi="David" w:cs="David" w:hint="cs"/>
                <w:sz w:val="23"/>
                <w:szCs w:val="23"/>
                <w:rtl/>
              </w:rPr>
              <w:t>יִשְׂרָאֵל</w:t>
            </w:r>
            <w:r w:rsidRPr="006C1848">
              <w:rPr>
                <w:rFonts w:ascii="David" w:hAnsi="David" w:cs="David"/>
                <w:sz w:val="23"/>
                <w:szCs w:val="23"/>
                <w:rtl/>
              </w:rPr>
              <w:t xml:space="preserve"> </w:t>
            </w:r>
            <w:r w:rsidRPr="006C1848">
              <w:rPr>
                <w:rFonts w:ascii="David" w:hAnsi="David" w:cs="David" w:hint="cs"/>
                <w:sz w:val="23"/>
                <w:szCs w:val="23"/>
                <w:rtl/>
              </w:rPr>
              <w:t>וְלַגֵּר</w:t>
            </w:r>
            <w:r w:rsidRPr="006C1848">
              <w:rPr>
                <w:rFonts w:ascii="David" w:hAnsi="David" w:cs="David"/>
                <w:sz w:val="23"/>
                <w:szCs w:val="23"/>
                <w:rtl/>
              </w:rPr>
              <w:t xml:space="preserve"> </w:t>
            </w:r>
            <w:r w:rsidRPr="006C1848">
              <w:rPr>
                <w:rFonts w:ascii="David" w:hAnsi="David" w:cs="David" w:hint="cs"/>
                <w:sz w:val="23"/>
                <w:szCs w:val="23"/>
                <w:rtl/>
              </w:rPr>
              <w:t>הַגָּר</w:t>
            </w:r>
            <w:r w:rsidRPr="006C1848">
              <w:rPr>
                <w:rFonts w:ascii="David" w:hAnsi="David" w:cs="David"/>
                <w:sz w:val="23"/>
                <w:szCs w:val="23"/>
                <w:rtl/>
              </w:rPr>
              <w:t xml:space="preserve"> </w:t>
            </w:r>
            <w:r w:rsidRPr="006C1848">
              <w:rPr>
                <w:rFonts w:ascii="David" w:hAnsi="David" w:cs="David" w:hint="cs"/>
                <w:sz w:val="23"/>
                <w:szCs w:val="23"/>
                <w:rtl/>
              </w:rPr>
              <w:t>בְּתוֹכָם</w:t>
            </w:r>
            <w:r w:rsidRPr="006C1848">
              <w:rPr>
                <w:rFonts w:ascii="David" w:hAnsi="David" w:cs="David"/>
                <w:sz w:val="23"/>
                <w:szCs w:val="23"/>
                <w:rtl/>
              </w:rPr>
              <w:t xml:space="preserve"> </w:t>
            </w:r>
            <w:r w:rsidRPr="006C1848">
              <w:rPr>
                <w:rFonts w:ascii="David" w:hAnsi="David" w:cs="David" w:hint="cs"/>
                <w:sz w:val="23"/>
                <w:szCs w:val="23"/>
                <w:rtl/>
              </w:rPr>
              <w:t>כִּי</w:t>
            </w:r>
            <w:r w:rsidRPr="006C1848">
              <w:rPr>
                <w:rFonts w:ascii="David" w:hAnsi="David" w:cs="David"/>
                <w:sz w:val="23"/>
                <w:szCs w:val="23"/>
                <w:rtl/>
              </w:rPr>
              <w:t xml:space="preserve"> </w:t>
            </w:r>
            <w:r w:rsidRPr="006C1848">
              <w:rPr>
                <w:rFonts w:ascii="David" w:hAnsi="David" w:cs="David" w:hint="cs"/>
                <w:sz w:val="23"/>
                <w:szCs w:val="23"/>
                <w:rtl/>
              </w:rPr>
              <w:t>לְכָל</w:t>
            </w:r>
            <w:r w:rsidRPr="006C1848">
              <w:rPr>
                <w:rFonts w:ascii="David" w:hAnsi="David" w:cs="David"/>
                <w:sz w:val="23"/>
                <w:szCs w:val="23"/>
                <w:rtl/>
              </w:rPr>
              <w:t xml:space="preserve"> </w:t>
            </w:r>
            <w:r w:rsidRPr="006C1848">
              <w:rPr>
                <w:rFonts w:ascii="David" w:hAnsi="David" w:cs="David" w:hint="cs"/>
                <w:sz w:val="23"/>
                <w:szCs w:val="23"/>
                <w:rtl/>
              </w:rPr>
              <w:t>הָעָם</w:t>
            </w:r>
            <w:r w:rsidRPr="006C1848">
              <w:rPr>
                <w:rFonts w:ascii="David" w:hAnsi="David" w:cs="David"/>
                <w:sz w:val="23"/>
                <w:szCs w:val="23"/>
                <w:rtl/>
              </w:rPr>
              <w:t xml:space="preserve"> </w:t>
            </w:r>
            <w:r w:rsidRPr="006C1848">
              <w:rPr>
                <w:rFonts w:ascii="David" w:hAnsi="David" w:cs="David" w:hint="cs"/>
                <w:sz w:val="23"/>
                <w:szCs w:val="23"/>
                <w:rtl/>
              </w:rPr>
              <w:t>בִּשְׁגָגָה".</w:t>
            </w:r>
          </w:p>
          <w:p w:rsidR="006C1848" w:rsidRDefault="006C1848" w:rsidP="006C1848">
            <w:pPr>
              <w:jc w:val="center"/>
              <w:rPr>
                <w:rFonts w:ascii="David" w:hAnsi="David" w:cs="David"/>
                <w:sz w:val="23"/>
                <w:szCs w:val="23"/>
                <w:rtl/>
              </w:rPr>
            </w:pPr>
          </w:p>
          <w:p w:rsidR="00D63A34" w:rsidRPr="009A3A49" w:rsidRDefault="00D63A34" w:rsidP="003E3AB2">
            <w:pPr>
              <w:contextualSpacing/>
              <w:rPr>
                <w:rFonts w:eastAsia="Calibri" w:cs="David"/>
                <w:sz w:val="22"/>
                <w:szCs w:val="22"/>
                <w:rtl/>
              </w:rPr>
            </w:pPr>
          </w:p>
          <w:tbl>
            <w:tblPr>
              <w:tblpPr w:leftFromText="180" w:rightFromText="180" w:vertAnchor="text" w:horzAnchor="margin" w:tblpY="-142"/>
              <w:tblOverlap w:val="never"/>
              <w:bidiVisual/>
              <w:tblW w:w="10456" w:type="dxa"/>
              <w:tblLayout w:type="fixed"/>
              <w:tblLook w:val="0000" w:firstRow="0" w:lastRow="0" w:firstColumn="0" w:lastColumn="0" w:noHBand="0" w:noVBand="0"/>
            </w:tblPr>
            <w:tblGrid>
              <w:gridCol w:w="1656"/>
              <w:gridCol w:w="1733"/>
              <w:gridCol w:w="1555"/>
              <w:gridCol w:w="1979"/>
              <w:gridCol w:w="1836"/>
              <w:gridCol w:w="1697"/>
            </w:tblGrid>
            <w:tr w:rsidR="00287BB0" w:rsidRPr="00A63981" w:rsidTr="00287BB0">
              <w:trPr>
                <w:trHeight w:val="823"/>
              </w:trPr>
              <w:tc>
                <w:tcPr>
                  <w:tcW w:w="1656" w:type="dxa"/>
                </w:tcPr>
                <w:p w:rsidR="00287BB0" w:rsidRPr="00287BB0" w:rsidRDefault="00287BB0" w:rsidP="003E3AB2">
                  <w:pPr>
                    <w:contextualSpacing/>
                    <w:jc w:val="center"/>
                    <w:rPr>
                      <w:rFonts w:cs="David"/>
                      <w:color w:val="000000"/>
                      <w:sz w:val="19"/>
                      <w:szCs w:val="19"/>
                      <w:rtl/>
                    </w:rPr>
                  </w:pPr>
                  <w:bookmarkStart w:id="1" w:name="_Hlk382316192"/>
                  <w:bookmarkStart w:id="2" w:name="OLE_LINK20"/>
                  <w:bookmarkStart w:id="3" w:name="OLE_LINK21"/>
                  <w:proofErr w:type="spellStart"/>
                  <w:r w:rsidRPr="00287BB0">
                    <w:rPr>
                      <w:rFonts w:cs="David"/>
                      <w:color w:val="000000"/>
                      <w:sz w:val="19"/>
                      <w:szCs w:val="19"/>
                      <w:rtl/>
                    </w:rPr>
                    <w:t>לע"נ</w:t>
                  </w:r>
                  <w:proofErr w:type="spellEnd"/>
                </w:p>
                <w:p w:rsidR="00287BB0" w:rsidRPr="00287BB0" w:rsidRDefault="00287BB0" w:rsidP="003E3AB2">
                  <w:pPr>
                    <w:contextualSpacing/>
                    <w:jc w:val="center"/>
                    <w:rPr>
                      <w:rFonts w:cs="David"/>
                      <w:color w:val="000000"/>
                      <w:sz w:val="19"/>
                      <w:szCs w:val="19"/>
                      <w:rtl/>
                    </w:rPr>
                  </w:pPr>
                  <w:r w:rsidRPr="00287BB0">
                    <w:rPr>
                      <w:rFonts w:cs="David"/>
                      <w:color w:val="000000"/>
                      <w:sz w:val="19"/>
                      <w:szCs w:val="19"/>
                      <w:rtl/>
                    </w:rPr>
                    <w:t xml:space="preserve">הרב </w:t>
                  </w:r>
                  <w:r w:rsidRPr="00287BB0">
                    <w:rPr>
                      <w:rFonts w:cs="David"/>
                      <w:b/>
                      <w:bCs/>
                      <w:color w:val="000000"/>
                      <w:sz w:val="19"/>
                      <w:szCs w:val="19"/>
                      <w:rtl/>
                    </w:rPr>
                    <w:t xml:space="preserve">אשר </w:t>
                  </w:r>
                  <w:proofErr w:type="spellStart"/>
                  <w:r w:rsidRPr="00287BB0">
                    <w:rPr>
                      <w:rFonts w:cs="David"/>
                      <w:b/>
                      <w:bCs/>
                      <w:color w:val="000000"/>
                      <w:sz w:val="19"/>
                      <w:szCs w:val="19"/>
                      <w:rtl/>
                    </w:rPr>
                    <w:t>וסרטיל</w:t>
                  </w:r>
                  <w:proofErr w:type="spellEnd"/>
                  <w:r w:rsidRPr="00287BB0">
                    <w:rPr>
                      <w:rFonts w:cs="David"/>
                      <w:color w:val="000000"/>
                      <w:sz w:val="19"/>
                      <w:szCs w:val="19"/>
                      <w:rtl/>
                    </w:rPr>
                    <w:t xml:space="preserve"> ז"ל</w:t>
                  </w:r>
                </w:p>
                <w:p w:rsidR="00287BB0" w:rsidRPr="00287BB0" w:rsidRDefault="00287BB0" w:rsidP="003E3AB2">
                  <w:pPr>
                    <w:contextualSpacing/>
                    <w:jc w:val="center"/>
                    <w:rPr>
                      <w:rFonts w:cs="David"/>
                      <w:color w:val="000000"/>
                      <w:sz w:val="19"/>
                      <w:szCs w:val="19"/>
                      <w:rtl/>
                    </w:rPr>
                  </w:pPr>
                  <w:r w:rsidRPr="00287BB0">
                    <w:rPr>
                      <w:rFonts w:cs="David"/>
                      <w:color w:val="000000"/>
                      <w:sz w:val="19"/>
                      <w:szCs w:val="19"/>
                      <w:rtl/>
                    </w:rPr>
                    <w:t>נלב"ע</w:t>
                  </w:r>
                </w:p>
                <w:p w:rsidR="00287BB0" w:rsidRPr="00287BB0" w:rsidRDefault="00287BB0" w:rsidP="003E3AB2">
                  <w:pPr>
                    <w:contextualSpacing/>
                    <w:jc w:val="center"/>
                    <w:rPr>
                      <w:rFonts w:cs="David"/>
                      <w:color w:val="000000"/>
                      <w:sz w:val="19"/>
                      <w:szCs w:val="19"/>
                    </w:rPr>
                  </w:pPr>
                  <w:r w:rsidRPr="00287BB0">
                    <w:rPr>
                      <w:rFonts w:cs="David"/>
                      <w:color w:val="000000"/>
                      <w:sz w:val="19"/>
                      <w:szCs w:val="19"/>
                      <w:rtl/>
                    </w:rPr>
                    <w:t>ט' בכסלו תשס"ט</w:t>
                  </w:r>
                </w:p>
              </w:tc>
              <w:tc>
                <w:tcPr>
                  <w:tcW w:w="1733" w:type="dxa"/>
                </w:tcPr>
                <w:p w:rsidR="00287BB0" w:rsidRPr="00287BB0" w:rsidRDefault="00287BB0" w:rsidP="003E3AB2">
                  <w:pPr>
                    <w:contextualSpacing/>
                    <w:jc w:val="center"/>
                    <w:rPr>
                      <w:rFonts w:cs="David"/>
                      <w:color w:val="000000"/>
                      <w:sz w:val="19"/>
                      <w:szCs w:val="19"/>
                      <w:rtl/>
                    </w:rPr>
                  </w:pPr>
                  <w:proofErr w:type="spellStart"/>
                  <w:r w:rsidRPr="00287BB0">
                    <w:rPr>
                      <w:rFonts w:cs="David"/>
                      <w:color w:val="000000"/>
                      <w:sz w:val="19"/>
                      <w:szCs w:val="19"/>
                      <w:rtl/>
                    </w:rPr>
                    <w:t>לע"נ</w:t>
                  </w:r>
                  <w:proofErr w:type="spellEnd"/>
                </w:p>
                <w:p w:rsidR="00287BB0" w:rsidRPr="00287BB0" w:rsidRDefault="00287BB0" w:rsidP="003E3AB2">
                  <w:pPr>
                    <w:contextualSpacing/>
                    <w:jc w:val="center"/>
                    <w:rPr>
                      <w:rFonts w:cs="David"/>
                      <w:color w:val="000000"/>
                      <w:sz w:val="19"/>
                      <w:szCs w:val="19"/>
                      <w:rtl/>
                    </w:rPr>
                  </w:pPr>
                  <w:r w:rsidRPr="00287BB0">
                    <w:rPr>
                      <w:rFonts w:cs="David"/>
                      <w:color w:val="000000"/>
                      <w:sz w:val="19"/>
                      <w:szCs w:val="19"/>
                      <w:rtl/>
                    </w:rPr>
                    <w:t>מרת</w:t>
                  </w:r>
                  <w:r w:rsidRPr="00287BB0">
                    <w:rPr>
                      <w:rFonts w:cs="David"/>
                      <w:b/>
                      <w:bCs/>
                      <w:color w:val="000000"/>
                      <w:sz w:val="19"/>
                      <w:szCs w:val="19"/>
                      <w:rtl/>
                    </w:rPr>
                    <w:t xml:space="preserve"> שרה </w:t>
                  </w:r>
                  <w:proofErr w:type="spellStart"/>
                  <w:r w:rsidRPr="00287BB0">
                    <w:rPr>
                      <w:rFonts w:cs="David"/>
                      <w:b/>
                      <w:bCs/>
                      <w:color w:val="000000"/>
                      <w:sz w:val="19"/>
                      <w:szCs w:val="19"/>
                      <w:rtl/>
                    </w:rPr>
                    <w:t>ונגרובסקי</w:t>
                  </w:r>
                  <w:proofErr w:type="spellEnd"/>
                  <w:r w:rsidRPr="00287BB0">
                    <w:rPr>
                      <w:rFonts w:cs="David"/>
                      <w:b/>
                      <w:bCs/>
                      <w:color w:val="000000"/>
                      <w:sz w:val="19"/>
                      <w:szCs w:val="19"/>
                      <w:rtl/>
                    </w:rPr>
                    <w:t xml:space="preserve"> </w:t>
                  </w:r>
                  <w:r w:rsidRPr="00287BB0">
                    <w:rPr>
                      <w:rFonts w:cs="David"/>
                      <w:color w:val="000000"/>
                      <w:sz w:val="19"/>
                      <w:szCs w:val="19"/>
                      <w:rtl/>
                    </w:rPr>
                    <w:t>בת ר' משה זאב</w:t>
                  </w:r>
                  <w:r w:rsidRPr="00287BB0">
                    <w:rPr>
                      <w:rFonts w:cs="David"/>
                      <w:b/>
                      <w:bCs/>
                      <w:color w:val="000000"/>
                      <w:sz w:val="19"/>
                      <w:szCs w:val="19"/>
                      <w:rtl/>
                    </w:rPr>
                    <w:t xml:space="preserve"> </w:t>
                  </w:r>
                  <w:proofErr w:type="spellStart"/>
                  <w:r w:rsidRPr="00287BB0">
                    <w:rPr>
                      <w:rFonts w:cs="David"/>
                      <w:color w:val="000000"/>
                      <w:sz w:val="19"/>
                      <w:szCs w:val="19"/>
                      <w:rtl/>
                    </w:rPr>
                    <w:t>ע''ה</w:t>
                  </w:r>
                  <w:proofErr w:type="spellEnd"/>
                </w:p>
                <w:p w:rsidR="00287BB0" w:rsidRPr="00287BB0" w:rsidRDefault="00287BB0" w:rsidP="003E3AB2">
                  <w:pPr>
                    <w:contextualSpacing/>
                    <w:jc w:val="center"/>
                    <w:rPr>
                      <w:rFonts w:cs="David"/>
                      <w:color w:val="000000"/>
                      <w:sz w:val="19"/>
                      <w:szCs w:val="19"/>
                    </w:rPr>
                  </w:pPr>
                  <w:r w:rsidRPr="00287BB0">
                    <w:rPr>
                      <w:rFonts w:cs="David"/>
                      <w:color w:val="000000"/>
                      <w:sz w:val="19"/>
                      <w:szCs w:val="19"/>
                      <w:rtl/>
                    </w:rPr>
                    <w:t>נלב"ע י' בתמוז תשע"ד</w:t>
                  </w:r>
                </w:p>
              </w:tc>
              <w:tc>
                <w:tcPr>
                  <w:tcW w:w="1555" w:type="dxa"/>
                </w:tcPr>
                <w:p w:rsidR="00287BB0" w:rsidRPr="00287BB0" w:rsidRDefault="00287BB0" w:rsidP="003E3AB2">
                  <w:pPr>
                    <w:contextualSpacing/>
                    <w:jc w:val="center"/>
                    <w:rPr>
                      <w:rFonts w:cs="David"/>
                      <w:color w:val="000000"/>
                      <w:sz w:val="19"/>
                      <w:szCs w:val="19"/>
                      <w:rtl/>
                    </w:rPr>
                  </w:pPr>
                  <w:proofErr w:type="spellStart"/>
                  <w:r w:rsidRPr="00287BB0">
                    <w:rPr>
                      <w:rFonts w:cs="David"/>
                      <w:color w:val="000000"/>
                      <w:sz w:val="19"/>
                      <w:szCs w:val="19"/>
                      <w:rtl/>
                    </w:rPr>
                    <w:t>לע"נ</w:t>
                  </w:r>
                  <w:proofErr w:type="spellEnd"/>
                </w:p>
                <w:p w:rsidR="00287BB0" w:rsidRPr="00287BB0" w:rsidRDefault="00287BB0" w:rsidP="003E3AB2">
                  <w:pPr>
                    <w:contextualSpacing/>
                    <w:jc w:val="center"/>
                    <w:rPr>
                      <w:rFonts w:cs="David"/>
                      <w:color w:val="000000"/>
                      <w:sz w:val="19"/>
                      <w:szCs w:val="19"/>
                      <w:rtl/>
                    </w:rPr>
                  </w:pPr>
                  <w:r w:rsidRPr="00287BB0">
                    <w:rPr>
                      <w:rFonts w:cs="David"/>
                      <w:color w:val="000000"/>
                      <w:sz w:val="19"/>
                      <w:szCs w:val="19"/>
                      <w:rtl/>
                    </w:rPr>
                    <w:t xml:space="preserve">ר' </w:t>
                  </w:r>
                  <w:r w:rsidRPr="00287BB0">
                    <w:rPr>
                      <w:rFonts w:cs="David"/>
                      <w:b/>
                      <w:bCs/>
                      <w:color w:val="000000"/>
                      <w:sz w:val="19"/>
                      <w:szCs w:val="19"/>
                      <w:rtl/>
                    </w:rPr>
                    <w:t>מאיר</w:t>
                  </w:r>
                  <w:r w:rsidRPr="00287BB0">
                    <w:rPr>
                      <w:rFonts w:cs="David"/>
                      <w:color w:val="000000"/>
                      <w:sz w:val="19"/>
                      <w:szCs w:val="19"/>
                      <w:rtl/>
                    </w:rPr>
                    <w:t xml:space="preserve"> בן</w:t>
                  </w:r>
                </w:p>
                <w:p w:rsidR="00287BB0" w:rsidRPr="00287BB0" w:rsidRDefault="00287BB0" w:rsidP="003E3AB2">
                  <w:pPr>
                    <w:contextualSpacing/>
                    <w:jc w:val="center"/>
                    <w:rPr>
                      <w:rFonts w:cs="David"/>
                      <w:b/>
                      <w:bCs/>
                      <w:color w:val="000000"/>
                      <w:sz w:val="19"/>
                      <w:szCs w:val="19"/>
                      <w:rtl/>
                    </w:rPr>
                  </w:pPr>
                  <w:r w:rsidRPr="00287BB0">
                    <w:rPr>
                      <w:rFonts w:cs="David"/>
                      <w:b/>
                      <w:bCs/>
                      <w:color w:val="000000"/>
                      <w:sz w:val="19"/>
                      <w:szCs w:val="19"/>
                      <w:rtl/>
                    </w:rPr>
                    <w:t>יחזקאל שרגא</w:t>
                  </w:r>
                </w:p>
                <w:p w:rsidR="00287BB0" w:rsidRPr="00287BB0" w:rsidRDefault="00287BB0" w:rsidP="003E3AB2">
                  <w:pPr>
                    <w:contextualSpacing/>
                    <w:jc w:val="center"/>
                    <w:rPr>
                      <w:rFonts w:cs="David"/>
                      <w:color w:val="000000"/>
                      <w:sz w:val="19"/>
                      <w:szCs w:val="19"/>
                    </w:rPr>
                  </w:pPr>
                  <w:proofErr w:type="spellStart"/>
                  <w:r w:rsidRPr="00287BB0">
                    <w:rPr>
                      <w:rFonts w:cs="David"/>
                      <w:color w:val="000000"/>
                      <w:sz w:val="19"/>
                      <w:szCs w:val="19"/>
                      <w:rtl/>
                    </w:rPr>
                    <w:t>ברכפלד</w:t>
                  </w:r>
                  <w:proofErr w:type="spellEnd"/>
                  <w:r w:rsidRPr="00287BB0">
                    <w:rPr>
                      <w:rFonts w:cs="David"/>
                      <w:color w:val="000000"/>
                      <w:sz w:val="19"/>
                      <w:szCs w:val="19"/>
                      <w:rtl/>
                    </w:rPr>
                    <w:t xml:space="preserve"> ז"ל</w:t>
                  </w:r>
                </w:p>
              </w:tc>
              <w:tc>
                <w:tcPr>
                  <w:tcW w:w="1979" w:type="dxa"/>
                </w:tcPr>
                <w:p w:rsidR="00287BB0" w:rsidRPr="00287BB0" w:rsidRDefault="00287BB0" w:rsidP="003E3AB2">
                  <w:pPr>
                    <w:contextualSpacing/>
                    <w:jc w:val="center"/>
                    <w:rPr>
                      <w:rFonts w:cs="David"/>
                      <w:color w:val="000000"/>
                      <w:sz w:val="19"/>
                      <w:szCs w:val="19"/>
                      <w:rtl/>
                    </w:rPr>
                  </w:pPr>
                  <w:proofErr w:type="spellStart"/>
                  <w:r w:rsidRPr="00287BB0">
                    <w:rPr>
                      <w:rFonts w:cs="David"/>
                      <w:color w:val="000000"/>
                      <w:sz w:val="19"/>
                      <w:szCs w:val="19"/>
                      <w:rtl/>
                    </w:rPr>
                    <w:t>לע"נ</w:t>
                  </w:r>
                  <w:proofErr w:type="spellEnd"/>
                </w:p>
                <w:p w:rsidR="00C905E5" w:rsidRDefault="00287BB0" w:rsidP="003E3AB2">
                  <w:pPr>
                    <w:contextualSpacing/>
                    <w:jc w:val="center"/>
                    <w:rPr>
                      <w:rFonts w:cs="David"/>
                      <w:color w:val="000000"/>
                      <w:sz w:val="19"/>
                      <w:szCs w:val="19"/>
                      <w:rtl/>
                    </w:rPr>
                  </w:pPr>
                  <w:r w:rsidRPr="00287BB0">
                    <w:rPr>
                      <w:rFonts w:cs="David"/>
                      <w:color w:val="000000"/>
                      <w:sz w:val="19"/>
                      <w:szCs w:val="19"/>
                      <w:rtl/>
                    </w:rPr>
                    <w:t xml:space="preserve">רבי </w:t>
                  </w:r>
                  <w:r w:rsidRPr="00287BB0">
                    <w:rPr>
                      <w:rFonts w:cs="David"/>
                      <w:b/>
                      <w:bCs/>
                      <w:color w:val="000000"/>
                      <w:sz w:val="19"/>
                      <w:szCs w:val="19"/>
                      <w:rtl/>
                    </w:rPr>
                    <w:t>יעקב</w:t>
                  </w:r>
                  <w:r w:rsidRPr="00287BB0">
                    <w:rPr>
                      <w:rFonts w:cs="David"/>
                      <w:color w:val="000000"/>
                      <w:sz w:val="19"/>
                      <w:szCs w:val="19"/>
                      <w:rtl/>
                    </w:rPr>
                    <w:t xml:space="preserve"> </w:t>
                  </w:r>
                </w:p>
                <w:p w:rsidR="00287BB0" w:rsidRPr="00287BB0" w:rsidRDefault="00287BB0" w:rsidP="003E3AB2">
                  <w:pPr>
                    <w:contextualSpacing/>
                    <w:jc w:val="center"/>
                    <w:rPr>
                      <w:rFonts w:cs="David"/>
                      <w:b/>
                      <w:bCs/>
                      <w:color w:val="000000"/>
                      <w:sz w:val="19"/>
                      <w:szCs w:val="19"/>
                      <w:rtl/>
                    </w:rPr>
                  </w:pPr>
                  <w:r w:rsidRPr="00287BB0">
                    <w:rPr>
                      <w:rFonts w:cs="David"/>
                      <w:color w:val="000000"/>
                      <w:sz w:val="19"/>
                      <w:szCs w:val="19"/>
                      <w:rtl/>
                    </w:rPr>
                    <w:t xml:space="preserve">בן </w:t>
                  </w:r>
                  <w:r w:rsidRPr="00287BB0">
                    <w:rPr>
                      <w:rFonts w:cs="David"/>
                      <w:b/>
                      <w:bCs/>
                      <w:color w:val="000000"/>
                      <w:sz w:val="19"/>
                      <w:szCs w:val="19"/>
                      <w:rtl/>
                    </w:rPr>
                    <w:t>אברהם</w:t>
                  </w:r>
                  <w:r w:rsidRPr="00287BB0">
                    <w:rPr>
                      <w:rFonts w:cs="David"/>
                      <w:color w:val="000000"/>
                      <w:sz w:val="19"/>
                      <w:szCs w:val="19"/>
                      <w:rtl/>
                    </w:rPr>
                    <w:t xml:space="preserve"> </w:t>
                  </w:r>
                  <w:proofErr w:type="spellStart"/>
                  <w:r w:rsidRPr="00287BB0">
                    <w:rPr>
                      <w:rFonts w:cs="David"/>
                      <w:b/>
                      <w:bCs/>
                      <w:color w:val="000000"/>
                      <w:sz w:val="19"/>
                      <w:szCs w:val="19"/>
                      <w:rtl/>
                    </w:rPr>
                    <w:t>ועיישה</w:t>
                  </w:r>
                  <w:proofErr w:type="spellEnd"/>
                </w:p>
                <w:p w:rsidR="00287BB0" w:rsidRPr="00287BB0" w:rsidRDefault="00287BB0" w:rsidP="003E3AB2">
                  <w:pPr>
                    <w:contextualSpacing/>
                    <w:jc w:val="center"/>
                    <w:rPr>
                      <w:rFonts w:cs="David"/>
                      <w:b/>
                      <w:bCs/>
                      <w:color w:val="000000"/>
                      <w:sz w:val="19"/>
                      <w:szCs w:val="19"/>
                      <w:rtl/>
                    </w:rPr>
                  </w:pPr>
                  <w:r w:rsidRPr="00287BB0">
                    <w:rPr>
                      <w:rFonts w:cs="David"/>
                      <w:b/>
                      <w:bCs/>
                      <w:color w:val="000000"/>
                      <w:sz w:val="19"/>
                      <w:szCs w:val="19"/>
                      <w:rtl/>
                    </w:rPr>
                    <w:t xml:space="preserve">וחנה </w:t>
                  </w:r>
                  <w:r w:rsidRPr="00287BB0">
                    <w:rPr>
                      <w:rFonts w:cs="David"/>
                      <w:color w:val="000000"/>
                      <w:sz w:val="19"/>
                      <w:szCs w:val="19"/>
                      <w:rtl/>
                    </w:rPr>
                    <w:t>בת</w:t>
                  </w:r>
                  <w:r w:rsidRPr="00287BB0">
                    <w:rPr>
                      <w:rFonts w:cs="David"/>
                      <w:b/>
                      <w:bCs/>
                      <w:color w:val="000000"/>
                      <w:sz w:val="19"/>
                      <w:szCs w:val="19"/>
                      <w:rtl/>
                    </w:rPr>
                    <w:t xml:space="preserve"> </w:t>
                  </w:r>
                  <w:proofErr w:type="spellStart"/>
                  <w:r w:rsidRPr="00287BB0">
                    <w:rPr>
                      <w:rFonts w:cs="David"/>
                      <w:b/>
                      <w:bCs/>
                      <w:color w:val="000000"/>
                      <w:sz w:val="19"/>
                      <w:szCs w:val="19"/>
                      <w:rtl/>
                    </w:rPr>
                    <w:t>יעיש</w:t>
                  </w:r>
                  <w:proofErr w:type="spellEnd"/>
                  <w:r w:rsidRPr="00287BB0">
                    <w:rPr>
                      <w:rFonts w:cs="David"/>
                      <w:b/>
                      <w:bCs/>
                      <w:color w:val="000000"/>
                      <w:sz w:val="19"/>
                      <w:szCs w:val="19"/>
                      <w:rtl/>
                    </w:rPr>
                    <w:t xml:space="preserve"> ושמחה</w:t>
                  </w:r>
                </w:p>
                <w:p w:rsidR="00287BB0" w:rsidRPr="00287BB0" w:rsidRDefault="00287BB0" w:rsidP="003E3AB2">
                  <w:pPr>
                    <w:contextualSpacing/>
                    <w:jc w:val="center"/>
                    <w:rPr>
                      <w:rFonts w:cs="David"/>
                      <w:color w:val="000000"/>
                      <w:sz w:val="19"/>
                      <w:szCs w:val="19"/>
                    </w:rPr>
                  </w:pPr>
                  <w:r w:rsidRPr="00287BB0">
                    <w:rPr>
                      <w:rFonts w:cs="David"/>
                      <w:color w:val="000000"/>
                      <w:sz w:val="19"/>
                      <w:szCs w:val="19"/>
                      <w:rtl/>
                    </w:rPr>
                    <w:t>סבג ז"ל</w:t>
                  </w:r>
                </w:p>
              </w:tc>
              <w:tc>
                <w:tcPr>
                  <w:tcW w:w="1836" w:type="dxa"/>
                </w:tcPr>
                <w:p w:rsidR="00287BB0" w:rsidRPr="00287BB0" w:rsidRDefault="00287BB0" w:rsidP="003E3AB2">
                  <w:pPr>
                    <w:tabs>
                      <w:tab w:val="left" w:pos="4399"/>
                      <w:tab w:val="center" w:pos="5394"/>
                    </w:tabs>
                    <w:ind w:left="59" w:right="72"/>
                    <w:contextualSpacing/>
                    <w:jc w:val="center"/>
                    <w:rPr>
                      <w:rFonts w:cs="David"/>
                      <w:color w:val="000000"/>
                      <w:sz w:val="19"/>
                      <w:szCs w:val="19"/>
                      <w:rtl/>
                    </w:rPr>
                  </w:pPr>
                  <w:proofErr w:type="spellStart"/>
                  <w:r w:rsidRPr="00287BB0">
                    <w:rPr>
                      <w:rFonts w:cs="David"/>
                      <w:color w:val="000000"/>
                      <w:sz w:val="19"/>
                      <w:szCs w:val="19"/>
                      <w:rtl/>
                    </w:rPr>
                    <w:t>לע"נ</w:t>
                  </w:r>
                  <w:proofErr w:type="spellEnd"/>
                </w:p>
                <w:p w:rsidR="00287BB0" w:rsidRPr="00287BB0" w:rsidRDefault="00287BB0" w:rsidP="003E3AB2">
                  <w:pPr>
                    <w:tabs>
                      <w:tab w:val="left" w:pos="4399"/>
                      <w:tab w:val="center" w:pos="5394"/>
                    </w:tabs>
                    <w:ind w:left="59" w:right="72"/>
                    <w:contextualSpacing/>
                    <w:jc w:val="center"/>
                    <w:rPr>
                      <w:rFonts w:cs="David"/>
                      <w:color w:val="000000"/>
                      <w:sz w:val="19"/>
                      <w:szCs w:val="19"/>
                      <w:rtl/>
                    </w:rPr>
                  </w:pPr>
                  <w:r w:rsidRPr="00287BB0">
                    <w:rPr>
                      <w:rFonts w:cs="David"/>
                      <w:color w:val="000000"/>
                      <w:sz w:val="19"/>
                      <w:szCs w:val="19"/>
                      <w:rtl/>
                    </w:rPr>
                    <w:t xml:space="preserve">מר </w:t>
                  </w:r>
                  <w:r w:rsidRPr="00287BB0">
                    <w:rPr>
                      <w:rFonts w:cs="David"/>
                      <w:b/>
                      <w:bCs/>
                      <w:color w:val="000000"/>
                      <w:sz w:val="19"/>
                      <w:szCs w:val="19"/>
                      <w:rtl/>
                    </w:rPr>
                    <w:t>שמואל שמש</w:t>
                  </w:r>
                  <w:r w:rsidRPr="00287BB0">
                    <w:rPr>
                      <w:rFonts w:cs="David"/>
                      <w:color w:val="000000"/>
                      <w:sz w:val="19"/>
                      <w:szCs w:val="19"/>
                      <w:rtl/>
                    </w:rPr>
                    <w:t xml:space="preserve"> ז"ל</w:t>
                  </w:r>
                </w:p>
                <w:p w:rsidR="00E96D56" w:rsidRDefault="00287BB0" w:rsidP="003E3AB2">
                  <w:pPr>
                    <w:contextualSpacing/>
                    <w:jc w:val="center"/>
                    <w:rPr>
                      <w:rFonts w:cs="David"/>
                      <w:color w:val="000000"/>
                      <w:sz w:val="19"/>
                      <w:szCs w:val="19"/>
                      <w:rtl/>
                    </w:rPr>
                  </w:pPr>
                  <w:r w:rsidRPr="00287BB0">
                    <w:rPr>
                      <w:rFonts w:cs="David"/>
                      <w:color w:val="000000"/>
                      <w:sz w:val="19"/>
                      <w:szCs w:val="19"/>
                      <w:rtl/>
                    </w:rPr>
                    <w:t xml:space="preserve">חבר הנהלת 'ארץ חמדה' נלב"ע  </w:t>
                  </w:r>
                </w:p>
                <w:p w:rsidR="00287BB0" w:rsidRPr="00287BB0" w:rsidRDefault="00287BB0" w:rsidP="003E3AB2">
                  <w:pPr>
                    <w:contextualSpacing/>
                    <w:jc w:val="center"/>
                    <w:rPr>
                      <w:rFonts w:cs="David"/>
                      <w:color w:val="000000"/>
                      <w:sz w:val="19"/>
                      <w:szCs w:val="19"/>
                      <w:rtl/>
                    </w:rPr>
                  </w:pPr>
                  <w:r w:rsidRPr="00287BB0">
                    <w:rPr>
                      <w:rFonts w:cs="David"/>
                      <w:color w:val="000000"/>
                      <w:sz w:val="19"/>
                      <w:szCs w:val="19"/>
                      <w:rtl/>
                    </w:rPr>
                    <w:t>י"ז בסיוון תשע"ד</w:t>
                  </w:r>
                </w:p>
              </w:tc>
              <w:tc>
                <w:tcPr>
                  <w:tcW w:w="1697" w:type="dxa"/>
                </w:tcPr>
                <w:p w:rsidR="00287BB0" w:rsidRPr="00287BB0" w:rsidRDefault="00287BB0" w:rsidP="003E3AB2">
                  <w:pPr>
                    <w:tabs>
                      <w:tab w:val="left" w:pos="4399"/>
                      <w:tab w:val="center" w:pos="5394"/>
                    </w:tabs>
                    <w:ind w:left="59" w:right="72"/>
                    <w:contextualSpacing/>
                    <w:jc w:val="center"/>
                    <w:rPr>
                      <w:rFonts w:cs="David"/>
                      <w:color w:val="000000"/>
                      <w:sz w:val="19"/>
                      <w:szCs w:val="19"/>
                      <w:rtl/>
                    </w:rPr>
                  </w:pPr>
                  <w:proofErr w:type="spellStart"/>
                  <w:r w:rsidRPr="00287BB0">
                    <w:rPr>
                      <w:rFonts w:cs="David"/>
                      <w:color w:val="000000"/>
                      <w:sz w:val="19"/>
                      <w:szCs w:val="19"/>
                      <w:rtl/>
                    </w:rPr>
                    <w:t>לע"נ</w:t>
                  </w:r>
                  <w:proofErr w:type="spellEnd"/>
                </w:p>
                <w:p w:rsidR="00287BB0" w:rsidRPr="00287BB0" w:rsidRDefault="00287BB0" w:rsidP="003E3AB2">
                  <w:pPr>
                    <w:tabs>
                      <w:tab w:val="left" w:pos="4399"/>
                      <w:tab w:val="center" w:pos="5394"/>
                    </w:tabs>
                    <w:ind w:left="59" w:right="72"/>
                    <w:contextualSpacing/>
                    <w:jc w:val="center"/>
                    <w:rPr>
                      <w:rFonts w:cs="David"/>
                      <w:color w:val="000000"/>
                      <w:sz w:val="19"/>
                      <w:szCs w:val="19"/>
                      <w:rtl/>
                    </w:rPr>
                  </w:pPr>
                  <w:r w:rsidRPr="00287BB0">
                    <w:rPr>
                      <w:rFonts w:cs="David" w:hint="cs"/>
                      <w:color w:val="000000"/>
                      <w:sz w:val="19"/>
                      <w:szCs w:val="19"/>
                      <w:rtl/>
                    </w:rPr>
                    <w:t xml:space="preserve">ר' </w:t>
                  </w:r>
                  <w:r w:rsidRPr="00287BB0">
                    <w:rPr>
                      <w:rFonts w:cs="David" w:hint="cs"/>
                      <w:b/>
                      <w:bCs/>
                      <w:color w:val="000000"/>
                      <w:sz w:val="19"/>
                      <w:szCs w:val="19"/>
                      <w:rtl/>
                    </w:rPr>
                    <w:t xml:space="preserve">אליהו כרמל </w:t>
                  </w:r>
                  <w:r w:rsidRPr="00287BB0">
                    <w:rPr>
                      <w:rFonts w:cs="David"/>
                      <w:color w:val="000000"/>
                      <w:sz w:val="19"/>
                      <w:szCs w:val="19"/>
                      <w:rtl/>
                    </w:rPr>
                    <w:t>ז"ל</w:t>
                  </w:r>
                </w:p>
                <w:p w:rsidR="00E96D56" w:rsidRDefault="00287BB0" w:rsidP="003E3AB2">
                  <w:pPr>
                    <w:tabs>
                      <w:tab w:val="left" w:pos="4399"/>
                      <w:tab w:val="center" w:pos="5394"/>
                    </w:tabs>
                    <w:ind w:left="59" w:right="72"/>
                    <w:contextualSpacing/>
                    <w:jc w:val="center"/>
                    <w:rPr>
                      <w:rFonts w:cs="David"/>
                      <w:color w:val="000000"/>
                      <w:sz w:val="19"/>
                      <w:szCs w:val="19"/>
                      <w:rtl/>
                    </w:rPr>
                  </w:pPr>
                  <w:r w:rsidRPr="00287BB0">
                    <w:rPr>
                      <w:rFonts w:cs="David"/>
                      <w:color w:val="000000"/>
                      <w:sz w:val="19"/>
                      <w:szCs w:val="19"/>
                      <w:rtl/>
                    </w:rPr>
                    <w:t>נלב"ע</w:t>
                  </w:r>
                  <w:r w:rsidRPr="00287BB0">
                    <w:rPr>
                      <w:rFonts w:cs="David" w:hint="cs"/>
                      <w:color w:val="000000"/>
                      <w:sz w:val="19"/>
                      <w:szCs w:val="19"/>
                      <w:rtl/>
                    </w:rPr>
                    <w:t xml:space="preserve"> </w:t>
                  </w:r>
                </w:p>
                <w:p w:rsidR="00287BB0" w:rsidRPr="00287BB0" w:rsidRDefault="00287BB0" w:rsidP="003E3AB2">
                  <w:pPr>
                    <w:tabs>
                      <w:tab w:val="left" w:pos="4399"/>
                      <w:tab w:val="center" w:pos="5394"/>
                    </w:tabs>
                    <w:ind w:left="59" w:right="72"/>
                    <w:contextualSpacing/>
                    <w:jc w:val="center"/>
                    <w:rPr>
                      <w:rFonts w:cs="David"/>
                      <w:color w:val="000000"/>
                      <w:sz w:val="19"/>
                      <w:szCs w:val="19"/>
                    </w:rPr>
                  </w:pPr>
                  <w:r w:rsidRPr="00287BB0">
                    <w:rPr>
                      <w:rFonts w:cs="David" w:hint="cs"/>
                      <w:color w:val="000000"/>
                      <w:sz w:val="19"/>
                      <w:szCs w:val="19"/>
                      <w:rtl/>
                    </w:rPr>
                    <w:t>ח</w:t>
                  </w:r>
                  <w:r w:rsidRPr="00287BB0">
                    <w:rPr>
                      <w:rFonts w:cs="David"/>
                      <w:color w:val="000000"/>
                      <w:sz w:val="19"/>
                      <w:szCs w:val="19"/>
                      <w:rtl/>
                    </w:rPr>
                    <w:t xml:space="preserve">' </w:t>
                  </w:r>
                  <w:r w:rsidRPr="00287BB0">
                    <w:rPr>
                      <w:rFonts w:cs="David" w:hint="cs"/>
                      <w:color w:val="000000"/>
                      <w:sz w:val="19"/>
                      <w:szCs w:val="19"/>
                      <w:rtl/>
                    </w:rPr>
                    <w:t>באייר</w:t>
                  </w:r>
                  <w:r w:rsidRPr="00287BB0">
                    <w:rPr>
                      <w:rFonts w:cs="David"/>
                      <w:color w:val="000000"/>
                      <w:sz w:val="19"/>
                      <w:szCs w:val="19"/>
                      <w:rtl/>
                    </w:rPr>
                    <w:t xml:space="preserve"> תש</w:t>
                  </w:r>
                  <w:r w:rsidRPr="00287BB0">
                    <w:rPr>
                      <w:rFonts w:cs="David" w:hint="cs"/>
                      <w:color w:val="000000"/>
                      <w:sz w:val="19"/>
                      <w:szCs w:val="19"/>
                      <w:rtl/>
                    </w:rPr>
                    <w:t>ע</w:t>
                  </w:r>
                  <w:r w:rsidRPr="00287BB0">
                    <w:rPr>
                      <w:rFonts w:cs="David"/>
                      <w:color w:val="000000"/>
                      <w:sz w:val="19"/>
                      <w:szCs w:val="19"/>
                      <w:rtl/>
                    </w:rPr>
                    <w:t>"</w:t>
                  </w:r>
                  <w:r w:rsidRPr="00287BB0">
                    <w:rPr>
                      <w:rFonts w:cs="David" w:hint="cs"/>
                      <w:color w:val="000000"/>
                      <w:sz w:val="19"/>
                      <w:szCs w:val="19"/>
                      <w:rtl/>
                    </w:rPr>
                    <w:t>ו</w:t>
                  </w:r>
                </w:p>
              </w:tc>
            </w:tr>
            <w:tr w:rsidR="007774CF" w:rsidRPr="00A63981" w:rsidTr="00952A88">
              <w:trPr>
                <w:trHeight w:val="823"/>
              </w:trPr>
              <w:tc>
                <w:tcPr>
                  <w:tcW w:w="10456" w:type="dxa"/>
                  <w:gridSpan w:val="6"/>
                </w:tcPr>
                <w:p w:rsidR="007774CF" w:rsidRPr="00CC2FF1" w:rsidRDefault="007774CF" w:rsidP="003E3AB2">
                  <w:pPr>
                    <w:contextualSpacing/>
                    <w:jc w:val="center"/>
                    <w:rPr>
                      <w:rFonts w:ascii="Calibri" w:eastAsia="Calibri" w:hAnsi="Calibri" w:cs="David"/>
                      <w:sz w:val="14"/>
                      <w:szCs w:val="14"/>
                      <w:rtl/>
                    </w:rPr>
                  </w:pPr>
                </w:p>
                <w:p w:rsidR="007774CF" w:rsidRDefault="007774CF" w:rsidP="003E3AB2">
                  <w:pPr>
                    <w:contextualSpacing/>
                    <w:jc w:val="center"/>
                    <w:rPr>
                      <w:rFonts w:ascii="Calibri" w:eastAsia="Calibri" w:hAnsi="Calibri" w:cs="David"/>
                      <w:sz w:val="19"/>
                      <w:szCs w:val="19"/>
                      <w:rtl/>
                    </w:rPr>
                  </w:pPr>
                  <w:proofErr w:type="spellStart"/>
                  <w:r>
                    <w:rPr>
                      <w:rFonts w:ascii="Calibri" w:eastAsia="Calibri" w:hAnsi="Calibri" w:cs="David" w:hint="cs"/>
                      <w:sz w:val="19"/>
                      <w:szCs w:val="19"/>
                      <w:rtl/>
                    </w:rPr>
                    <w:t>ל</w:t>
                  </w:r>
                  <w:r w:rsidRPr="0077525C">
                    <w:rPr>
                      <w:rFonts w:ascii="Calibri" w:eastAsia="Calibri" w:hAnsi="Calibri" w:cs="David" w:hint="cs"/>
                      <w:sz w:val="19"/>
                      <w:szCs w:val="19"/>
                      <w:rtl/>
                    </w:rPr>
                    <w:t>ע"נ</w:t>
                  </w:r>
                  <w:proofErr w:type="spellEnd"/>
                  <w:r w:rsidRPr="0077525C">
                    <w:rPr>
                      <w:rFonts w:ascii="Calibri" w:eastAsia="Calibri" w:hAnsi="Calibri" w:cs="David" w:hint="cs"/>
                      <w:sz w:val="19"/>
                      <w:szCs w:val="19"/>
                      <w:rtl/>
                    </w:rPr>
                    <w:t xml:space="preserve"> </w:t>
                  </w:r>
                  <w:r w:rsidRPr="0077525C">
                    <w:rPr>
                      <w:rFonts w:ascii="Calibri" w:eastAsia="Calibri" w:hAnsi="Calibri" w:cs="David" w:hint="cs"/>
                      <w:b/>
                      <w:bCs/>
                      <w:sz w:val="19"/>
                      <w:szCs w:val="19"/>
                      <w:rtl/>
                    </w:rPr>
                    <w:t xml:space="preserve">יחזקאל צדיק </w:t>
                  </w:r>
                  <w:r w:rsidRPr="0077525C">
                    <w:rPr>
                      <w:rFonts w:ascii="Calibri" w:eastAsia="Calibri" w:hAnsi="Calibri" w:cs="David" w:hint="cs"/>
                      <w:sz w:val="19"/>
                      <w:szCs w:val="19"/>
                      <w:rtl/>
                    </w:rPr>
                    <w:t>ז"ל, נלב"ע י"א באייר תשע"ו</w:t>
                  </w:r>
                </w:p>
                <w:p w:rsidR="005274B1" w:rsidRPr="005274B1" w:rsidRDefault="005274B1" w:rsidP="003E3AB2">
                  <w:pPr>
                    <w:contextualSpacing/>
                    <w:jc w:val="center"/>
                    <w:rPr>
                      <w:rFonts w:ascii="Calibri" w:eastAsia="Calibri" w:hAnsi="Calibri" w:cs="David"/>
                      <w:sz w:val="8"/>
                      <w:szCs w:val="8"/>
                      <w:rtl/>
                    </w:rPr>
                  </w:pPr>
                </w:p>
                <w:p w:rsidR="007774CF" w:rsidRPr="0095064D" w:rsidRDefault="007774CF" w:rsidP="003E3AB2">
                  <w:pPr>
                    <w:ind w:right="-58"/>
                    <w:contextualSpacing/>
                    <w:jc w:val="center"/>
                    <w:rPr>
                      <w:rFonts w:cs="David"/>
                      <w:color w:val="000000"/>
                      <w:sz w:val="19"/>
                      <w:szCs w:val="19"/>
                      <w:rtl/>
                    </w:rPr>
                  </w:pPr>
                  <w:r w:rsidRPr="0095064D">
                    <w:rPr>
                      <w:rFonts w:cs="David"/>
                      <w:color w:val="000000"/>
                      <w:sz w:val="19"/>
                      <w:szCs w:val="19"/>
                      <w:rtl/>
                    </w:rPr>
                    <w:t xml:space="preserve">מש' ארץ חמדה' אבלה על מותו של חברנו האהוב </w:t>
                  </w:r>
                  <w:r w:rsidRPr="0095064D">
                    <w:rPr>
                      <w:rFonts w:cs="David"/>
                      <w:b/>
                      <w:bCs/>
                      <w:color w:val="000000"/>
                      <w:sz w:val="19"/>
                      <w:szCs w:val="19"/>
                      <w:rtl/>
                    </w:rPr>
                    <w:t xml:space="preserve">הרב ראובן </w:t>
                  </w:r>
                  <w:proofErr w:type="spellStart"/>
                  <w:r w:rsidRPr="0095064D">
                    <w:rPr>
                      <w:rFonts w:cs="David"/>
                      <w:b/>
                      <w:bCs/>
                      <w:color w:val="000000"/>
                      <w:sz w:val="19"/>
                      <w:szCs w:val="19"/>
                      <w:rtl/>
                    </w:rPr>
                    <w:t>אברמן</w:t>
                  </w:r>
                  <w:proofErr w:type="spellEnd"/>
                  <w:r w:rsidRPr="0095064D">
                    <w:rPr>
                      <w:rFonts w:cs="David"/>
                      <w:color w:val="000000"/>
                      <w:sz w:val="19"/>
                      <w:szCs w:val="19"/>
                      <w:rtl/>
                    </w:rPr>
                    <w:t xml:space="preserve"> זצ"ל, חבר הנהלת 'ארץ חמדה'</w:t>
                  </w:r>
                </w:p>
                <w:p w:rsidR="007774CF" w:rsidRPr="0095064D" w:rsidRDefault="007774CF" w:rsidP="003E3AB2">
                  <w:pPr>
                    <w:ind w:right="-58"/>
                    <w:contextualSpacing/>
                    <w:jc w:val="center"/>
                    <w:rPr>
                      <w:rFonts w:cs="David"/>
                      <w:color w:val="000000"/>
                      <w:sz w:val="19"/>
                      <w:szCs w:val="19"/>
                      <w:rtl/>
                    </w:rPr>
                  </w:pPr>
                  <w:r w:rsidRPr="0095064D">
                    <w:rPr>
                      <w:rFonts w:cs="David"/>
                      <w:color w:val="000000"/>
                      <w:sz w:val="19"/>
                      <w:szCs w:val="19"/>
                      <w:rtl/>
                    </w:rPr>
                    <w:t>איש תורת אמת שגורה בפיו, מחנך דגול ואיש המעלה מכל הבחינות.</w:t>
                  </w:r>
                </w:p>
                <w:p w:rsidR="005274B1" w:rsidRPr="005274B1" w:rsidRDefault="005274B1" w:rsidP="003E3AB2">
                  <w:pPr>
                    <w:ind w:right="-58"/>
                    <w:contextualSpacing/>
                    <w:jc w:val="center"/>
                    <w:rPr>
                      <w:rFonts w:cs="David"/>
                      <w:color w:val="000000"/>
                      <w:sz w:val="8"/>
                      <w:szCs w:val="8"/>
                      <w:rtl/>
                    </w:rPr>
                  </w:pPr>
                </w:p>
                <w:p w:rsidR="007774CF" w:rsidRPr="0095064D" w:rsidRDefault="007774CF" w:rsidP="003E3AB2">
                  <w:pPr>
                    <w:ind w:right="-58"/>
                    <w:contextualSpacing/>
                    <w:jc w:val="center"/>
                    <w:rPr>
                      <w:rFonts w:cs="David"/>
                      <w:color w:val="000000"/>
                      <w:sz w:val="19"/>
                      <w:szCs w:val="19"/>
                      <w:rtl/>
                    </w:rPr>
                  </w:pPr>
                  <w:proofErr w:type="spellStart"/>
                  <w:r w:rsidRPr="0095064D">
                    <w:rPr>
                      <w:rFonts w:cs="David"/>
                      <w:color w:val="000000"/>
                      <w:sz w:val="19"/>
                      <w:szCs w:val="19"/>
                      <w:rtl/>
                    </w:rPr>
                    <w:t>לע"נ</w:t>
                  </w:r>
                  <w:proofErr w:type="spellEnd"/>
                  <w:r w:rsidRPr="0095064D">
                    <w:rPr>
                      <w:rFonts w:cs="David"/>
                      <w:color w:val="000000"/>
                      <w:sz w:val="19"/>
                      <w:szCs w:val="19"/>
                      <w:rtl/>
                    </w:rPr>
                    <w:t xml:space="preserve"> </w:t>
                  </w:r>
                  <w:r w:rsidRPr="0095064D">
                    <w:rPr>
                      <w:rFonts w:cs="David"/>
                      <w:b/>
                      <w:bCs/>
                      <w:color w:val="000000"/>
                      <w:sz w:val="19"/>
                      <w:szCs w:val="19"/>
                      <w:rtl/>
                    </w:rPr>
                    <w:t>הנופלים במערכה על הגנת המולדת</w:t>
                  </w:r>
                  <w:r w:rsidRPr="0095064D">
                    <w:rPr>
                      <w:rFonts w:cs="David"/>
                      <w:color w:val="000000"/>
                      <w:sz w:val="19"/>
                      <w:szCs w:val="19"/>
                      <w:rtl/>
                      <w:lang w:eastAsia="he-IL"/>
                    </w:rPr>
                    <w:t xml:space="preserve"> </w:t>
                  </w:r>
                  <w:r w:rsidRPr="0095064D">
                    <w:rPr>
                      <w:rFonts w:cs="David"/>
                      <w:color w:val="000000"/>
                      <w:sz w:val="19"/>
                      <w:szCs w:val="19"/>
                      <w:rtl/>
                    </w:rPr>
                    <w:t>הי"ד</w:t>
                  </w:r>
                </w:p>
                <w:p w:rsidR="007774CF" w:rsidRPr="00287BB0" w:rsidRDefault="007774CF" w:rsidP="003E3AB2">
                  <w:pPr>
                    <w:tabs>
                      <w:tab w:val="left" w:pos="4399"/>
                      <w:tab w:val="center" w:pos="5394"/>
                    </w:tabs>
                    <w:ind w:left="59" w:right="72"/>
                    <w:contextualSpacing/>
                    <w:jc w:val="center"/>
                    <w:rPr>
                      <w:rFonts w:cs="David"/>
                      <w:color w:val="000000"/>
                      <w:sz w:val="19"/>
                      <w:szCs w:val="19"/>
                      <w:rtl/>
                    </w:rPr>
                  </w:pPr>
                </w:p>
              </w:tc>
            </w:tr>
            <w:bookmarkEnd w:id="1"/>
            <w:bookmarkEnd w:id="2"/>
            <w:bookmarkEnd w:id="3"/>
          </w:tbl>
          <w:p w:rsidR="00A75CA3" w:rsidRPr="00496FED" w:rsidRDefault="00A75CA3" w:rsidP="003E3AB2">
            <w:pPr>
              <w:autoSpaceDE w:val="0"/>
              <w:autoSpaceDN w:val="0"/>
              <w:adjustRightInd w:val="0"/>
              <w:contextualSpacing/>
              <w:jc w:val="center"/>
              <w:rPr>
                <w:rFonts w:ascii="Calibri" w:eastAsia="Calibri" w:hAnsi="Calibri" w:cs="David"/>
                <w:sz w:val="12"/>
                <w:szCs w:val="12"/>
                <w:rtl/>
              </w:rPr>
            </w:pPr>
          </w:p>
        </w:tc>
      </w:tr>
    </w:tbl>
    <w:p w:rsidR="0095064D" w:rsidRPr="0095064D" w:rsidRDefault="00112C59" w:rsidP="003E3AB2">
      <w:pPr>
        <w:contextualSpacing/>
        <w:jc w:val="center"/>
        <w:rPr>
          <w:rFonts w:cs="David"/>
          <w:color w:val="000000"/>
          <w:sz w:val="8"/>
          <w:szCs w:val="8"/>
          <w:rtl/>
        </w:rPr>
      </w:pPr>
      <w:bookmarkStart w:id="4" w:name="OLE_LINK6"/>
      <w:r w:rsidRPr="00496FED">
        <w:rPr>
          <w:rFonts w:cs="David"/>
          <w:noProof/>
          <w:sz w:val="12"/>
          <w:szCs w:val="12"/>
        </w:rPr>
        <w:drawing>
          <wp:anchor distT="0" distB="0" distL="114300" distR="114300" simplePos="0" relativeHeight="251749888" behindDoc="1" locked="0" layoutInCell="1" allowOverlap="1" wp14:anchorId="65A8386D" wp14:editId="0189A82F">
            <wp:simplePos x="0" y="0"/>
            <wp:positionH relativeFrom="column">
              <wp:posOffset>-154305</wp:posOffset>
            </wp:positionH>
            <wp:positionV relativeFrom="paragraph">
              <wp:posOffset>7219950</wp:posOffset>
            </wp:positionV>
            <wp:extent cx="7147560" cy="1760220"/>
            <wp:effectExtent l="0" t="0" r="0" b="0"/>
            <wp:wrapNone/>
            <wp:docPr id="8" name="תמונה 25" descr="חמדת ימים לעילוי נשמ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חמדת ימים לעילוי נשמת"/>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7560" cy="1760220"/>
                    </a:xfrm>
                    <a:prstGeom prst="rect">
                      <a:avLst/>
                    </a:prstGeom>
                    <a:noFill/>
                  </pic:spPr>
                </pic:pic>
              </a:graphicData>
            </a:graphic>
            <wp14:sizeRelH relativeFrom="page">
              <wp14:pctWidth>0</wp14:pctWidth>
            </wp14:sizeRelH>
            <wp14:sizeRelV relativeFrom="page">
              <wp14:pctHeight>0</wp14:pctHeight>
            </wp14:sizeRelV>
          </wp:anchor>
        </w:drawing>
      </w:r>
    </w:p>
    <w:bookmarkEnd w:id="4"/>
    <w:p w:rsidR="00D2579B" w:rsidRPr="002E6BB8" w:rsidRDefault="00297B3C" w:rsidP="003E3AB2">
      <w:pPr>
        <w:tabs>
          <w:tab w:val="left" w:pos="2881"/>
        </w:tabs>
        <w:contextualSpacing/>
        <w:rPr>
          <w:rFonts w:cs="David"/>
          <w:b/>
          <w:bCs/>
          <w:sz w:val="12"/>
          <w:szCs w:val="12"/>
          <w:rtl/>
        </w:rPr>
      </w:pPr>
      <w:r>
        <w:rPr>
          <w:noProof/>
          <w:rtl/>
        </w:rPr>
        <w:drawing>
          <wp:anchor distT="0" distB="0" distL="114300" distR="114300" simplePos="0" relativeHeight="251655680" behindDoc="1" locked="0" layoutInCell="1" allowOverlap="1" wp14:anchorId="6AE74B7B" wp14:editId="46479D7A">
            <wp:simplePos x="0" y="0"/>
            <wp:positionH relativeFrom="column">
              <wp:posOffset>1245870</wp:posOffset>
            </wp:positionH>
            <wp:positionV relativeFrom="paragraph">
              <wp:posOffset>42545</wp:posOffset>
            </wp:positionV>
            <wp:extent cx="4336415" cy="843280"/>
            <wp:effectExtent l="0" t="0" r="6985" b="0"/>
            <wp:wrapNone/>
            <wp:docPr id="6" name="תמונה 24" descr="Bmare Habaza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descr="Bmare Habaza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6415" cy="843280"/>
                    </a:xfrm>
                    <a:prstGeom prst="rect">
                      <a:avLst/>
                    </a:prstGeom>
                    <a:noFill/>
                  </pic:spPr>
                </pic:pic>
              </a:graphicData>
            </a:graphic>
            <wp14:sizeRelH relativeFrom="page">
              <wp14:pctWidth>0</wp14:pctWidth>
            </wp14:sizeRelH>
            <wp14:sizeRelV relativeFrom="page">
              <wp14:pctHeight>0</wp14:pctHeight>
            </wp14:sizeRelV>
          </wp:anchor>
        </w:drawing>
      </w:r>
    </w:p>
    <w:p w:rsidR="00BC3082" w:rsidRDefault="00BC3082" w:rsidP="003E3AB2">
      <w:pPr>
        <w:contextualSpacing/>
        <w:rPr>
          <w:rFonts w:cs="David"/>
          <w:sz w:val="16"/>
          <w:szCs w:val="16"/>
          <w:rtl/>
        </w:rPr>
      </w:pPr>
      <w:bookmarkStart w:id="5" w:name="docs-internal-guid-4b020446-c24f-ec23-3a"/>
      <w:bookmarkEnd w:id="5"/>
    </w:p>
    <w:p w:rsidR="008156FC" w:rsidRDefault="008156FC" w:rsidP="003E3AB2">
      <w:pPr>
        <w:bidi w:val="0"/>
        <w:contextualSpacing/>
        <w:rPr>
          <w:rFonts w:cs="David"/>
          <w:lang w:eastAsia="he-IL"/>
        </w:rPr>
      </w:pPr>
      <w:r>
        <w:rPr>
          <w:rFonts w:cs="David"/>
          <w:rtl/>
          <w:lang w:eastAsia="he-IL"/>
        </w:rPr>
        <w:br w:type="page"/>
      </w:r>
    </w:p>
    <w:p w:rsidR="00042AA1" w:rsidRPr="00042AA1" w:rsidRDefault="00042AA1" w:rsidP="003E3AB2">
      <w:pPr>
        <w:contextualSpacing/>
        <w:rPr>
          <w:rFonts w:cs="David"/>
          <w:rtl/>
        </w:rPr>
      </w:pPr>
      <w:r>
        <w:rPr>
          <w:rFonts w:cs="David" w:hint="cs"/>
          <w:noProof/>
        </w:rPr>
        <w:lastRenderedPageBreak/>
        <w:drawing>
          <wp:inline distT="0" distB="0" distL="0" distR="0" wp14:anchorId="58BF2426" wp14:editId="37DABA52">
            <wp:extent cx="2819400" cy="441960"/>
            <wp:effectExtent l="0" t="0" r="0" b="0"/>
            <wp:docPr id="2" name="תמונה 2" descr="חמדת הדף הי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חמדת הדף היומ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441960"/>
                    </a:xfrm>
                    <a:prstGeom prst="rect">
                      <a:avLst/>
                    </a:prstGeom>
                    <a:noFill/>
                    <a:ln>
                      <a:noFill/>
                    </a:ln>
                  </pic:spPr>
                </pic:pic>
              </a:graphicData>
            </a:graphic>
          </wp:inline>
        </w:drawing>
      </w:r>
    </w:p>
    <w:p w:rsidR="0029270B" w:rsidRDefault="0029270B" w:rsidP="003E3AB2">
      <w:pPr>
        <w:bidi w:val="0"/>
        <w:contextualSpacing/>
        <w:jc w:val="right"/>
        <w:rPr>
          <w:rFonts w:cs="David"/>
          <w:b/>
          <w:bCs/>
        </w:rPr>
      </w:pPr>
    </w:p>
    <w:p w:rsidR="006139E5" w:rsidRPr="006139E5" w:rsidRDefault="006139E5" w:rsidP="006139E5">
      <w:pPr>
        <w:contextualSpacing/>
        <w:rPr>
          <w:rFonts w:ascii="David" w:eastAsia="Calibri" w:hAnsi="David" w:cs="David"/>
          <w:b/>
          <w:bCs/>
          <w:sz w:val="30"/>
          <w:szCs w:val="30"/>
          <w:u w:val="single"/>
          <w:rtl/>
          <w:lang w:val="he-IL" w:eastAsia="he-IL"/>
        </w:rPr>
      </w:pPr>
      <w:r w:rsidRPr="006139E5">
        <w:rPr>
          <w:rFonts w:ascii="David" w:eastAsia="Calibri" w:hAnsi="David" w:cs="David"/>
          <w:b/>
          <w:bCs/>
          <w:sz w:val="30"/>
          <w:szCs w:val="30"/>
          <w:u w:val="single"/>
          <w:rtl/>
          <w:lang w:val="he-IL" w:eastAsia="he-IL"/>
        </w:rPr>
        <w:t>קניית חפץ מופקר בשבת</w:t>
      </w:r>
    </w:p>
    <w:p w:rsidR="006139E5" w:rsidRPr="006139E5" w:rsidRDefault="006139E5" w:rsidP="006139E5">
      <w:pPr>
        <w:contextualSpacing/>
        <w:rPr>
          <w:rFonts w:ascii="David" w:eastAsia="Calibri" w:hAnsi="David" w:cs="David"/>
          <w:rtl/>
          <w:lang w:val="he-IL" w:eastAsia="he-IL"/>
        </w:rPr>
      </w:pPr>
      <w:r w:rsidRPr="006139E5">
        <w:rPr>
          <w:rFonts w:ascii="David" w:eastAsia="Calibri" w:hAnsi="David" w:cs="David"/>
          <w:rtl/>
          <w:lang w:val="he-IL" w:eastAsia="he-IL"/>
        </w:rPr>
        <w:t>הרב עקיבא כהנא</w:t>
      </w:r>
    </w:p>
    <w:p w:rsidR="006139E5" w:rsidRPr="006139E5" w:rsidRDefault="006139E5" w:rsidP="006139E5">
      <w:pPr>
        <w:contextualSpacing/>
        <w:rPr>
          <w:rFonts w:ascii="David" w:eastAsia="Calibri" w:hAnsi="David" w:cs="David"/>
          <w:rtl/>
          <w:lang w:val="he-IL" w:eastAsia="he-IL"/>
        </w:rPr>
      </w:pPr>
    </w:p>
    <w:p w:rsidR="006139E5" w:rsidRPr="006139E5" w:rsidRDefault="006139E5" w:rsidP="006139E5">
      <w:pPr>
        <w:contextualSpacing/>
        <w:rPr>
          <w:rFonts w:ascii="David" w:eastAsia="Calibri" w:hAnsi="David" w:cs="David"/>
          <w:rtl/>
          <w:lang w:val="he-IL" w:eastAsia="he-IL"/>
        </w:rPr>
      </w:pPr>
      <w:r w:rsidRPr="006139E5">
        <w:rPr>
          <w:rFonts w:ascii="David" w:eastAsia="Calibri" w:hAnsi="David" w:cs="David"/>
          <w:rtl/>
          <w:lang w:val="he-IL" w:eastAsia="he-IL"/>
        </w:rPr>
        <w:t>הגמרא (בבא מציעא  ט ע"א)</w:t>
      </w:r>
      <w:r w:rsidRPr="006139E5">
        <w:rPr>
          <w:rFonts w:ascii="David" w:eastAsia="Calibri" w:hAnsi="David" w:cs="David" w:hint="cs"/>
          <w:rtl/>
          <w:lang w:val="he-IL" w:eastAsia="he-IL"/>
        </w:rPr>
        <w:t xml:space="preserve"> עוסקת בעניין קניין בצורה שאין דרך לקנות, והיא</w:t>
      </w:r>
      <w:r w:rsidRPr="006139E5">
        <w:rPr>
          <w:rFonts w:ascii="David" w:eastAsia="Calibri" w:hAnsi="David" w:cs="David"/>
          <w:rtl/>
          <w:lang w:val="he-IL" w:eastAsia="he-IL"/>
        </w:rPr>
        <w:t xml:space="preserve"> </w:t>
      </w:r>
      <w:r w:rsidRPr="006139E5">
        <w:rPr>
          <w:rFonts w:ascii="David" w:eastAsia="Calibri" w:hAnsi="David" w:cs="David" w:hint="cs"/>
          <w:rtl/>
          <w:lang w:val="he-IL" w:eastAsia="he-IL"/>
        </w:rPr>
        <w:t>מזכירה בין דבריה שאדם המגביה ארנקי בשבת, פשוט שהוא קונה למרות שהוא לא קונה כדרך הקניינים הרגילים.</w:t>
      </w:r>
    </w:p>
    <w:p w:rsidR="006139E5" w:rsidRPr="006139E5" w:rsidRDefault="006139E5" w:rsidP="006139E5">
      <w:pPr>
        <w:contextualSpacing/>
        <w:rPr>
          <w:rFonts w:ascii="David" w:eastAsia="Calibri" w:hAnsi="David" w:cs="David"/>
          <w:sz w:val="16"/>
          <w:szCs w:val="16"/>
          <w:rtl/>
          <w:lang w:val="he-IL" w:eastAsia="he-IL"/>
        </w:rPr>
      </w:pPr>
    </w:p>
    <w:p w:rsidR="006139E5" w:rsidRPr="006139E5" w:rsidRDefault="006139E5" w:rsidP="006139E5">
      <w:pPr>
        <w:contextualSpacing/>
        <w:rPr>
          <w:rFonts w:ascii="David" w:eastAsia="Calibri" w:hAnsi="David" w:cs="David"/>
          <w:rtl/>
          <w:lang w:val="he-IL" w:eastAsia="he-IL"/>
        </w:rPr>
      </w:pPr>
      <w:r w:rsidRPr="006139E5">
        <w:rPr>
          <w:rFonts w:ascii="David" w:eastAsia="Calibri" w:hAnsi="David" w:cs="David" w:hint="cs"/>
          <w:rtl/>
          <w:lang w:val="he-IL" w:eastAsia="he-IL"/>
        </w:rPr>
        <w:t xml:space="preserve">מדין זה למד </w:t>
      </w:r>
      <w:proofErr w:type="spellStart"/>
      <w:r w:rsidRPr="006139E5">
        <w:rPr>
          <w:rFonts w:ascii="David" w:eastAsia="Calibri" w:hAnsi="David" w:cs="David" w:hint="cs"/>
          <w:rtl/>
          <w:lang w:val="he-IL" w:eastAsia="he-IL"/>
        </w:rPr>
        <w:t>הרא"ש</w:t>
      </w:r>
      <w:proofErr w:type="spellEnd"/>
      <w:r w:rsidRPr="006139E5">
        <w:rPr>
          <w:rFonts w:ascii="David" w:eastAsia="Calibri" w:hAnsi="David" w:cs="David" w:hint="cs"/>
          <w:rtl/>
          <w:lang w:val="he-IL" w:eastAsia="he-IL"/>
        </w:rPr>
        <w:t xml:space="preserve"> (א, </w:t>
      </w:r>
      <w:proofErr w:type="spellStart"/>
      <w:r w:rsidRPr="006139E5">
        <w:rPr>
          <w:rFonts w:ascii="David" w:eastAsia="Calibri" w:hAnsi="David" w:cs="David" w:hint="cs"/>
          <w:rtl/>
          <w:lang w:val="he-IL" w:eastAsia="he-IL"/>
        </w:rPr>
        <w:t>כב</w:t>
      </w:r>
      <w:proofErr w:type="spellEnd"/>
      <w:r w:rsidRPr="006139E5">
        <w:rPr>
          <w:rFonts w:ascii="David" w:eastAsia="Calibri" w:hAnsi="David" w:cs="David" w:hint="cs"/>
          <w:rtl/>
          <w:lang w:val="he-IL" w:eastAsia="he-IL"/>
        </w:rPr>
        <w:t>) כי אף שיש מקרים שהתירו דברים לאדם שמצא כסף בשבת, מכל מקום אין היתר להרים ארנק בשבת על מנת לזכות בכסף שבו, שהרי הכסף והארנק הם מוקצים. (אף שיש שלמדו מרש"י ד"ה 'אין דרכן' - משום צניעות, שמותר להגביה ארנק בשבת - נשמת אדם נד, ג).</w:t>
      </w:r>
    </w:p>
    <w:p w:rsidR="006139E5" w:rsidRPr="006139E5" w:rsidRDefault="006139E5" w:rsidP="006139E5">
      <w:pPr>
        <w:contextualSpacing/>
        <w:rPr>
          <w:rFonts w:ascii="David" w:eastAsia="Calibri" w:hAnsi="David" w:cs="David"/>
          <w:sz w:val="16"/>
          <w:szCs w:val="16"/>
          <w:rtl/>
          <w:lang w:val="he-IL" w:eastAsia="he-IL"/>
        </w:rPr>
      </w:pPr>
    </w:p>
    <w:p w:rsidR="006139E5" w:rsidRPr="006139E5" w:rsidRDefault="006139E5" w:rsidP="006139E5">
      <w:pPr>
        <w:contextualSpacing/>
        <w:rPr>
          <w:rFonts w:ascii="David" w:eastAsia="Calibri" w:hAnsi="David" w:cs="David"/>
          <w:rtl/>
          <w:lang w:val="he-IL" w:eastAsia="he-IL"/>
        </w:rPr>
      </w:pPr>
      <w:r w:rsidRPr="006139E5">
        <w:rPr>
          <w:rFonts w:ascii="David" w:eastAsia="Calibri" w:hAnsi="David" w:cs="David" w:hint="cs"/>
          <w:rtl/>
          <w:lang w:val="he-IL" w:eastAsia="he-IL"/>
        </w:rPr>
        <w:t>מהו הדין בחפץ הפקר שאינו מוקצה?</w:t>
      </w:r>
    </w:p>
    <w:p w:rsidR="006139E5" w:rsidRPr="006139E5" w:rsidRDefault="006139E5" w:rsidP="006139E5">
      <w:pPr>
        <w:contextualSpacing/>
        <w:rPr>
          <w:rFonts w:ascii="David" w:eastAsia="Calibri" w:hAnsi="David" w:cs="David"/>
          <w:rtl/>
          <w:lang w:val="he-IL" w:eastAsia="he-IL"/>
        </w:rPr>
      </w:pPr>
      <w:r w:rsidRPr="006139E5">
        <w:rPr>
          <w:rFonts w:ascii="David" w:eastAsia="Calibri" w:hAnsi="David" w:cs="David" w:hint="cs"/>
          <w:rtl/>
          <w:lang w:val="he-IL" w:eastAsia="he-IL"/>
        </w:rPr>
        <w:t>רבי עקיבא איגר (על שולחן ערוך אורח חיים סימן שלט) הסתפק בשאלה זו, שהרי בשבת אסרו מקח וממכר, ובזכייה מההפקר לא נעשית שום פעולת מקח וממכר, וגם אין חשש שמא יכתוב, שהרי אין אדם שעומד מולו בעסקה. הוא מוכיח משולחן ערוך במקום אחר בהלכות שבת (</w:t>
      </w:r>
      <w:proofErr w:type="spellStart"/>
      <w:r w:rsidRPr="006139E5">
        <w:rPr>
          <w:rFonts w:ascii="David" w:eastAsia="Calibri" w:hAnsi="David" w:cs="David" w:hint="cs"/>
          <w:rtl/>
          <w:lang w:val="he-IL" w:eastAsia="he-IL"/>
        </w:rPr>
        <w:t>שעא</w:t>
      </w:r>
      <w:proofErr w:type="spellEnd"/>
      <w:r w:rsidRPr="006139E5">
        <w:rPr>
          <w:rFonts w:ascii="David" w:eastAsia="Calibri" w:hAnsi="David" w:cs="David" w:hint="cs"/>
          <w:rtl/>
          <w:lang w:val="he-IL" w:eastAsia="he-IL"/>
        </w:rPr>
        <w:t>, ה) שניתן לקנות מכסי גר שנפטר ללא יורשים בשבת.</w:t>
      </w:r>
    </w:p>
    <w:p w:rsidR="006139E5" w:rsidRPr="006139E5" w:rsidRDefault="006139E5" w:rsidP="006139E5">
      <w:pPr>
        <w:contextualSpacing/>
        <w:rPr>
          <w:rFonts w:ascii="David" w:eastAsia="Calibri" w:hAnsi="David" w:cs="David"/>
          <w:sz w:val="16"/>
          <w:szCs w:val="16"/>
          <w:rtl/>
          <w:lang w:val="he-IL" w:eastAsia="he-IL"/>
        </w:rPr>
      </w:pPr>
    </w:p>
    <w:p w:rsidR="006139E5" w:rsidRPr="006139E5" w:rsidRDefault="006139E5" w:rsidP="006139E5">
      <w:pPr>
        <w:contextualSpacing/>
        <w:rPr>
          <w:rFonts w:ascii="David" w:eastAsia="Calibri" w:hAnsi="David" w:cs="David"/>
          <w:rtl/>
          <w:lang w:val="he-IL" w:eastAsia="he-IL"/>
        </w:rPr>
      </w:pPr>
      <w:r w:rsidRPr="006139E5">
        <w:rPr>
          <w:rFonts w:ascii="David" w:eastAsia="Calibri" w:hAnsi="David" w:cs="David" w:hint="cs"/>
          <w:rtl/>
          <w:lang w:val="he-IL" w:eastAsia="he-IL"/>
        </w:rPr>
        <w:t xml:space="preserve">ערוך </w:t>
      </w:r>
      <w:proofErr w:type="spellStart"/>
      <w:r w:rsidRPr="006139E5">
        <w:rPr>
          <w:rFonts w:ascii="David" w:eastAsia="Calibri" w:hAnsi="David" w:cs="David" w:hint="cs"/>
          <w:rtl/>
          <w:lang w:val="he-IL" w:eastAsia="he-IL"/>
        </w:rPr>
        <w:t>השלחן</w:t>
      </w:r>
      <w:proofErr w:type="spellEnd"/>
      <w:r w:rsidRPr="006139E5">
        <w:rPr>
          <w:rFonts w:ascii="David" w:eastAsia="Calibri" w:hAnsi="David" w:cs="David" w:hint="cs"/>
          <w:rtl/>
          <w:lang w:val="he-IL" w:eastAsia="he-IL"/>
        </w:rPr>
        <w:t xml:space="preserve"> (שלט, </w:t>
      </w:r>
      <w:proofErr w:type="spellStart"/>
      <w:r w:rsidRPr="006139E5">
        <w:rPr>
          <w:rFonts w:ascii="David" w:eastAsia="Calibri" w:hAnsi="David" w:cs="David" w:hint="cs"/>
          <w:rtl/>
          <w:lang w:val="he-IL" w:eastAsia="he-IL"/>
        </w:rPr>
        <w:t>כב</w:t>
      </w:r>
      <w:proofErr w:type="spellEnd"/>
      <w:r w:rsidRPr="006139E5">
        <w:rPr>
          <w:rFonts w:ascii="David" w:eastAsia="Calibri" w:hAnsi="David" w:cs="David" w:hint="cs"/>
          <w:rtl/>
          <w:lang w:val="he-IL" w:eastAsia="he-IL"/>
        </w:rPr>
        <w:t>) הביא ראייה שמותר לזכות בחפץ של הפקר שאינו מוקצה מדברי הגמרא, שהרי אם היה אסור לזכות בכל חפץ של הפקר, לא הייתה הגמרא צריכה לומר שאין דרך לזכות בארנק מההפקר שהרי אין דרך לקנות שום דבר בשבת.</w:t>
      </w:r>
    </w:p>
    <w:p w:rsidR="006139E5" w:rsidRPr="006139E5" w:rsidRDefault="006139E5" w:rsidP="006139E5">
      <w:pPr>
        <w:contextualSpacing/>
        <w:rPr>
          <w:rFonts w:ascii="David" w:eastAsia="Calibri" w:hAnsi="David" w:cs="David"/>
          <w:sz w:val="16"/>
          <w:szCs w:val="16"/>
          <w:rtl/>
          <w:lang w:val="he-IL" w:eastAsia="he-IL"/>
        </w:rPr>
      </w:pPr>
    </w:p>
    <w:p w:rsidR="006139E5" w:rsidRPr="006139E5" w:rsidRDefault="006139E5" w:rsidP="006139E5">
      <w:pPr>
        <w:contextualSpacing/>
        <w:rPr>
          <w:rFonts w:ascii="David" w:eastAsia="Calibri" w:hAnsi="David" w:cs="David"/>
          <w:rtl/>
          <w:lang w:val="he-IL" w:eastAsia="he-IL"/>
        </w:rPr>
      </w:pPr>
      <w:proofErr w:type="spellStart"/>
      <w:r w:rsidRPr="006139E5">
        <w:rPr>
          <w:rFonts w:ascii="David" w:eastAsia="Calibri" w:hAnsi="David" w:cs="David" w:hint="cs"/>
          <w:rtl/>
          <w:lang w:val="he-IL" w:eastAsia="he-IL"/>
        </w:rPr>
        <w:t>בשו"ת</w:t>
      </w:r>
      <w:proofErr w:type="spellEnd"/>
      <w:r w:rsidRPr="006139E5">
        <w:rPr>
          <w:rFonts w:ascii="David" w:eastAsia="Calibri" w:hAnsi="David" w:cs="David" w:hint="cs"/>
          <w:rtl/>
          <w:lang w:val="he-IL" w:eastAsia="he-IL"/>
        </w:rPr>
        <w:t xml:space="preserve"> </w:t>
      </w:r>
      <w:proofErr w:type="spellStart"/>
      <w:r w:rsidRPr="006139E5">
        <w:rPr>
          <w:rFonts w:ascii="David" w:eastAsia="Calibri" w:hAnsi="David" w:cs="David" w:hint="cs"/>
          <w:rtl/>
          <w:lang w:val="he-IL" w:eastAsia="he-IL"/>
        </w:rPr>
        <w:t>הרד"ל</w:t>
      </w:r>
      <w:proofErr w:type="spellEnd"/>
      <w:r w:rsidRPr="006139E5">
        <w:rPr>
          <w:rFonts w:ascii="David" w:eastAsia="Calibri" w:hAnsi="David" w:cs="David" w:hint="cs"/>
          <w:rtl/>
          <w:lang w:val="he-IL" w:eastAsia="he-IL"/>
        </w:rPr>
        <w:t xml:space="preserve"> (סימן ה) דחה ראייה זו, וכתב שיתכן שהגמרא התכוונה גם לאיסור זכייה מההפקר ולא רק לאיסור מוקצה.</w:t>
      </w:r>
    </w:p>
    <w:p w:rsidR="006139E5" w:rsidRPr="006139E5" w:rsidRDefault="006139E5" w:rsidP="006139E5">
      <w:pPr>
        <w:contextualSpacing/>
        <w:rPr>
          <w:rFonts w:ascii="David" w:eastAsia="Calibri" w:hAnsi="David" w:cs="David"/>
          <w:sz w:val="16"/>
          <w:szCs w:val="16"/>
          <w:rtl/>
          <w:lang w:val="he-IL" w:eastAsia="he-IL"/>
        </w:rPr>
      </w:pPr>
    </w:p>
    <w:p w:rsidR="006139E5" w:rsidRPr="006139E5" w:rsidRDefault="006139E5" w:rsidP="006139E5">
      <w:pPr>
        <w:contextualSpacing/>
        <w:rPr>
          <w:rFonts w:ascii="David" w:eastAsia="Calibri" w:hAnsi="David" w:cs="David"/>
          <w:rtl/>
          <w:lang w:val="he-IL" w:eastAsia="he-IL"/>
        </w:rPr>
      </w:pPr>
      <w:r w:rsidRPr="006139E5">
        <w:rPr>
          <w:rFonts w:ascii="David" w:eastAsia="Calibri" w:hAnsi="David" w:cs="David" w:hint="cs"/>
          <w:rtl/>
          <w:lang w:val="he-IL" w:eastAsia="he-IL"/>
        </w:rPr>
        <w:t>אך הוא מוכיח מהגמרא בשבת (</w:t>
      </w:r>
      <w:proofErr w:type="spellStart"/>
      <w:r w:rsidRPr="006139E5">
        <w:rPr>
          <w:rFonts w:ascii="David" w:eastAsia="Calibri" w:hAnsi="David" w:cs="David" w:hint="cs"/>
          <w:rtl/>
          <w:lang w:val="he-IL" w:eastAsia="he-IL"/>
        </w:rPr>
        <w:t>קכ</w:t>
      </w:r>
      <w:proofErr w:type="spellEnd"/>
      <w:r w:rsidRPr="006139E5">
        <w:rPr>
          <w:rFonts w:ascii="David" w:eastAsia="Calibri" w:hAnsi="David" w:cs="David" w:hint="cs"/>
          <w:rtl/>
          <w:lang w:val="he-IL" w:eastAsia="he-IL"/>
        </w:rPr>
        <w:t>), שם מבואר שמהדין אנשים שמצילים חפצים מבית שנשרף  יכולים לזכות בחפצים עבור עצמם, ומשמע שזהו הדין, ומותר לזכות מההפקר בשבת.</w:t>
      </w:r>
    </w:p>
    <w:p w:rsidR="006139E5" w:rsidRPr="006139E5" w:rsidRDefault="006139E5" w:rsidP="006139E5">
      <w:pPr>
        <w:contextualSpacing/>
        <w:rPr>
          <w:rFonts w:ascii="David" w:eastAsia="Calibri" w:hAnsi="David" w:cs="David"/>
          <w:sz w:val="16"/>
          <w:szCs w:val="16"/>
          <w:rtl/>
          <w:lang w:val="he-IL" w:eastAsia="he-IL"/>
        </w:rPr>
      </w:pPr>
    </w:p>
    <w:p w:rsidR="006139E5" w:rsidRPr="006139E5" w:rsidRDefault="006139E5" w:rsidP="006139E5">
      <w:pPr>
        <w:contextualSpacing/>
        <w:rPr>
          <w:rFonts w:ascii="David" w:eastAsia="Calibri" w:hAnsi="David" w:cs="David"/>
          <w:rtl/>
          <w:lang w:val="he-IL" w:eastAsia="he-IL"/>
        </w:rPr>
      </w:pPr>
      <w:r w:rsidRPr="006139E5">
        <w:rPr>
          <w:rFonts w:ascii="David" w:eastAsia="Calibri" w:hAnsi="David" w:cs="David" w:hint="cs"/>
          <w:rtl/>
          <w:lang w:val="he-IL" w:eastAsia="he-IL"/>
        </w:rPr>
        <w:t xml:space="preserve">בשו"ת שבט סופר (חושן משפט ט) תמה על </w:t>
      </w:r>
      <w:proofErr w:type="spellStart"/>
      <w:r w:rsidRPr="006139E5">
        <w:rPr>
          <w:rFonts w:ascii="David" w:eastAsia="Calibri" w:hAnsi="David" w:cs="David" w:hint="cs"/>
          <w:rtl/>
          <w:lang w:val="he-IL" w:eastAsia="he-IL"/>
        </w:rPr>
        <w:t>רעק"א</w:t>
      </w:r>
      <w:proofErr w:type="spellEnd"/>
      <w:r w:rsidRPr="006139E5">
        <w:rPr>
          <w:rFonts w:ascii="David" w:eastAsia="Calibri" w:hAnsi="David" w:cs="David" w:hint="cs"/>
          <w:rtl/>
          <w:lang w:val="he-IL" w:eastAsia="he-IL"/>
        </w:rPr>
        <w:t xml:space="preserve"> מדוע לא הביא </w:t>
      </w:r>
      <w:proofErr w:type="spellStart"/>
      <w:r w:rsidRPr="006139E5">
        <w:rPr>
          <w:rFonts w:ascii="David" w:eastAsia="Calibri" w:hAnsi="David" w:cs="David" w:hint="cs"/>
          <w:rtl/>
          <w:lang w:val="he-IL" w:eastAsia="he-IL"/>
        </w:rPr>
        <w:t>משו"ת</w:t>
      </w:r>
      <w:proofErr w:type="spellEnd"/>
      <w:r w:rsidRPr="006139E5">
        <w:rPr>
          <w:rFonts w:ascii="David" w:eastAsia="Calibri" w:hAnsi="David" w:cs="David" w:hint="cs"/>
          <w:rtl/>
          <w:lang w:val="he-IL" w:eastAsia="he-IL"/>
        </w:rPr>
        <w:t xml:space="preserve"> עבודת </w:t>
      </w:r>
      <w:proofErr w:type="spellStart"/>
      <w:r w:rsidRPr="006139E5">
        <w:rPr>
          <w:rFonts w:ascii="David" w:eastAsia="Calibri" w:hAnsi="David" w:cs="David" w:hint="cs"/>
          <w:rtl/>
          <w:lang w:val="he-IL" w:eastAsia="he-IL"/>
        </w:rPr>
        <w:t>הגרשוני</w:t>
      </w:r>
      <w:proofErr w:type="spellEnd"/>
      <w:r w:rsidRPr="006139E5">
        <w:rPr>
          <w:rFonts w:ascii="David" w:eastAsia="Calibri" w:hAnsi="David" w:cs="David" w:hint="cs"/>
          <w:rtl/>
          <w:lang w:val="he-IL" w:eastAsia="he-IL"/>
        </w:rPr>
        <w:t xml:space="preserve"> (כה) שהתיר לזכות מההפקר? והסביר שיש שני סוגי הפקר, האחד שאדם מפקיר את נכסיו, ומישהו אחר בא וזוכה בהם, וזה דומה למקח וממכר, (כמו שרש"י כתב לגבי זרק ארנקי בגמרא </w:t>
      </w:r>
      <w:proofErr w:type="spellStart"/>
      <w:r w:rsidRPr="006139E5">
        <w:rPr>
          <w:rFonts w:ascii="David" w:eastAsia="Calibri" w:hAnsi="David" w:cs="David" w:hint="cs"/>
          <w:rtl/>
          <w:lang w:val="he-IL" w:eastAsia="he-IL"/>
        </w:rPr>
        <w:t>ב"מ</w:t>
      </w:r>
      <w:proofErr w:type="spellEnd"/>
      <w:r w:rsidRPr="006139E5">
        <w:rPr>
          <w:rFonts w:ascii="David" w:eastAsia="Calibri" w:hAnsi="David" w:cs="David" w:hint="cs"/>
          <w:rtl/>
          <w:lang w:val="he-IL" w:eastAsia="he-IL"/>
        </w:rPr>
        <w:t xml:space="preserve"> דף </w:t>
      </w:r>
      <w:proofErr w:type="spellStart"/>
      <w:r w:rsidRPr="006139E5">
        <w:rPr>
          <w:rFonts w:ascii="David" w:eastAsia="Calibri" w:hAnsi="David" w:cs="David" w:hint="cs"/>
          <w:rtl/>
          <w:lang w:val="he-IL" w:eastAsia="he-IL"/>
        </w:rPr>
        <w:t>יב</w:t>
      </w:r>
      <w:proofErr w:type="spellEnd"/>
      <w:r w:rsidRPr="006139E5">
        <w:rPr>
          <w:rFonts w:ascii="David" w:eastAsia="Calibri" w:hAnsi="David" w:cs="David" w:hint="cs"/>
          <w:rtl/>
          <w:lang w:val="he-IL" w:eastAsia="he-IL"/>
        </w:rPr>
        <w:t xml:space="preserve"> שהפקר נחשב לדעת אחרת מקנה) ובזה </w:t>
      </w:r>
      <w:proofErr w:type="spellStart"/>
      <w:r w:rsidRPr="006139E5">
        <w:rPr>
          <w:rFonts w:ascii="David" w:eastAsia="Calibri" w:hAnsi="David" w:cs="David" w:hint="cs"/>
          <w:rtl/>
          <w:lang w:val="he-IL" w:eastAsia="he-IL"/>
        </w:rPr>
        <w:t>רעק"א</w:t>
      </w:r>
      <w:proofErr w:type="spellEnd"/>
      <w:r w:rsidRPr="006139E5">
        <w:rPr>
          <w:rFonts w:ascii="David" w:eastAsia="Calibri" w:hAnsi="David" w:cs="David" w:hint="cs"/>
          <w:rtl/>
          <w:lang w:val="he-IL" w:eastAsia="he-IL"/>
        </w:rPr>
        <w:t xml:space="preserve"> הסתפק, אך באופן שאבד דבר למישהו והוא התייאש ומרימים מההפקר, או גר שמת בשבת, שלא צריך דעת מקנה, בזה לפי כולם מותר לזכות מההפקר בשבת.</w:t>
      </w:r>
    </w:p>
    <w:p w:rsidR="006139E5" w:rsidRPr="006139E5" w:rsidRDefault="006139E5" w:rsidP="006139E5">
      <w:pPr>
        <w:contextualSpacing/>
        <w:rPr>
          <w:rFonts w:ascii="David" w:eastAsia="Calibri" w:hAnsi="David" w:cs="David"/>
          <w:rtl/>
          <w:lang w:val="he-IL" w:eastAsia="he-IL"/>
        </w:rPr>
      </w:pPr>
    </w:p>
    <w:p w:rsidR="006139E5" w:rsidRPr="006139E5" w:rsidRDefault="006139E5" w:rsidP="006139E5">
      <w:pPr>
        <w:contextualSpacing/>
        <w:rPr>
          <w:rFonts w:ascii="David" w:eastAsia="Calibri" w:hAnsi="David" w:cs="David"/>
          <w:rtl/>
          <w:lang w:eastAsia="he-IL"/>
        </w:rPr>
      </w:pPr>
      <w:r w:rsidRPr="006139E5">
        <w:rPr>
          <w:rFonts w:ascii="David" w:eastAsia="Calibri" w:hAnsi="David" w:cs="David" w:hint="cs"/>
          <w:b/>
          <w:bCs/>
          <w:sz w:val="26"/>
          <w:szCs w:val="26"/>
          <w:u w:val="single"/>
          <w:rtl/>
          <w:lang w:val="he-IL" w:eastAsia="he-IL"/>
        </w:rPr>
        <w:t>סיכום</w:t>
      </w:r>
      <w:r w:rsidRPr="006139E5">
        <w:rPr>
          <w:rFonts w:ascii="David" w:eastAsia="Calibri" w:hAnsi="David" w:cs="David" w:hint="cs"/>
          <w:b/>
          <w:bCs/>
          <w:rtl/>
          <w:lang w:val="he-IL" w:eastAsia="he-IL"/>
        </w:rPr>
        <w:t>:</w:t>
      </w:r>
      <w:r w:rsidRPr="006139E5">
        <w:rPr>
          <w:rFonts w:ascii="David" w:eastAsia="Calibri" w:hAnsi="David" w:cs="David" w:hint="cs"/>
          <w:rtl/>
          <w:lang w:val="he-IL" w:eastAsia="he-IL"/>
        </w:rPr>
        <w:t xml:space="preserve"> בגמרא נאמר שחל איסור להגביה ארנק בשבת, אולם לא נאמר שחל איסור להרים חפץ מופקר ולזכות בו, ונחלקו האחרונים בשאלה זו, היו שחילקו בין חפצים המופקרים ללא דעת הבעלים, לבין חפצים המופקרים מדעת הבעלים.</w:t>
      </w:r>
    </w:p>
    <w:p w:rsidR="003E3AB2" w:rsidRDefault="003E3AB2" w:rsidP="00875A36">
      <w:pPr>
        <w:ind w:left="1701" w:hanging="851"/>
        <w:contextualSpacing/>
        <w:rPr>
          <w:rFonts w:ascii="Calibri" w:eastAsia="Calibri" w:hAnsi="Calibri" w:cs="David"/>
          <w:rtl/>
          <w:lang w:val="he-IL" w:eastAsia="he-IL"/>
        </w:rPr>
      </w:pPr>
    </w:p>
    <w:p w:rsidR="00382CB3" w:rsidRPr="00D26C8D" w:rsidRDefault="006139E5" w:rsidP="003E3AB2">
      <w:pPr>
        <w:contextualSpacing/>
        <w:rPr>
          <w:rFonts w:cs="David"/>
          <w:lang w:eastAsia="he-IL"/>
        </w:rPr>
      </w:pPr>
      <w:r w:rsidRPr="008B110F">
        <w:rPr>
          <w:rFonts w:ascii="David" w:eastAsia="Calibri" w:hAnsi="David" w:cs="David"/>
          <w:noProof/>
          <w:color w:val="0070C0"/>
          <w:sz w:val="22"/>
          <w:szCs w:val="22"/>
          <w:rtl/>
        </w:rPr>
        <w:drawing>
          <wp:anchor distT="0" distB="0" distL="114300" distR="114300" simplePos="0" relativeHeight="251759104" behindDoc="0" locked="0" layoutInCell="1" allowOverlap="1" wp14:anchorId="7F230CE0" wp14:editId="7EB1F61E">
            <wp:simplePos x="0" y="0"/>
            <wp:positionH relativeFrom="margin">
              <wp:posOffset>1306195</wp:posOffset>
            </wp:positionH>
            <wp:positionV relativeFrom="paragraph">
              <wp:posOffset>43180</wp:posOffset>
            </wp:positionV>
            <wp:extent cx="4605020" cy="1257300"/>
            <wp:effectExtent l="0" t="0" r="5080" b="0"/>
            <wp:wrapNone/>
            <wp:docPr id="10" name="תמונה 2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5020" cy="1257300"/>
                    </a:xfrm>
                    <a:prstGeom prst="rect">
                      <a:avLst/>
                    </a:prstGeom>
                    <a:noFill/>
                  </pic:spPr>
                </pic:pic>
              </a:graphicData>
            </a:graphic>
            <wp14:sizeRelH relativeFrom="page">
              <wp14:pctWidth>0</wp14:pctWidth>
            </wp14:sizeRelH>
            <wp14:sizeRelV relativeFrom="page">
              <wp14:pctHeight>0</wp14:pctHeight>
            </wp14:sizeRelV>
          </wp:anchor>
        </w:drawing>
      </w:r>
    </w:p>
    <w:p w:rsidR="00CA5035" w:rsidRDefault="00CA5035" w:rsidP="0063468F">
      <w:pPr>
        <w:contextualSpacing/>
        <w:rPr>
          <w:rFonts w:cs="Miriam"/>
          <w:sz w:val="20"/>
          <w:szCs w:val="20"/>
          <w:rtl/>
          <w:lang w:eastAsia="he-IL"/>
        </w:rPr>
      </w:pPr>
      <w:bookmarkStart w:id="6" w:name="OLE_LINK25"/>
      <w:bookmarkStart w:id="7" w:name="OLE_LINK26"/>
      <w:bookmarkStart w:id="8" w:name="OLE_LINK5"/>
    </w:p>
    <w:p w:rsidR="0063468F" w:rsidRPr="0063468F" w:rsidRDefault="0063468F" w:rsidP="0063468F">
      <w:pPr>
        <w:contextualSpacing/>
        <w:rPr>
          <w:rFonts w:cs="Miriam"/>
          <w:sz w:val="20"/>
          <w:szCs w:val="20"/>
          <w:lang w:eastAsia="he-IL"/>
        </w:rPr>
      </w:pPr>
    </w:p>
    <w:p w:rsidR="001344E4" w:rsidRPr="001344E4" w:rsidRDefault="001344E4" w:rsidP="003E3AB2">
      <w:pPr>
        <w:contextualSpacing/>
        <w:rPr>
          <w:rFonts w:cs="Miriam"/>
          <w:sz w:val="20"/>
          <w:szCs w:val="20"/>
          <w:lang w:eastAsia="he-IL"/>
        </w:rPr>
      </w:pPr>
    </w:p>
    <w:p w:rsidR="00B247D9" w:rsidRDefault="00B247D9" w:rsidP="003E3AB2">
      <w:pPr>
        <w:contextualSpacing/>
        <w:rPr>
          <w:rFonts w:cs="David"/>
          <w:sz w:val="28"/>
          <w:szCs w:val="28"/>
          <w:rtl/>
        </w:rPr>
      </w:pPr>
    </w:p>
    <w:p w:rsidR="003E3AB2" w:rsidRDefault="003E3AB2" w:rsidP="003E3AB2">
      <w:pPr>
        <w:contextualSpacing/>
        <w:rPr>
          <w:rFonts w:cs="David"/>
          <w:sz w:val="28"/>
          <w:szCs w:val="28"/>
          <w:rtl/>
        </w:rPr>
      </w:pPr>
    </w:p>
    <w:p w:rsidR="003E3AB2" w:rsidRDefault="003E3AB2" w:rsidP="003E3AB2">
      <w:pPr>
        <w:contextualSpacing/>
        <w:rPr>
          <w:rFonts w:cs="David"/>
          <w:sz w:val="28"/>
          <w:szCs w:val="28"/>
          <w:rtl/>
        </w:rPr>
      </w:pPr>
    </w:p>
    <w:p w:rsidR="003E3AB2" w:rsidRDefault="003E3AB2" w:rsidP="003E3AB2">
      <w:pPr>
        <w:contextualSpacing/>
        <w:rPr>
          <w:rFonts w:cs="David"/>
          <w:sz w:val="28"/>
          <w:szCs w:val="28"/>
          <w:rtl/>
        </w:rPr>
      </w:pPr>
    </w:p>
    <w:p w:rsidR="003E3AB2" w:rsidRDefault="003E3AB2" w:rsidP="003E3AB2">
      <w:pPr>
        <w:contextualSpacing/>
        <w:rPr>
          <w:rFonts w:cs="David"/>
          <w:sz w:val="28"/>
          <w:szCs w:val="28"/>
          <w:rtl/>
        </w:rPr>
      </w:pPr>
    </w:p>
    <w:p w:rsidR="0050499E" w:rsidRDefault="0050499E" w:rsidP="003E3AB2">
      <w:pPr>
        <w:contextualSpacing/>
        <w:rPr>
          <w:rFonts w:cs="David"/>
          <w:sz w:val="28"/>
          <w:szCs w:val="28"/>
          <w:rtl/>
        </w:rPr>
      </w:pPr>
    </w:p>
    <w:p w:rsidR="003E3AB2" w:rsidRDefault="003E3AB2" w:rsidP="003E3AB2">
      <w:pPr>
        <w:contextualSpacing/>
        <w:rPr>
          <w:rFonts w:cs="David"/>
          <w:sz w:val="28"/>
          <w:szCs w:val="28"/>
          <w:rtl/>
        </w:rPr>
      </w:pPr>
    </w:p>
    <w:bookmarkEnd w:id="6"/>
    <w:bookmarkEnd w:id="7"/>
    <w:bookmarkEnd w:id="8"/>
    <w:p w:rsidR="00875A36" w:rsidRPr="0063468F" w:rsidRDefault="00C54C0B" w:rsidP="00307AE1">
      <w:pPr>
        <w:contextualSpacing/>
        <w:rPr>
          <w:rFonts w:cs="David"/>
          <w:color w:val="000000"/>
          <w:sz w:val="20"/>
          <w:szCs w:val="20"/>
          <w:bdr w:val="single" w:sz="4" w:space="0" w:color="auto"/>
          <w:rtl/>
        </w:rPr>
      </w:pPr>
      <w:r>
        <w:rPr>
          <w:noProof/>
          <w:rtl/>
        </w:rPr>
        <w:drawing>
          <wp:anchor distT="0" distB="0" distL="114300" distR="114300" simplePos="0" relativeHeight="251708928" behindDoc="0" locked="0" layoutInCell="1" allowOverlap="1" wp14:anchorId="53438538" wp14:editId="605A8EE2">
            <wp:simplePos x="0" y="0"/>
            <wp:positionH relativeFrom="column">
              <wp:posOffset>3549650</wp:posOffset>
            </wp:positionH>
            <wp:positionV relativeFrom="paragraph">
              <wp:posOffset>-121285</wp:posOffset>
            </wp:positionV>
            <wp:extent cx="3295650" cy="447675"/>
            <wp:effectExtent l="0" t="0" r="0" b="9525"/>
            <wp:wrapNone/>
            <wp:docPr id="14" name="תמונה 11" descr="שות במראה הבז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שות במראה הבזק"/>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447675"/>
                    </a:xfrm>
                    <a:prstGeom prst="rect">
                      <a:avLst/>
                    </a:prstGeom>
                    <a:noFill/>
                  </pic:spPr>
                </pic:pic>
              </a:graphicData>
            </a:graphic>
            <wp14:sizeRelH relativeFrom="page">
              <wp14:pctWidth>0</wp14:pctWidth>
            </wp14:sizeRelH>
            <wp14:sizeRelV relativeFrom="page">
              <wp14:pctHeight>0</wp14:pctHeight>
            </wp14:sizeRelV>
          </wp:anchor>
        </w:drawing>
      </w:r>
    </w:p>
    <w:p w:rsidR="00875A36" w:rsidRDefault="00875A36" w:rsidP="00307AE1">
      <w:pPr>
        <w:contextualSpacing/>
        <w:rPr>
          <w:rFonts w:cs="David"/>
          <w:color w:val="000000"/>
          <w:sz w:val="20"/>
          <w:szCs w:val="20"/>
          <w:bdr w:val="single" w:sz="4" w:space="0" w:color="auto"/>
          <w:rtl/>
        </w:rPr>
      </w:pPr>
    </w:p>
    <w:p w:rsidR="0058072E" w:rsidRPr="00640F30" w:rsidRDefault="0058072E" w:rsidP="003E3AB2">
      <w:pPr>
        <w:ind w:left="141" w:hanging="142"/>
        <w:contextualSpacing/>
        <w:rPr>
          <w:rFonts w:cs="David"/>
          <w:rtl/>
        </w:rPr>
      </w:pPr>
    </w:p>
    <w:p w:rsidR="00932AEA" w:rsidRPr="00932AEA" w:rsidRDefault="00932AEA" w:rsidP="00932AEA">
      <w:pPr>
        <w:keepNext/>
        <w:keepLines/>
        <w:contextualSpacing/>
        <w:outlineLvl w:val="0"/>
        <w:rPr>
          <w:b/>
          <w:bCs/>
          <w:sz w:val="32"/>
          <w:szCs w:val="32"/>
          <w:rtl/>
        </w:rPr>
      </w:pPr>
      <w:r w:rsidRPr="00932AEA">
        <w:rPr>
          <w:rFonts w:ascii="Calibri Light" w:hAnsi="Calibri Light" w:cs="David" w:hint="cs"/>
          <w:bCs/>
          <w:sz w:val="32"/>
          <w:szCs w:val="32"/>
          <w:rtl/>
        </w:rPr>
        <w:t>ירושלים, ישראל</w:t>
      </w:r>
      <w:r w:rsidRPr="00932AEA">
        <w:rPr>
          <w:rFonts w:ascii="Calibri Light" w:hAnsi="Calibri Light" w:cs="David" w:hint="cs"/>
          <w:bCs/>
          <w:sz w:val="32"/>
          <w:szCs w:val="32"/>
          <w:rtl/>
        </w:rPr>
        <w:tab/>
      </w:r>
      <w:r w:rsidRPr="00932AEA">
        <w:rPr>
          <w:rFonts w:ascii="Calibri Light" w:hAnsi="Calibri Light" w:cs="David" w:hint="cs"/>
          <w:bCs/>
          <w:sz w:val="32"/>
          <w:szCs w:val="32"/>
          <w:rtl/>
        </w:rPr>
        <w:tab/>
      </w:r>
      <w:r w:rsidRPr="00932AEA">
        <w:rPr>
          <w:rFonts w:ascii="Calibri Light" w:hAnsi="Calibri Light" w:cs="David" w:hint="cs"/>
          <w:bCs/>
          <w:sz w:val="32"/>
          <w:szCs w:val="32"/>
          <w:rtl/>
        </w:rPr>
        <w:tab/>
      </w:r>
      <w:r w:rsidRPr="00932AEA">
        <w:rPr>
          <w:rFonts w:ascii="Calibri Light" w:hAnsi="Calibri Light" w:cs="David" w:hint="cs"/>
          <w:bCs/>
          <w:sz w:val="32"/>
          <w:szCs w:val="32"/>
          <w:rtl/>
        </w:rPr>
        <w:tab/>
      </w:r>
      <w:r w:rsidRPr="00932AEA">
        <w:rPr>
          <w:rFonts w:ascii="Calibri Light" w:hAnsi="Calibri Light" w:cs="David" w:hint="cs"/>
          <w:bCs/>
          <w:sz w:val="32"/>
          <w:szCs w:val="32"/>
          <w:rtl/>
        </w:rPr>
        <w:tab/>
      </w:r>
      <w:r w:rsidRPr="00932AEA">
        <w:rPr>
          <w:rFonts w:ascii="Calibri Light" w:hAnsi="Calibri Light" w:cs="David" w:hint="cs"/>
          <w:bCs/>
          <w:sz w:val="32"/>
          <w:szCs w:val="32"/>
          <w:rtl/>
        </w:rPr>
        <w:tab/>
      </w:r>
      <w:r w:rsidRPr="00932AEA">
        <w:rPr>
          <w:rFonts w:ascii="Calibri Light" w:hAnsi="Calibri Light" w:cs="David" w:hint="cs"/>
          <w:bCs/>
          <w:sz w:val="32"/>
          <w:szCs w:val="32"/>
          <w:rtl/>
        </w:rPr>
        <w:tab/>
      </w:r>
      <w:r w:rsidRPr="00932AEA">
        <w:rPr>
          <w:rFonts w:ascii="Calibri Light" w:hAnsi="Calibri Light" w:cs="David" w:hint="cs"/>
          <w:bCs/>
          <w:sz w:val="32"/>
          <w:szCs w:val="32"/>
          <w:rtl/>
        </w:rPr>
        <w:tab/>
        <w:t xml:space="preserve">         </w:t>
      </w:r>
      <w:r>
        <w:rPr>
          <w:rFonts w:ascii="Calibri Light" w:hAnsi="Calibri Light" w:cs="David" w:hint="cs"/>
          <w:bCs/>
          <w:sz w:val="32"/>
          <w:szCs w:val="32"/>
          <w:rtl/>
        </w:rPr>
        <w:tab/>
        <w:t xml:space="preserve">     </w:t>
      </w:r>
      <w:r w:rsidRPr="00932AEA">
        <w:rPr>
          <w:rFonts w:ascii="Calibri Light" w:hAnsi="Calibri Light" w:cs="David" w:hint="cs"/>
          <w:bCs/>
          <w:sz w:val="32"/>
          <w:szCs w:val="32"/>
          <w:rtl/>
        </w:rPr>
        <w:t xml:space="preserve">  </w:t>
      </w:r>
      <w:r w:rsidRPr="00932AEA">
        <w:rPr>
          <w:b/>
          <w:bCs/>
          <w:sz w:val="32"/>
          <w:szCs w:val="32"/>
        </w:rPr>
        <w:t>Jerusalem, Israel</w:t>
      </w:r>
    </w:p>
    <w:p w:rsidR="00932AEA" w:rsidRPr="00932AEA" w:rsidRDefault="00932AEA" w:rsidP="00932AEA">
      <w:pPr>
        <w:contextualSpacing/>
        <w:jc w:val="both"/>
        <w:rPr>
          <w:rFonts w:cs="David"/>
          <w:rtl/>
        </w:rPr>
      </w:pPr>
      <w:r w:rsidRPr="00932AEA">
        <w:rPr>
          <w:rFonts w:cs="David" w:hint="cs"/>
          <w:rtl/>
        </w:rPr>
        <w:t>תשע"ו</w:t>
      </w:r>
    </w:p>
    <w:p w:rsidR="00932AEA" w:rsidRPr="00932AEA" w:rsidRDefault="00932AEA" w:rsidP="00932AEA">
      <w:pPr>
        <w:contextualSpacing/>
        <w:jc w:val="both"/>
        <w:rPr>
          <w:rFonts w:cs="David"/>
          <w:rtl/>
        </w:rPr>
      </w:pPr>
    </w:p>
    <w:p w:rsidR="00932AEA" w:rsidRPr="00932AEA" w:rsidRDefault="00932AEA" w:rsidP="00932AEA">
      <w:pPr>
        <w:keepNext/>
        <w:keepLines/>
        <w:contextualSpacing/>
        <w:outlineLvl w:val="0"/>
        <w:rPr>
          <w:rFonts w:ascii="Calibri Light" w:hAnsi="Calibri Light" w:cs="David"/>
          <w:bCs/>
          <w:sz w:val="30"/>
          <w:szCs w:val="30"/>
          <w:rtl/>
        </w:rPr>
      </w:pPr>
      <w:r w:rsidRPr="00932AEA">
        <w:rPr>
          <w:rFonts w:ascii="Calibri Light" w:hAnsi="Calibri Light" w:cs="David" w:hint="cs"/>
          <w:bCs/>
          <w:sz w:val="30"/>
          <w:szCs w:val="30"/>
          <w:rtl/>
        </w:rPr>
        <w:t>תוקע במושב זקנים</w:t>
      </w:r>
    </w:p>
    <w:p w:rsidR="00932AEA" w:rsidRPr="00A732FC" w:rsidRDefault="00932AEA" w:rsidP="00932AEA">
      <w:pPr>
        <w:keepNext/>
        <w:keepLines/>
        <w:contextualSpacing/>
        <w:outlineLvl w:val="1"/>
        <w:rPr>
          <w:rFonts w:ascii="Calibri Light" w:hAnsi="Calibri Light" w:cs="David"/>
          <w:bCs/>
          <w:sz w:val="14"/>
          <w:szCs w:val="14"/>
          <w:rtl/>
        </w:rPr>
      </w:pPr>
      <w:bookmarkStart w:id="9" w:name="_Toc442975700"/>
    </w:p>
    <w:p w:rsidR="00932AEA" w:rsidRPr="00932AEA" w:rsidRDefault="00932AEA" w:rsidP="00932AEA">
      <w:pPr>
        <w:contextualSpacing/>
        <w:rPr>
          <w:rFonts w:cs="David"/>
          <w:b/>
          <w:bCs/>
          <w:sz w:val="28"/>
          <w:szCs w:val="28"/>
          <w:rtl/>
        </w:rPr>
      </w:pPr>
      <w:r w:rsidRPr="00932AEA">
        <w:rPr>
          <w:rFonts w:cs="David" w:hint="cs"/>
          <w:b/>
          <w:bCs/>
          <w:sz w:val="28"/>
          <w:szCs w:val="28"/>
          <w:rtl/>
        </w:rPr>
        <w:t>שאלה</w:t>
      </w:r>
    </w:p>
    <w:p w:rsidR="00932AEA" w:rsidRPr="00932AEA" w:rsidRDefault="00932AEA" w:rsidP="00932AEA">
      <w:pPr>
        <w:contextualSpacing/>
        <w:rPr>
          <w:rFonts w:cs="David"/>
          <w:rtl/>
        </w:rPr>
      </w:pPr>
      <w:r w:rsidRPr="00932AEA">
        <w:rPr>
          <w:rFonts w:cs="David" w:hint="cs"/>
          <w:rtl/>
        </w:rPr>
        <w:t xml:space="preserve">שלום וברכה אני בעל תוקע כבר כמה שנים בבית הכנסת שלי, התבקשתי לתקוע לאחר התפילה במושב זקנים שליד ביתי. שמעתי שיש על כך דיון הלכתי לעניין מי מברך במקרה כזה, מה עלי לעשות? רציתי להבהיר שאני אשמש כבעל תוקע בבית הכנסת לפני שאתקע במושב זקנים. </w:t>
      </w:r>
    </w:p>
    <w:p w:rsidR="00932AEA" w:rsidRPr="00A732FC" w:rsidRDefault="00932AEA" w:rsidP="00932AEA">
      <w:pPr>
        <w:contextualSpacing/>
        <w:rPr>
          <w:rFonts w:cs="David"/>
          <w:sz w:val="14"/>
          <w:szCs w:val="14"/>
          <w:rtl/>
        </w:rPr>
      </w:pPr>
    </w:p>
    <w:p w:rsidR="00932AEA" w:rsidRPr="00932AEA" w:rsidRDefault="00932AEA" w:rsidP="00932AEA">
      <w:pPr>
        <w:contextualSpacing/>
        <w:rPr>
          <w:rFonts w:cs="David"/>
          <w:b/>
          <w:bCs/>
          <w:sz w:val="28"/>
          <w:szCs w:val="28"/>
          <w:rtl/>
        </w:rPr>
      </w:pPr>
      <w:r w:rsidRPr="00932AEA">
        <w:rPr>
          <w:rFonts w:cs="David" w:hint="cs"/>
          <w:b/>
          <w:bCs/>
          <w:sz w:val="28"/>
          <w:szCs w:val="28"/>
          <w:rtl/>
        </w:rPr>
        <w:t>תשובה</w:t>
      </w:r>
    </w:p>
    <w:p w:rsidR="00932AEA" w:rsidRPr="00932AEA" w:rsidRDefault="00932AEA" w:rsidP="00932AEA">
      <w:pPr>
        <w:contextualSpacing/>
        <w:rPr>
          <w:rFonts w:cs="David"/>
          <w:rtl/>
        </w:rPr>
      </w:pPr>
      <w:r w:rsidRPr="00932AEA">
        <w:rPr>
          <w:rFonts w:cs="David" w:hint="cs"/>
          <w:rtl/>
        </w:rPr>
        <w:t>נחלקו הפוסקים במקרה שאדם יצא ידי חובה במצווה ובא להוציא אדם אחר לידי אותה מצוה</w:t>
      </w:r>
      <w:r w:rsidRPr="00932AEA">
        <w:rPr>
          <w:rFonts w:cs="David" w:hint="cs"/>
          <w:vertAlign w:val="superscript"/>
          <w:rtl/>
        </w:rPr>
        <w:t>1</w:t>
      </w:r>
      <w:r w:rsidRPr="00932AEA">
        <w:rPr>
          <w:rFonts w:cs="David" w:hint="cs"/>
          <w:rtl/>
        </w:rPr>
        <w:t xml:space="preserve"> מי יברך</w:t>
      </w:r>
      <w:r w:rsidRPr="00932AEA">
        <w:rPr>
          <w:rFonts w:cs="David" w:hint="cs"/>
          <w:vertAlign w:val="superscript"/>
          <w:rtl/>
        </w:rPr>
        <w:t>2</w:t>
      </w:r>
      <w:r w:rsidRPr="00932AEA">
        <w:rPr>
          <w:rFonts w:cs="David" w:hint="cs"/>
          <w:rtl/>
        </w:rPr>
        <w:t>. למעשה, אם אותם אנשים במושב זקנים יכולים לברך עדיף שהם יברכו</w:t>
      </w:r>
      <w:r w:rsidRPr="00932AEA">
        <w:rPr>
          <w:rFonts w:cs="David" w:hint="cs"/>
          <w:vertAlign w:val="superscript"/>
          <w:rtl/>
        </w:rPr>
        <w:t>3</w:t>
      </w:r>
      <w:r w:rsidRPr="00932AEA">
        <w:rPr>
          <w:rFonts w:cs="David" w:hint="cs"/>
          <w:rtl/>
        </w:rPr>
        <w:t>. אם הם אינם יכולים לברך מותר לך לברך עבורם</w:t>
      </w:r>
      <w:r w:rsidRPr="00932AEA">
        <w:rPr>
          <w:rFonts w:cs="David" w:hint="cs"/>
          <w:vertAlign w:val="superscript"/>
          <w:rtl/>
        </w:rPr>
        <w:t>4</w:t>
      </w:r>
      <w:r w:rsidRPr="00932AEA">
        <w:rPr>
          <w:rFonts w:cs="David" w:hint="cs"/>
          <w:rtl/>
        </w:rPr>
        <w:t xml:space="preserve">. </w:t>
      </w:r>
      <w:bookmarkEnd w:id="9"/>
    </w:p>
    <w:p w:rsidR="00932AEA" w:rsidRPr="00932AEA" w:rsidRDefault="00932AEA" w:rsidP="00932AEA">
      <w:pPr>
        <w:contextualSpacing/>
        <w:rPr>
          <w:rFonts w:cs="David"/>
          <w:rtl/>
        </w:rPr>
      </w:pPr>
    </w:p>
    <w:p w:rsidR="00932AEA" w:rsidRPr="00932AEA" w:rsidRDefault="00932AEA" w:rsidP="00932AEA">
      <w:pPr>
        <w:contextualSpacing/>
        <w:rPr>
          <w:rFonts w:cs="David"/>
          <w:sz w:val="10"/>
          <w:szCs w:val="10"/>
          <w:rtl/>
        </w:rPr>
      </w:pPr>
      <w:r w:rsidRPr="00932AEA">
        <w:rPr>
          <w:rFonts w:cs="David" w:hint="cs"/>
          <w:sz w:val="10"/>
          <w:szCs w:val="10"/>
          <w:rtl/>
        </w:rPr>
        <w:t>_____________________________________________________</w:t>
      </w:r>
    </w:p>
    <w:p w:rsidR="00932AEA" w:rsidRPr="00932AEA" w:rsidRDefault="00932AEA" w:rsidP="00932AEA">
      <w:pPr>
        <w:contextualSpacing/>
        <w:rPr>
          <w:rFonts w:cs="David"/>
          <w:sz w:val="10"/>
          <w:szCs w:val="10"/>
          <w:rtl/>
        </w:rPr>
      </w:pPr>
    </w:p>
    <w:p w:rsidR="00932AEA" w:rsidRPr="00932AEA" w:rsidRDefault="00932AEA" w:rsidP="00932AEA">
      <w:pPr>
        <w:ind w:left="226" w:hanging="226"/>
        <w:rPr>
          <w:rFonts w:cs="David"/>
          <w:bCs/>
          <w:sz w:val="22"/>
          <w:szCs w:val="22"/>
          <w:rtl/>
        </w:rPr>
      </w:pPr>
      <w:r w:rsidRPr="00932AEA">
        <w:rPr>
          <w:rFonts w:cs="David"/>
          <w:sz w:val="22"/>
          <w:szCs w:val="22"/>
          <w:vertAlign w:val="superscript"/>
        </w:rPr>
        <w:lastRenderedPageBreak/>
        <w:t>1</w:t>
      </w:r>
      <w:r w:rsidRPr="00932AEA">
        <w:rPr>
          <w:rFonts w:cs="David" w:hint="cs"/>
          <w:sz w:val="22"/>
          <w:szCs w:val="22"/>
          <w:rtl/>
        </w:rPr>
        <w:tab/>
        <w:t xml:space="preserve">הלכה פסוקה בחז"ל (ראש </w:t>
      </w:r>
      <w:proofErr w:type="gramStart"/>
      <w:r w:rsidRPr="00932AEA">
        <w:rPr>
          <w:rFonts w:cs="David" w:hint="cs"/>
          <w:sz w:val="22"/>
          <w:szCs w:val="22"/>
          <w:rtl/>
        </w:rPr>
        <w:t xml:space="preserve">השנה </w:t>
      </w:r>
      <w:r w:rsidR="00A732FC">
        <w:rPr>
          <w:rFonts w:cs="David" w:hint="cs"/>
          <w:sz w:val="22"/>
          <w:szCs w:val="22"/>
          <w:rtl/>
        </w:rPr>
        <w:t xml:space="preserve"> </w:t>
      </w:r>
      <w:proofErr w:type="spellStart"/>
      <w:r w:rsidRPr="00932AEA">
        <w:rPr>
          <w:rFonts w:cs="David" w:hint="cs"/>
          <w:sz w:val="22"/>
          <w:szCs w:val="22"/>
          <w:rtl/>
        </w:rPr>
        <w:t>כט</w:t>
      </w:r>
      <w:proofErr w:type="spellEnd"/>
      <w:proofErr w:type="gramEnd"/>
      <w:r w:rsidRPr="00932AEA">
        <w:rPr>
          <w:rFonts w:cs="David" w:hint="cs"/>
          <w:sz w:val="22"/>
          <w:szCs w:val="22"/>
          <w:rtl/>
        </w:rPr>
        <w:t>, א) ש"</w:t>
      </w:r>
      <w:r w:rsidRPr="00932AEA">
        <w:rPr>
          <w:rFonts w:cs="David"/>
          <w:sz w:val="22"/>
          <w:szCs w:val="22"/>
          <w:rtl/>
        </w:rPr>
        <w:t>כל הברכות כולן</w:t>
      </w:r>
      <w:r w:rsidRPr="00932AEA">
        <w:rPr>
          <w:rFonts w:cs="David" w:hint="cs"/>
          <w:sz w:val="22"/>
          <w:szCs w:val="22"/>
          <w:rtl/>
        </w:rPr>
        <w:t xml:space="preserve"> -</w:t>
      </w:r>
      <w:r w:rsidRPr="00932AEA">
        <w:rPr>
          <w:rFonts w:cs="David"/>
          <w:sz w:val="22"/>
          <w:szCs w:val="22"/>
          <w:rtl/>
        </w:rPr>
        <w:t xml:space="preserve"> אף על פי שיצא </w:t>
      </w:r>
      <w:r w:rsidRPr="00932AEA">
        <w:rPr>
          <w:rFonts w:cs="David" w:hint="cs"/>
          <w:sz w:val="22"/>
          <w:szCs w:val="22"/>
          <w:rtl/>
        </w:rPr>
        <w:t xml:space="preserve">- </w:t>
      </w:r>
      <w:r w:rsidRPr="00932AEA">
        <w:rPr>
          <w:rFonts w:cs="David"/>
          <w:sz w:val="22"/>
          <w:szCs w:val="22"/>
          <w:rtl/>
        </w:rPr>
        <w:t>מוציא</w:t>
      </w:r>
      <w:r w:rsidRPr="00932AEA">
        <w:rPr>
          <w:rFonts w:cs="David" w:hint="cs"/>
          <w:sz w:val="22"/>
          <w:szCs w:val="22"/>
          <w:rtl/>
        </w:rPr>
        <w:t>,</w:t>
      </w:r>
      <w:r w:rsidRPr="00932AEA">
        <w:rPr>
          <w:rFonts w:cs="David"/>
          <w:sz w:val="22"/>
          <w:szCs w:val="22"/>
          <w:rtl/>
        </w:rPr>
        <w:t xml:space="preserve"> חוץ מברכת הלחם וברכת היין</w:t>
      </w:r>
      <w:r w:rsidRPr="00932AEA">
        <w:rPr>
          <w:rFonts w:cs="David" w:hint="cs"/>
          <w:sz w:val="22"/>
          <w:szCs w:val="22"/>
          <w:rtl/>
        </w:rPr>
        <w:t>". על כן, אדם שיצא ידי חובת מצוה יכול לברך לאחרים.</w:t>
      </w:r>
    </w:p>
    <w:p w:rsidR="00932AEA" w:rsidRPr="00932AEA" w:rsidRDefault="00932AEA" w:rsidP="00932AEA">
      <w:pPr>
        <w:ind w:left="226"/>
        <w:rPr>
          <w:rFonts w:cs="David"/>
          <w:sz w:val="22"/>
          <w:szCs w:val="22"/>
          <w:rtl/>
        </w:rPr>
      </w:pPr>
      <w:r w:rsidRPr="00932AEA">
        <w:rPr>
          <w:rFonts w:cs="David" w:hint="cs"/>
          <w:sz w:val="22"/>
          <w:szCs w:val="22"/>
          <w:rtl/>
        </w:rPr>
        <w:t xml:space="preserve"> וכך פסק הרמב"ם (הלכות ברכות א, י):</w:t>
      </w:r>
    </w:p>
    <w:p w:rsidR="00932AEA" w:rsidRPr="00932AEA" w:rsidRDefault="00932AEA" w:rsidP="00932AEA">
      <w:pPr>
        <w:ind w:left="226"/>
        <w:rPr>
          <w:rFonts w:cs="David"/>
          <w:sz w:val="22"/>
          <w:szCs w:val="22"/>
          <w:rtl/>
        </w:rPr>
      </w:pPr>
      <w:r w:rsidRPr="00932AEA">
        <w:rPr>
          <w:rFonts w:cs="David"/>
          <w:sz w:val="22"/>
          <w:szCs w:val="22"/>
          <w:rtl/>
        </w:rPr>
        <w:t xml:space="preserve">כל הברכות כולן </w:t>
      </w:r>
      <w:r w:rsidRPr="00932AEA">
        <w:rPr>
          <w:rFonts w:cs="David" w:hint="cs"/>
          <w:sz w:val="22"/>
          <w:szCs w:val="22"/>
          <w:rtl/>
        </w:rPr>
        <w:t xml:space="preserve">- </w:t>
      </w:r>
      <w:r w:rsidRPr="00932AEA">
        <w:rPr>
          <w:rFonts w:cs="David"/>
          <w:sz w:val="22"/>
          <w:szCs w:val="22"/>
          <w:rtl/>
        </w:rPr>
        <w:t>אעפ</w:t>
      </w:r>
      <w:r w:rsidRPr="00932AEA">
        <w:rPr>
          <w:rFonts w:cs="David" w:hint="cs"/>
          <w:sz w:val="22"/>
          <w:szCs w:val="22"/>
          <w:rtl/>
        </w:rPr>
        <w:t>"י</w:t>
      </w:r>
      <w:r w:rsidRPr="00932AEA">
        <w:rPr>
          <w:rFonts w:cs="David"/>
          <w:sz w:val="22"/>
          <w:szCs w:val="22"/>
          <w:rtl/>
        </w:rPr>
        <w:t xml:space="preserve"> שבירך ויצא ידי חובתו </w:t>
      </w:r>
      <w:r w:rsidRPr="00932AEA">
        <w:rPr>
          <w:rFonts w:cs="David" w:hint="cs"/>
          <w:sz w:val="22"/>
          <w:szCs w:val="22"/>
          <w:rtl/>
        </w:rPr>
        <w:t xml:space="preserve">- </w:t>
      </w:r>
      <w:r w:rsidRPr="00932AEA">
        <w:rPr>
          <w:rFonts w:cs="David"/>
          <w:sz w:val="22"/>
          <w:szCs w:val="22"/>
          <w:rtl/>
        </w:rPr>
        <w:t>מותר לו לברך לאחרים שלא יצאו ידי חובתן כדי להוציאן</w:t>
      </w:r>
      <w:r w:rsidRPr="00932AEA">
        <w:rPr>
          <w:rFonts w:cs="David" w:hint="cs"/>
          <w:sz w:val="22"/>
          <w:szCs w:val="22"/>
          <w:rtl/>
        </w:rPr>
        <w:t>.</w:t>
      </w:r>
    </w:p>
    <w:p w:rsidR="00932AEA" w:rsidRPr="00932AEA" w:rsidRDefault="00932AEA" w:rsidP="00932AEA">
      <w:pPr>
        <w:ind w:left="226"/>
        <w:rPr>
          <w:rFonts w:cs="David"/>
          <w:sz w:val="22"/>
          <w:szCs w:val="22"/>
          <w:rtl/>
        </w:rPr>
      </w:pPr>
      <w:r w:rsidRPr="00932AEA">
        <w:rPr>
          <w:rFonts w:cs="David"/>
          <w:sz w:val="22"/>
          <w:szCs w:val="22"/>
          <w:rtl/>
        </w:rPr>
        <w:t xml:space="preserve">חוץ מברכת </w:t>
      </w:r>
      <w:proofErr w:type="spellStart"/>
      <w:r w:rsidRPr="00932AEA">
        <w:rPr>
          <w:rFonts w:cs="David"/>
          <w:sz w:val="22"/>
          <w:szCs w:val="22"/>
          <w:rtl/>
        </w:rPr>
        <w:t>ההנייה</w:t>
      </w:r>
      <w:proofErr w:type="spellEnd"/>
      <w:r w:rsidRPr="00932AEA">
        <w:rPr>
          <w:rFonts w:cs="David" w:hint="cs"/>
          <w:sz w:val="22"/>
          <w:szCs w:val="22"/>
          <w:rtl/>
        </w:rPr>
        <w:t xml:space="preserve"> </w:t>
      </w:r>
      <w:r w:rsidRPr="00932AEA">
        <w:rPr>
          <w:rFonts w:cs="David"/>
          <w:sz w:val="22"/>
          <w:szCs w:val="22"/>
          <w:rtl/>
        </w:rPr>
        <w:t>שאין בה מצוה</w:t>
      </w:r>
      <w:r w:rsidRPr="00932AEA">
        <w:rPr>
          <w:rFonts w:cs="David" w:hint="cs"/>
          <w:sz w:val="22"/>
          <w:szCs w:val="22"/>
          <w:rtl/>
        </w:rPr>
        <w:t xml:space="preserve"> -</w:t>
      </w:r>
      <w:r w:rsidRPr="00932AEA">
        <w:rPr>
          <w:rFonts w:cs="David"/>
          <w:sz w:val="22"/>
          <w:szCs w:val="22"/>
          <w:rtl/>
        </w:rPr>
        <w:t xml:space="preserve"> שאינו מברך לאחרים אלא אם כן נהנה עמהן</w:t>
      </w:r>
      <w:r w:rsidRPr="00932AEA">
        <w:rPr>
          <w:rFonts w:cs="David" w:hint="cs"/>
          <w:sz w:val="22"/>
          <w:szCs w:val="22"/>
          <w:rtl/>
        </w:rPr>
        <w:t>.</w:t>
      </w:r>
    </w:p>
    <w:p w:rsidR="00932AEA" w:rsidRPr="00932AEA" w:rsidRDefault="00932AEA" w:rsidP="00932AEA">
      <w:pPr>
        <w:ind w:left="226"/>
        <w:rPr>
          <w:rFonts w:cs="David"/>
          <w:sz w:val="22"/>
          <w:szCs w:val="22"/>
          <w:rtl/>
        </w:rPr>
      </w:pPr>
      <w:r w:rsidRPr="00932AEA">
        <w:rPr>
          <w:rFonts w:cs="David"/>
          <w:sz w:val="22"/>
          <w:szCs w:val="22"/>
          <w:rtl/>
        </w:rPr>
        <w:t xml:space="preserve">אבל ברכת </w:t>
      </w:r>
      <w:proofErr w:type="spellStart"/>
      <w:r w:rsidRPr="00932AEA">
        <w:rPr>
          <w:rFonts w:cs="David"/>
          <w:sz w:val="22"/>
          <w:szCs w:val="22"/>
          <w:rtl/>
        </w:rPr>
        <w:t>ההנייה</w:t>
      </w:r>
      <w:proofErr w:type="spellEnd"/>
      <w:r w:rsidRPr="00932AEA">
        <w:rPr>
          <w:rFonts w:cs="David"/>
          <w:sz w:val="22"/>
          <w:szCs w:val="22"/>
          <w:rtl/>
        </w:rPr>
        <w:t xml:space="preserve"> שיש בה מצוה</w:t>
      </w:r>
      <w:r w:rsidRPr="00932AEA">
        <w:rPr>
          <w:rFonts w:cs="David" w:hint="cs"/>
          <w:sz w:val="22"/>
          <w:szCs w:val="22"/>
          <w:rtl/>
        </w:rPr>
        <w:t>,</w:t>
      </w:r>
      <w:r w:rsidRPr="00932AEA">
        <w:rPr>
          <w:rFonts w:cs="David"/>
          <w:sz w:val="22"/>
          <w:szCs w:val="22"/>
          <w:rtl/>
        </w:rPr>
        <w:t xml:space="preserve"> כגון</w:t>
      </w:r>
      <w:r w:rsidRPr="00932AEA">
        <w:rPr>
          <w:rFonts w:cs="David" w:hint="cs"/>
          <w:sz w:val="22"/>
          <w:szCs w:val="22"/>
          <w:rtl/>
        </w:rPr>
        <w:t>:</w:t>
      </w:r>
      <w:r w:rsidRPr="00932AEA">
        <w:rPr>
          <w:rFonts w:cs="David"/>
          <w:sz w:val="22"/>
          <w:szCs w:val="22"/>
          <w:rtl/>
        </w:rPr>
        <w:t xml:space="preserve"> אכילת מצה בלילי הפסחים</w:t>
      </w:r>
      <w:r w:rsidRPr="00932AEA">
        <w:rPr>
          <w:rFonts w:cs="David" w:hint="cs"/>
          <w:sz w:val="22"/>
          <w:szCs w:val="22"/>
          <w:rtl/>
        </w:rPr>
        <w:t>,</w:t>
      </w:r>
      <w:r w:rsidRPr="00932AEA">
        <w:rPr>
          <w:rFonts w:cs="David"/>
          <w:sz w:val="22"/>
          <w:szCs w:val="22"/>
          <w:rtl/>
        </w:rPr>
        <w:t xml:space="preserve"> וקידוש היום </w:t>
      </w:r>
      <w:r w:rsidRPr="00932AEA">
        <w:rPr>
          <w:rFonts w:cs="David" w:hint="cs"/>
          <w:sz w:val="22"/>
          <w:szCs w:val="22"/>
          <w:rtl/>
        </w:rPr>
        <w:t xml:space="preserve">- </w:t>
      </w:r>
      <w:r w:rsidRPr="00932AEA">
        <w:rPr>
          <w:rFonts w:cs="David"/>
          <w:sz w:val="22"/>
          <w:szCs w:val="22"/>
          <w:rtl/>
        </w:rPr>
        <w:t xml:space="preserve">הרי זה מברך לאחרים </w:t>
      </w:r>
      <w:proofErr w:type="spellStart"/>
      <w:r w:rsidRPr="00932AEA">
        <w:rPr>
          <w:rFonts w:cs="David"/>
          <w:sz w:val="22"/>
          <w:szCs w:val="22"/>
          <w:rtl/>
        </w:rPr>
        <w:t>ואוכלין</w:t>
      </w:r>
      <w:proofErr w:type="spellEnd"/>
      <w:r w:rsidRPr="00932AEA">
        <w:rPr>
          <w:rFonts w:cs="David"/>
          <w:sz w:val="22"/>
          <w:szCs w:val="22"/>
          <w:rtl/>
        </w:rPr>
        <w:t xml:space="preserve"> ושותים</w:t>
      </w:r>
      <w:r w:rsidRPr="00932AEA">
        <w:rPr>
          <w:rFonts w:cs="David" w:hint="cs"/>
          <w:sz w:val="22"/>
          <w:szCs w:val="22"/>
          <w:rtl/>
        </w:rPr>
        <w:t xml:space="preserve">, </w:t>
      </w:r>
      <w:r w:rsidRPr="00932AEA">
        <w:rPr>
          <w:rFonts w:cs="David"/>
          <w:sz w:val="22"/>
          <w:szCs w:val="22"/>
          <w:rtl/>
        </w:rPr>
        <w:t>אף על פי שאינו אוכל עמהן.</w:t>
      </w:r>
    </w:p>
    <w:p w:rsidR="00932AEA" w:rsidRPr="00932AEA" w:rsidRDefault="00932AEA" w:rsidP="00932AEA">
      <w:pPr>
        <w:ind w:left="226"/>
        <w:rPr>
          <w:rFonts w:cs="David"/>
          <w:sz w:val="22"/>
          <w:szCs w:val="22"/>
          <w:rtl/>
        </w:rPr>
      </w:pPr>
      <w:r w:rsidRPr="00932AEA">
        <w:rPr>
          <w:rFonts w:cs="David" w:hint="cs"/>
          <w:sz w:val="22"/>
          <w:szCs w:val="22"/>
          <w:rtl/>
        </w:rPr>
        <w:t xml:space="preserve">אולם, הרמב"ם (שם יא, י) כותב, שאדם שעושה מצוה לאחרים מברך עבורם על </w:t>
      </w:r>
      <w:proofErr w:type="spellStart"/>
      <w:r w:rsidRPr="00932AEA">
        <w:rPr>
          <w:rFonts w:cs="David" w:hint="cs"/>
          <w:sz w:val="22"/>
          <w:szCs w:val="22"/>
          <w:rtl/>
        </w:rPr>
        <w:t>המצוה</w:t>
      </w:r>
      <w:proofErr w:type="spellEnd"/>
      <w:r w:rsidRPr="00932AEA">
        <w:rPr>
          <w:rFonts w:cs="David" w:hint="cs"/>
          <w:sz w:val="22"/>
          <w:szCs w:val="22"/>
          <w:rtl/>
        </w:rPr>
        <w:t>:</w:t>
      </w:r>
    </w:p>
    <w:p w:rsidR="00932AEA" w:rsidRPr="00932AEA" w:rsidRDefault="00932AEA" w:rsidP="00932AEA">
      <w:pPr>
        <w:ind w:left="226"/>
        <w:rPr>
          <w:rFonts w:cs="David"/>
          <w:sz w:val="22"/>
          <w:szCs w:val="22"/>
          <w:rtl/>
        </w:rPr>
      </w:pPr>
      <w:r w:rsidRPr="00932AEA">
        <w:rPr>
          <w:rFonts w:cs="David"/>
          <w:sz w:val="22"/>
          <w:szCs w:val="22"/>
          <w:rtl/>
        </w:rPr>
        <w:t xml:space="preserve">אחד העושה מצוה לעצמו ואחד העושה אותה לאחרים </w:t>
      </w:r>
      <w:r w:rsidRPr="00932AEA">
        <w:rPr>
          <w:rFonts w:cs="David" w:hint="cs"/>
          <w:sz w:val="22"/>
          <w:szCs w:val="22"/>
          <w:rtl/>
        </w:rPr>
        <w:t xml:space="preserve">- </w:t>
      </w:r>
      <w:r w:rsidRPr="00932AEA">
        <w:rPr>
          <w:rFonts w:cs="David"/>
          <w:sz w:val="22"/>
          <w:szCs w:val="22"/>
          <w:rtl/>
        </w:rPr>
        <w:t>מברך קודם עשייתה</w:t>
      </w:r>
      <w:r w:rsidRPr="00932AEA">
        <w:rPr>
          <w:rFonts w:cs="David" w:hint="cs"/>
          <w:sz w:val="22"/>
          <w:szCs w:val="22"/>
          <w:rtl/>
        </w:rPr>
        <w:t>:</w:t>
      </w:r>
      <w:r w:rsidRPr="00932AEA">
        <w:rPr>
          <w:rFonts w:cs="David"/>
          <w:sz w:val="22"/>
          <w:szCs w:val="22"/>
          <w:rtl/>
        </w:rPr>
        <w:t xml:space="preserve"> </w:t>
      </w:r>
      <w:r w:rsidRPr="00932AEA">
        <w:rPr>
          <w:rFonts w:cs="David" w:hint="cs"/>
          <w:sz w:val="22"/>
          <w:szCs w:val="22"/>
          <w:rtl/>
        </w:rPr>
        <w:t>"</w:t>
      </w:r>
      <w:proofErr w:type="spellStart"/>
      <w:r w:rsidRPr="00932AEA">
        <w:rPr>
          <w:rFonts w:cs="David" w:hint="cs"/>
          <w:sz w:val="22"/>
          <w:szCs w:val="22"/>
          <w:rtl/>
        </w:rPr>
        <w:t>אקב"</w:t>
      </w:r>
      <w:r w:rsidRPr="00932AEA">
        <w:rPr>
          <w:rFonts w:cs="David"/>
          <w:sz w:val="22"/>
          <w:szCs w:val="22"/>
          <w:rtl/>
        </w:rPr>
        <w:t>ו</w:t>
      </w:r>
      <w:proofErr w:type="spellEnd"/>
      <w:r w:rsidRPr="00932AEA">
        <w:rPr>
          <w:rFonts w:cs="David" w:hint="cs"/>
          <w:sz w:val="22"/>
          <w:szCs w:val="22"/>
          <w:rtl/>
        </w:rPr>
        <w:t xml:space="preserve"> </w:t>
      </w:r>
      <w:r w:rsidRPr="00932AEA">
        <w:rPr>
          <w:rFonts w:cs="David"/>
          <w:sz w:val="22"/>
          <w:szCs w:val="22"/>
          <w:rtl/>
        </w:rPr>
        <w:t>לעשות</w:t>
      </w:r>
      <w:r w:rsidRPr="00932AEA">
        <w:rPr>
          <w:rFonts w:cs="David" w:hint="cs"/>
          <w:sz w:val="22"/>
          <w:szCs w:val="22"/>
          <w:rtl/>
        </w:rPr>
        <w:t>...",</w:t>
      </w:r>
      <w:r w:rsidRPr="00932AEA">
        <w:rPr>
          <w:rFonts w:cs="David"/>
          <w:sz w:val="22"/>
          <w:szCs w:val="22"/>
          <w:rtl/>
        </w:rPr>
        <w:t xml:space="preserve"> אבל אינו מברך </w:t>
      </w:r>
      <w:r w:rsidRPr="00932AEA">
        <w:rPr>
          <w:rFonts w:cs="David" w:hint="cs"/>
          <w:sz w:val="22"/>
          <w:szCs w:val="22"/>
          <w:rtl/>
        </w:rPr>
        <w:t>"</w:t>
      </w:r>
      <w:r w:rsidRPr="00932AEA">
        <w:rPr>
          <w:rFonts w:cs="David"/>
          <w:sz w:val="22"/>
          <w:szCs w:val="22"/>
          <w:rtl/>
        </w:rPr>
        <w:t>שהחיינו</w:t>
      </w:r>
      <w:r w:rsidRPr="00932AEA">
        <w:rPr>
          <w:rFonts w:cs="David" w:hint="cs"/>
          <w:sz w:val="22"/>
          <w:szCs w:val="22"/>
          <w:rtl/>
        </w:rPr>
        <w:t>"</w:t>
      </w:r>
      <w:r w:rsidRPr="00932AEA">
        <w:rPr>
          <w:rFonts w:cs="David"/>
          <w:sz w:val="22"/>
          <w:szCs w:val="22"/>
          <w:rtl/>
        </w:rPr>
        <w:t xml:space="preserve"> אלא על מצוה שעושה אותה לעצמו</w:t>
      </w:r>
      <w:r w:rsidRPr="00932AEA">
        <w:rPr>
          <w:rFonts w:cs="David" w:hint="cs"/>
          <w:sz w:val="22"/>
          <w:szCs w:val="22"/>
          <w:rtl/>
        </w:rPr>
        <w:t>...</w:t>
      </w:r>
    </w:p>
    <w:p w:rsidR="00932AEA" w:rsidRPr="00932AEA" w:rsidRDefault="00932AEA" w:rsidP="00932AEA">
      <w:pPr>
        <w:ind w:left="226"/>
        <w:rPr>
          <w:rFonts w:cs="David"/>
          <w:sz w:val="22"/>
          <w:szCs w:val="22"/>
          <w:rtl/>
        </w:rPr>
      </w:pPr>
      <w:r w:rsidRPr="00932AEA">
        <w:rPr>
          <w:rFonts w:cs="David" w:hint="cs"/>
          <w:sz w:val="22"/>
          <w:szCs w:val="22"/>
          <w:rtl/>
        </w:rPr>
        <w:t>שיטת הרמב"ם ברורה לעניין ברכת המצוות. אמנם, יש לעיין למה הרמב"ם חילק בין ברכת "שהחיינו" וברכת המצוות.</w:t>
      </w:r>
    </w:p>
    <w:p w:rsidR="00932AEA" w:rsidRPr="00932AEA" w:rsidRDefault="00932AEA" w:rsidP="00932AEA">
      <w:pPr>
        <w:ind w:left="226"/>
        <w:rPr>
          <w:rFonts w:cs="David"/>
          <w:sz w:val="22"/>
          <w:szCs w:val="22"/>
          <w:rtl/>
        </w:rPr>
      </w:pPr>
      <w:r w:rsidRPr="00932AEA">
        <w:rPr>
          <w:rFonts w:cs="David" w:hint="cs"/>
          <w:sz w:val="22"/>
          <w:szCs w:val="22"/>
          <w:rtl/>
        </w:rPr>
        <w:t>האחרונים הביאו הסברים שונים ויש בכך נפקא מינה:</w:t>
      </w:r>
    </w:p>
    <w:p w:rsidR="00932AEA" w:rsidRPr="00932AEA" w:rsidRDefault="00932AEA" w:rsidP="00932AEA">
      <w:pPr>
        <w:ind w:left="567" w:hanging="341"/>
        <w:rPr>
          <w:rFonts w:cs="David"/>
          <w:sz w:val="22"/>
          <w:szCs w:val="22"/>
          <w:rtl/>
        </w:rPr>
      </w:pPr>
      <w:r w:rsidRPr="00932AEA">
        <w:rPr>
          <w:rFonts w:cs="David" w:hint="cs"/>
          <w:sz w:val="22"/>
          <w:szCs w:val="22"/>
          <w:rtl/>
        </w:rPr>
        <w:t>א.</w:t>
      </w:r>
      <w:r w:rsidRPr="00932AEA">
        <w:rPr>
          <w:rFonts w:cs="David" w:hint="cs"/>
          <w:b/>
          <w:bCs/>
          <w:sz w:val="22"/>
          <w:szCs w:val="22"/>
          <w:rtl/>
        </w:rPr>
        <w:t xml:space="preserve"> </w:t>
      </w:r>
      <w:r w:rsidRPr="00932AEA">
        <w:rPr>
          <w:rFonts w:cs="David" w:hint="cs"/>
          <w:sz w:val="22"/>
          <w:szCs w:val="22"/>
          <w:rtl/>
        </w:rPr>
        <w:tab/>
        <w:t xml:space="preserve">כנסת הגדולה (תקפה, ז) הביא בשם רבו </w:t>
      </w:r>
      <w:proofErr w:type="spellStart"/>
      <w:r w:rsidRPr="00932AEA">
        <w:rPr>
          <w:rFonts w:cs="David" w:hint="cs"/>
          <w:sz w:val="22"/>
          <w:szCs w:val="22"/>
          <w:u w:val="single"/>
          <w:rtl/>
        </w:rPr>
        <w:t>המהרי"ט</w:t>
      </w:r>
      <w:proofErr w:type="spellEnd"/>
      <w:r w:rsidRPr="00932AEA">
        <w:rPr>
          <w:rFonts w:cs="David" w:hint="cs"/>
          <w:sz w:val="22"/>
          <w:szCs w:val="22"/>
          <w:rtl/>
        </w:rPr>
        <w:t xml:space="preserve">, שהרמב"ם התכוון דווקא למצוות בעלות שני מרכיבים: </w:t>
      </w:r>
      <w:r w:rsidRPr="00932AEA">
        <w:rPr>
          <w:rFonts w:cs="David" w:hint="cs"/>
          <w:b/>
          <w:bCs/>
          <w:sz w:val="22"/>
          <w:szCs w:val="22"/>
          <w:rtl/>
        </w:rPr>
        <w:t>עשייה</w:t>
      </w:r>
      <w:r w:rsidRPr="00932AEA">
        <w:rPr>
          <w:rFonts w:cs="David" w:hint="cs"/>
          <w:sz w:val="22"/>
          <w:szCs w:val="22"/>
          <w:rtl/>
        </w:rPr>
        <w:t>, ו</w:t>
      </w:r>
      <w:r w:rsidRPr="00932AEA">
        <w:rPr>
          <w:rFonts w:cs="David" w:hint="cs"/>
          <w:b/>
          <w:bCs/>
          <w:sz w:val="22"/>
          <w:szCs w:val="22"/>
          <w:rtl/>
        </w:rPr>
        <w:t>בעל דבר</w:t>
      </w:r>
      <w:r w:rsidRPr="00932AEA">
        <w:rPr>
          <w:rFonts w:cs="David" w:hint="cs"/>
          <w:sz w:val="22"/>
          <w:szCs w:val="22"/>
          <w:rtl/>
        </w:rPr>
        <w:t>. כגון: עשיית מעקה ומילת בן חברו - במצוות כאלו המקיים יברך ברכת המצוות, אבל ברכת "שהחיינו" יברך בעל הבניין ואבי הבן.</w:t>
      </w:r>
    </w:p>
    <w:p w:rsidR="00932AEA" w:rsidRPr="00932AEA" w:rsidRDefault="00932AEA" w:rsidP="00932AEA">
      <w:pPr>
        <w:ind w:left="567"/>
        <w:rPr>
          <w:rFonts w:cs="David"/>
          <w:b/>
          <w:bCs/>
          <w:sz w:val="22"/>
          <w:szCs w:val="22"/>
          <w:rtl/>
        </w:rPr>
      </w:pPr>
      <w:r w:rsidRPr="00932AEA">
        <w:rPr>
          <w:rFonts w:cs="David" w:hint="cs"/>
          <w:sz w:val="22"/>
          <w:szCs w:val="22"/>
          <w:rtl/>
        </w:rPr>
        <w:t xml:space="preserve">בדברי </w:t>
      </w:r>
      <w:proofErr w:type="spellStart"/>
      <w:r w:rsidRPr="00932AEA">
        <w:rPr>
          <w:rFonts w:cs="David" w:hint="cs"/>
          <w:sz w:val="22"/>
          <w:szCs w:val="22"/>
          <w:rtl/>
        </w:rPr>
        <w:t>הכנה"ג</w:t>
      </w:r>
      <w:proofErr w:type="spellEnd"/>
      <w:r w:rsidRPr="00932AEA">
        <w:rPr>
          <w:rFonts w:cs="David" w:hint="cs"/>
          <w:sz w:val="22"/>
          <w:szCs w:val="22"/>
          <w:rtl/>
        </w:rPr>
        <w:t xml:space="preserve"> עצמם, מצאנו שתי אפשריות להסביר דבריו:</w:t>
      </w:r>
    </w:p>
    <w:p w:rsidR="00932AEA" w:rsidRPr="00932AEA" w:rsidRDefault="00932AEA" w:rsidP="00932AEA">
      <w:pPr>
        <w:ind w:left="709" w:hanging="142"/>
        <w:rPr>
          <w:rFonts w:cs="David"/>
          <w:sz w:val="22"/>
          <w:szCs w:val="22"/>
          <w:rtl/>
        </w:rPr>
      </w:pPr>
      <w:r w:rsidRPr="00932AEA">
        <w:rPr>
          <w:rFonts w:cs="David" w:hint="cs"/>
          <w:sz w:val="22"/>
          <w:szCs w:val="22"/>
          <w:rtl/>
        </w:rPr>
        <w:t xml:space="preserve">• </w:t>
      </w:r>
      <w:r w:rsidRPr="00932AEA">
        <w:rPr>
          <w:rFonts w:cs="David" w:hint="cs"/>
          <w:sz w:val="22"/>
          <w:szCs w:val="22"/>
          <w:rtl/>
        </w:rPr>
        <w:tab/>
        <w:t>מחצית השקל (תקפ"ה, ג) חידד, שכאשר אדם בונה מעקה לחברו, אעפ"י ששייך שיברך על העשייה כיון שהוא נקרא ה"עושה", אולם לא שייך שיברך "שהחיינו", כיון שאינו מקיים את עיקר המצווה, ואינו בר חיוב, ואפילו ירצה לברך "שהחיינו" בתורת שליחות - אינו יכול, משום שאינו בעל גמור על המצווה.</w:t>
      </w:r>
    </w:p>
    <w:p w:rsidR="00932AEA" w:rsidRPr="00932AEA" w:rsidRDefault="00932AEA" w:rsidP="00932AEA">
      <w:pPr>
        <w:ind w:left="709" w:hanging="142"/>
        <w:rPr>
          <w:rFonts w:cs="David"/>
          <w:sz w:val="22"/>
          <w:szCs w:val="22"/>
        </w:rPr>
      </w:pPr>
      <w:r w:rsidRPr="00932AEA">
        <w:rPr>
          <w:rFonts w:cs="David" w:hint="cs"/>
          <w:sz w:val="22"/>
          <w:szCs w:val="22"/>
          <w:rtl/>
        </w:rPr>
        <w:t xml:space="preserve">• </w:t>
      </w:r>
      <w:r w:rsidRPr="00932AEA">
        <w:rPr>
          <w:rFonts w:cs="David" w:hint="cs"/>
          <w:sz w:val="22"/>
          <w:szCs w:val="22"/>
          <w:rtl/>
        </w:rPr>
        <w:tab/>
        <w:t>כתב סופר</w:t>
      </w:r>
      <w:r w:rsidRPr="00932AEA">
        <w:rPr>
          <w:rFonts w:cs="David" w:hint="cs"/>
          <w:b/>
          <w:bCs/>
          <w:sz w:val="22"/>
          <w:szCs w:val="22"/>
          <w:rtl/>
        </w:rPr>
        <w:t xml:space="preserve"> </w:t>
      </w:r>
      <w:r w:rsidRPr="00932AEA">
        <w:rPr>
          <w:rFonts w:cs="David" w:hint="cs"/>
          <w:sz w:val="22"/>
          <w:szCs w:val="22"/>
          <w:rtl/>
        </w:rPr>
        <w:t>(</w:t>
      </w:r>
      <w:proofErr w:type="spellStart"/>
      <w:r w:rsidRPr="00932AEA">
        <w:rPr>
          <w:rFonts w:cs="David" w:hint="cs"/>
          <w:sz w:val="22"/>
          <w:szCs w:val="22"/>
          <w:rtl/>
        </w:rPr>
        <w:t>קנ</w:t>
      </w:r>
      <w:proofErr w:type="spellEnd"/>
      <w:r w:rsidRPr="00932AEA">
        <w:rPr>
          <w:rFonts w:cs="David" w:hint="cs"/>
          <w:sz w:val="22"/>
          <w:szCs w:val="22"/>
          <w:rtl/>
        </w:rPr>
        <w:t>)</w:t>
      </w:r>
      <w:r w:rsidRPr="00932AEA">
        <w:rPr>
          <w:rFonts w:cs="David" w:hint="cs"/>
          <w:b/>
          <w:bCs/>
          <w:sz w:val="22"/>
          <w:szCs w:val="22"/>
          <w:rtl/>
        </w:rPr>
        <w:t xml:space="preserve"> </w:t>
      </w:r>
      <w:r w:rsidRPr="00932AEA">
        <w:rPr>
          <w:rFonts w:cs="David" w:hint="cs"/>
          <w:sz w:val="22"/>
          <w:szCs w:val="22"/>
          <w:rtl/>
        </w:rPr>
        <w:t xml:space="preserve">דחה דברי </w:t>
      </w:r>
      <w:proofErr w:type="spellStart"/>
      <w:r w:rsidRPr="00932AEA">
        <w:rPr>
          <w:rFonts w:cs="David" w:hint="cs"/>
          <w:sz w:val="22"/>
          <w:szCs w:val="22"/>
          <w:rtl/>
        </w:rPr>
        <w:t>המחה"ש</w:t>
      </w:r>
      <w:proofErr w:type="spellEnd"/>
      <w:r w:rsidRPr="00932AEA">
        <w:rPr>
          <w:rFonts w:cs="David" w:hint="cs"/>
          <w:sz w:val="22"/>
          <w:szCs w:val="22"/>
          <w:rtl/>
        </w:rPr>
        <w:t xml:space="preserve"> לגמרי והסביר אחרת את החילוק בדברי </w:t>
      </w:r>
      <w:proofErr w:type="spellStart"/>
      <w:r w:rsidRPr="00932AEA">
        <w:rPr>
          <w:rFonts w:cs="David" w:hint="cs"/>
          <w:sz w:val="22"/>
          <w:szCs w:val="22"/>
          <w:rtl/>
        </w:rPr>
        <w:t>הכנה"ג</w:t>
      </w:r>
      <w:proofErr w:type="spellEnd"/>
      <w:r w:rsidRPr="00932AEA">
        <w:rPr>
          <w:rFonts w:cs="David" w:hint="cs"/>
          <w:sz w:val="22"/>
          <w:szCs w:val="22"/>
          <w:rtl/>
        </w:rPr>
        <w:t>. לדעתו, ודאי עשיית המצווה מתקיימת ע"י "העושה", כיון שיש לו ערבות. אולם, ברכת שהחיינו נתקן על דבר הבא מזמן לזמן, ולפי זה לעושה אין שום שייכות לברכת "שהחיינו", כיון שמצדו אין ייחוד של זמן בקיום המצווה, שהרי הוא יכול לקיים אין סוף פעמים (מוהל יכול למול מאות ילדים בשנה וקבלן יכול לבנות מאות מעקים בשנה...), לפיכך אינו יכול לברך "שהחיינו" כאשר עושה לאחרים.</w:t>
      </w:r>
    </w:p>
    <w:p w:rsidR="00932AEA" w:rsidRPr="00932AEA" w:rsidRDefault="00932AEA" w:rsidP="00932AEA">
      <w:pPr>
        <w:ind w:left="567" w:hanging="341"/>
        <w:rPr>
          <w:rFonts w:cs="David"/>
          <w:sz w:val="22"/>
          <w:szCs w:val="22"/>
          <w:rtl/>
        </w:rPr>
      </w:pPr>
      <w:r w:rsidRPr="00932AEA">
        <w:rPr>
          <w:rFonts w:cs="David" w:hint="cs"/>
          <w:sz w:val="22"/>
          <w:szCs w:val="22"/>
          <w:rtl/>
        </w:rPr>
        <w:t>ב.</w:t>
      </w:r>
      <w:r w:rsidRPr="00932AEA">
        <w:rPr>
          <w:rFonts w:cs="David" w:hint="cs"/>
          <w:b/>
          <w:bCs/>
          <w:sz w:val="22"/>
          <w:szCs w:val="22"/>
          <w:rtl/>
        </w:rPr>
        <w:t xml:space="preserve"> </w:t>
      </w:r>
      <w:r w:rsidRPr="00932AEA">
        <w:rPr>
          <w:rFonts w:cs="David" w:hint="cs"/>
          <w:sz w:val="22"/>
          <w:szCs w:val="22"/>
          <w:rtl/>
        </w:rPr>
        <w:tab/>
        <w:t>יד אפרים (שם):</w:t>
      </w:r>
      <w:r w:rsidRPr="00932AEA">
        <w:rPr>
          <w:rFonts w:cs="David" w:hint="cs"/>
          <w:b/>
          <w:bCs/>
          <w:sz w:val="22"/>
          <w:szCs w:val="22"/>
          <w:rtl/>
        </w:rPr>
        <w:t xml:space="preserve"> </w:t>
      </w:r>
      <w:r w:rsidRPr="00932AEA">
        <w:rPr>
          <w:rFonts w:cs="David" w:hint="cs"/>
          <w:sz w:val="22"/>
          <w:szCs w:val="22"/>
          <w:rtl/>
        </w:rPr>
        <w:t>הרמב"ם אינו בא לחדש חילוק בין סוגי הברכות, וברור שאם בא להוציא את חברו מברך את שתי הברכות. אלא שהרמב"ם בא ללמד דין עצמאי, שבמקרה של עושה מצוה לאחרים היינו חושבים שהוא חייב לברך בעצמו ברכת שהחיינו כיון שעשה מצוה בפועל לכן הרמב"ם בא ללמד אותנו שכיון שהמצווה נעשית לאחרים אינו מברך שהחיינו כיון שאינו עושה זאת לעצמו אלא לאחרים ועל זה לא נתקן שהחיינו.</w:t>
      </w:r>
    </w:p>
    <w:p w:rsidR="00932AEA" w:rsidRPr="00932AEA" w:rsidRDefault="00932AEA" w:rsidP="00932AEA">
      <w:pPr>
        <w:ind w:left="226" w:hanging="226"/>
        <w:rPr>
          <w:rFonts w:cs="David"/>
          <w:sz w:val="22"/>
          <w:szCs w:val="22"/>
          <w:rtl/>
        </w:rPr>
      </w:pPr>
      <w:r w:rsidRPr="00932AEA">
        <w:rPr>
          <w:rFonts w:cs="David"/>
          <w:sz w:val="22"/>
          <w:szCs w:val="22"/>
          <w:vertAlign w:val="superscript"/>
        </w:rPr>
        <w:t>2</w:t>
      </w:r>
      <w:r w:rsidRPr="00932AEA">
        <w:rPr>
          <w:rFonts w:cs="David" w:hint="cs"/>
          <w:sz w:val="22"/>
          <w:szCs w:val="22"/>
          <w:rtl/>
        </w:rPr>
        <w:t xml:space="preserve"> </w:t>
      </w:r>
      <w:r w:rsidRPr="00932AEA">
        <w:rPr>
          <w:rFonts w:cs="David" w:hint="cs"/>
          <w:sz w:val="22"/>
          <w:szCs w:val="22"/>
          <w:rtl/>
        </w:rPr>
        <w:tab/>
      </w:r>
      <w:proofErr w:type="gramStart"/>
      <w:r w:rsidRPr="00932AEA">
        <w:rPr>
          <w:rFonts w:cs="David" w:hint="cs"/>
          <w:sz w:val="22"/>
          <w:szCs w:val="22"/>
          <w:rtl/>
        </w:rPr>
        <w:t>תרומת  הדשן</w:t>
      </w:r>
      <w:proofErr w:type="gramEnd"/>
      <w:r w:rsidRPr="00932AEA">
        <w:rPr>
          <w:rFonts w:cs="David" w:hint="cs"/>
          <w:sz w:val="22"/>
          <w:szCs w:val="22"/>
          <w:rtl/>
        </w:rPr>
        <w:t xml:space="preserve"> (ק"מ) דן במקרה של חולה שצריך לתקוע לו, האם עדיף שהחולה בעצמו יברך או דווקא התוקע?</w:t>
      </w:r>
    </w:p>
    <w:p w:rsidR="00932AEA" w:rsidRPr="00932AEA" w:rsidRDefault="00932AEA" w:rsidP="00932AEA">
      <w:pPr>
        <w:ind w:left="226"/>
        <w:rPr>
          <w:rFonts w:cs="David"/>
          <w:sz w:val="22"/>
          <w:szCs w:val="22"/>
          <w:rtl/>
        </w:rPr>
      </w:pPr>
      <w:r w:rsidRPr="00932AEA">
        <w:rPr>
          <w:rFonts w:cs="David" w:hint="cs"/>
          <w:sz w:val="22"/>
          <w:szCs w:val="22"/>
          <w:rtl/>
        </w:rPr>
        <w:t xml:space="preserve">בתחילה הוא סבור שראוי שהחולה יברך בעצמו, ואין להקשות מתקיעת שופר </w:t>
      </w:r>
      <w:proofErr w:type="spellStart"/>
      <w:r w:rsidRPr="00932AEA">
        <w:rPr>
          <w:rFonts w:cs="David" w:hint="cs"/>
          <w:sz w:val="22"/>
          <w:szCs w:val="22"/>
          <w:rtl/>
        </w:rPr>
        <w:t>בבהי"כ</w:t>
      </w:r>
      <w:proofErr w:type="spellEnd"/>
      <w:r w:rsidRPr="00932AEA">
        <w:rPr>
          <w:rFonts w:cs="David" w:hint="cs"/>
          <w:sz w:val="22"/>
          <w:szCs w:val="22"/>
          <w:rtl/>
        </w:rPr>
        <w:t xml:space="preserve"> משום ששם התוקע והציבור נמצאים באותה רמת חיוב (כי </w:t>
      </w:r>
      <w:proofErr w:type="spellStart"/>
      <w:r w:rsidRPr="00932AEA">
        <w:rPr>
          <w:rFonts w:cs="David" w:hint="cs"/>
          <w:sz w:val="22"/>
          <w:szCs w:val="22"/>
          <w:rtl/>
        </w:rPr>
        <w:t>הש"צ</w:t>
      </w:r>
      <w:proofErr w:type="spellEnd"/>
      <w:r w:rsidRPr="00932AEA">
        <w:rPr>
          <w:rFonts w:cs="David" w:hint="cs"/>
          <w:sz w:val="22"/>
          <w:szCs w:val="22"/>
          <w:rtl/>
        </w:rPr>
        <w:t xml:space="preserve"> עוד לא שמע), ואילו כאן למה לא יברך החייב במצווה מעיקרה, ואדרבה! אין להרבות בברכות שלא לצורך.</w:t>
      </w:r>
    </w:p>
    <w:p w:rsidR="00932AEA" w:rsidRPr="00932AEA" w:rsidRDefault="00932AEA" w:rsidP="00932AEA">
      <w:pPr>
        <w:ind w:left="226"/>
        <w:rPr>
          <w:rFonts w:cs="David"/>
          <w:sz w:val="22"/>
          <w:szCs w:val="22"/>
          <w:rtl/>
        </w:rPr>
      </w:pPr>
      <w:r w:rsidRPr="00932AEA">
        <w:rPr>
          <w:rFonts w:cs="David" w:hint="cs"/>
          <w:sz w:val="22"/>
          <w:szCs w:val="22"/>
          <w:rtl/>
        </w:rPr>
        <w:t>אולם, הוא מסיים, שאעפ"י שמן הדין ראוי לנהוג כך, למעשה לא נוהגים כך ויש לתוקע לברך.</w:t>
      </w:r>
    </w:p>
    <w:p w:rsidR="00932AEA" w:rsidRPr="00932AEA" w:rsidRDefault="00932AEA" w:rsidP="00932AEA">
      <w:pPr>
        <w:ind w:left="226"/>
        <w:rPr>
          <w:rFonts w:cs="David"/>
          <w:sz w:val="22"/>
          <w:szCs w:val="22"/>
          <w:rtl/>
        </w:rPr>
      </w:pPr>
      <w:r w:rsidRPr="00932AEA">
        <w:rPr>
          <w:rFonts w:cs="David" w:hint="cs"/>
          <w:sz w:val="22"/>
          <w:szCs w:val="22"/>
          <w:rtl/>
        </w:rPr>
        <w:t>בדעת הרמב"ם נראה בפשטות, שהתוקע יברך, כיון שלא הביא חילוק בדבר, וכתב כלל, שבכל מקרה שאחר עושה המצווה - מברך העושה ולא בעל המצווה, ורק לעניין "שהחיינו" חילק.</w:t>
      </w:r>
    </w:p>
    <w:p w:rsidR="00932AEA" w:rsidRPr="00932AEA" w:rsidRDefault="00932AEA" w:rsidP="00932AEA">
      <w:pPr>
        <w:ind w:left="226"/>
        <w:rPr>
          <w:rFonts w:cs="David"/>
          <w:sz w:val="22"/>
          <w:szCs w:val="22"/>
        </w:rPr>
      </w:pPr>
      <w:r w:rsidRPr="00932AEA">
        <w:rPr>
          <w:rFonts w:cs="David" w:hint="cs"/>
          <w:sz w:val="22"/>
          <w:szCs w:val="22"/>
          <w:rtl/>
        </w:rPr>
        <w:t>וכן כתב הבית יוסף (</w:t>
      </w:r>
      <w:proofErr w:type="spellStart"/>
      <w:r w:rsidRPr="00932AEA">
        <w:rPr>
          <w:rFonts w:cs="David" w:hint="cs"/>
          <w:sz w:val="22"/>
          <w:szCs w:val="22"/>
          <w:rtl/>
        </w:rPr>
        <w:t>תקפ"ה,ג</w:t>
      </w:r>
      <w:proofErr w:type="spellEnd"/>
      <w:r w:rsidRPr="00932AEA">
        <w:rPr>
          <w:rFonts w:cs="David" w:hint="cs"/>
          <w:sz w:val="22"/>
          <w:szCs w:val="22"/>
          <w:rtl/>
        </w:rPr>
        <w:t xml:space="preserve">) בשם </w:t>
      </w:r>
      <w:proofErr w:type="spellStart"/>
      <w:r w:rsidRPr="00932AEA">
        <w:rPr>
          <w:rFonts w:cs="David" w:hint="cs"/>
          <w:sz w:val="22"/>
          <w:szCs w:val="22"/>
          <w:rtl/>
        </w:rPr>
        <w:t>מהרי"ו</w:t>
      </w:r>
      <w:proofErr w:type="spellEnd"/>
      <w:r w:rsidRPr="00932AEA">
        <w:rPr>
          <w:rFonts w:cs="David" w:hint="cs"/>
          <w:sz w:val="22"/>
          <w:szCs w:val="22"/>
          <w:rtl/>
        </w:rPr>
        <w:t xml:space="preserve">, שלדעת הרמב"ם, מי שכבר יצא ידי חובת תקיעה, ובא לתקוע לאחר - מברך ברכת המצווה. יוצא אפוא, שלמעשה, אין מח' בין הרמב"ם </w:t>
      </w:r>
      <w:proofErr w:type="spellStart"/>
      <w:r w:rsidRPr="00932AEA">
        <w:rPr>
          <w:rFonts w:cs="David" w:hint="cs"/>
          <w:sz w:val="22"/>
          <w:szCs w:val="22"/>
          <w:rtl/>
        </w:rPr>
        <w:t>לתוה"ד</w:t>
      </w:r>
      <w:proofErr w:type="spellEnd"/>
      <w:r w:rsidRPr="00932AEA">
        <w:rPr>
          <w:rFonts w:cs="David" w:hint="cs"/>
          <w:sz w:val="22"/>
          <w:szCs w:val="22"/>
          <w:rtl/>
        </w:rPr>
        <w:t xml:space="preserve">, שניהם מסכימים </w:t>
      </w:r>
      <w:r w:rsidRPr="00932AEA">
        <w:rPr>
          <w:rFonts w:cs="David" w:hint="cs"/>
          <w:b/>
          <w:bCs/>
          <w:sz w:val="22"/>
          <w:szCs w:val="22"/>
          <w:rtl/>
        </w:rPr>
        <w:t>שהתוקע</w:t>
      </w:r>
      <w:r w:rsidRPr="00932AEA">
        <w:rPr>
          <w:rFonts w:cs="David" w:hint="cs"/>
          <w:sz w:val="22"/>
          <w:szCs w:val="22"/>
          <w:rtl/>
        </w:rPr>
        <w:t xml:space="preserve"> יברך.</w:t>
      </w:r>
    </w:p>
    <w:p w:rsidR="00932AEA" w:rsidRPr="00932AEA" w:rsidRDefault="00932AEA" w:rsidP="00932AEA">
      <w:pPr>
        <w:ind w:left="226" w:hanging="226"/>
        <w:rPr>
          <w:rFonts w:cs="David"/>
          <w:sz w:val="22"/>
          <w:szCs w:val="22"/>
          <w:rtl/>
        </w:rPr>
      </w:pPr>
      <w:r w:rsidRPr="00932AEA">
        <w:rPr>
          <w:rFonts w:cs="David"/>
          <w:sz w:val="22"/>
          <w:szCs w:val="22"/>
          <w:vertAlign w:val="superscript"/>
        </w:rPr>
        <w:t>3</w:t>
      </w:r>
      <w:r w:rsidRPr="00932AEA">
        <w:rPr>
          <w:rFonts w:cs="David"/>
          <w:sz w:val="22"/>
          <w:szCs w:val="22"/>
          <w:rtl/>
        </w:rPr>
        <w:t xml:space="preserve"> </w:t>
      </w:r>
      <w:r w:rsidRPr="00932AEA">
        <w:rPr>
          <w:rFonts w:cs="David" w:hint="cs"/>
          <w:sz w:val="22"/>
          <w:szCs w:val="22"/>
          <w:rtl/>
        </w:rPr>
        <w:tab/>
        <w:t xml:space="preserve">מוסיף </w:t>
      </w:r>
      <w:proofErr w:type="spellStart"/>
      <w:r w:rsidRPr="00932AEA">
        <w:rPr>
          <w:rFonts w:cs="David" w:hint="cs"/>
          <w:sz w:val="22"/>
          <w:szCs w:val="22"/>
          <w:rtl/>
        </w:rPr>
        <w:t>הב"י</w:t>
      </w:r>
      <w:proofErr w:type="spellEnd"/>
      <w:r w:rsidRPr="00932AEA">
        <w:rPr>
          <w:rFonts w:cs="David" w:hint="cs"/>
          <w:sz w:val="22"/>
          <w:szCs w:val="22"/>
          <w:rtl/>
        </w:rPr>
        <w:t xml:space="preserve">, </w:t>
      </w:r>
      <w:proofErr w:type="gramStart"/>
      <w:r w:rsidRPr="00932AEA">
        <w:rPr>
          <w:rFonts w:cs="David" w:hint="cs"/>
          <w:sz w:val="22"/>
          <w:szCs w:val="22"/>
          <w:rtl/>
        </w:rPr>
        <w:t xml:space="preserve">שאולי </w:t>
      </w:r>
      <w:r w:rsidR="00A732FC">
        <w:rPr>
          <w:rFonts w:cs="David" w:hint="cs"/>
          <w:sz w:val="22"/>
          <w:szCs w:val="22"/>
          <w:rtl/>
        </w:rPr>
        <w:t xml:space="preserve"> </w:t>
      </w:r>
      <w:r w:rsidRPr="00932AEA">
        <w:rPr>
          <w:rFonts w:cs="David" w:hint="cs"/>
          <w:sz w:val="22"/>
          <w:szCs w:val="22"/>
          <w:rtl/>
        </w:rPr>
        <w:t>גם</w:t>
      </w:r>
      <w:proofErr w:type="gramEnd"/>
      <w:r w:rsidRPr="00932AEA">
        <w:rPr>
          <w:rFonts w:cs="David" w:hint="cs"/>
          <w:sz w:val="22"/>
          <w:szCs w:val="22"/>
          <w:rtl/>
        </w:rPr>
        <w:t xml:space="preserve"> לעניין "שהחיינו" הרמב"ם יודה, שהתוקע יברך, משום שניתן לחלק בין מצוה שעיקרה הוא מעשה (שאין למקיים לברך) למצווה שעיקרה דיבור או קול.</w:t>
      </w:r>
    </w:p>
    <w:p w:rsidR="00932AEA" w:rsidRPr="00932AEA" w:rsidRDefault="00932AEA" w:rsidP="00932AEA">
      <w:pPr>
        <w:ind w:left="226"/>
        <w:rPr>
          <w:rFonts w:cs="David"/>
          <w:sz w:val="22"/>
          <w:szCs w:val="22"/>
          <w:rtl/>
        </w:rPr>
      </w:pPr>
      <w:proofErr w:type="spellStart"/>
      <w:r w:rsidRPr="00932AEA">
        <w:rPr>
          <w:rFonts w:cs="David" w:hint="cs"/>
          <w:sz w:val="22"/>
          <w:szCs w:val="22"/>
          <w:rtl/>
        </w:rPr>
        <w:t>הב"י</w:t>
      </w:r>
      <w:proofErr w:type="spellEnd"/>
      <w:r w:rsidRPr="00932AEA">
        <w:rPr>
          <w:rFonts w:cs="David" w:hint="cs"/>
          <w:sz w:val="22"/>
          <w:szCs w:val="22"/>
          <w:rtl/>
        </w:rPr>
        <w:t xml:space="preserve"> לא כתב דברים אלו </w:t>
      </w:r>
      <w:proofErr w:type="spellStart"/>
      <w:r w:rsidRPr="00932AEA">
        <w:rPr>
          <w:rFonts w:cs="David" w:hint="cs"/>
          <w:sz w:val="22"/>
          <w:szCs w:val="22"/>
          <w:rtl/>
        </w:rPr>
        <w:t>בשו"ע</w:t>
      </w:r>
      <w:proofErr w:type="spellEnd"/>
      <w:r w:rsidRPr="00932AEA">
        <w:rPr>
          <w:rFonts w:cs="David" w:hint="cs"/>
          <w:sz w:val="22"/>
          <w:szCs w:val="22"/>
          <w:rtl/>
        </w:rPr>
        <w:t xml:space="preserve">, </w:t>
      </w:r>
      <w:proofErr w:type="spellStart"/>
      <w:r w:rsidRPr="00932AEA">
        <w:rPr>
          <w:rFonts w:cs="David" w:hint="cs"/>
          <w:sz w:val="22"/>
          <w:szCs w:val="22"/>
          <w:u w:val="single"/>
          <w:rtl/>
        </w:rPr>
        <w:t>והרמ"א</w:t>
      </w:r>
      <w:proofErr w:type="spellEnd"/>
      <w:r w:rsidRPr="00932AEA">
        <w:rPr>
          <w:rFonts w:cs="David" w:hint="cs"/>
          <w:sz w:val="22"/>
          <w:szCs w:val="22"/>
          <w:rtl/>
        </w:rPr>
        <w:t xml:space="preserve"> הוסיפם (תקפ"ה, ג):</w:t>
      </w:r>
    </w:p>
    <w:p w:rsidR="00932AEA" w:rsidRPr="00932AEA" w:rsidRDefault="00932AEA" w:rsidP="00932AEA">
      <w:pPr>
        <w:ind w:left="226"/>
        <w:rPr>
          <w:rFonts w:cs="David"/>
          <w:sz w:val="22"/>
          <w:szCs w:val="22"/>
          <w:rtl/>
        </w:rPr>
      </w:pPr>
      <w:r w:rsidRPr="00932AEA">
        <w:rPr>
          <w:rFonts w:cs="David" w:hint="cs"/>
          <w:sz w:val="22"/>
          <w:szCs w:val="22"/>
          <w:rtl/>
        </w:rPr>
        <w:t>"</w:t>
      </w:r>
      <w:r w:rsidRPr="00932AEA">
        <w:rPr>
          <w:rFonts w:cs="David"/>
          <w:sz w:val="22"/>
          <w:szCs w:val="22"/>
          <w:rtl/>
        </w:rPr>
        <w:t>ואין חילוק בין אם יברך לעצמו, או שכבר יצא ומברך להוציא אחרים</w:t>
      </w:r>
      <w:r w:rsidRPr="00932AEA">
        <w:rPr>
          <w:rFonts w:cs="David" w:hint="cs"/>
          <w:sz w:val="22"/>
          <w:szCs w:val="22"/>
          <w:rtl/>
        </w:rPr>
        <w:t xml:space="preserve"> - </w:t>
      </w:r>
      <w:r w:rsidRPr="00932AEA">
        <w:rPr>
          <w:rFonts w:cs="David"/>
          <w:sz w:val="22"/>
          <w:szCs w:val="22"/>
          <w:rtl/>
        </w:rPr>
        <w:t>אפילו הכי מברך התוקע שתי ברכות הנזכרות</w:t>
      </w:r>
      <w:r w:rsidRPr="00932AEA">
        <w:rPr>
          <w:rFonts w:cs="David" w:hint="cs"/>
          <w:sz w:val="22"/>
          <w:szCs w:val="22"/>
          <w:rtl/>
        </w:rPr>
        <w:t>".</w:t>
      </w:r>
    </w:p>
    <w:p w:rsidR="00932AEA" w:rsidRPr="00932AEA" w:rsidRDefault="00932AEA" w:rsidP="00932AEA">
      <w:pPr>
        <w:ind w:left="226"/>
        <w:rPr>
          <w:rFonts w:cs="David"/>
          <w:sz w:val="22"/>
          <w:szCs w:val="22"/>
          <w:rtl/>
        </w:rPr>
      </w:pPr>
      <w:r w:rsidRPr="00932AEA">
        <w:rPr>
          <w:rFonts w:cs="David" w:hint="cs"/>
          <w:sz w:val="22"/>
          <w:szCs w:val="22"/>
          <w:rtl/>
        </w:rPr>
        <w:t xml:space="preserve">מגן אברהם (ג) מכריע, שאם השומע יודע לברך - עדיף שהוא יברך, וכך משמע מהרבה אחרונים. והזכיר דברי </w:t>
      </w:r>
      <w:proofErr w:type="spellStart"/>
      <w:r w:rsidRPr="00932AEA">
        <w:rPr>
          <w:rFonts w:cs="David" w:hint="cs"/>
          <w:sz w:val="22"/>
          <w:szCs w:val="22"/>
          <w:rtl/>
        </w:rPr>
        <w:t>הכנה"ג</w:t>
      </w:r>
      <w:proofErr w:type="spellEnd"/>
      <w:r w:rsidRPr="00932AEA">
        <w:rPr>
          <w:rFonts w:cs="David" w:hint="cs"/>
          <w:sz w:val="22"/>
          <w:szCs w:val="22"/>
          <w:rtl/>
        </w:rPr>
        <w:t>.</w:t>
      </w:r>
    </w:p>
    <w:p w:rsidR="00932AEA" w:rsidRPr="00932AEA" w:rsidRDefault="00932AEA" w:rsidP="00932AEA">
      <w:pPr>
        <w:ind w:left="226"/>
        <w:rPr>
          <w:rFonts w:cs="David"/>
          <w:sz w:val="22"/>
          <w:szCs w:val="22"/>
          <w:rtl/>
        </w:rPr>
      </w:pPr>
      <w:proofErr w:type="spellStart"/>
      <w:r w:rsidRPr="00932AEA">
        <w:rPr>
          <w:rFonts w:cs="David" w:hint="cs"/>
          <w:sz w:val="22"/>
          <w:szCs w:val="22"/>
          <w:rtl/>
        </w:rPr>
        <w:t>המחה"ש</w:t>
      </w:r>
      <w:proofErr w:type="spellEnd"/>
      <w:r w:rsidRPr="00932AEA">
        <w:rPr>
          <w:rFonts w:cs="David" w:hint="cs"/>
          <w:sz w:val="22"/>
          <w:szCs w:val="22"/>
          <w:rtl/>
        </w:rPr>
        <w:t xml:space="preserve"> מוסיף כפי שיטתו בהסבר </w:t>
      </w:r>
      <w:proofErr w:type="spellStart"/>
      <w:r w:rsidRPr="00932AEA">
        <w:rPr>
          <w:rFonts w:cs="David" w:hint="cs"/>
          <w:sz w:val="22"/>
          <w:szCs w:val="22"/>
          <w:rtl/>
        </w:rPr>
        <w:t>כנה"ג</w:t>
      </w:r>
      <w:proofErr w:type="spellEnd"/>
      <w:r w:rsidRPr="00932AEA">
        <w:rPr>
          <w:rFonts w:cs="David" w:hint="cs"/>
          <w:sz w:val="22"/>
          <w:szCs w:val="22"/>
          <w:rtl/>
        </w:rPr>
        <w:t xml:space="preserve"> (שבעצמו כותב שבדין </w:t>
      </w:r>
      <w:proofErr w:type="spellStart"/>
      <w:r w:rsidRPr="00932AEA">
        <w:rPr>
          <w:rFonts w:cs="David" w:hint="cs"/>
          <w:sz w:val="22"/>
          <w:szCs w:val="22"/>
          <w:rtl/>
        </w:rPr>
        <w:t>תק"ש</w:t>
      </w:r>
      <w:proofErr w:type="spellEnd"/>
      <w:r w:rsidRPr="00932AEA">
        <w:rPr>
          <w:rFonts w:cs="David" w:hint="cs"/>
          <w:sz w:val="22"/>
          <w:szCs w:val="22"/>
          <w:rtl/>
        </w:rPr>
        <w:t xml:space="preserve"> עדיף שיברך השומע), שכיון שהשומע שייך בשני חלקי המצווה - דהיינו עיקר </w:t>
      </w:r>
      <w:proofErr w:type="spellStart"/>
      <w:r w:rsidRPr="00932AEA">
        <w:rPr>
          <w:rFonts w:cs="David" w:hint="cs"/>
          <w:sz w:val="22"/>
          <w:szCs w:val="22"/>
          <w:rtl/>
        </w:rPr>
        <w:t>המצוה</w:t>
      </w:r>
      <w:proofErr w:type="spellEnd"/>
      <w:r w:rsidRPr="00932AEA">
        <w:rPr>
          <w:rFonts w:cs="David" w:hint="cs"/>
          <w:sz w:val="22"/>
          <w:szCs w:val="22"/>
          <w:rtl/>
        </w:rPr>
        <w:t xml:space="preserve"> ובעל הדבר - דברי </w:t>
      </w:r>
      <w:proofErr w:type="spellStart"/>
      <w:r w:rsidRPr="00932AEA">
        <w:rPr>
          <w:rFonts w:cs="David" w:hint="cs"/>
          <w:sz w:val="22"/>
          <w:szCs w:val="22"/>
          <w:rtl/>
        </w:rPr>
        <w:t>המ"א</w:t>
      </w:r>
      <w:proofErr w:type="spellEnd"/>
      <w:r w:rsidRPr="00932AEA">
        <w:rPr>
          <w:rFonts w:cs="David" w:hint="cs"/>
          <w:sz w:val="22"/>
          <w:szCs w:val="22"/>
          <w:rtl/>
        </w:rPr>
        <w:t xml:space="preserve"> נכונים להלכה.</w:t>
      </w:r>
    </w:p>
    <w:p w:rsidR="00932AEA" w:rsidRPr="00932AEA" w:rsidRDefault="00932AEA" w:rsidP="00932AEA">
      <w:pPr>
        <w:ind w:left="226"/>
        <w:rPr>
          <w:rFonts w:cs="David"/>
          <w:sz w:val="22"/>
          <w:szCs w:val="22"/>
          <w:rtl/>
        </w:rPr>
      </w:pPr>
      <w:r w:rsidRPr="00932AEA">
        <w:rPr>
          <w:rFonts w:cs="David" w:hint="cs"/>
          <w:sz w:val="22"/>
          <w:szCs w:val="22"/>
          <w:rtl/>
        </w:rPr>
        <w:t xml:space="preserve">הכתב סופר כפי שהזכרנו, דוחה את דברי </w:t>
      </w:r>
      <w:proofErr w:type="spellStart"/>
      <w:r w:rsidRPr="00932AEA">
        <w:rPr>
          <w:rFonts w:cs="David" w:hint="cs"/>
          <w:sz w:val="22"/>
          <w:szCs w:val="22"/>
          <w:rtl/>
        </w:rPr>
        <w:t>מחה"ש</w:t>
      </w:r>
      <w:proofErr w:type="spellEnd"/>
      <w:r w:rsidRPr="00932AEA">
        <w:rPr>
          <w:rFonts w:cs="David" w:hint="cs"/>
          <w:sz w:val="22"/>
          <w:szCs w:val="22"/>
          <w:rtl/>
        </w:rPr>
        <w:t>, וכותב שניתן לפרש את פשט הרמב"ם כדעת ה"יד אפרים". לפי דבריהם, אם התוקע מוציא את השומע מדין "שומע כעונה" - אין ספק שהשומע יכול לברך את שתי הברכות אף לדעת הרמב"ם.</w:t>
      </w:r>
    </w:p>
    <w:p w:rsidR="00932AEA" w:rsidRPr="00932AEA" w:rsidRDefault="00932AEA" w:rsidP="00932AEA">
      <w:pPr>
        <w:ind w:left="226"/>
        <w:rPr>
          <w:rFonts w:cs="David"/>
          <w:sz w:val="22"/>
          <w:szCs w:val="22"/>
          <w:rtl/>
        </w:rPr>
      </w:pPr>
      <w:r w:rsidRPr="00932AEA">
        <w:rPr>
          <w:rFonts w:cs="David" w:hint="cs"/>
          <w:sz w:val="22"/>
          <w:szCs w:val="22"/>
          <w:rtl/>
        </w:rPr>
        <w:t xml:space="preserve">אולם, </w:t>
      </w:r>
      <w:proofErr w:type="spellStart"/>
      <w:r w:rsidRPr="00932AEA">
        <w:rPr>
          <w:rFonts w:cs="David" w:hint="cs"/>
          <w:sz w:val="22"/>
          <w:szCs w:val="22"/>
          <w:rtl/>
        </w:rPr>
        <w:t>הגר"א</w:t>
      </w:r>
      <w:proofErr w:type="spellEnd"/>
      <w:r w:rsidRPr="00932AEA">
        <w:rPr>
          <w:rFonts w:cs="David" w:hint="cs"/>
          <w:sz w:val="22"/>
          <w:szCs w:val="22"/>
          <w:rtl/>
        </w:rPr>
        <w:t xml:space="preserve"> (שם) והפרי חדש (שם) פסקו כב"י, ואמרו שאין חילוק בין תקיעת שופר לשאר מצוות, ובכל מצב ראוי </w:t>
      </w:r>
      <w:r w:rsidRPr="00932AEA">
        <w:rPr>
          <w:rFonts w:cs="David" w:hint="cs"/>
          <w:b/>
          <w:bCs/>
          <w:sz w:val="22"/>
          <w:szCs w:val="22"/>
          <w:rtl/>
        </w:rPr>
        <w:t xml:space="preserve">שהתוקע </w:t>
      </w:r>
      <w:r w:rsidRPr="00932AEA">
        <w:rPr>
          <w:rFonts w:cs="David" w:hint="cs"/>
          <w:sz w:val="22"/>
          <w:szCs w:val="22"/>
          <w:rtl/>
        </w:rPr>
        <w:t>יברך</w:t>
      </w:r>
    </w:p>
    <w:p w:rsidR="00932AEA" w:rsidRPr="00932AEA" w:rsidRDefault="00932AEA" w:rsidP="00932AEA">
      <w:pPr>
        <w:ind w:left="226"/>
        <w:rPr>
          <w:rFonts w:cs="David"/>
          <w:b/>
          <w:sz w:val="22"/>
          <w:szCs w:val="22"/>
        </w:rPr>
      </w:pPr>
      <w:r w:rsidRPr="00932AEA">
        <w:rPr>
          <w:rFonts w:cs="David" w:hint="cs"/>
          <w:sz w:val="22"/>
          <w:szCs w:val="22"/>
          <w:rtl/>
        </w:rPr>
        <w:t xml:space="preserve">המשנה ברורה (ה) הביא את שתי הדעות, ונראה מדבריו, שאעפ"י שעיקר הדין כב"י - עדיף לעשות </w:t>
      </w:r>
      <w:proofErr w:type="spellStart"/>
      <w:r w:rsidRPr="00932AEA">
        <w:rPr>
          <w:rFonts w:cs="David" w:hint="cs"/>
          <w:sz w:val="22"/>
          <w:szCs w:val="22"/>
          <w:rtl/>
        </w:rPr>
        <w:t>כ</w:t>
      </w:r>
      <w:r w:rsidRPr="00932AEA">
        <w:rPr>
          <w:rFonts w:cs="David" w:hint="cs"/>
          <w:b/>
          <w:bCs/>
          <w:sz w:val="22"/>
          <w:szCs w:val="22"/>
          <w:rtl/>
        </w:rPr>
        <w:t>מ"א</w:t>
      </w:r>
      <w:proofErr w:type="spellEnd"/>
      <w:r w:rsidRPr="00932AEA">
        <w:rPr>
          <w:rFonts w:cs="David" w:hint="cs"/>
          <w:sz w:val="22"/>
          <w:szCs w:val="22"/>
          <w:rtl/>
        </w:rPr>
        <w:t>. (</w:t>
      </w:r>
      <w:r w:rsidRPr="00932AEA">
        <w:rPr>
          <w:rFonts w:cs="David" w:hint="cs"/>
          <w:b/>
          <w:sz w:val="22"/>
          <w:szCs w:val="22"/>
          <w:rtl/>
        </w:rPr>
        <w:t xml:space="preserve">כך הסביר בשו"ת מנחת יצחק ג, נב שהכוונה שבוודאי ראוי לעשות כדעת </w:t>
      </w:r>
      <w:proofErr w:type="spellStart"/>
      <w:r w:rsidRPr="00932AEA">
        <w:rPr>
          <w:rFonts w:cs="David" w:hint="cs"/>
          <w:b/>
          <w:sz w:val="22"/>
          <w:szCs w:val="22"/>
          <w:rtl/>
        </w:rPr>
        <w:t>המ"א</w:t>
      </w:r>
      <w:proofErr w:type="spellEnd"/>
      <w:r w:rsidRPr="00932AEA">
        <w:rPr>
          <w:rFonts w:cs="David" w:hint="cs"/>
          <w:b/>
          <w:sz w:val="22"/>
          <w:szCs w:val="22"/>
          <w:rtl/>
        </w:rPr>
        <w:t xml:space="preserve"> אלא שאין למחות שמי נוהג כך לכתחילה ובזה קצת מיושב </w:t>
      </w:r>
      <w:proofErr w:type="spellStart"/>
      <w:r w:rsidRPr="00932AEA">
        <w:rPr>
          <w:rFonts w:cs="David" w:hint="cs"/>
          <w:b/>
          <w:sz w:val="22"/>
          <w:szCs w:val="22"/>
          <w:rtl/>
        </w:rPr>
        <w:t>קושית</w:t>
      </w:r>
      <w:proofErr w:type="spellEnd"/>
      <w:r w:rsidRPr="00932AEA">
        <w:rPr>
          <w:rFonts w:cs="David" w:hint="cs"/>
          <w:b/>
          <w:sz w:val="22"/>
          <w:szCs w:val="22"/>
          <w:rtl/>
        </w:rPr>
        <w:t xml:space="preserve"> </w:t>
      </w:r>
      <w:proofErr w:type="spellStart"/>
      <w:r w:rsidRPr="00932AEA">
        <w:rPr>
          <w:rFonts w:cs="David" w:hint="cs"/>
          <w:b/>
          <w:sz w:val="22"/>
          <w:szCs w:val="22"/>
          <w:rtl/>
        </w:rPr>
        <w:t>הכה"ח</w:t>
      </w:r>
      <w:proofErr w:type="spellEnd"/>
      <w:r w:rsidRPr="00932AEA">
        <w:rPr>
          <w:rFonts w:cs="David" w:hint="cs"/>
          <w:b/>
          <w:sz w:val="22"/>
          <w:szCs w:val="22"/>
          <w:rtl/>
        </w:rPr>
        <w:t xml:space="preserve"> שתמה למה </w:t>
      </w:r>
      <w:proofErr w:type="spellStart"/>
      <w:r w:rsidRPr="00932AEA">
        <w:rPr>
          <w:rFonts w:cs="David" w:hint="cs"/>
          <w:b/>
          <w:sz w:val="22"/>
          <w:szCs w:val="22"/>
          <w:rtl/>
        </w:rPr>
        <w:t>המ"ב</w:t>
      </w:r>
      <w:proofErr w:type="spellEnd"/>
      <w:r w:rsidRPr="00932AEA">
        <w:rPr>
          <w:rFonts w:cs="David" w:hint="cs"/>
          <w:b/>
          <w:sz w:val="22"/>
          <w:szCs w:val="22"/>
          <w:rtl/>
        </w:rPr>
        <w:t xml:space="preserve"> פסק כנגד רוב האחרונים והלך בדרכו של </w:t>
      </w:r>
      <w:proofErr w:type="spellStart"/>
      <w:r w:rsidRPr="00932AEA">
        <w:rPr>
          <w:rFonts w:cs="David" w:hint="cs"/>
          <w:b/>
          <w:sz w:val="22"/>
          <w:szCs w:val="22"/>
          <w:rtl/>
        </w:rPr>
        <w:t>הגר"א</w:t>
      </w:r>
      <w:proofErr w:type="spellEnd"/>
      <w:r w:rsidRPr="00932AEA">
        <w:rPr>
          <w:rFonts w:cs="David" w:hint="cs"/>
          <w:b/>
          <w:sz w:val="22"/>
          <w:szCs w:val="22"/>
          <w:rtl/>
        </w:rPr>
        <w:t xml:space="preserve">) </w:t>
      </w:r>
      <w:r w:rsidRPr="00932AEA">
        <w:rPr>
          <w:rFonts w:cs="David" w:hint="cs"/>
          <w:sz w:val="22"/>
          <w:szCs w:val="22"/>
          <w:rtl/>
        </w:rPr>
        <w:t>הרב עובדיה יוסף (</w:t>
      </w:r>
      <w:proofErr w:type="spellStart"/>
      <w:r w:rsidRPr="00932AEA">
        <w:rPr>
          <w:rFonts w:cs="David" w:hint="cs"/>
          <w:sz w:val="22"/>
          <w:szCs w:val="22"/>
          <w:rtl/>
        </w:rPr>
        <w:t>חזו"ע</w:t>
      </w:r>
      <w:proofErr w:type="spellEnd"/>
      <w:r w:rsidRPr="00932AEA">
        <w:rPr>
          <w:rFonts w:cs="David" w:hint="cs"/>
          <w:sz w:val="22"/>
          <w:szCs w:val="22"/>
          <w:rtl/>
        </w:rPr>
        <w:t xml:space="preserve"> </w:t>
      </w:r>
      <w:proofErr w:type="spellStart"/>
      <w:r w:rsidRPr="00932AEA">
        <w:rPr>
          <w:rFonts w:cs="David" w:hint="cs"/>
          <w:sz w:val="22"/>
          <w:szCs w:val="22"/>
          <w:rtl/>
        </w:rPr>
        <w:t>קטו</w:t>
      </w:r>
      <w:proofErr w:type="spellEnd"/>
      <w:r w:rsidRPr="00932AEA">
        <w:rPr>
          <w:rFonts w:cs="David" w:hint="cs"/>
          <w:sz w:val="22"/>
          <w:szCs w:val="22"/>
          <w:rtl/>
        </w:rPr>
        <w:t xml:space="preserve">) הכריע </w:t>
      </w:r>
      <w:proofErr w:type="spellStart"/>
      <w:r w:rsidRPr="00932AEA">
        <w:rPr>
          <w:rFonts w:cs="David" w:hint="cs"/>
          <w:sz w:val="22"/>
          <w:szCs w:val="22"/>
          <w:rtl/>
        </w:rPr>
        <w:t>כגר"א</w:t>
      </w:r>
      <w:proofErr w:type="spellEnd"/>
      <w:r w:rsidRPr="00932AEA">
        <w:rPr>
          <w:rFonts w:cs="David" w:hint="cs"/>
          <w:sz w:val="22"/>
          <w:szCs w:val="22"/>
          <w:rtl/>
        </w:rPr>
        <w:t xml:space="preserve"> </w:t>
      </w:r>
      <w:proofErr w:type="spellStart"/>
      <w:r w:rsidRPr="00932AEA">
        <w:rPr>
          <w:rFonts w:cs="David" w:hint="cs"/>
          <w:sz w:val="22"/>
          <w:szCs w:val="22"/>
          <w:rtl/>
        </w:rPr>
        <w:t>ודעימיה</w:t>
      </w:r>
      <w:proofErr w:type="spellEnd"/>
      <w:r w:rsidRPr="00932AEA">
        <w:rPr>
          <w:rFonts w:cs="David" w:hint="cs"/>
          <w:sz w:val="22"/>
          <w:szCs w:val="22"/>
          <w:rtl/>
        </w:rPr>
        <w:t xml:space="preserve"> משום שכך פסקו הרבה אחרונים.</w:t>
      </w:r>
      <w:r w:rsidRPr="00932AEA">
        <w:rPr>
          <w:rFonts w:cs="David" w:hint="cs"/>
          <w:b/>
          <w:sz w:val="22"/>
          <w:szCs w:val="22"/>
          <w:rtl/>
        </w:rPr>
        <w:t xml:space="preserve"> המנהג המקובל הוא כדעת המשנה ברורה ומגן אברהם. </w:t>
      </w:r>
    </w:p>
    <w:p w:rsidR="00932AEA" w:rsidRDefault="00932AEA" w:rsidP="00932AEA">
      <w:pPr>
        <w:ind w:left="226" w:hanging="226"/>
        <w:rPr>
          <w:rFonts w:cs="David"/>
          <w:sz w:val="20"/>
          <w:szCs w:val="18"/>
          <w:rtl/>
        </w:rPr>
      </w:pPr>
      <w:r w:rsidRPr="00932AEA">
        <w:rPr>
          <w:rFonts w:cs="David"/>
          <w:sz w:val="22"/>
          <w:szCs w:val="22"/>
          <w:vertAlign w:val="superscript"/>
        </w:rPr>
        <w:t>4</w:t>
      </w:r>
      <w:r w:rsidRPr="00932AEA">
        <w:rPr>
          <w:rFonts w:cs="David"/>
          <w:sz w:val="22"/>
          <w:szCs w:val="22"/>
          <w:rtl/>
        </w:rPr>
        <w:t xml:space="preserve"> </w:t>
      </w:r>
      <w:r w:rsidRPr="00932AEA">
        <w:rPr>
          <w:rFonts w:cs="David" w:hint="cs"/>
          <w:sz w:val="22"/>
          <w:szCs w:val="22"/>
          <w:rtl/>
        </w:rPr>
        <w:tab/>
        <w:t xml:space="preserve">כנ"ל ראוי להזכיר שמי שעתיד לתקוע בכמה בתי כנסת, כתבו </w:t>
      </w:r>
      <w:proofErr w:type="gramStart"/>
      <w:r w:rsidRPr="00932AEA">
        <w:rPr>
          <w:rFonts w:cs="David" w:hint="cs"/>
          <w:sz w:val="22"/>
          <w:szCs w:val="22"/>
          <w:rtl/>
        </w:rPr>
        <w:t xml:space="preserve">הפוסקים </w:t>
      </w:r>
      <w:r w:rsidR="00A732FC">
        <w:rPr>
          <w:rFonts w:cs="David" w:hint="cs"/>
          <w:sz w:val="22"/>
          <w:szCs w:val="22"/>
          <w:rtl/>
        </w:rPr>
        <w:t xml:space="preserve"> </w:t>
      </w:r>
      <w:r w:rsidRPr="00932AEA">
        <w:rPr>
          <w:rFonts w:cs="David" w:hint="cs"/>
          <w:sz w:val="22"/>
          <w:szCs w:val="22"/>
          <w:rtl/>
        </w:rPr>
        <w:t>(</w:t>
      </w:r>
      <w:proofErr w:type="gramEnd"/>
      <w:r w:rsidRPr="00932AEA">
        <w:rPr>
          <w:rFonts w:cs="David" w:hint="cs"/>
          <w:sz w:val="22"/>
          <w:szCs w:val="22"/>
          <w:rtl/>
        </w:rPr>
        <w:t xml:space="preserve">מטה אפרים, תקפה שם) שיש לו לכוון לצאת ידי חובה בתקיעה הראשונה. אולם, יש שחששו לדעת </w:t>
      </w:r>
      <w:proofErr w:type="spellStart"/>
      <w:r w:rsidRPr="00932AEA">
        <w:rPr>
          <w:rFonts w:cs="David" w:hint="cs"/>
          <w:sz w:val="22"/>
          <w:szCs w:val="22"/>
          <w:rtl/>
        </w:rPr>
        <w:t>בה"ג</w:t>
      </w:r>
      <w:proofErr w:type="spellEnd"/>
      <w:r w:rsidRPr="00932AEA">
        <w:rPr>
          <w:rFonts w:cs="David" w:hint="cs"/>
          <w:sz w:val="22"/>
          <w:szCs w:val="22"/>
          <w:rtl/>
        </w:rPr>
        <w:t xml:space="preserve">, שלא אומרים "שיצא מוציא" </w:t>
      </w:r>
      <w:proofErr w:type="spellStart"/>
      <w:r w:rsidRPr="00932AEA">
        <w:rPr>
          <w:rFonts w:cs="David" w:hint="cs"/>
          <w:sz w:val="22"/>
          <w:szCs w:val="22"/>
          <w:rtl/>
        </w:rPr>
        <w:t>במצוה</w:t>
      </w:r>
      <w:proofErr w:type="spellEnd"/>
      <w:r w:rsidRPr="00932AEA">
        <w:rPr>
          <w:rFonts w:cs="David" w:hint="cs"/>
          <w:sz w:val="22"/>
          <w:szCs w:val="22"/>
          <w:rtl/>
        </w:rPr>
        <w:t xml:space="preserve"> דאו', ולכן יכוון לצאת בתקיעות האחרונות (אלף למגן). למעשה לא נהגו לחשוש דעת </w:t>
      </w:r>
      <w:proofErr w:type="spellStart"/>
      <w:r w:rsidRPr="00932AEA">
        <w:rPr>
          <w:rFonts w:cs="David" w:hint="cs"/>
          <w:sz w:val="22"/>
          <w:szCs w:val="22"/>
          <w:rtl/>
        </w:rPr>
        <w:t>בה"ג</w:t>
      </w:r>
      <w:proofErr w:type="spellEnd"/>
      <w:r w:rsidRPr="00932AEA">
        <w:rPr>
          <w:rFonts w:cs="David" w:hint="cs"/>
          <w:sz w:val="22"/>
          <w:szCs w:val="22"/>
          <w:rtl/>
        </w:rPr>
        <w:t>.</w:t>
      </w:r>
    </w:p>
    <w:p w:rsidR="00932AEA" w:rsidRPr="00932AEA" w:rsidRDefault="00932AEA" w:rsidP="00932AEA">
      <w:pPr>
        <w:ind w:left="226" w:hanging="226"/>
        <w:rPr>
          <w:rFonts w:cs="David"/>
          <w:sz w:val="20"/>
          <w:szCs w:val="18"/>
          <w:rtl/>
        </w:rPr>
      </w:pPr>
    </w:p>
    <w:p w:rsidR="003F287E" w:rsidRPr="006E04CC" w:rsidRDefault="003F287E" w:rsidP="006E04CC">
      <w:pPr>
        <w:contextualSpacing/>
        <w:rPr>
          <w:rFonts w:cs="David"/>
          <w:rtl/>
          <w:lang w:val="x-none"/>
        </w:rPr>
      </w:pPr>
    </w:p>
    <w:p w:rsidR="001820B7" w:rsidRPr="00A732FC" w:rsidRDefault="001820B7" w:rsidP="003E3AB2">
      <w:pPr>
        <w:ind w:left="3402"/>
        <w:contextualSpacing/>
        <w:jc w:val="center"/>
        <w:rPr>
          <w:rFonts w:cs="David"/>
          <w:sz w:val="26"/>
          <w:szCs w:val="26"/>
          <w:rtl/>
          <w:lang w:eastAsia="he-IL"/>
        </w:rPr>
      </w:pPr>
      <w:r w:rsidRPr="00A732FC">
        <w:rPr>
          <w:rFonts w:cs="David"/>
          <w:sz w:val="26"/>
          <w:szCs w:val="26"/>
          <w:rtl/>
          <w:lang w:eastAsia="he-IL"/>
        </w:rPr>
        <w:t>בשם צוות המשיבים ובברכת התורה,</w:t>
      </w:r>
    </w:p>
    <w:p w:rsidR="001820B7" w:rsidRPr="00A732FC" w:rsidRDefault="001820B7" w:rsidP="003E3AB2">
      <w:pPr>
        <w:ind w:left="3402"/>
        <w:contextualSpacing/>
        <w:jc w:val="center"/>
        <w:rPr>
          <w:rFonts w:cs="David"/>
          <w:sz w:val="26"/>
          <w:szCs w:val="26"/>
          <w:rtl/>
          <w:lang w:eastAsia="he-IL"/>
        </w:rPr>
      </w:pPr>
    </w:p>
    <w:p w:rsidR="001820B7" w:rsidRPr="00A732FC" w:rsidRDefault="001820B7" w:rsidP="003E3AB2">
      <w:pPr>
        <w:keepNext/>
        <w:ind w:left="3402"/>
        <w:contextualSpacing/>
        <w:jc w:val="center"/>
        <w:outlineLvl w:val="1"/>
        <w:rPr>
          <w:rFonts w:cs="David"/>
          <w:noProof/>
          <w:sz w:val="26"/>
          <w:szCs w:val="26"/>
          <w:rtl/>
          <w:lang w:eastAsia="he-IL"/>
        </w:rPr>
      </w:pPr>
      <w:r w:rsidRPr="00A732FC">
        <w:rPr>
          <w:rFonts w:cs="David"/>
          <w:noProof/>
          <w:sz w:val="26"/>
          <w:szCs w:val="26"/>
          <w:rtl/>
          <w:lang w:eastAsia="he-IL"/>
        </w:rPr>
        <w:t>הרב משה ארנרייך          הרב יוסף כרמל</w:t>
      </w:r>
    </w:p>
    <w:p w:rsidR="001820B7" w:rsidRPr="00A732FC" w:rsidRDefault="001820B7" w:rsidP="003E3AB2">
      <w:pPr>
        <w:ind w:left="3402"/>
        <w:contextualSpacing/>
        <w:jc w:val="center"/>
        <w:rPr>
          <w:rFonts w:cs="David"/>
          <w:sz w:val="26"/>
          <w:szCs w:val="26"/>
          <w:rtl/>
          <w:lang w:eastAsia="he-IL"/>
        </w:rPr>
      </w:pPr>
      <w:r w:rsidRPr="00A732FC">
        <w:rPr>
          <w:rFonts w:cs="David"/>
          <w:sz w:val="26"/>
          <w:szCs w:val="26"/>
          <w:rtl/>
          <w:lang w:eastAsia="he-IL"/>
        </w:rPr>
        <w:t>ראשי הכולל</w:t>
      </w:r>
    </w:p>
    <w:p w:rsidR="001820B7" w:rsidRPr="00A732FC" w:rsidRDefault="001820B7" w:rsidP="003E3AB2">
      <w:pPr>
        <w:contextualSpacing/>
        <w:jc w:val="both"/>
        <w:rPr>
          <w:rFonts w:cs="David"/>
          <w:u w:val="single"/>
          <w:rtl/>
          <w:lang w:eastAsia="he-IL"/>
        </w:rPr>
      </w:pPr>
      <w:r w:rsidRPr="00A732FC">
        <w:rPr>
          <w:rFonts w:cs="David"/>
          <w:u w:val="single"/>
          <w:rtl/>
          <w:lang w:eastAsia="he-IL"/>
        </w:rPr>
        <w:t>חברי הועדה המייעצת:</w:t>
      </w:r>
    </w:p>
    <w:p w:rsidR="001820B7" w:rsidRPr="00A732FC" w:rsidRDefault="001820B7" w:rsidP="003E3AB2">
      <w:pPr>
        <w:contextualSpacing/>
        <w:jc w:val="both"/>
        <w:rPr>
          <w:rFonts w:cs="David"/>
          <w:rtl/>
          <w:lang w:eastAsia="he-IL"/>
        </w:rPr>
      </w:pPr>
      <w:r w:rsidRPr="00A732FC">
        <w:rPr>
          <w:rFonts w:cs="David"/>
          <w:rtl/>
          <w:lang w:eastAsia="he-IL"/>
        </w:rPr>
        <w:t>הרב זלמן נחמיה גולדברג</w:t>
      </w:r>
    </w:p>
    <w:p w:rsidR="001820B7" w:rsidRPr="00A732FC" w:rsidRDefault="001820B7" w:rsidP="003E3AB2">
      <w:pPr>
        <w:contextualSpacing/>
        <w:jc w:val="both"/>
        <w:rPr>
          <w:rFonts w:cs="David"/>
          <w:rtl/>
          <w:lang w:eastAsia="he-IL"/>
        </w:rPr>
      </w:pPr>
      <w:r w:rsidRPr="00A732FC">
        <w:rPr>
          <w:rFonts w:cs="David"/>
          <w:rtl/>
          <w:lang w:eastAsia="he-IL"/>
        </w:rPr>
        <w:t>הרב נחום אליעזר רבינוביץ</w:t>
      </w:r>
    </w:p>
    <w:p w:rsidR="00C54C0B" w:rsidRPr="00A732FC" w:rsidRDefault="001820B7" w:rsidP="006139E5">
      <w:pPr>
        <w:contextualSpacing/>
        <w:jc w:val="both"/>
        <w:rPr>
          <w:rFonts w:cs="David"/>
          <w:rtl/>
          <w:lang w:eastAsia="he-IL"/>
        </w:rPr>
      </w:pPr>
      <w:r w:rsidRPr="00A732FC">
        <w:rPr>
          <w:rFonts w:cs="David"/>
          <w:rtl/>
          <w:lang w:eastAsia="he-IL"/>
        </w:rPr>
        <w:t>הרב ישראל רוזן</w:t>
      </w:r>
    </w:p>
    <w:p w:rsidR="001820B7" w:rsidRPr="00E03DEC" w:rsidRDefault="001820B7" w:rsidP="00A732FC">
      <w:pPr>
        <w:ind w:left="567" w:right="851"/>
        <w:contextualSpacing/>
        <w:jc w:val="center"/>
        <w:rPr>
          <w:rFonts w:cs="David"/>
          <w:color w:val="0070C0"/>
          <w:sz w:val="12"/>
          <w:szCs w:val="12"/>
          <w:rtl/>
        </w:rPr>
      </w:pPr>
      <w:r>
        <w:rPr>
          <w:rFonts w:cs="David" w:hint="cs"/>
          <w:color w:val="0070C0"/>
          <w:sz w:val="12"/>
          <w:szCs w:val="12"/>
          <w:rtl/>
        </w:rPr>
        <w:t>---------</w:t>
      </w:r>
      <w:r w:rsidR="006139E5">
        <w:rPr>
          <w:rFonts w:cs="David" w:hint="cs"/>
          <w:color w:val="0070C0"/>
          <w:sz w:val="12"/>
          <w:szCs w:val="12"/>
          <w:rtl/>
        </w:rPr>
        <w:t>--</w:t>
      </w:r>
      <w:r>
        <w:rPr>
          <w:rFonts w:cs="David" w:hint="cs"/>
          <w:color w:val="0070C0"/>
          <w:sz w:val="12"/>
          <w:szCs w:val="12"/>
          <w:rtl/>
        </w:rPr>
        <w:t>-----------------</w:t>
      </w:r>
      <w:r w:rsidR="00A732FC">
        <w:rPr>
          <w:rFonts w:cs="David" w:hint="cs"/>
          <w:color w:val="0070C0"/>
          <w:sz w:val="12"/>
          <w:szCs w:val="12"/>
          <w:rtl/>
        </w:rPr>
        <w:t>-----------------</w:t>
      </w:r>
      <w:r>
        <w:rPr>
          <w:rFonts w:cs="David"/>
          <w:color w:val="0070C0"/>
          <w:sz w:val="12"/>
          <w:szCs w:val="12"/>
          <w:rtl/>
        </w:rPr>
        <w:t>-------------</w:t>
      </w:r>
    </w:p>
    <w:p w:rsidR="00A732FC" w:rsidRDefault="001820B7" w:rsidP="006139E5">
      <w:pPr>
        <w:ind w:left="567" w:right="851"/>
        <w:contextualSpacing/>
        <w:jc w:val="center"/>
        <w:rPr>
          <w:rFonts w:cs="David"/>
          <w:color w:val="0070C0"/>
          <w:rtl/>
        </w:rPr>
      </w:pPr>
      <w:r w:rsidRPr="00307AE1">
        <w:rPr>
          <w:rFonts w:cs="David"/>
          <w:color w:val="0070C0"/>
          <w:sz w:val="20"/>
          <w:szCs w:val="20"/>
          <w:rtl/>
        </w:rPr>
        <w:t>מתפללים לרפואת</w:t>
      </w:r>
      <w:r w:rsidRPr="00307AE1">
        <w:rPr>
          <w:rFonts w:cs="David" w:hint="cs"/>
          <w:color w:val="0070C0"/>
          <w:sz w:val="20"/>
          <w:szCs w:val="20"/>
          <w:rtl/>
        </w:rPr>
        <w:t>ם</w:t>
      </w:r>
      <w:r w:rsidRPr="00307AE1">
        <w:rPr>
          <w:rFonts w:cs="David"/>
          <w:color w:val="0070C0"/>
          <w:sz w:val="20"/>
          <w:szCs w:val="20"/>
          <w:rtl/>
        </w:rPr>
        <w:t xml:space="preserve"> השלימה של</w:t>
      </w:r>
      <w:r w:rsidRPr="00D4664B">
        <w:rPr>
          <w:rFonts w:cs="David"/>
          <w:color w:val="0070C0"/>
          <w:rtl/>
        </w:rPr>
        <w:t xml:space="preserve"> </w:t>
      </w:r>
    </w:p>
    <w:p w:rsidR="00A732FC" w:rsidRDefault="001820B7" w:rsidP="006139E5">
      <w:pPr>
        <w:ind w:left="567" w:right="851"/>
        <w:contextualSpacing/>
        <w:jc w:val="center"/>
        <w:rPr>
          <w:rFonts w:cs="David"/>
          <w:b/>
          <w:bCs/>
          <w:color w:val="0070C0"/>
          <w:sz w:val="22"/>
          <w:szCs w:val="22"/>
          <w:rtl/>
        </w:rPr>
      </w:pPr>
      <w:r w:rsidRPr="00307AE1">
        <w:rPr>
          <w:rFonts w:cs="David" w:hint="cs"/>
          <w:b/>
          <w:bCs/>
          <w:color w:val="0070C0"/>
          <w:sz w:val="22"/>
          <w:szCs w:val="22"/>
          <w:rtl/>
        </w:rPr>
        <w:t xml:space="preserve">אלחנן בן עדינה </w:t>
      </w:r>
    </w:p>
    <w:p w:rsidR="00A732FC" w:rsidRDefault="001820B7" w:rsidP="006139E5">
      <w:pPr>
        <w:ind w:left="567" w:right="851"/>
        <w:contextualSpacing/>
        <w:jc w:val="center"/>
        <w:rPr>
          <w:rFonts w:cs="David"/>
          <w:color w:val="0070C0"/>
          <w:sz w:val="20"/>
          <w:szCs w:val="20"/>
          <w:rtl/>
        </w:rPr>
      </w:pPr>
      <w:r w:rsidRPr="00307AE1">
        <w:rPr>
          <w:rFonts w:cs="David"/>
          <w:b/>
          <w:bCs/>
          <w:color w:val="0070C0"/>
          <w:sz w:val="22"/>
          <w:szCs w:val="22"/>
          <w:rtl/>
        </w:rPr>
        <w:t>אורית בת מרים</w:t>
      </w:r>
      <w:r w:rsidRPr="00D4664B">
        <w:rPr>
          <w:rFonts w:cs="David"/>
          <w:color w:val="0070C0"/>
          <w:rtl/>
        </w:rPr>
        <w:t xml:space="preserve"> </w:t>
      </w:r>
    </w:p>
    <w:p w:rsidR="001820B7" w:rsidRPr="00D4664B" w:rsidRDefault="001820B7" w:rsidP="006139E5">
      <w:pPr>
        <w:ind w:left="567" w:right="851"/>
        <w:contextualSpacing/>
        <w:jc w:val="center"/>
        <w:rPr>
          <w:rFonts w:cs="David"/>
          <w:color w:val="0070C0"/>
          <w:rtl/>
        </w:rPr>
      </w:pPr>
      <w:r w:rsidRPr="00307AE1">
        <w:rPr>
          <w:rFonts w:cs="David"/>
          <w:color w:val="0070C0"/>
          <w:sz w:val="20"/>
          <w:szCs w:val="20"/>
          <w:rtl/>
        </w:rPr>
        <w:t>בתוך שאר חולי עם ישראל</w:t>
      </w:r>
    </w:p>
    <w:p w:rsidR="00A732FC" w:rsidRPr="00E03DEC" w:rsidRDefault="00A732FC" w:rsidP="00A732FC">
      <w:pPr>
        <w:ind w:left="567" w:right="851"/>
        <w:contextualSpacing/>
        <w:jc w:val="center"/>
        <w:rPr>
          <w:rFonts w:cs="David"/>
          <w:color w:val="0070C0"/>
          <w:sz w:val="12"/>
          <w:szCs w:val="12"/>
          <w:rtl/>
        </w:rPr>
      </w:pPr>
      <w:r>
        <w:rPr>
          <w:rFonts w:cs="David" w:hint="cs"/>
          <w:color w:val="0070C0"/>
          <w:sz w:val="12"/>
          <w:szCs w:val="12"/>
          <w:rtl/>
        </w:rPr>
        <w:t>---------------------------------------------</w:t>
      </w:r>
      <w:r>
        <w:rPr>
          <w:rFonts w:cs="David"/>
          <w:color w:val="0070C0"/>
          <w:sz w:val="12"/>
          <w:szCs w:val="12"/>
          <w:rtl/>
        </w:rPr>
        <w:t>-------------</w:t>
      </w:r>
    </w:p>
    <w:p w:rsidR="00FA288F" w:rsidRDefault="00FA288F" w:rsidP="00A732FC">
      <w:pPr>
        <w:ind w:left="567" w:right="851"/>
        <w:contextualSpacing/>
        <w:jc w:val="center"/>
        <w:rPr>
          <w:rFonts w:cs="David"/>
          <w:color w:val="0070C0"/>
          <w:sz w:val="12"/>
          <w:szCs w:val="12"/>
          <w:rtl/>
        </w:rPr>
      </w:pPr>
    </w:p>
    <w:sectPr w:rsidR="00FA288F" w:rsidSect="005C5390">
      <w:headerReference w:type="default" r:id="rId18"/>
      <w:headerReference w:type="first" r:id="rId19"/>
      <w:endnotePr>
        <w:numFmt w:val="decimal"/>
      </w:endnotePr>
      <w:type w:val="continuous"/>
      <w:pgSz w:w="11906" w:h="16838" w:code="9"/>
      <w:pgMar w:top="851" w:right="566" w:bottom="284" w:left="567" w:header="357"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11F" w:rsidRDefault="00DD611F">
      <w:r>
        <w:separator/>
      </w:r>
    </w:p>
  </w:endnote>
  <w:endnote w:type="continuationSeparator" w:id="0">
    <w:p w:rsidR="00DD611F" w:rsidRDefault="00DD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Guttman Haim">
    <w:panose1 w:val="02010401010101010101"/>
    <w:charset w:val="B1"/>
    <w:family w:val="auto"/>
    <w:pitch w:val="variable"/>
    <w:sig w:usb0="00000801" w:usb1="4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David Transparent">
    <w:panose1 w:val="020E05020604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11F" w:rsidRDefault="00DD611F">
      <w:r>
        <w:separator/>
      </w:r>
    </w:p>
  </w:footnote>
  <w:footnote w:type="continuationSeparator" w:id="0">
    <w:p w:rsidR="00DD611F" w:rsidRDefault="00DD6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8C9" w:rsidRDefault="000148C9" w:rsidP="004453A2">
    <w:pPr>
      <w:pStyle w:val="a6"/>
      <w:tabs>
        <w:tab w:val="clear" w:pos="4153"/>
        <w:tab w:val="clear" w:pos="8306"/>
      </w:tabs>
      <w:ind w:right="-284"/>
      <w:jc w:val="right"/>
    </w:pPr>
    <w:r>
      <w:rPr>
        <w:noProof/>
      </w:rPr>
      <w:drawing>
        <wp:anchor distT="0" distB="0" distL="114300" distR="114300" simplePos="0" relativeHeight="251664384" behindDoc="0" locked="0" layoutInCell="1" allowOverlap="1" wp14:anchorId="0A7F4BB9" wp14:editId="5088A1A4">
          <wp:simplePos x="0" y="0"/>
          <wp:positionH relativeFrom="column">
            <wp:posOffset>-167640</wp:posOffset>
          </wp:positionH>
          <wp:positionV relativeFrom="paragraph">
            <wp:posOffset>24130</wp:posOffset>
          </wp:positionV>
          <wp:extent cx="1485900" cy="218440"/>
          <wp:effectExtent l="0" t="0" r="0" b="0"/>
          <wp:wrapNone/>
          <wp:docPr id="24" name="תמונה 9" descr="חמדת לוגו ק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חמדת לוגו קו"/>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218440"/>
                  </a:xfrm>
                  <a:prstGeom prst="rect">
                    <a:avLst/>
                  </a:prstGeom>
                  <a:noFill/>
                </pic:spPr>
              </pic:pic>
            </a:graphicData>
          </a:graphic>
          <wp14:sizeRelH relativeFrom="page">
            <wp14:pctWidth>0</wp14:pctWidth>
          </wp14:sizeRelH>
          <wp14:sizeRelV relativeFrom="page">
            <wp14:pctHeight>0</wp14:pctHeight>
          </wp14:sizeRelV>
        </wp:anchor>
      </w:drawing>
    </w:r>
    <w:r>
      <w:tab/>
    </w:r>
  </w:p>
  <w:p w:rsidR="000148C9" w:rsidRDefault="000148C9" w:rsidP="004453A2">
    <w:pPr>
      <w:pStyle w:val="a6"/>
      <w:tabs>
        <w:tab w:val="left" w:pos="6738"/>
        <w:tab w:val="right" w:pos="10488"/>
      </w:tabs>
      <w:ind w:right="-284"/>
      <w:jc w:val="right"/>
      <w:rPr>
        <w:rFonts w:cs="David Transparent"/>
        <w:b/>
        <w:bCs/>
        <w:color w:val="333399"/>
        <w:sz w:val="2"/>
        <w:szCs w:val="2"/>
        <w:rtl/>
      </w:rPr>
    </w:pPr>
    <w:r>
      <w:rPr>
        <w:rFonts w:cs="David Transparent"/>
        <w:b/>
        <w:bCs/>
        <w:color w:val="333399"/>
        <w:sz w:val="2"/>
        <w:szCs w:val="2"/>
        <w:rtl/>
      </w:rPr>
      <w:t>3</w:t>
    </w:r>
  </w:p>
  <w:p w:rsidR="000148C9" w:rsidRDefault="000148C9" w:rsidP="004453A2">
    <w:pPr>
      <w:pStyle w:val="a6"/>
      <w:tabs>
        <w:tab w:val="left" w:pos="6738"/>
        <w:tab w:val="right" w:pos="10488"/>
      </w:tabs>
      <w:ind w:right="-284"/>
      <w:jc w:val="right"/>
      <w:rPr>
        <w:rFonts w:cs="David Transparent"/>
        <w:b/>
        <w:bCs/>
        <w:color w:val="333399"/>
        <w:sz w:val="6"/>
        <w:szCs w:val="6"/>
        <w:rtl/>
      </w:rPr>
    </w:pPr>
  </w:p>
  <w:p w:rsidR="000148C9" w:rsidRDefault="000148C9" w:rsidP="004453A2">
    <w:pPr>
      <w:pStyle w:val="a6"/>
      <w:tabs>
        <w:tab w:val="left" w:pos="6738"/>
        <w:tab w:val="right" w:pos="10488"/>
      </w:tabs>
      <w:ind w:right="-284"/>
      <w:jc w:val="right"/>
      <w:rPr>
        <w:rFonts w:cs="David Transparent"/>
        <w:b/>
        <w:bCs/>
        <w:color w:val="333399"/>
        <w:sz w:val="6"/>
        <w:szCs w:val="6"/>
        <w:rtl/>
      </w:rPr>
    </w:pPr>
    <w:r>
      <w:rPr>
        <w:noProof/>
        <w:rtl/>
      </w:rPr>
      <mc:AlternateContent>
        <mc:Choice Requires="wps">
          <w:drawing>
            <wp:anchor distT="4294967294" distB="4294967294" distL="114300" distR="114300" simplePos="0" relativeHeight="251663360" behindDoc="0" locked="0" layoutInCell="1" allowOverlap="1" wp14:anchorId="0735FF30" wp14:editId="3D8B7D20">
              <wp:simplePos x="0" y="0"/>
              <wp:positionH relativeFrom="column">
                <wp:posOffset>-167640</wp:posOffset>
              </wp:positionH>
              <wp:positionV relativeFrom="paragraph">
                <wp:posOffset>20320</wp:posOffset>
              </wp:positionV>
              <wp:extent cx="1475740" cy="0"/>
              <wp:effectExtent l="0" t="0" r="10160" b="19050"/>
              <wp:wrapNone/>
              <wp:docPr id="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223EB" id="Line 7" o:spid="_x0000_s1026" style="position:absolute;left:0;text-align:left;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2pt,1.6pt" to="10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EfFgIAACk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" strokecolor="#339"/>
          </w:pict>
        </mc:Fallback>
      </mc:AlternateContent>
    </w:r>
  </w:p>
  <w:p w:rsidR="000148C9" w:rsidRPr="0025257F" w:rsidRDefault="000148C9" w:rsidP="00530D5A">
    <w:pPr>
      <w:pStyle w:val="a6"/>
      <w:tabs>
        <w:tab w:val="clear" w:pos="4153"/>
        <w:tab w:val="clear" w:pos="8306"/>
      </w:tabs>
      <w:ind w:right="-284"/>
      <w:jc w:val="right"/>
      <w:rPr>
        <w:sz w:val="26"/>
        <w:szCs w:val="26"/>
        <w:rtl/>
      </w:rPr>
    </w:pPr>
    <w:r>
      <w:rPr>
        <w:rFonts w:cs="David Transparent" w:hint="cs"/>
        <w:b/>
        <w:bCs/>
        <w:color w:val="333399"/>
        <w:sz w:val="26"/>
        <w:szCs w:val="26"/>
        <w:rtl/>
      </w:rPr>
      <w:t>נצבים</w:t>
    </w:r>
  </w:p>
  <w:p w:rsidR="000148C9" w:rsidRPr="00A84D6B" w:rsidRDefault="000148C9" w:rsidP="00BB0051">
    <w:pPr>
      <w:pStyle w:val="a6"/>
      <w:tabs>
        <w:tab w:val="left" w:pos="6738"/>
        <w:tab w:val="left" w:pos="8100"/>
        <w:tab w:val="right" w:pos="10798"/>
      </w:tabs>
      <w:jc w:val="right"/>
      <w:rPr>
        <w:sz w:val="10"/>
        <w:szCs w:val="10"/>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8C9" w:rsidRDefault="000148C9" w:rsidP="008B59F6">
    <w:pPr>
      <w:pStyle w:val="a6"/>
    </w:pPr>
  </w:p>
  <w:p w:rsidR="000148C9" w:rsidRDefault="000148C9" w:rsidP="008B59F6">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4090021"/>
    <w:name w:val="WW8Num1"/>
    <w:lvl w:ilvl="0">
      <w:start w:val="1"/>
      <w:numFmt w:val="hebrew1"/>
      <w:lvlText w:val="%1."/>
      <w:lvlJc w:val="center"/>
      <w:pPr>
        <w:tabs>
          <w:tab w:val="num" w:pos="360"/>
        </w:tabs>
        <w:ind w:left="360" w:hanging="360"/>
      </w:pPr>
      <w:rPr>
        <w:rFonts w:cs="Times New Roman"/>
        <w:sz w:val="2"/>
        <w:szCs w:val="24"/>
      </w:rPr>
    </w:lvl>
    <w:lvl w:ilvl="1">
      <w:start w:val="1"/>
      <w:numFmt w:val="decimal"/>
      <w:lvlText w:val="%1.%2."/>
      <w:lvlJc w:val="center"/>
      <w:pPr>
        <w:tabs>
          <w:tab w:val="num" w:pos="720"/>
        </w:tabs>
        <w:ind w:left="720" w:hanging="360"/>
      </w:pPr>
      <w:rPr>
        <w:rFonts w:cs="Times New Roman"/>
      </w:rPr>
    </w:lvl>
    <w:lvl w:ilvl="2">
      <w:start w:val="1"/>
      <w:numFmt w:val="hebrew1"/>
      <w:lvlText w:val="%1.%2.%3."/>
      <w:lvlJc w:val="center"/>
      <w:pPr>
        <w:tabs>
          <w:tab w:val="num" w:pos="1080"/>
        </w:tabs>
        <w:ind w:left="1080" w:hanging="360"/>
      </w:pPr>
      <w:rPr>
        <w:rFonts w:cs="Times New Roman"/>
        <w:sz w:val="2"/>
        <w:szCs w:val="24"/>
      </w:rPr>
    </w:lvl>
    <w:lvl w:ilvl="3">
      <w:start w:val="1"/>
      <w:numFmt w:val="decimal"/>
      <w:lvlText w:val="%1.%2.%3.%4."/>
      <w:lvlJc w:val="center"/>
      <w:pPr>
        <w:tabs>
          <w:tab w:val="num" w:pos="1440"/>
        </w:tabs>
        <w:ind w:left="1440" w:hanging="360"/>
      </w:pPr>
      <w:rPr>
        <w:rFonts w:cs="Times New Roman"/>
      </w:rPr>
    </w:lvl>
    <w:lvl w:ilvl="4">
      <w:start w:val="1"/>
      <w:numFmt w:val="hebrew1"/>
      <w:lvlText w:val="%1.%2.%3.%4.%5."/>
      <w:lvlJc w:val="center"/>
      <w:pPr>
        <w:tabs>
          <w:tab w:val="num" w:pos="1800"/>
        </w:tabs>
        <w:ind w:left="1800" w:hanging="360"/>
      </w:pPr>
      <w:rPr>
        <w:rFonts w:cs="Times New Roman"/>
        <w:sz w:val="2"/>
        <w:szCs w:val="24"/>
      </w:rPr>
    </w:lvl>
    <w:lvl w:ilvl="5">
      <w:start w:val="1"/>
      <w:numFmt w:val="decimal"/>
      <w:lvlText w:val="%1.%2.%3.%4.%5.%6."/>
      <w:lvlJc w:val="center"/>
      <w:pPr>
        <w:tabs>
          <w:tab w:val="num" w:pos="2160"/>
        </w:tabs>
        <w:ind w:left="2160" w:hanging="360"/>
      </w:pPr>
      <w:rPr>
        <w:rFonts w:cs="Times New Roman"/>
      </w:rPr>
    </w:lvl>
    <w:lvl w:ilvl="6">
      <w:start w:val="1"/>
      <w:numFmt w:val="hebrew1"/>
      <w:lvlText w:val="%1.%2.%3.%4.%5.%6.%7."/>
      <w:lvlJc w:val="center"/>
      <w:pPr>
        <w:tabs>
          <w:tab w:val="num" w:pos="2520"/>
        </w:tabs>
        <w:ind w:left="2520" w:hanging="360"/>
      </w:pPr>
      <w:rPr>
        <w:rFonts w:cs="Times New Roman"/>
        <w:sz w:val="2"/>
        <w:szCs w:val="24"/>
      </w:rPr>
    </w:lvl>
    <w:lvl w:ilvl="7">
      <w:start w:val="1"/>
      <w:numFmt w:val="decimal"/>
      <w:lvlText w:val="%1.%2.%3.%4.%5.%6.%7.%8."/>
      <w:lvlJc w:val="center"/>
      <w:pPr>
        <w:tabs>
          <w:tab w:val="num" w:pos="2880"/>
        </w:tabs>
        <w:ind w:left="2880" w:hanging="360"/>
      </w:pPr>
      <w:rPr>
        <w:rFonts w:cs="Times New Roman"/>
      </w:rPr>
    </w:lvl>
    <w:lvl w:ilvl="8">
      <w:start w:val="1"/>
      <w:numFmt w:val="hebrew1"/>
      <w:lvlText w:val="%1.%2.%3.%4.%5.%6.%7.%8.%9."/>
      <w:lvlJc w:val="center"/>
      <w:pPr>
        <w:tabs>
          <w:tab w:val="num" w:pos="3240"/>
        </w:tabs>
        <w:ind w:left="3240" w:hanging="360"/>
      </w:pPr>
      <w:rPr>
        <w:rFonts w:cs="Times New Roman"/>
        <w:sz w:val="2"/>
        <w:szCs w:val="24"/>
      </w:rPr>
    </w:lvl>
  </w:abstractNum>
  <w:abstractNum w:abstractNumId="1" w15:restartNumberingAfterBreak="0">
    <w:nsid w:val="1737428F"/>
    <w:multiLevelType w:val="hybridMultilevel"/>
    <w:tmpl w:val="C52843F8"/>
    <w:lvl w:ilvl="0" w:tplc="AD82F3F8">
      <w:start w:val="1"/>
      <w:numFmt w:val="hebrew1"/>
      <w:lvlText w:val="%1."/>
      <w:lvlJc w:val="left"/>
      <w:pPr>
        <w:tabs>
          <w:tab w:val="num" w:pos="720"/>
        </w:tabs>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3C4F2D"/>
    <w:multiLevelType w:val="hybridMultilevel"/>
    <w:tmpl w:val="2E14FE92"/>
    <w:lvl w:ilvl="0" w:tplc="5566A43E">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3EF67DB"/>
    <w:multiLevelType w:val="hybridMultilevel"/>
    <w:tmpl w:val="9D02E4E6"/>
    <w:lvl w:ilvl="0" w:tplc="B3544BB4">
      <w:start w:val="1"/>
      <w:numFmt w:val="hebrew1"/>
      <w:lvlText w:val="%1."/>
      <w:lvlJc w:val="left"/>
      <w:pPr>
        <w:tabs>
          <w:tab w:val="num" w:pos="920"/>
        </w:tabs>
        <w:ind w:left="920" w:right="920" w:hanging="360"/>
      </w:pPr>
      <w:rPr>
        <w:rFonts w:hint="default"/>
      </w:rPr>
    </w:lvl>
    <w:lvl w:ilvl="1" w:tplc="CF7C6110">
      <w:start w:val="1"/>
      <w:numFmt w:val="decimal"/>
      <w:lvlText w:val="%2."/>
      <w:lvlJc w:val="left"/>
      <w:pPr>
        <w:tabs>
          <w:tab w:val="num" w:pos="1640"/>
        </w:tabs>
        <w:ind w:left="1640" w:right="1640" w:hanging="360"/>
      </w:pPr>
      <w:rPr>
        <w:rFonts w:hint="default"/>
      </w:rPr>
    </w:lvl>
    <w:lvl w:ilvl="2" w:tplc="040D001B" w:tentative="1">
      <w:start w:val="1"/>
      <w:numFmt w:val="lowerRoman"/>
      <w:lvlText w:val="%3."/>
      <w:lvlJc w:val="right"/>
      <w:pPr>
        <w:tabs>
          <w:tab w:val="num" w:pos="2360"/>
        </w:tabs>
        <w:ind w:left="2360" w:right="2360" w:hanging="180"/>
      </w:pPr>
    </w:lvl>
    <w:lvl w:ilvl="3" w:tplc="040D000F" w:tentative="1">
      <w:start w:val="1"/>
      <w:numFmt w:val="decimal"/>
      <w:lvlText w:val="%4."/>
      <w:lvlJc w:val="left"/>
      <w:pPr>
        <w:tabs>
          <w:tab w:val="num" w:pos="3080"/>
        </w:tabs>
        <w:ind w:left="3080" w:right="3080" w:hanging="360"/>
      </w:pPr>
    </w:lvl>
    <w:lvl w:ilvl="4" w:tplc="040D0019" w:tentative="1">
      <w:start w:val="1"/>
      <w:numFmt w:val="lowerLetter"/>
      <w:lvlText w:val="%5."/>
      <w:lvlJc w:val="left"/>
      <w:pPr>
        <w:tabs>
          <w:tab w:val="num" w:pos="3800"/>
        </w:tabs>
        <w:ind w:left="3800" w:right="3800" w:hanging="360"/>
      </w:pPr>
    </w:lvl>
    <w:lvl w:ilvl="5" w:tplc="040D001B" w:tentative="1">
      <w:start w:val="1"/>
      <w:numFmt w:val="lowerRoman"/>
      <w:lvlText w:val="%6."/>
      <w:lvlJc w:val="right"/>
      <w:pPr>
        <w:tabs>
          <w:tab w:val="num" w:pos="4520"/>
        </w:tabs>
        <w:ind w:left="4520" w:right="4520" w:hanging="180"/>
      </w:pPr>
    </w:lvl>
    <w:lvl w:ilvl="6" w:tplc="040D000F" w:tentative="1">
      <w:start w:val="1"/>
      <w:numFmt w:val="decimal"/>
      <w:lvlText w:val="%7."/>
      <w:lvlJc w:val="left"/>
      <w:pPr>
        <w:tabs>
          <w:tab w:val="num" w:pos="5240"/>
        </w:tabs>
        <w:ind w:left="5240" w:right="5240" w:hanging="360"/>
      </w:pPr>
    </w:lvl>
    <w:lvl w:ilvl="7" w:tplc="040D0019" w:tentative="1">
      <w:start w:val="1"/>
      <w:numFmt w:val="lowerLetter"/>
      <w:lvlText w:val="%8."/>
      <w:lvlJc w:val="left"/>
      <w:pPr>
        <w:tabs>
          <w:tab w:val="num" w:pos="5960"/>
        </w:tabs>
        <w:ind w:left="5960" w:right="5960" w:hanging="360"/>
      </w:pPr>
    </w:lvl>
    <w:lvl w:ilvl="8" w:tplc="040D001B" w:tentative="1">
      <w:start w:val="1"/>
      <w:numFmt w:val="lowerRoman"/>
      <w:lvlText w:val="%9."/>
      <w:lvlJc w:val="right"/>
      <w:pPr>
        <w:tabs>
          <w:tab w:val="num" w:pos="6680"/>
        </w:tabs>
        <w:ind w:left="6680" w:right="6680" w:hanging="180"/>
      </w:pPr>
    </w:lvl>
  </w:abstractNum>
  <w:abstractNum w:abstractNumId="4" w15:restartNumberingAfterBreak="0">
    <w:nsid w:val="4AD47A37"/>
    <w:multiLevelType w:val="hybridMultilevel"/>
    <w:tmpl w:val="658E9198"/>
    <w:lvl w:ilvl="0" w:tplc="1AF8E3B0">
      <w:start w:val="1"/>
      <w:numFmt w:val="hebrew1"/>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B01055"/>
    <w:multiLevelType w:val="hybridMultilevel"/>
    <w:tmpl w:val="12967C5A"/>
    <w:lvl w:ilvl="0" w:tplc="F01E60C6">
      <w:start w:val="1"/>
      <w:numFmt w:val="hebrew1"/>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6" w15:restartNumberingAfterBreak="0">
    <w:nsid w:val="637B3A9A"/>
    <w:multiLevelType w:val="hybridMultilevel"/>
    <w:tmpl w:val="60F4C534"/>
    <w:lvl w:ilvl="0" w:tplc="843096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EF32C5"/>
    <w:multiLevelType w:val="hybridMultilevel"/>
    <w:tmpl w:val="E1A03ABE"/>
    <w:lvl w:ilvl="0" w:tplc="D68429E2">
      <w:start w:val="1"/>
      <w:numFmt w:val="decimal"/>
      <w:lvlText w:val="%1."/>
      <w:lvlJc w:val="left"/>
      <w:pPr>
        <w:tabs>
          <w:tab w:val="num" w:pos="720"/>
        </w:tabs>
        <w:ind w:left="720" w:hanging="360"/>
      </w:pPr>
      <w:rPr>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5"/>
  </w:num>
  <w:num w:numId="4">
    <w:abstractNumId w:val="2"/>
  </w:num>
  <w:num w:numId="5">
    <w:abstractNumId w:val="7"/>
  </w:num>
  <w:num w:numId="6">
    <w:abstractNumId w:val="1"/>
  </w:num>
  <w:num w:numId="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4"/>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321"/>
    <w:rsid w:val="000000E4"/>
    <w:rsid w:val="000004F6"/>
    <w:rsid w:val="00000D31"/>
    <w:rsid w:val="0000114B"/>
    <w:rsid w:val="000011D1"/>
    <w:rsid w:val="000014F4"/>
    <w:rsid w:val="00001AC4"/>
    <w:rsid w:val="00001CEA"/>
    <w:rsid w:val="000020D4"/>
    <w:rsid w:val="00003B66"/>
    <w:rsid w:val="00003C74"/>
    <w:rsid w:val="00004998"/>
    <w:rsid w:val="00005035"/>
    <w:rsid w:val="00005172"/>
    <w:rsid w:val="00005B37"/>
    <w:rsid w:val="00005B39"/>
    <w:rsid w:val="00006072"/>
    <w:rsid w:val="0000657C"/>
    <w:rsid w:val="0000667E"/>
    <w:rsid w:val="000067B3"/>
    <w:rsid w:val="00006826"/>
    <w:rsid w:val="0000685E"/>
    <w:rsid w:val="00006A72"/>
    <w:rsid w:val="00006CC0"/>
    <w:rsid w:val="000078D0"/>
    <w:rsid w:val="00007DA1"/>
    <w:rsid w:val="00007DC1"/>
    <w:rsid w:val="00007F5A"/>
    <w:rsid w:val="000101A0"/>
    <w:rsid w:val="00010362"/>
    <w:rsid w:val="00010B2B"/>
    <w:rsid w:val="000112DD"/>
    <w:rsid w:val="00011746"/>
    <w:rsid w:val="00011994"/>
    <w:rsid w:val="00011BC3"/>
    <w:rsid w:val="00011C7F"/>
    <w:rsid w:val="00011CE2"/>
    <w:rsid w:val="00012059"/>
    <w:rsid w:val="000126DE"/>
    <w:rsid w:val="00012778"/>
    <w:rsid w:val="00012A50"/>
    <w:rsid w:val="00012B58"/>
    <w:rsid w:val="00012CEA"/>
    <w:rsid w:val="0001367B"/>
    <w:rsid w:val="0001373B"/>
    <w:rsid w:val="00013914"/>
    <w:rsid w:val="00013FC5"/>
    <w:rsid w:val="0001421D"/>
    <w:rsid w:val="00014266"/>
    <w:rsid w:val="000143A2"/>
    <w:rsid w:val="0001471B"/>
    <w:rsid w:val="000148C9"/>
    <w:rsid w:val="000149C7"/>
    <w:rsid w:val="000151B5"/>
    <w:rsid w:val="000152C1"/>
    <w:rsid w:val="000156E5"/>
    <w:rsid w:val="00015AFA"/>
    <w:rsid w:val="000161E5"/>
    <w:rsid w:val="000162DC"/>
    <w:rsid w:val="0001634A"/>
    <w:rsid w:val="00016422"/>
    <w:rsid w:val="000166A5"/>
    <w:rsid w:val="000167F3"/>
    <w:rsid w:val="00016F76"/>
    <w:rsid w:val="000176AA"/>
    <w:rsid w:val="00017DF6"/>
    <w:rsid w:val="00017E66"/>
    <w:rsid w:val="00020C4A"/>
    <w:rsid w:val="000213D0"/>
    <w:rsid w:val="00021A18"/>
    <w:rsid w:val="00021FCE"/>
    <w:rsid w:val="000224D7"/>
    <w:rsid w:val="0002282E"/>
    <w:rsid w:val="00022859"/>
    <w:rsid w:val="00022C6F"/>
    <w:rsid w:val="0002327C"/>
    <w:rsid w:val="000232CE"/>
    <w:rsid w:val="00023334"/>
    <w:rsid w:val="000234BE"/>
    <w:rsid w:val="000236FC"/>
    <w:rsid w:val="000237B5"/>
    <w:rsid w:val="000239A7"/>
    <w:rsid w:val="00023ACB"/>
    <w:rsid w:val="00023CBE"/>
    <w:rsid w:val="00023D42"/>
    <w:rsid w:val="00023D44"/>
    <w:rsid w:val="00023DD4"/>
    <w:rsid w:val="00024105"/>
    <w:rsid w:val="000244B0"/>
    <w:rsid w:val="0002451C"/>
    <w:rsid w:val="00024644"/>
    <w:rsid w:val="00024655"/>
    <w:rsid w:val="00024760"/>
    <w:rsid w:val="00024908"/>
    <w:rsid w:val="00025AE8"/>
    <w:rsid w:val="00025F04"/>
    <w:rsid w:val="000261F2"/>
    <w:rsid w:val="00026854"/>
    <w:rsid w:val="00026D09"/>
    <w:rsid w:val="000270CF"/>
    <w:rsid w:val="00027434"/>
    <w:rsid w:val="00027470"/>
    <w:rsid w:val="00027A6C"/>
    <w:rsid w:val="00027B15"/>
    <w:rsid w:val="00027CD6"/>
    <w:rsid w:val="00027D59"/>
    <w:rsid w:val="00027EEB"/>
    <w:rsid w:val="00030059"/>
    <w:rsid w:val="00030294"/>
    <w:rsid w:val="00030388"/>
    <w:rsid w:val="00030390"/>
    <w:rsid w:val="0003059C"/>
    <w:rsid w:val="0003150C"/>
    <w:rsid w:val="00031F63"/>
    <w:rsid w:val="00032E74"/>
    <w:rsid w:val="000337A2"/>
    <w:rsid w:val="000337FC"/>
    <w:rsid w:val="00034763"/>
    <w:rsid w:val="00034A48"/>
    <w:rsid w:val="00035322"/>
    <w:rsid w:val="00035635"/>
    <w:rsid w:val="00036421"/>
    <w:rsid w:val="00036762"/>
    <w:rsid w:val="00036B37"/>
    <w:rsid w:val="00036BD1"/>
    <w:rsid w:val="00036F17"/>
    <w:rsid w:val="00036F29"/>
    <w:rsid w:val="00037650"/>
    <w:rsid w:val="00037656"/>
    <w:rsid w:val="0003780D"/>
    <w:rsid w:val="00037E0E"/>
    <w:rsid w:val="000402FE"/>
    <w:rsid w:val="00040447"/>
    <w:rsid w:val="000404C2"/>
    <w:rsid w:val="00041509"/>
    <w:rsid w:val="00042AA1"/>
    <w:rsid w:val="00042E6B"/>
    <w:rsid w:val="00043B3E"/>
    <w:rsid w:val="000441D5"/>
    <w:rsid w:val="000447F0"/>
    <w:rsid w:val="00045299"/>
    <w:rsid w:val="00045853"/>
    <w:rsid w:val="00045AF0"/>
    <w:rsid w:val="00045D6A"/>
    <w:rsid w:val="00045E65"/>
    <w:rsid w:val="00045F5F"/>
    <w:rsid w:val="00046927"/>
    <w:rsid w:val="00046F9F"/>
    <w:rsid w:val="00047588"/>
    <w:rsid w:val="00047FEB"/>
    <w:rsid w:val="000501E7"/>
    <w:rsid w:val="00050611"/>
    <w:rsid w:val="00050D14"/>
    <w:rsid w:val="0005127A"/>
    <w:rsid w:val="000513F3"/>
    <w:rsid w:val="000514D8"/>
    <w:rsid w:val="00051BF5"/>
    <w:rsid w:val="00051F1C"/>
    <w:rsid w:val="000525E6"/>
    <w:rsid w:val="000526A2"/>
    <w:rsid w:val="00052C81"/>
    <w:rsid w:val="00053393"/>
    <w:rsid w:val="0005359E"/>
    <w:rsid w:val="00053832"/>
    <w:rsid w:val="0005387E"/>
    <w:rsid w:val="000539B5"/>
    <w:rsid w:val="00053DE9"/>
    <w:rsid w:val="00054201"/>
    <w:rsid w:val="000547CD"/>
    <w:rsid w:val="000549F3"/>
    <w:rsid w:val="00054BEB"/>
    <w:rsid w:val="00054E3D"/>
    <w:rsid w:val="000550CA"/>
    <w:rsid w:val="00055A38"/>
    <w:rsid w:val="00055B30"/>
    <w:rsid w:val="00055BF2"/>
    <w:rsid w:val="00055CA3"/>
    <w:rsid w:val="00055DC3"/>
    <w:rsid w:val="0005634B"/>
    <w:rsid w:val="00056948"/>
    <w:rsid w:val="00056B0A"/>
    <w:rsid w:val="00056CD3"/>
    <w:rsid w:val="00056D05"/>
    <w:rsid w:val="00056D40"/>
    <w:rsid w:val="00056D86"/>
    <w:rsid w:val="000571AC"/>
    <w:rsid w:val="000576BC"/>
    <w:rsid w:val="0005790C"/>
    <w:rsid w:val="000602DF"/>
    <w:rsid w:val="0006030E"/>
    <w:rsid w:val="00060DC5"/>
    <w:rsid w:val="00060E95"/>
    <w:rsid w:val="00061046"/>
    <w:rsid w:val="000613CB"/>
    <w:rsid w:val="000613EA"/>
    <w:rsid w:val="00061466"/>
    <w:rsid w:val="00061F5C"/>
    <w:rsid w:val="000621EB"/>
    <w:rsid w:val="00062A01"/>
    <w:rsid w:val="00062D99"/>
    <w:rsid w:val="0006331E"/>
    <w:rsid w:val="0006332B"/>
    <w:rsid w:val="00064456"/>
    <w:rsid w:val="000649A2"/>
    <w:rsid w:val="00064A88"/>
    <w:rsid w:val="00064C55"/>
    <w:rsid w:val="00065165"/>
    <w:rsid w:val="0006544E"/>
    <w:rsid w:val="000654F9"/>
    <w:rsid w:val="00065705"/>
    <w:rsid w:val="0006577C"/>
    <w:rsid w:val="00065993"/>
    <w:rsid w:val="00065B09"/>
    <w:rsid w:val="00066055"/>
    <w:rsid w:val="00066BB9"/>
    <w:rsid w:val="00066CE1"/>
    <w:rsid w:val="000705D8"/>
    <w:rsid w:val="00070EE2"/>
    <w:rsid w:val="00071232"/>
    <w:rsid w:val="0007124A"/>
    <w:rsid w:val="00071694"/>
    <w:rsid w:val="000718B3"/>
    <w:rsid w:val="00071971"/>
    <w:rsid w:val="00071AB3"/>
    <w:rsid w:val="00071C86"/>
    <w:rsid w:val="00072708"/>
    <w:rsid w:val="00072F10"/>
    <w:rsid w:val="00073062"/>
    <w:rsid w:val="00073254"/>
    <w:rsid w:val="0007331C"/>
    <w:rsid w:val="00073CC0"/>
    <w:rsid w:val="0007421F"/>
    <w:rsid w:val="00074234"/>
    <w:rsid w:val="00074335"/>
    <w:rsid w:val="00074769"/>
    <w:rsid w:val="000753CB"/>
    <w:rsid w:val="000753EB"/>
    <w:rsid w:val="000754E9"/>
    <w:rsid w:val="0007601C"/>
    <w:rsid w:val="00076139"/>
    <w:rsid w:val="000762F6"/>
    <w:rsid w:val="00076848"/>
    <w:rsid w:val="000769B9"/>
    <w:rsid w:val="000769E8"/>
    <w:rsid w:val="000774CF"/>
    <w:rsid w:val="00080491"/>
    <w:rsid w:val="000805D3"/>
    <w:rsid w:val="0008086D"/>
    <w:rsid w:val="00080D9D"/>
    <w:rsid w:val="00080EF5"/>
    <w:rsid w:val="00081160"/>
    <w:rsid w:val="00081793"/>
    <w:rsid w:val="00081919"/>
    <w:rsid w:val="0008196A"/>
    <w:rsid w:val="00081EDF"/>
    <w:rsid w:val="00082265"/>
    <w:rsid w:val="00082522"/>
    <w:rsid w:val="0008254C"/>
    <w:rsid w:val="00082C0A"/>
    <w:rsid w:val="00082E96"/>
    <w:rsid w:val="00082EAC"/>
    <w:rsid w:val="000835C8"/>
    <w:rsid w:val="00083814"/>
    <w:rsid w:val="00083F89"/>
    <w:rsid w:val="00084472"/>
    <w:rsid w:val="00084F9D"/>
    <w:rsid w:val="00085571"/>
    <w:rsid w:val="00085760"/>
    <w:rsid w:val="000858C9"/>
    <w:rsid w:val="00085B36"/>
    <w:rsid w:val="00085CAB"/>
    <w:rsid w:val="00086AFE"/>
    <w:rsid w:val="00087010"/>
    <w:rsid w:val="000871B0"/>
    <w:rsid w:val="00087466"/>
    <w:rsid w:val="0008783F"/>
    <w:rsid w:val="00087A28"/>
    <w:rsid w:val="00087A56"/>
    <w:rsid w:val="000900EF"/>
    <w:rsid w:val="000903E7"/>
    <w:rsid w:val="000906D4"/>
    <w:rsid w:val="00090EFC"/>
    <w:rsid w:val="00091095"/>
    <w:rsid w:val="00091590"/>
    <w:rsid w:val="00091887"/>
    <w:rsid w:val="00091A08"/>
    <w:rsid w:val="00091C02"/>
    <w:rsid w:val="0009209C"/>
    <w:rsid w:val="0009211C"/>
    <w:rsid w:val="00092536"/>
    <w:rsid w:val="000927D9"/>
    <w:rsid w:val="00092BEE"/>
    <w:rsid w:val="00093227"/>
    <w:rsid w:val="00093808"/>
    <w:rsid w:val="000938DF"/>
    <w:rsid w:val="00093FEE"/>
    <w:rsid w:val="0009414A"/>
    <w:rsid w:val="00094543"/>
    <w:rsid w:val="00094DFE"/>
    <w:rsid w:val="000951BF"/>
    <w:rsid w:val="00095E1E"/>
    <w:rsid w:val="000965F7"/>
    <w:rsid w:val="00096CD9"/>
    <w:rsid w:val="00097389"/>
    <w:rsid w:val="000979F8"/>
    <w:rsid w:val="00097CF9"/>
    <w:rsid w:val="000A092A"/>
    <w:rsid w:val="000A1752"/>
    <w:rsid w:val="000A1A8E"/>
    <w:rsid w:val="000A1D94"/>
    <w:rsid w:val="000A1EA4"/>
    <w:rsid w:val="000A2DD9"/>
    <w:rsid w:val="000A3256"/>
    <w:rsid w:val="000A3916"/>
    <w:rsid w:val="000A3A40"/>
    <w:rsid w:val="000A3B19"/>
    <w:rsid w:val="000A3DDD"/>
    <w:rsid w:val="000A3F6B"/>
    <w:rsid w:val="000A4487"/>
    <w:rsid w:val="000A5985"/>
    <w:rsid w:val="000A5EC5"/>
    <w:rsid w:val="000A6174"/>
    <w:rsid w:val="000A62BB"/>
    <w:rsid w:val="000A6694"/>
    <w:rsid w:val="000A6D25"/>
    <w:rsid w:val="000A793D"/>
    <w:rsid w:val="000A797C"/>
    <w:rsid w:val="000A7AA1"/>
    <w:rsid w:val="000A7FC7"/>
    <w:rsid w:val="000B096F"/>
    <w:rsid w:val="000B0A25"/>
    <w:rsid w:val="000B0E76"/>
    <w:rsid w:val="000B264B"/>
    <w:rsid w:val="000B29AF"/>
    <w:rsid w:val="000B2C77"/>
    <w:rsid w:val="000B2DB3"/>
    <w:rsid w:val="000B320C"/>
    <w:rsid w:val="000B36E4"/>
    <w:rsid w:val="000B3B45"/>
    <w:rsid w:val="000B3F2D"/>
    <w:rsid w:val="000B408A"/>
    <w:rsid w:val="000B4653"/>
    <w:rsid w:val="000B4DA2"/>
    <w:rsid w:val="000B5850"/>
    <w:rsid w:val="000B5B7D"/>
    <w:rsid w:val="000B662C"/>
    <w:rsid w:val="000B6908"/>
    <w:rsid w:val="000B6C82"/>
    <w:rsid w:val="000B746B"/>
    <w:rsid w:val="000C04D7"/>
    <w:rsid w:val="000C0BE6"/>
    <w:rsid w:val="000C1070"/>
    <w:rsid w:val="000C1142"/>
    <w:rsid w:val="000C1243"/>
    <w:rsid w:val="000C1271"/>
    <w:rsid w:val="000C1605"/>
    <w:rsid w:val="000C163C"/>
    <w:rsid w:val="000C17E3"/>
    <w:rsid w:val="000C1E35"/>
    <w:rsid w:val="000C20E9"/>
    <w:rsid w:val="000C2242"/>
    <w:rsid w:val="000C24E2"/>
    <w:rsid w:val="000C28D0"/>
    <w:rsid w:val="000C2935"/>
    <w:rsid w:val="000C2FAA"/>
    <w:rsid w:val="000C3394"/>
    <w:rsid w:val="000C36A2"/>
    <w:rsid w:val="000C36F0"/>
    <w:rsid w:val="000C3D96"/>
    <w:rsid w:val="000C3F70"/>
    <w:rsid w:val="000C4321"/>
    <w:rsid w:val="000C4630"/>
    <w:rsid w:val="000C4B3E"/>
    <w:rsid w:val="000C4DF0"/>
    <w:rsid w:val="000C53FB"/>
    <w:rsid w:val="000C597E"/>
    <w:rsid w:val="000C5990"/>
    <w:rsid w:val="000C59A7"/>
    <w:rsid w:val="000C59D1"/>
    <w:rsid w:val="000C5B75"/>
    <w:rsid w:val="000C5E25"/>
    <w:rsid w:val="000C6795"/>
    <w:rsid w:val="000C6936"/>
    <w:rsid w:val="000C6D1B"/>
    <w:rsid w:val="000C745D"/>
    <w:rsid w:val="000C7590"/>
    <w:rsid w:val="000C7C54"/>
    <w:rsid w:val="000D0041"/>
    <w:rsid w:val="000D0D83"/>
    <w:rsid w:val="000D13E3"/>
    <w:rsid w:val="000D16D1"/>
    <w:rsid w:val="000D2802"/>
    <w:rsid w:val="000D2F2E"/>
    <w:rsid w:val="000D3721"/>
    <w:rsid w:val="000D3F0D"/>
    <w:rsid w:val="000D472F"/>
    <w:rsid w:val="000D48F5"/>
    <w:rsid w:val="000D4F3A"/>
    <w:rsid w:val="000D5258"/>
    <w:rsid w:val="000D5E74"/>
    <w:rsid w:val="000D6391"/>
    <w:rsid w:val="000D70F4"/>
    <w:rsid w:val="000D72E8"/>
    <w:rsid w:val="000D7416"/>
    <w:rsid w:val="000D76C7"/>
    <w:rsid w:val="000D7A05"/>
    <w:rsid w:val="000E020A"/>
    <w:rsid w:val="000E094D"/>
    <w:rsid w:val="000E09DD"/>
    <w:rsid w:val="000E0F7A"/>
    <w:rsid w:val="000E1185"/>
    <w:rsid w:val="000E1DE6"/>
    <w:rsid w:val="000E2A76"/>
    <w:rsid w:val="000E2B2C"/>
    <w:rsid w:val="000E2B61"/>
    <w:rsid w:val="000E3124"/>
    <w:rsid w:val="000E3266"/>
    <w:rsid w:val="000E3360"/>
    <w:rsid w:val="000E3460"/>
    <w:rsid w:val="000E3492"/>
    <w:rsid w:val="000E3535"/>
    <w:rsid w:val="000E3637"/>
    <w:rsid w:val="000E3B41"/>
    <w:rsid w:val="000E4569"/>
    <w:rsid w:val="000E47AE"/>
    <w:rsid w:val="000E4C1A"/>
    <w:rsid w:val="000E4DA8"/>
    <w:rsid w:val="000E4DAB"/>
    <w:rsid w:val="000E5CEE"/>
    <w:rsid w:val="000E6B45"/>
    <w:rsid w:val="000E6EF9"/>
    <w:rsid w:val="000E7132"/>
    <w:rsid w:val="000E76CC"/>
    <w:rsid w:val="000E7728"/>
    <w:rsid w:val="000E7A56"/>
    <w:rsid w:val="000E7B11"/>
    <w:rsid w:val="000E7D90"/>
    <w:rsid w:val="000F08E9"/>
    <w:rsid w:val="000F0DF8"/>
    <w:rsid w:val="000F1A4A"/>
    <w:rsid w:val="000F24D8"/>
    <w:rsid w:val="000F278B"/>
    <w:rsid w:val="000F3107"/>
    <w:rsid w:val="000F3120"/>
    <w:rsid w:val="000F3143"/>
    <w:rsid w:val="000F3538"/>
    <w:rsid w:val="000F3799"/>
    <w:rsid w:val="000F3984"/>
    <w:rsid w:val="000F3DE8"/>
    <w:rsid w:val="000F3EE5"/>
    <w:rsid w:val="000F431F"/>
    <w:rsid w:val="000F4862"/>
    <w:rsid w:val="000F4C8F"/>
    <w:rsid w:val="000F5091"/>
    <w:rsid w:val="000F53D2"/>
    <w:rsid w:val="000F5624"/>
    <w:rsid w:val="000F5C0A"/>
    <w:rsid w:val="000F5C3E"/>
    <w:rsid w:val="000F5CD4"/>
    <w:rsid w:val="000F64BD"/>
    <w:rsid w:val="000F6716"/>
    <w:rsid w:val="000F6EEC"/>
    <w:rsid w:val="000F7188"/>
    <w:rsid w:val="000F7386"/>
    <w:rsid w:val="000F75FE"/>
    <w:rsid w:val="000F76B4"/>
    <w:rsid w:val="000F7AAE"/>
    <w:rsid w:val="0010040F"/>
    <w:rsid w:val="0010082A"/>
    <w:rsid w:val="00100DEB"/>
    <w:rsid w:val="001021BE"/>
    <w:rsid w:val="00102457"/>
    <w:rsid w:val="001024DD"/>
    <w:rsid w:val="00102A88"/>
    <w:rsid w:val="00103063"/>
    <w:rsid w:val="001035DD"/>
    <w:rsid w:val="00103838"/>
    <w:rsid w:val="001039D8"/>
    <w:rsid w:val="00103E1A"/>
    <w:rsid w:val="00104525"/>
    <w:rsid w:val="00104554"/>
    <w:rsid w:val="00104780"/>
    <w:rsid w:val="00104974"/>
    <w:rsid w:val="00104CA1"/>
    <w:rsid w:val="001056C0"/>
    <w:rsid w:val="001058DD"/>
    <w:rsid w:val="00106E31"/>
    <w:rsid w:val="00106E46"/>
    <w:rsid w:val="0010723D"/>
    <w:rsid w:val="00107CA4"/>
    <w:rsid w:val="00107F90"/>
    <w:rsid w:val="00110267"/>
    <w:rsid w:val="00111BB6"/>
    <w:rsid w:val="00112012"/>
    <w:rsid w:val="00112197"/>
    <w:rsid w:val="001123B5"/>
    <w:rsid w:val="00112481"/>
    <w:rsid w:val="00112C59"/>
    <w:rsid w:val="0011376C"/>
    <w:rsid w:val="0011436B"/>
    <w:rsid w:val="001143DB"/>
    <w:rsid w:val="00114965"/>
    <w:rsid w:val="00114C40"/>
    <w:rsid w:val="00114F8C"/>
    <w:rsid w:val="001154A0"/>
    <w:rsid w:val="0011580D"/>
    <w:rsid w:val="00115EAA"/>
    <w:rsid w:val="00115F50"/>
    <w:rsid w:val="0011649A"/>
    <w:rsid w:val="001166B8"/>
    <w:rsid w:val="0011698F"/>
    <w:rsid w:val="00116AAE"/>
    <w:rsid w:val="00117264"/>
    <w:rsid w:val="001175C1"/>
    <w:rsid w:val="00117824"/>
    <w:rsid w:val="00117B09"/>
    <w:rsid w:val="00117C4B"/>
    <w:rsid w:val="0012058C"/>
    <w:rsid w:val="001205E1"/>
    <w:rsid w:val="001206C7"/>
    <w:rsid w:val="0012083C"/>
    <w:rsid w:val="001213E8"/>
    <w:rsid w:val="00121A4C"/>
    <w:rsid w:val="00121DDA"/>
    <w:rsid w:val="00121EA3"/>
    <w:rsid w:val="001227DA"/>
    <w:rsid w:val="0012323F"/>
    <w:rsid w:val="00123830"/>
    <w:rsid w:val="00123849"/>
    <w:rsid w:val="00123C6C"/>
    <w:rsid w:val="001242C7"/>
    <w:rsid w:val="00124612"/>
    <w:rsid w:val="00124789"/>
    <w:rsid w:val="0012498D"/>
    <w:rsid w:val="00124BB8"/>
    <w:rsid w:val="00124D01"/>
    <w:rsid w:val="00124E0A"/>
    <w:rsid w:val="001254ED"/>
    <w:rsid w:val="00125609"/>
    <w:rsid w:val="001257F1"/>
    <w:rsid w:val="00125F81"/>
    <w:rsid w:val="0012672D"/>
    <w:rsid w:val="001271EB"/>
    <w:rsid w:val="001272B3"/>
    <w:rsid w:val="001274F8"/>
    <w:rsid w:val="001279A5"/>
    <w:rsid w:val="001279F0"/>
    <w:rsid w:val="00127A68"/>
    <w:rsid w:val="00127AD4"/>
    <w:rsid w:val="00127B74"/>
    <w:rsid w:val="001300B2"/>
    <w:rsid w:val="00130159"/>
    <w:rsid w:val="0013021A"/>
    <w:rsid w:val="00130619"/>
    <w:rsid w:val="0013076E"/>
    <w:rsid w:val="00130990"/>
    <w:rsid w:val="00130EC1"/>
    <w:rsid w:val="00130FC1"/>
    <w:rsid w:val="00131337"/>
    <w:rsid w:val="001313ED"/>
    <w:rsid w:val="00131B07"/>
    <w:rsid w:val="00131D6D"/>
    <w:rsid w:val="001321EB"/>
    <w:rsid w:val="00132288"/>
    <w:rsid w:val="001323D1"/>
    <w:rsid w:val="0013345C"/>
    <w:rsid w:val="00133876"/>
    <w:rsid w:val="00133A4D"/>
    <w:rsid w:val="00133DB7"/>
    <w:rsid w:val="001341C2"/>
    <w:rsid w:val="001342F3"/>
    <w:rsid w:val="001344E4"/>
    <w:rsid w:val="001347D3"/>
    <w:rsid w:val="00135A03"/>
    <w:rsid w:val="00135C2D"/>
    <w:rsid w:val="001360C2"/>
    <w:rsid w:val="001365C6"/>
    <w:rsid w:val="00136803"/>
    <w:rsid w:val="00136BC1"/>
    <w:rsid w:val="00136C16"/>
    <w:rsid w:val="00136ED6"/>
    <w:rsid w:val="0013706A"/>
    <w:rsid w:val="001371CC"/>
    <w:rsid w:val="001372AD"/>
    <w:rsid w:val="0014039E"/>
    <w:rsid w:val="001404FC"/>
    <w:rsid w:val="00140D82"/>
    <w:rsid w:val="00141887"/>
    <w:rsid w:val="00141C06"/>
    <w:rsid w:val="00142388"/>
    <w:rsid w:val="00142C06"/>
    <w:rsid w:val="00143172"/>
    <w:rsid w:val="00143207"/>
    <w:rsid w:val="00143DD3"/>
    <w:rsid w:val="00143FD9"/>
    <w:rsid w:val="001441EF"/>
    <w:rsid w:val="00144560"/>
    <w:rsid w:val="00144AA8"/>
    <w:rsid w:val="00144BC5"/>
    <w:rsid w:val="00144E41"/>
    <w:rsid w:val="00145013"/>
    <w:rsid w:val="001453F1"/>
    <w:rsid w:val="001455E4"/>
    <w:rsid w:val="00145D3F"/>
    <w:rsid w:val="00145DA0"/>
    <w:rsid w:val="0014665E"/>
    <w:rsid w:val="0014666B"/>
    <w:rsid w:val="00146706"/>
    <w:rsid w:val="00147457"/>
    <w:rsid w:val="001475F4"/>
    <w:rsid w:val="00147B1A"/>
    <w:rsid w:val="001502E7"/>
    <w:rsid w:val="001507E0"/>
    <w:rsid w:val="00150A4A"/>
    <w:rsid w:val="0015121E"/>
    <w:rsid w:val="00151FFE"/>
    <w:rsid w:val="00152180"/>
    <w:rsid w:val="001525C0"/>
    <w:rsid w:val="0015368E"/>
    <w:rsid w:val="00153A93"/>
    <w:rsid w:val="00153DE2"/>
    <w:rsid w:val="00153FD3"/>
    <w:rsid w:val="00154025"/>
    <w:rsid w:val="0015406D"/>
    <w:rsid w:val="00154227"/>
    <w:rsid w:val="00154572"/>
    <w:rsid w:val="0015481D"/>
    <w:rsid w:val="00154947"/>
    <w:rsid w:val="00154AEC"/>
    <w:rsid w:val="00155759"/>
    <w:rsid w:val="00155C27"/>
    <w:rsid w:val="00155C29"/>
    <w:rsid w:val="00155CC3"/>
    <w:rsid w:val="00155D66"/>
    <w:rsid w:val="001560AB"/>
    <w:rsid w:val="00156450"/>
    <w:rsid w:val="00156468"/>
    <w:rsid w:val="001565C8"/>
    <w:rsid w:val="00156927"/>
    <w:rsid w:val="00156B34"/>
    <w:rsid w:val="00156DE6"/>
    <w:rsid w:val="00156E08"/>
    <w:rsid w:val="00157C5E"/>
    <w:rsid w:val="00157D4A"/>
    <w:rsid w:val="0016014C"/>
    <w:rsid w:val="00160D4F"/>
    <w:rsid w:val="00160F01"/>
    <w:rsid w:val="00161594"/>
    <w:rsid w:val="00161A4B"/>
    <w:rsid w:val="00161A5D"/>
    <w:rsid w:val="00161DAE"/>
    <w:rsid w:val="00161E2E"/>
    <w:rsid w:val="00161E4D"/>
    <w:rsid w:val="00161F32"/>
    <w:rsid w:val="00162A69"/>
    <w:rsid w:val="00162C6F"/>
    <w:rsid w:val="00162F64"/>
    <w:rsid w:val="00163941"/>
    <w:rsid w:val="00163D0C"/>
    <w:rsid w:val="00163E82"/>
    <w:rsid w:val="00164538"/>
    <w:rsid w:val="001647D2"/>
    <w:rsid w:val="001648E6"/>
    <w:rsid w:val="0016494A"/>
    <w:rsid w:val="00164CA7"/>
    <w:rsid w:val="001651A3"/>
    <w:rsid w:val="00165780"/>
    <w:rsid w:val="00165EF4"/>
    <w:rsid w:val="001668FD"/>
    <w:rsid w:val="00166AE7"/>
    <w:rsid w:val="00166F1A"/>
    <w:rsid w:val="00167176"/>
    <w:rsid w:val="001674C1"/>
    <w:rsid w:val="00170051"/>
    <w:rsid w:val="00170074"/>
    <w:rsid w:val="00170581"/>
    <w:rsid w:val="0017070F"/>
    <w:rsid w:val="00170C8A"/>
    <w:rsid w:val="00170E90"/>
    <w:rsid w:val="0017141D"/>
    <w:rsid w:val="00171744"/>
    <w:rsid w:val="00171746"/>
    <w:rsid w:val="00171E68"/>
    <w:rsid w:val="00171EB0"/>
    <w:rsid w:val="00171EFD"/>
    <w:rsid w:val="001720C3"/>
    <w:rsid w:val="00172553"/>
    <w:rsid w:val="00172592"/>
    <w:rsid w:val="00172EE5"/>
    <w:rsid w:val="0017373C"/>
    <w:rsid w:val="00173A1F"/>
    <w:rsid w:val="00173DFA"/>
    <w:rsid w:val="001740AB"/>
    <w:rsid w:val="0017456A"/>
    <w:rsid w:val="001746BC"/>
    <w:rsid w:val="00174A6C"/>
    <w:rsid w:val="00174FDE"/>
    <w:rsid w:val="00175432"/>
    <w:rsid w:val="00175896"/>
    <w:rsid w:val="00175B23"/>
    <w:rsid w:val="00175C25"/>
    <w:rsid w:val="00176414"/>
    <w:rsid w:val="00176E4A"/>
    <w:rsid w:val="0017780F"/>
    <w:rsid w:val="00177884"/>
    <w:rsid w:val="00180033"/>
    <w:rsid w:val="00180792"/>
    <w:rsid w:val="001809E7"/>
    <w:rsid w:val="00180A5A"/>
    <w:rsid w:val="0018107E"/>
    <w:rsid w:val="00181B89"/>
    <w:rsid w:val="00181D28"/>
    <w:rsid w:val="00181DB9"/>
    <w:rsid w:val="00181E20"/>
    <w:rsid w:val="001820B7"/>
    <w:rsid w:val="001825F2"/>
    <w:rsid w:val="001828C9"/>
    <w:rsid w:val="00182EF8"/>
    <w:rsid w:val="00182F0F"/>
    <w:rsid w:val="0018357C"/>
    <w:rsid w:val="001837A8"/>
    <w:rsid w:val="00183953"/>
    <w:rsid w:val="00183A5E"/>
    <w:rsid w:val="0018513A"/>
    <w:rsid w:val="001865BB"/>
    <w:rsid w:val="00186B95"/>
    <w:rsid w:val="00187111"/>
    <w:rsid w:val="00187305"/>
    <w:rsid w:val="001876EB"/>
    <w:rsid w:val="00187A96"/>
    <w:rsid w:val="00190574"/>
    <w:rsid w:val="001907C3"/>
    <w:rsid w:val="00190CA1"/>
    <w:rsid w:val="00190F33"/>
    <w:rsid w:val="001910D4"/>
    <w:rsid w:val="00191560"/>
    <w:rsid w:val="00191A05"/>
    <w:rsid w:val="00191CD1"/>
    <w:rsid w:val="00191DE8"/>
    <w:rsid w:val="00191E86"/>
    <w:rsid w:val="00191F06"/>
    <w:rsid w:val="00191F82"/>
    <w:rsid w:val="001924B5"/>
    <w:rsid w:val="001924F7"/>
    <w:rsid w:val="001927FA"/>
    <w:rsid w:val="00193278"/>
    <w:rsid w:val="001935CE"/>
    <w:rsid w:val="00193AE1"/>
    <w:rsid w:val="00193D6C"/>
    <w:rsid w:val="0019420F"/>
    <w:rsid w:val="00194A82"/>
    <w:rsid w:val="00194AB1"/>
    <w:rsid w:val="00194E0F"/>
    <w:rsid w:val="00195132"/>
    <w:rsid w:val="0019528C"/>
    <w:rsid w:val="001959E8"/>
    <w:rsid w:val="00195BC1"/>
    <w:rsid w:val="001960C4"/>
    <w:rsid w:val="001965AC"/>
    <w:rsid w:val="00196FFB"/>
    <w:rsid w:val="001973C2"/>
    <w:rsid w:val="001973E6"/>
    <w:rsid w:val="00197549"/>
    <w:rsid w:val="00197788"/>
    <w:rsid w:val="001A0471"/>
    <w:rsid w:val="001A0849"/>
    <w:rsid w:val="001A09A4"/>
    <w:rsid w:val="001A10C5"/>
    <w:rsid w:val="001A1FAB"/>
    <w:rsid w:val="001A2925"/>
    <w:rsid w:val="001A2BEF"/>
    <w:rsid w:val="001A2D72"/>
    <w:rsid w:val="001A2DB5"/>
    <w:rsid w:val="001A2EFB"/>
    <w:rsid w:val="001A30F3"/>
    <w:rsid w:val="001A3A7D"/>
    <w:rsid w:val="001A3D75"/>
    <w:rsid w:val="001A42F5"/>
    <w:rsid w:val="001A481A"/>
    <w:rsid w:val="001A481C"/>
    <w:rsid w:val="001A4A7E"/>
    <w:rsid w:val="001A4D55"/>
    <w:rsid w:val="001A529E"/>
    <w:rsid w:val="001A59EE"/>
    <w:rsid w:val="001A5F51"/>
    <w:rsid w:val="001A6024"/>
    <w:rsid w:val="001A6033"/>
    <w:rsid w:val="001A6039"/>
    <w:rsid w:val="001A6312"/>
    <w:rsid w:val="001A681D"/>
    <w:rsid w:val="001A6871"/>
    <w:rsid w:val="001A6C09"/>
    <w:rsid w:val="001A6D76"/>
    <w:rsid w:val="001A735A"/>
    <w:rsid w:val="001A768F"/>
    <w:rsid w:val="001A786B"/>
    <w:rsid w:val="001B082D"/>
    <w:rsid w:val="001B0E38"/>
    <w:rsid w:val="001B1179"/>
    <w:rsid w:val="001B1361"/>
    <w:rsid w:val="001B162D"/>
    <w:rsid w:val="001B1640"/>
    <w:rsid w:val="001B230F"/>
    <w:rsid w:val="001B23A8"/>
    <w:rsid w:val="001B2749"/>
    <w:rsid w:val="001B2802"/>
    <w:rsid w:val="001B2B14"/>
    <w:rsid w:val="001B2C07"/>
    <w:rsid w:val="001B2F17"/>
    <w:rsid w:val="001B3499"/>
    <w:rsid w:val="001B351E"/>
    <w:rsid w:val="001B3A4C"/>
    <w:rsid w:val="001B3BC5"/>
    <w:rsid w:val="001B3C08"/>
    <w:rsid w:val="001B4186"/>
    <w:rsid w:val="001B4540"/>
    <w:rsid w:val="001B4A75"/>
    <w:rsid w:val="001B53F0"/>
    <w:rsid w:val="001B591B"/>
    <w:rsid w:val="001B5C90"/>
    <w:rsid w:val="001B5CF3"/>
    <w:rsid w:val="001B6026"/>
    <w:rsid w:val="001B64C0"/>
    <w:rsid w:val="001B6E08"/>
    <w:rsid w:val="001B7DE2"/>
    <w:rsid w:val="001B7F42"/>
    <w:rsid w:val="001C04FB"/>
    <w:rsid w:val="001C0862"/>
    <w:rsid w:val="001C08BE"/>
    <w:rsid w:val="001C1727"/>
    <w:rsid w:val="001C17EA"/>
    <w:rsid w:val="001C1866"/>
    <w:rsid w:val="001C192B"/>
    <w:rsid w:val="001C1B0C"/>
    <w:rsid w:val="001C1D3D"/>
    <w:rsid w:val="001C1F70"/>
    <w:rsid w:val="001C231F"/>
    <w:rsid w:val="001C271F"/>
    <w:rsid w:val="001C3031"/>
    <w:rsid w:val="001C33A7"/>
    <w:rsid w:val="001C3402"/>
    <w:rsid w:val="001C3432"/>
    <w:rsid w:val="001C4031"/>
    <w:rsid w:val="001C410C"/>
    <w:rsid w:val="001C43B1"/>
    <w:rsid w:val="001C4929"/>
    <w:rsid w:val="001C4FF3"/>
    <w:rsid w:val="001C57AF"/>
    <w:rsid w:val="001C5D13"/>
    <w:rsid w:val="001C6238"/>
    <w:rsid w:val="001C6562"/>
    <w:rsid w:val="001C6E50"/>
    <w:rsid w:val="001C764A"/>
    <w:rsid w:val="001C765C"/>
    <w:rsid w:val="001C7A89"/>
    <w:rsid w:val="001C7AF2"/>
    <w:rsid w:val="001D06C1"/>
    <w:rsid w:val="001D093D"/>
    <w:rsid w:val="001D09FE"/>
    <w:rsid w:val="001D0C01"/>
    <w:rsid w:val="001D0E45"/>
    <w:rsid w:val="001D0F13"/>
    <w:rsid w:val="001D1F51"/>
    <w:rsid w:val="001D2210"/>
    <w:rsid w:val="001D2229"/>
    <w:rsid w:val="001D294A"/>
    <w:rsid w:val="001D29DB"/>
    <w:rsid w:val="001D2DAB"/>
    <w:rsid w:val="001D3848"/>
    <w:rsid w:val="001D3B50"/>
    <w:rsid w:val="001D3D8D"/>
    <w:rsid w:val="001D40AB"/>
    <w:rsid w:val="001D4508"/>
    <w:rsid w:val="001D453A"/>
    <w:rsid w:val="001D4B89"/>
    <w:rsid w:val="001D4FC3"/>
    <w:rsid w:val="001D50F1"/>
    <w:rsid w:val="001D54F6"/>
    <w:rsid w:val="001D57AB"/>
    <w:rsid w:val="001D5995"/>
    <w:rsid w:val="001D5A18"/>
    <w:rsid w:val="001D5B0F"/>
    <w:rsid w:val="001D61D3"/>
    <w:rsid w:val="001D62A2"/>
    <w:rsid w:val="001D658D"/>
    <w:rsid w:val="001D6B51"/>
    <w:rsid w:val="001D6FAE"/>
    <w:rsid w:val="001D7089"/>
    <w:rsid w:val="001D73C9"/>
    <w:rsid w:val="001D74FA"/>
    <w:rsid w:val="001D7C76"/>
    <w:rsid w:val="001E00F8"/>
    <w:rsid w:val="001E0221"/>
    <w:rsid w:val="001E03B0"/>
    <w:rsid w:val="001E0485"/>
    <w:rsid w:val="001E088A"/>
    <w:rsid w:val="001E0896"/>
    <w:rsid w:val="001E0AAB"/>
    <w:rsid w:val="001E14A7"/>
    <w:rsid w:val="001E180B"/>
    <w:rsid w:val="001E1A3C"/>
    <w:rsid w:val="001E1C4F"/>
    <w:rsid w:val="001E2193"/>
    <w:rsid w:val="001E245C"/>
    <w:rsid w:val="001E24E2"/>
    <w:rsid w:val="001E24FF"/>
    <w:rsid w:val="001E2AC3"/>
    <w:rsid w:val="001E3063"/>
    <w:rsid w:val="001E31F2"/>
    <w:rsid w:val="001E40DB"/>
    <w:rsid w:val="001E42C9"/>
    <w:rsid w:val="001E483B"/>
    <w:rsid w:val="001E491B"/>
    <w:rsid w:val="001E5283"/>
    <w:rsid w:val="001E550D"/>
    <w:rsid w:val="001E552E"/>
    <w:rsid w:val="001E58DC"/>
    <w:rsid w:val="001E5F44"/>
    <w:rsid w:val="001E6136"/>
    <w:rsid w:val="001E6461"/>
    <w:rsid w:val="001E6BDA"/>
    <w:rsid w:val="001E6C60"/>
    <w:rsid w:val="001E730E"/>
    <w:rsid w:val="001E74B2"/>
    <w:rsid w:val="001E7656"/>
    <w:rsid w:val="001E770C"/>
    <w:rsid w:val="001E7DC1"/>
    <w:rsid w:val="001E7F0E"/>
    <w:rsid w:val="001E7F60"/>
    <w:rsid w:val="001F04F0"/>
    <w:rsid w:val="001F0839"/>
    <w:rsid w:val="001F0D9F"/>
    <w:rsid w:val="001F1245"/>
    <w:rsid w:val="001F12DF"/>
    <w:rsid w:val="001F1636"/>
    <w:rsid w:val="001F1B6E"/>
    <w:rsid w:val="001F1CE8"/>
    <w:rsid w:val="001F1F29"/>
    <w:rsid w:val="001F1F70"/>
    <w:rsid w:val="001F1F82"/>
    <w:rsid w:val="001F2363"/>
    <w:rsid w:val="001F2A8A"/>
    <w:rsid w:val="001F2A8E"/>
    <w:rsid w:val="001F2EA5"/>
    <w:rsid w:val="001F3055"/>
    <w:rsid w:val="001F3323"/>
    <w:rsid w:val="001F3D78"/>
    <w:rsid w:val="001F4867"/>
    <w:rsid w:val="001F4BA3"/>
    <w:rsid w:val="001F4E98"/>
    <w:rsid w:val="001F4FFD"/>
    <w:rsid w:val="001F50B7"/>
    <w:rsid w:val="001F5465"/>
    <w:rsid w:val="001F56E9"/>
    <w:rsid w:val="001F584B"/>
    <w:rsid w:val="001F5BCF"/>
    <w:rsid w:val="001F65A2"/>
    <w:rsid w:val="001F65CD"/>
    <w:rsid w:val="001F6DEC"/>
    <w:rsid w:val="001F6F69"/>
    <w:rsid w:val="001F6F6F"/>
    <w:rsid w:val="001F7415"/>
    <w:rsid w:val="001F7891"/>
    <w:rsid w:val="001F79F7"/>
    <w:rsid w:val="002001A8"/>
    <w:rsid w:val="002004AF"/>
    <w:rsid w:val="0020080C"/>
    <w:rsid w:val="002009AE"/>
    <w:rsid w:val="002009EC"/>
    <w:rsid w:val="00200E88"/>
    <w:rsid w:val="002010F5"/>
    <w:rsid w:val="0020126E"/>
    <w:rsid w:val="00201972"/>
    <w:rsid w:val="00201D19"/>
    <w:rsid w:val="00201D45"/>
    <w:rsid w:val="00201F38"/>
    <w:rsid w:val="00202292"/>
    <w:rsid w:val="00202325"/>
    <w:rsid w:val="0020232B"/>
    <w:rsid w:val="00202A60"/>
    <w:rsid w:val="00202ACA"/>
    <w:rsid w:val="0020333F"/>
    <w:rsid w:val="00203CD4"/>
    <w:rsid w:val="00203D3E"/>
    <w:rsid w:val="00203E0F"/>
    <w:rsid w:val="002045CA"/>
    <w:rsid w:val="00204D34"/>
    <w:rsid w:val="00204D9A"/>
    <w:rsid w:val="002050E6"/>
    <w:rsid w:val="00205622"/>
    <w:rsid w:val="00205A95"/>
    <w:rsid w:val="00206055"/>
    <w:rsid w:val="00206D92"/>
    <w:rsid w:val="002078B5"/>
    <w:rsid w:val="00207ED2"/>
    <w:rsid w:val="002107CB"/>
    <w:rsid w:val="00210DE3"/>
    <w:rsid w:val="002110C2"/>
    <w:rsid w:val="00211302"/>
    <w:rsid w:val="002116D4"/>
    <w:rsid w:val="002122E0"/>
    <w:rsid w:val="002124FA"/>
    <w:rsid w:val="00212BFF"/>
    <w:rsid w:val="00212E02"/>
    <w:rsid w:val="00212EC8"/>
    <w:rsid w:val="002140B2"/>
    <w:rsid w:val="002142F6"/>
    <w:rsid w:val="00214C92"/>
    <w:rsid w:val="00214E3C"/>
    <w:rsid w:val="00215039"/>
    <w:rsid w:val="00215485"/>
    <w:rsid w:val="002155F2"/>
    <w:rsid w:val="00215714"/>
    <w:rsid w:val="00215738"/>
    <w:rsid w:val="00215CA7"/>
    <w:rsid w:val="00216184"/>
    <w:rsid w:val="0021657E"/>
    <w:rsid w:val="002165ED"/>
    <w:rsid w:val="00216685"/>
    <w:rsid w:val="0021672D"/>
    <w:rsid w:val="00216AB5"/>
    <w:rsid w:val="00216C58"/>
    <w:rsid w:val="0021723B"/>
    <w:rsid w:val="0021757C"/>
    <w:rsid w:val="0021766F"/>
    <w:rsid w:val="00217687"/>
    <w:rsid w:val="00217EE5"/>
    <w:rsid w:val="002207EC"/>
    <w:rsid w:val="002216FA"/>
    <w:rsid w:val="00221F7B"/>
    <w:rsid w:val="00222822"/>
    <w:rsid w:val="00222BF9"/>
    <w:rsid w:val="002236DB"/>
    <w:rsid w:val="00223C39"/>
    <w:rsid w:val="00223F34"/>
    <w:rsid w:val="00224413"/>
    <w:rsid w:val="002246AE"/>
    <w:rsid w:val="00224C0D"/>
    <w:rsid w:val="00224EFD"/>
    <w:rsid w:val="002256A6"/>
    <w:rsid w:val="00226A10"/>
    <w:rsid w:val="00227063"/>
    <w:rsid w:val="0022764A"/>
    <w:rsid w:val="00227F53"/>
    <w:rsid w:val="002301EF"/>
    <w:rsid w:val="002306BB"/>
    <w:rsid w:val="00230871"/>
    <w:rsid w:val="0023103C"/>
    <w:rsid w:val="00231073"/>
    <w:rsid w:val="0023116F"/>
    <w:rsid w:val="002311BE"/>
    <w:rsid w:val="0023175C"/>
    <w:rsid w:val="0023184E"/>
    <w:rsid w:val="00231F84"/>
    <w:rsid w:val="002327D0"/>
    <w:rsid w:val="00232D80"/>
    <w:rsid w:val="0023328F"/>
    <w:rsid w:val="00233CF7"/>
    <w:rsid w:val="00233D6A"/>
    <w:rsid w:val="00233EC8"/>
    <w:rsid w:val="002345C1"/>
    <w:rsid w:val="00234717"/>
    <w:rsid w:val="002351C2"/>
    <w:rsid w:val="00235314"/>
    <w:rsid w:val="0023533A"/>
    <w:rsid w:val="0023554D"/>
    <w:rsid w:val="00236123"/>
    <w:rsid w:val="00236346"/>
    <w:rsid w:val="002363AF"/>
    <w:rsid w:val="0023660F"/>
    <w:rsid w:val="0023739D"/>
    <w:rsid w:val="002376D9"/>
    <w:rsid w:val="00237C03"/>
    <w:rsid w:val="00240227"/>
    <w:rsid w:val="00240428"/>
    <w:rsid w:val="00240785"/>
    <w:rsid w:val="00241364"/>
    <w:rsid w:val="00241780"/>
    <w:rsid w:val="002417D9"/>
    <w:rsid w:val="00241817"/>
    <w:rsid w:val="00242531"/>
    <w:rsid w:val="00242CDD"/>
    <w:rsid w:val="002432A3"/>
    <w:rsid w:val="0024376F"/>
    <w:rsid w:val="00243DC5"/>
    <w:rsid w:val="00244045"/>
    <w:rsid w:val="002446FB"/>
    <w:rsid w:val="00244FCE"/>
    <w:rsid w:val="0024503E"/>
    <w:rsid w:val="002458B5"/>
    <w:rsid w:val="00245AD4"/>
    <w:rsid w:val="00246562"/>
    <w:rsid w:val="0024670D"/>
    <w:rsid w:val="002469F2"/>
    <w:rsid w:val="00246B8B"/>
    <w:rsid w:val="00247290"/>
    <w:rsid w:val="00247506"/>
    <w:rsid w:val="0024754E"/>
    <w:rsid w:val="00247A64"/>
    <w:rsid w:val="00247A7B"/>
    <w:rsid w:val="00247F04"/>
    <w:rsid w:val="00250238"/>
    <w:rsid w:val="0025041A"/>
    <w:rsid w:val="002509C1"/>
    <w:rsid w:val="0025156D"/>
    <w:rsid w:val="0025180B"/>
    <w:rsid w:val="00251950"/>
    <w:rsid w:val="0025257F"/>
    <w:rsid w:val="00252CF5"/>
    <w:rsid w:val="00253296"/>
    <w:rsid w:val="00253D09"/>
    <w:rsid w:val="00254401"/>
    <w:rsid w:val="0025482C"/>
    <w:rsid w:val="00254918"/>
    <w:rsid w:val="00254D40"/>
    <w:rsid w:val="00255137"/>
    <w:rsid w:val="002554D0"/>
    <w:rsid w:val="0025581A"/>
    <w:rsid w:val="00256E52"/>
    <w:rsid w:val="0025720D"/>
    <w:rsid w:val="002572AE"/>
    <w:rsid w:val="00257877"/>
    <w:rsid w:val="00257E6D"/>
    <w:rsid w:val="002601D0"/>
    <w:rsid w:val="00260822"/>
    <w:rsid w:val="00260DA5"/>
    <w:rsid w:val="00260FF1"/>
    <w:rsid w:val="00261138"/>
    <w:rsid w:val="00261E26"/>
    <w:rsid w:val="00262313"/>
    <w:rsid w:val="00262A61"/>
    <w:rsid w:val="00262BB7"/>
    <w:rsid w:val="00262CB0"/>
    <w:rsid w:val="00262D6E"/>
    <w:rsid w:val="00262DF9"/>
    <w:rsid w:val="00262E14"/>
    <w:rsid w:val="0026309E"/>
    <w:rsid w:val="002634E0"/>
    <w:rsid w:val="00263973"/>
    <w:rsid w:val="00263CC5"/>
    <w:rsid w:val="00264159"/>
    <w:rsid w:val="00264AF4"/>
    <w:rsid w:val="00264C99"/>
    <w:rsid w:val="00265787"/>
    <w:rsid w:val="00265994"/>
    <w:rsid w:val="002660B1"/>
    <w:rsid w:val="00266127"/>
    <w:rsid w:val="00266635"/>
    <w:rsid w:val="00266BA6"/>
    <w:rsid w:val="00266F96"/>
    <w:rsid w:val="00267021"/>
    <w:rsid w:val="0026715A"/>
    <w:rsid w:val="002675BB"/>
    <w:rsid w:val="002676ED"/>
    <w:rsid w:val="00267E17"/>
    <w:rsid w:val="0027069F"/>
    <w:rsid w:val="00271143"/>
    <w:rsid w:val="002722E2"/>
    <w:rsid w:val="00273247"/>
    <w:rsid w:val="00273515"/>
    <w:rsid w:val="00273810"/>
    <w:rsid w:val="00273ADA"/>
    <w:rsid w:val="00273E3B"/>
    <w:rsid w:val="00274C57"/>
    <w:rsid w:val="00274D6B"/>
    <w:rsid w:val="0027503E"/>
    <w:rsid w:val="0027553F"/>
    <w:rsid w:val="00275965"/>
    <w:rsid w:val="00275C27"/>
    <w:rsid w:val="0027631A"/>
    <w:rsid w:val="00276A1C"/>
    <w:rsid w:val="00277017"/>
    <w:rsid w:val="002774B9"/>
    <w:rsid w:val="00277DC3"/>
    <w:rsid w:val="00280B78"/>
    <w:rsid w:val="0028137F"/>
    <w:rsid w:val="00281B47"/>
    <w:rsid w:val="00281EE0"/>
    <w:rsid w:val="00282031"/>
    <w:rsid w:val="00282315"/>
    <w:rsid w:val="00282524"/>
    <w:rsid w:val="0028256E"/>
    <w:rsid w:val="0028290E"/>
    <w:rsid w:val="00282A18"/>
    <w:rsid w:val="00282AA1"/>
    <w:rsid w:val="00283176"/>
    <w:rsid w:val="0028355A"/>
    <w:rsid w:val="00283583"/>
    <w:rsid w:val="002835B9"/>
    <w:rsid w:val="002836A6"/>
    <w:rsid w:val="00284170"/>
    <w:rsid w:val="002847C9"/>
    <w:rsid w:val="00285075"/>
    <w:rsid w:val="002864E2"/>
    <w:rsid w:val="00286DAF"/>
    <w:rsid w:val="00286E18"/>
    <w:rsid w:val="002877B2"/>
    <w:rsid w:val="00287BB0"/>
    <w:rsid w:val="00287D73"/>
    <w:rsid w:val="00290286"/>
    <w:rsid w:val="00290837"/>
    <w:rsid w:val="00290A05"/>
    <w:rsid w:val="00290CE8"/>
    <w:rsid w:val="00290D13"/>
    <w:rsid w:val="00290DD4"/>
    <w:rsid w:val="00290EF2"/>
    <w:rsid w:val="00290F35"/>
    <w:rsid w:val="002915B6"/>
    <w:rsid w:val="00291775"/>
    <w:rsid w:val="00291A54"/>
    <w:rsid w:val="0029270B"/>
    <w:rsid w:val="00292BEB"/>
    <w:rsid w:val="002938C2"/>
    <w:rsid w:val="00293C4B"/>
    <w:rsid w:val="00293F64"/>
    <w:rsid w:val="00294260"/>
    <w:rsid w:val="00294664"/>
    <w:rsid w:val="00294E73"/>
    <w:rsid w:val="00294F95"/>
    <w:rsid w:val="00294FF1"/>
    <w:rsid w:val="002955AB"/>
    <w:rsid w:val="0029586B"/>
    <w:rsid w:val="00295906"/>
    <w:rsid w:val="00295C9B"/>
    <w:rsid w:val="00295DB0"/>
    <w:rsid w:val="00295ECA"/>
    <w:rsid w:val="00296B2B"/>
    <w:rsid w:val="002970BC"/>
    <w:rsid w:val="00297816"/>
    <w:rsid w:val="00297B3C"/>
    <w:rsid w:val="002A03B1"/>
    <w:rsid w:val="002A059F"/>
    <w:rsid w:val="002A072D"/>
    <w:rsid w:val="002A080F"/>
    <w:rsid w:val="002A0A2E"/>
    <w:rsid w:val="002A0ACB"/>
    <w:rsid w:val="002A1488"/>
    <w:rsid w:val="002A1D0B"/>
    <w:rsid w:val="002A2481"/>
    <w:rsid w:val="002A2ABF"/>
    <w:rsid w:val="002A3764"/>
    <w:rsid w:val="002A3F14"/>
    <w:rsid w:val="002A43F5"/>
    <w:rsid w:val="002A448D"/>
    <w:rsid w:val="002A450C"/>
    <w:rsid w:val="002A45F0"/>
    <w:rsid w:val="002A4867"/>
    <w:rsid w:val="002A5670"/>
    <w:rsid w:val="002A731D"/>
    <w:rsid w:val="002A73AC"/>
    <w:rsid w:val="002A75CB"/>
    <w:rsid w:val="002A761A"/>
    <w:rsid w:val="002A79FB"/>
    <w:rsid w:val="002B031B"/>
    <w:rsid w:val="002B1C31"/>
    <w:rsid w:val="002B2310"/>
    <w:rsid w:val="002B2B9C"/>
    <w:rsid w:val="002B3488"/>
    <w:rsid w:val="002B42CB"/>
    <w:rsid w:val="002B42F2"/>
    <w:rsid w:val="002B4408"/>
    <w:rsid w:val="002B4B9C"/>
    <w:rsid w:val="002B4F0C"/>
    <w:rsid w:val="002B5B72"/>
    <w:rsid w:val="002B6004"/>
    <w:rsid w:val="002B6BEE"/>
    <w:rsid w:val="002B70A1"/>
    <w:rsid w:val="002B7105"/>
    <w:rsid w:val="002B715D"/>
    <w:rsid w:val="002B724B"/>
    <w:rsid w:val="002B75A2"/>
    <w:rsid w:val="002B78A0"/>
    <w:rsid w:val="002B7BCC"/>
    <w:rsid w:val="002C012F"/>
    <w:rsid w:val="002C0869"/>
    <w:rsid w:val="002C089D"/>
    <w:rsid w:val="002C095A"/>
    <w:rsid w:val="002C0A45"/>
    <w:rsid w:val="002C0DEE"/>
    <w:rsid w:val="002C14B2"/>
    <w:rsid w:val="002C1690"/>
    <w:rsid w:val="002C175D"/>
    <w:rsid w:val="002C1B75"/>
    <w:rsid w:val="002C238F"/>
    <w:rsid w:val="002C2655"/>
    <w:rsid w:val="002C2A40"/>
    <w:rsid w:val="002C2A84"/>
    <w:rsid w:val="002C2DFE"/>
    <w:rsid w:val="002C33CF"/>
    <w:rsid w:val="002C3645"/>
    <w:rsid w:val="002C3C5F"/>
    <w:rsid w:val="002C45E2"/>
    <w:rsid w:val="002C4975"/>
    <w:rsid w:val="002C4AFE"/>
    <w:rsid w:val="002C4B2C"/>
    <w:rsid w:val="002C4FE7"/>
    <w:rsid w:val="002C524B"/>
    <w:rsid w:val="002C53BD"/>
    <w:rsid w:val="002C5940"/>
    <w:rsid w:val="002C5DC4"/>
    <w:rsid w:val="002C5ECC"/>
    <w:rsid w:val="002C638C"/>
    <w:rsid w:val="002C6C2A"/>
    <w:rsid w:val="002C713F"/>
    <w:rsid w:val="002C783C"/>
    <w:rsid w:val="002C7921"/>
    <w:rsid w:val="002C7F13"/>
    <w:rsid w:val="002D031D"/>
    <w:rsid w:val="002D0ADD"/>
    <w:rsid w:val="002D0DDE"/>
    <w:rsid w:val="002D1125"/>
    <w:rsid w:val="002D1555"/>
    <w:rsid w:val="002D223A"/>
    <w:rsid w:val="002D2DE0"/>
    <w:rsid w:val="002D2DEF"/>
    <w:rsid w:val="002D375A"/>
    <w:rsid w:val="002D37B8"/>
    <w:rsid w:val="002D39C1"/>
    <w:rsid w:val="002D3D1A"/>
    <w:rsid w:val="002D3FC4"/>
    <w:rsid w:val="002D41A2"/>
    <w:rsid w:val="002D4F1B"/>
    <w:rsid w:val="002D560C"/>
    <w:rsid w:val="002D56D8"/>
    <w:rsid w:val="002D584A"/>
    <w:rsid w:val="002D5F37"/>
    <w:rsid w:val="002D6964"/>
    <w:rsid w:val="002D6DA3"/>
    <w:rsid w:val="002D6E93"/>
    <w:rsid w:val="002D7137"/>
    <w:rsid w:val="002D750A"/>
    <w:rsid w:val="002D797F"/>
    <w:rsid w:val="002D79D3"/>
    <w:rsid w:val="002D79FA"/>
    <w:rsid w:val="002D7CDB"/>
    <w:rsid w:val="002D7EB2"/>
    <w:rsid w:val="002E0290"/>
    <w:rsid w:val="002E05CB"/>
    <w:rsid w:val="002E0FAB"/>
    <w:rsid w:val="002E10AE"/>
    <w:rsid w:val="002E1364"/>
    <w:rsid w:val="002E17A5"/>
    <w:rsid w:val="002E1CFF"/>
    <w:rsid w:val="002E1E11"/>
    <w:rsid w:val="002E2171"/>
    <w:rsid w:val="002E25D2"/>
    <w:rsid w:val="002E2E76"/>
    <w:rsid w:val="002E2ECC"/>
    <w:rsid w:val="002E32DE"/>
    <w:rsid w:val="002E3684"/>
    <w:rsid w:val="002E3F5F"/>
    <w:rsid w:val="002E444A"/>
    <w:rsid w:val="002E47F6"/>
    <w:rsid w:val="002E54B3"/>
    <w:rsid w:val="002E6945"/>
    <w:rsid w:val="002E6A9F"/>
    <w:rsid w:val="002E6BB8"/>
    <w:rsid w:val="002E6D66"/>
    <w:rsid w:val="002E6E9F"/>
    <w:rsid w:val="002E6F34"/>
    <w:rsid w:val="002E7272"/>
    <w:rsid w:val="002E74C5"/>
    <w:rsid w:val="002E75B8"/>
    <w:rsid w:val="002F00FC"/>
    <w:rsid w:val="002F01E3"/>
    <w:rsid w:val="002F08C0"/>
    <w:rsid w:val="002F0DE0"/>
    <w:rsid w:val="002F1129"/>
    <w:rsid w:val="002F16F6"/>
    <w:rsid w:val="002F1F33"/>
    <w:rsid w:val="002F1F94"/>
    <w:rsid w:val="002F1FA4"/>
    <w:rsid w:val="002F1FD2"/>
    <w:rsid w:val="002F2167"/>
    <w:rsid w:val="002F283D"/>
    <w:rsid w:val="002F2A37"/>
    <w:rsid w:val="002F2E37"/>
    <w:rsid w:val="002F3014"/>
    <w:rsid w:val="002F31EA"/>
    <w:rsid w:val="002F346E"/>
    <w:rsid w:val="002F3B38"/>
    <w:rsid w:val="002F3BB6"/>
    <w:rsid w:val="002F46D7"/>
    <w:rsid w:val="002F4775"/>
    <w:rsid w:val="002F478E"/>
    <w:rsid w:val="002F48C4"/>
    <w:rsid w:val="002F51A5"/>
    <w:rsid w:val="002F533E"/>
    <w:rsid w:val="002F5B3D"/>
    <w:rsid w:val="002F6304"/>
    <w:rsid w:val="002F64F6"/>
    <w:rsid w:val="002F6658"/>
    <w:rsid w:val="002F66BE"/>
    <w:rsid w:val="002F68D5"/>
    <w:rsid w:val="002F6D2C"/>
    <w:rsid w:val="002F7311"/>
    <w:rsid w:val="002F7E57"/>
    <w:rsid w:val="003004BB"/>
    <w:rsid w:val="003004E2"/>
    <w:rsid w:val="003005A4"/>
    <w:rsid w:val="00300AC7"/>
    <w:rsid w:val="00300B83"/>
    <w:rsid w:val="00300F90"/>
    <w:rsid w:val="0030183C"/>
    <w:rsid w:val="00301CC7"/>
    <w:rsid w:val="00301D8E"/>
    <w:rsid w:val="00301F0B"/>
    <w:rsid w:val="003020AB"/>
    <w:rsid w:val="00302889"/>
    <w:rsid w:val="00302953"/>
    <w:rsid w:val="00302B30"/>
    <w:rsid w:val="00302CD3"/>
    <w:rsid w:val="00303033"/>
    <w:rsid w:val="00304970"/>
    <w:rsid w:val="003052B7"/>
    <w:rsid w:val="00305D24"/>
    <w:rsid w:val="00305F37"/>
    <w:rsid w:val="00306059"/>
    <w:rsid w:val="0030632C"/>
    <w:rsid w:val="00306E3F"/>
    <w:rsid w:val="00307364"/>
    <w:rsid w:val="003076CE"/>
    <w:rsid w:val="0030794A"/>
    <w:rsid w:val="00307956"/>
    <w:rsid w:val="0030799D"/>
    <w:rsid w:val="00307AE1"/>
    <w:rsid w:val="00307F86"/>
    <w:rsid w:val="00307FF5"/>
    <w:rsid w:val="00310068"/>
    <w:rsid w:val="00310458"/>
    <w:rsid w:val="0031091D"/>
    <w:rsid w:val="003113E1"/>
    <w:rsid w:val="00311571"/>
    <w:rsid w:val="003117F1"/>
    <w:rsid w:val="003119C6"/>
    <w:rsid w:val="00312202"/>
    <w:rsid w:val="0031236B"/>
    <w:rsid w:val="00312625"/>
    <w:rsid w:val="0031280B"/>
    <w:rsid w:val="00312A3A"/>
    <w:rsid w:val="00312AF9"/>
    <w:rsid w:val="00312B32"/>
    <w:rsid w:val="00313245"/>
    <w:rsid w:val="003132D3"/>
    <w:rsid w:val="00313740"/>
    <w:rsid w:val="00313AA8"/>
    <w:rsid w:val="00314483"/>
    <w:rsid w:val="00314518"/>
    <w:rsid w:val="0031455A"/>
    <w:rsid w:val="003148BA"/>
    <w:rsid w:val="003148D8"/>
    <w:rsid w:val="00314BCB"/>
    <w:rsid w:val="003151A4"/>
    <w:rsid w:val="00315773"/>
    <w:rsid w:val="00315A73"/>
    <w:rsid w:val="003160BC"/>
    <w:rsid w:val="003160F0"/>
    <w:rsid w:val="0031620C"/>
    <w:rsid w:val="00316699"/>
    <w:rsid w:val="00316E96"/>
    <w:rsid w:val="003171BC"/>
    <w:rsid w:val="0031767F"/>
    <w:rsid w:val="003179B6"/>
    <w:rsid w:val="00317AD1"/>
    <w:rsid w:val="00317F3D"/>
    <w:rsid w:val="0032091F"/>
    <w:rsid w:val="00320C1F"/>
    <w:rsid w:val="00321127"/>
    <w:rsid w:val="0032153D"/>
    <w:rsid w:val="003216DC"/>
    <w:rsid w:val="00321C67"/>
    <w:rsid w:val="003220A0"/>
    <w:rsid w:val="003228B9"/>
    <w:rsid w:val="0032318D"/>
    <w:rsid w:val="0032362F"/>
    <w:rsid w:val="00323AD5"/>
    <w:rsid w:val="00323E26"/>
    <w:rsid w:val="00323ED5"/>
    <w:rsid w:val="00324143"/>
    <w:rsid w:val="00324386"/>
    <w:rsid w:val="003243F9"/>
    <w:rsid w:val="003247C0"/>
    <w:rsid w:val="0032498A"/>
    <w:rsid w:val="003249A3"/>
    <w:rsid w:val="00325E42"/>
    <w:rsid w:val="00326704"/>
    <w:rsid w:val="00326970"/>
    <w:rsid w:val="003271F4"/>
    <w:rsid w:val="00327AD0"/>
    <w:rsid w:val="00327B42"/>
    <w:rsid w:val="00330FFC"/>
    <w:rsid w:val="00331613"/>
    <w:rsid w:val="003317C6"/>
    <w:rsid w:val="00331872"/>
    <w:rsid w:val="00332072"/>
    <w:rsid w:val="003322CA"/>
    <w:rsid w:val="00332563"/>
    <w:rsid w:val="003325E7"/>
    <w:rsid w:val="003328F0"/>
    <w:rsid w:val="00332B98"/>
    <w:rsid w:val="00332E8B"/>
    <w:rsid w:val="003332A5"/>
    <w:rsid w:val="00334682"/>
    <w:rsid w:val="0033519C"/>
    <w:rsid w:val="00335AB5"/>
    <w:rsid w:val="00335F4F"/>
    <w:rsid w:val="003360B9"/>
    <w:rsid w:val="0033628F"/>
    <w:rsid w:val="0033692B"/>
    <w:rsid w:val="003369F0"/>
    <w:rsid w:val="0033768D"/>
    <w:rsid w:val="00337696"/>
    <w:rsid w:val="00337A41"/>
    <w:rsid w:val="003401CA"/>
    <w:rsid w:val="0034025B"/>
    <w:rsid w:val="00340296"/>
    <w:rsid w:val="00340580"/>
    <w:rsid w:val="00340620"/>
    <w:rsid w:val="00340A68"/>
    <w:rsid w:val="00340FDE"/>
    <w:rsid w:val="0034118F"/>
    <w:rsid w:val="00341570"/>
    <w:rsid w:val="00341B41"/>
    <w:rsid w:val="0034241B"/>
    <w:rsid w:val="003425D7"/>
    <w:rsid w:val="00342D37"/>
    <w:rsid w:val="00343146"/>
    <w:rsid w:val="0034377A"/>
    <w:rsid w:val="003438CF"/>
    <w:rsid w:val="003439F9"/>
    <w:rsid w:val="00343C24"/>
    <w:rsid w:val="00343D47"/>
    <w:rsid w:val="0034460D"/>
    <w:rsid w:val="00344B84"/>
    <w:rsid w:val="00344C9B"/>
    <w:rsid w:val="00344E27"/>
    <w:rsid w:val="00344E91"/>
    <w:rsid w:val="0034508E"/>
    <w:rsid w:val="00345189"/>
    <w:rsid w:val="00345A7C"/>
    <w:rsid w:val="00345F5F"/>
    <w:rsid w:val="0034614E"/>
    <w:rsid w:val="00346151"/>
    <w:rsid w:val="00346830"/>
    <w:rsid w:val="00347222"/>
    <w:rsid w:val="00347A90"/>
    <w:rsid w:val="00347ADE"/>
    <w:rsid w:val="00350B0D"/>
    <w:rsid w:val="00350CE6"/>
    <w:rsid w:val="00350EA8"/>
    <w:rsid w:val="00351A69"/>
    <w:rsid w:val="003520E7"/>
    <w:rsid w:val="0035256F"/>
    <w:rsid w:val="00352577"/>
    <w:rsid w:val="003526A8"/>
    <w:rsid w:val="00352A5C"/>
    <w:rsid w:val="00352E66"/>
    <w:rsid w:val="00353A79"/>
    <w:rsid w:val="00353BED"/>
    <w:rsid w:val="00354389"/>
    <w:rsid w:val="0035452A"/>
    <w:rsid w:val="00354912"/>
    <w:rsid w:val="00354FEC"/>
    <w:rsid w:val="003550BF"/>
    <w:rsid w:val="003558B9"/>
    <w:rsid w:val="00355ADF"/>
    <w:rsid w:val="0035635D"/>
    <w:rsid w:val="003564AC"/>
    <w:rsid w:val="00356CDC"/>
    <w:rsid w:val="00356E04"/>
    <w:rsid w:val="00356E9E"/>
    <w:rsid w:val="00357069"/>
    <w:rsid w:val="003602F1"/>
    <w:rsid w:val="00360A62"/>
    <w:rsid w:val="00360AA8"/>
    <w:rsid w:val="00360BD2"/>
    <w:rsid w:val="00360CF8"/>
    <w:rsid w:val="0036103B"/>
    <w:rsid w:val="0036174E"/>
    <w:rsid w:val="00361801"/>
    <w:rsid w:val="00361C51"/>
    <w:rsid w:val="00361D30"/>
    <w:rsid w:val="0036251F"/>
    <w:rsid w:val="0036272C"/>
    <w:rsid w:val="00362CF6"/>
    <w:rsid w:val="003632DF"/>
    <w:rsid w:val="00364183"/>
    <w:rsid w:val="0036424F"/>
    <w:rsid w:val="00364659"/>
    <w:rsid w:val="00364A69"/>
    <w:rsid w:val="00364A7F"/>
    <w:rsid w:val="00364EBD"/>
    <w:rsid w:val="003650D6"/>
    <w:rsid w:val="0036511E"/>
    <w:rsid w:val="0036537F"/>
    <w:rsid w:val="00365406"/>
    <w:rsid w:val="00365C42"/>
    <w:rsid w:val="00365E70"/>
    <w:rsid w:val="00366D17"/>
    <w:rsid w:val="00366EF6"/>
    <w:rsid w:val="003670F2"/>
    <w:rsid w:val="00367791"/>
    <w:rsid w:val="00367BC9"/>
    <w:rsid w:val="00367D69"/>
    <w:rsid w:val="00367FF7"/>
    <w:rsid w:val="0037043B"/>
    <w:rsid w:val="0037064D"/>
    <w:rsid w:val="00370716"/>
    <w:rsid w:val="00370767"/>
    <w:rsid w:val="00370DA9"/>
    <w:rsid w:val="00370F94"/>
    <w:rsid w:val="003712D8"/>
    <w:rsid w:val="00371447"/>
    <w:rsid w:val="00371B9A"/>
    <w:rsid w:val="00371D8A"/>
    <w:rsid w:val="00371E8C"/>
    <w:rsid w:val="0037380D"/>
    <w:rsid w:val="00374250"/>
    <w:rsid w:val="00374ADC"/>
    <w:rsid w:val="00374AEE"/>
    <w:rsid w:val="00374EF7"/>
    <w:rsid w:val="0037534E"/>
    <w:rsid w:val="003755C7"/>
    <w:rsid w:val="0037569A"/>
    <w:rsid w:val="00375B6A"/>
    <w:rsid w:val="00375FDF"/>
    <w:rsid w:val="00376BF0"/>
    <w:rsid w:val="00376C86"/>
    <w:rsid w:val="00376CA0"/>
    <w:rsid w:val="00377124"/>
    <w:rsid w:val="003773C5"/>
    <w:rsid w:val="0037742D"/>
    <w:rsid w:val="00377F0E"/>
    <w:rsid w:val="003808D7"/>
    <w:rsid w:val="00380D7F"/>
    <w:rsid w:val="00380FBF"/>
    <w:rsid w:val="003811D1"/>
    <w:rsid w:val="00381F4A"/>
    <w:rsid w:val="0038234C"/>
    <w:rsid w:val="00382CB3"/>
    <w:rsid w:val="00382D1F"/>
    <w:rsid w:val="00382E18"/>
    <w:rsid w:val="00382FBD"/>
    <w:rsid w:val="00383F9B"/>
    <w:rsid w:val="0038432C"/>
    <w:rsid w:val="00384A86"/>
    <w:rsid w:val="00384E3B"/>
    <w:rsid w:val="00384F94"/>
    <w:rsid w:val="00385235"/>
    <w:rsid w:val="003853E8"/>
    <w:rsid w:val="0038598A"/>
    <w:rsid w:val="003859D9"/>
    <w:rsid w:val="00385A0A"/>
    <w:rsid w:val="00385A0D"/>
    <w:rsid w:val="00385BD8"/>
    <w:rsid w:val="00385F01"/>
    <w:rsid w:val="00386015"/>
    <w:rsid w:val="003860A4"/>
    <w:rsid w:val="0038622C"/>
    <w:rsid w:val="00386B3C"/>
    <w:rsid w:val="00387411"/>
    <w:rsid w:val="00387A8A"/>
    <w:rsid w:val="00390583"/>
    <w:rsid w:val="00390824"/>
    <w:rsid w:val="00390922"/>
    <w:rsid w:val="00390A55"/>
    <w:rsid w:val="003917D0"/>
    <w:rsid w:val="003918E8"/>
    <w:rsid w:val="00391C9C"/>
    <w:rsid w:val="00391E73"/>
    <w:rsid w:val="00391F3E"/>
    <w:rsid w:val="003920C3"/>
    <w:rsid w:val="003929AD"/>
    <w:rsid w:val="003933FF"/>
    <w:rsid w:val="0039462F"/>
    <w:rsid w:val="0039483D"/>
    <w:rsid w:val="00394D91"/>
    <w:rsid w:val="00394DA8"/>
    <w:rsid w:val="00394E4E"/>
    <w:rsid w:val="003953C0"/>
    <w:rsid w:val="003956DE"/>
    <w:rsid w:val="00395A70"/>
    <w:rsid w:val="00395B9A"/>
    <w:rsid w:val="0039650B"/>
    <w:rsid w:val="00396A92"/>
    <w:rsid w:val="00396B2C"/>
    <w:rsid w:val="00396DE4"/>
    <w:rsid w:val="00396E21"/>
    <w:rsid w:val="00396E89"/>
    <w:rsid w:val="00396F13"/>
    <w:rsid w:val="00397109"/>
    <w:rsid w:val="0039734C"/>
    <w:rsid w:val="00397767"/>
    <w:rsid w:val="003978F5"/>
    <w:rsid w:val="00397B0F"/>
    <w:rsid w:val="00397E40"/>
    <w:rsid w:val="003A01EE"/>
    <w:rsid w:val="003A05B1"/>
    <w:rsid w:val="003A05B7"/>
    <w:rsid w:val="003A05D3"/>
    <w:rsid w:val="003A0627"/>
    <w:rsid w:val="003A06E8"/>
    <w:rsid w:val="003A09EA"/>
    <w:rsid w:val="003A0B43"/>
    <w:rsid w:val="003A0E4A"/>
    <w:rsid w:val="003A13FD"/>
    <w:rsid w:val="003A1805"/>
    <w:rsid w:val="003A2FD8"/>
    <w:rsid w:val="003A31B5"/>
    <w:rsid w:val="003A351A"/>
    <w:rsid w:val="003A3557"/>
    <w:rsid w:val="003A39F6"/>
    <w:rsid w:val="003A3A83"/>
    <w:rsid w:val="003A496D"/>
    <w:rsid w:val="003A4C06"/>
    <w:rsid w:val="003A4DEC"/>
    <w:rsid w:val="003A4EA8"/>
    <w:rsid w:val="003A5127"/>
    <w:rsid w:val="003A5148"/>
    <w:rsid w:val="003A5944"/>
    <w:rsid w:val="003A5A71"/>
    <w:rsid w:val="003A5A82"/>
    <w:rsid w:val="003A5C63"/>
    <w:rsid w:val="003A6850"/>
    <w:rsid w:val="003A68EB"/>
    <w:rsid w:val="003A712B"/>
    <w:rsid w:val="003A72A2"/>
    <w:rsid w:val="003A79A7"/>
    <w:rsid w:val="003B0232"/>
    <w:rsid w:val="003B0248"/>
    <w:rsid w:val="003B02B1"/>
    <w:rsid w:val="003B08B6"/>
    <w:rsid w:val="003B0BB9"/>
    <w:rsid w:val="003B0F04"/>
    <w:rsid w:val="003B0F90"/>
    <w:rsid w:val="003B1058"/>
    <w:rsid w:val="003B1092"/>
    <w:rsid w:val="003B1E81"/>
    <w:rsid w:val="003B2084"/>
    <w:rsid w:val="003B3640"/>
    <w:rsid w:val="003B3767"/>
    <w:rsid w:val="003B38C6"/>
    <w:rsid w:val="003B39EF"/>
    <w:rsid w:val="003B3FFB"/>
    <w:rsid w:val="003B4300"/>
    <w:rsid w:val="003B4B63"/>
    <w:rsid w:val="003B4EB5"/>
    <w:rsid w:val="003B5282"/>
    <w:rsid w:val="003B532C"/>
    <w:rsid w:val="003B5371"/>
    <w:rsid w:val="003B6478"/>
    <w:rsid w:val="003B70E5"/>
    <w:rsid w:val="003B755A"/>
    <w:rsid w:val="003B7957"/>
    <w:rsid w:val="003B7D28"/>
    <w:rsid w:val="003C00B8"/>
    <w:rsid w:val="003C00BB"/>
    <w:rsid w:val="003C07DE"/>
    <w:rsid w:val="003C0A58"/>
    <w:rsid w:val="003C0EE2"/>
    <w:rsid w:val="003C159D"/>
    <w:rsid w:val="003C1E23"/>
    <w:rsid w:val="003C1E26"/>
    <w:rsid w:val="003C21CD"/>
    <w:rsid w:val="003C294C"/>
    <w:rsid w:val="003C29A0"/>
    <w:rsid w:val="003C2A29"/>
    <w:rsid w:val="003C2FA3"/>
    <w:rsid w:val="003C352C"/>
    <w:rsid w:val="003C38FF"/>
    <w:rsid w:val="003C3900"/>
    <w:rsid w:val="003C3A3D"/>
    <w:rsid w:val="003C3F05"/>
    <w:rsid w:val="003C4258"/>
    <w:rsid w:val="003C47AD"/>
    <w:rsid w:val="003C4B46"/>
    <w:rsid w:val="003C5A49"/>
    <w:rsid w:val="003C5C63"/>
    <w:rsid w:val="003C5DF1"/>
    <w:rsid w:val="003C6D8A"/>
    <w:rsid w:val="003C74B0"/>
    <w:rsid w:val="003C753F"/>
    <w:rsid w:val="003C778F"/>
    <w:rsid w:val="003D0367"/>
    <w:rsid w:val="003D086F"/>
    <w:rsid w:val="003D08AD"/>
    <w:rsid w:val="003D0A67"/>
    <w:rsid w:val="003D0C14"/>
    <w:rsid w:val="003D0D59"/>
    <w:rsid w:val="003D11D2"/>
    <w:rsid w:val="003D15F5"/>
    <w:rsid w:val="003D1980"/>
    <w:rsid w:val="003D1C06"/>
    <w:rsid w:val="003D1FCD"/>
    <w:rsid w:val="003D23CE"/>
    <w:rsid w:val="003D2F7A"/>
    <w:rsid w:val="003D3436"/>
    <w:rsid w:val="003D3B24"/>
    <w:rsid w:val="003D4680"/>
    <w:rsid w:val="003D4734"/>
    <w:rsid w:val="003D4792"/>
    <w:rsid w:val="003D4A16"/>
    <w:rsid w:val="003D4EDA"/>
    <w:rsid w:val="003D5276"/>
    <w:rsid w:val="003D5295"/>
    <w:rsid w:val="003D52DA"/>
    <w:rsid w:val="003D6295"/>
    <w:rsid w:val="003D62FB"/>
    <w:rsid w:val="003D6320"/>
    <w:rsid w:val="003D64E2"/>
    <w:rsid w:val="003D6514"/>
    <w:rsid w:val="003D6851"/>
    <w:rsid w:val="003D6B87"/>
    <w:rsid w:val="003D6BE2"/>
    <w:rsid w:val="003D6DFD"/>
    <w:rsid w:val="003D7273"/>
    <w:rsid w:val="003D78E7"/>
    <w:rsid w:val="003D7C2C"/>
    <w:rsid w:val="003D7D87"/>
    <w:rsid w:val="003E0067"/>
    <w:rsid w:val="003E00F0"/>
    <w:rsid w:val="003E0144"/>
    <w:rsid w:val="003E0341"/>
    <w:rsid w:val="003E06C2"/>
    <w:rsid w:val="003E0788"/>
    <w:rsid w:val="003E0C11"/>
    <w:rsid w:val="003E1318"/>
    <w:rsid w:val="003E1749"/>
    <w:rsid w:val="003E19E1"/>
    <w:rsid w:val="003E1AED"/>
    <w:rsid w:val="003E1CEF"/>
    <w:rsid w:val="003E221E"/>
    <w:rsid w:val="003E27E4"/>
    <w:rsid w:val="003E2851"/>
    <w:rsid w:val="003E336E"/>
    <w:rsid w:val="003E3719"/>
    <w:rsid w:val="003E3A3B"/>
    <w:rsid w:val="003E3AB2"/>
    <w:rsid w:val="003E469D"/>
    <w:rsid w:val="003E4835"/>
    <w:rsid w:val="003E55C4"/>
    <w:rsid w:val="003E76C0"/>
    <w:rsid w:val="003E78D9"/>
    <w:rsid w:val="003E7E42"/>
    <w:rsid w:val="003E7EC3"/>
    <w:rsid w:val="003E7F32"/>
    <w:rsid w:val="003F0291"/>
    <w:rsid w:val="003F07A1"/>
    <w:rsid w:val="003F0844"/>
    <w:rsid w:val="003F1BB7"/>
    <w:rsid w:val="003F1E9E"/>
    <w:rsid w:val="003F2230"/>
    <w:rsid w:val="003F2328"/>
    <w:rsid w:val="003F23F6"/>
    <w:rsid w:val="003F24CE"/>
    <w:rsid w:val="003F24FE"/>
    <w:rsid w:val="003F287E"/>
    <w:rsid w:val="003F310C"/>
    <w:rsid w:val="003F328A"/>
    <w:rsid w:val="003F4639"/>
    <w:rsid w:val="003F496C"/>
    <w:rsid w:val="003F4BC3"/>
    <w:rsid w:val="003F4D80"/>
    <w:rsid w:val="003F4E1C"/>
    <w:rsid w:val="003F531E"/>
    <w:rsid w:val="003F55EE"/>
    <w:rsid w:val="003F587A"/>
    <w:rsid w:val="003F5D66"/>
    <w:rsid w:val="003F6085"/>
    <w:rsid w:val="003F6460"/>
    <w:rsid w:val="003F6716"/>
    <w:rsid w:val="003F6A33"/>
    <w:rsid w:val="003F6C30"/>
    <w:rsid w:val="003F6D0E"/>
    <w:rsid w:val="003F6F8D"/>
    <w:rsid w:val="003F6FF3"/>
    <w:rsid w:val="003F713E"/>
    <w:rsid w:val="003F742C"/>
    <w:rsid w:val="003F76D7"/>
    <w:rsid w:val="003F77E5"/>
    <w:rsid w:val="003F7957"/>
    <w:rsid w:val="003F7B76"/>
    <w:rsid w:val="004006E6"/>
    <w:rsid w:val="004010AB"/>
    <w:rsid w:val="0040183C"/>
    <w:rsid w:val="00401B9F"/>
    <w:rsid w:val="00402587"/>
    <w:rsid w:val="00402716"/>
    <w:rsid w:val="00402810"/>
    <w:rsid w:val="004035BC"/>
    <w:rsid w:val="00403984"/>
    <w:rsid w:val="00403C37"/>
    <w:rsid w:val="00403D17"/>
    <w:rsid w:val="00403DB0"/>
    <w:rsid w:val="00403DEF"/>
    <w:rsid w:val="004040FD"/>
    <w:rsid w:val="00404AFA"/>
    <w:rsid w:val="00405097"/>
    <w:rsid w:val="00405894"/>
    <w:rsid w:val="00405FAE"/>
    <w:rsid w:val="004068D8"/>
    <w:rsid w:val="00406F73"/>
    <w:rsid w:val="004070AE"/>
    <w:rsid w:val="004071A7"/>
    <w:rsid w:val="00407290"/>
    <w:rsid w:val="00407E3C"/>
    <w:rsid w:val="004100DE"/>
    <w:rsid w:val="004104D6"/>
    <w:rsid w:val="00410BE8"/>
    <w:rsid w:val="004110D5"/>
    <w:rsid w:val="004111EE"/>
    <w:rsid w:val="004117AB"/>
    <w:rsid w:val="004125A4"/>
    <w:rsid w:val="00412D92"/>
    <w:rsid w:val="00414330"/>
    <w:rsid w:val="00414E55"/>
    <w:rsid w:val="004151ED"/>
    <w:rsid w:val="00415273"/>
    <w:rsid w:val="00415501"/>
    <w:rsid w:val="004156B5"/>
    <w:rsid w:val="00415B19"/>
    <w:rsid w:val="00415F02"/>
    <w:rsid w:val="004164E2"/>
    <w:rsid w:val="004168ED"/>
    <w:rsid w:val="00416BBA"/>
    <w:rsid w:val="00416FF7"/>
    <w:rsid w:val="004175ED"/>
    <w:rsid w:val="00417837"/>
    <w:rsid w:val="00417BE4"/>
    <w:rsid w:val="00420EF1"/>
    <w:rsid w:val="00421246"/>
    <w:rsid w:val="00421795"/>
    <w:rsid w:val="00421E9A"/>
    <w:rsid w:val="00422534"/>
    <w:rsid w:val="00422697"/>
    <w:rsid w:val="00422BE4"/>
    <w:rsid w:val="004230E4"/>
    <w:rsid w:val="00423BD0"/>
    <w:rsid w:val="00423EC3"/>
    <w:rsid w:val="004245E6"/>
    <w:rsid w:val="004249CE"/>
    <w:rsid w:val="00425336"/>
    <w:rsid w:val="00425C4D"/>
    <w:rsid w:val="00425FB8"/>
    <w:rsid w:val="00425FBD"/>
    <w:rsid w:val="004260BD"/>
    <w:rsid w:val="00426A5C"/>
    <w:rsid w:val="00426AE6"/>
    <w:rsid w:val="00426F6A"/>
    <w:rsid w:val="00427537"/>
    <w:rsid w:val="00430418"/>
    <w:rsid w:val="00430C4C"/>
    <w:rsid w:val="00431C40"/>
    <w:rsid w:val="0043225E"/>
    <w:rsid w:val="00432437"/>
    <w:rsid w:val="004326DA"/>
    <w:rsid w:val="00432976"/>
    <w:rsid w:val="00433627"/>
    <w:rsid w:val="00433E3A"/>
    <w:rsid w:val="00434168"/>
    <w:rsid w:val="00434422"/>
    <w:rsid w:val="004354A7"/>
    <w:rsid w:val="00435966"/>
    <w:rsid w:val="00435AFE"/>
    <w:rsid w:val="00435C9C"/>
    <w:rsid w:val="00435CDB"/>
    <w:rsid w:val="00436482"/>
    <w:rsid w:val="004366F8"/>
    <w:rsid w:val="00436895"/>
    <w:rsid w:val="00436B76"/>
    <w:rsid w:val="00436FDB"/>
    <w:rsid w:val="00437428"/>
    <w:rsid w:val="00437BC4"/>
    <w:rsid w:val="00437CEE"/>
    <w:rsid w:val="00441218"/>
    <w:rsid w:val="004414FC"/>
    <w:rsid w:val="00442233"/>
    <w:rsid w:val="0044308F"/>
    <w:rsid w:val="00443B3A"/>
    <w:rsid w:val="00444B04"/>
    <w:rsid w:val="004450B2"/>
    <w:rsid w:val="004453A2"/>
    <w:rsid w:val="0044569D"/>
    <w:rsid w:val="0044573D"/>
    <w:rsid w:val="00445B8C"/>
    <w:rsid w:val="00445E28"/>
    <w:rsid w:val="00446503"/>
    <w:rsid w:val="00446837"/>
    <w:rsid w:val="00446ADF"/>
    <w:rsid w:val="00446C04"/>
    <w:rsid w:val="00446E93"/>
    <w:rsid w:val="00447786"/>
    <w:rsid w:val="00447BD8"/>
    <w:rsid w:val="00447E99"/>
    <w:rsid w:val="004503C8"/>
    <w:rsid w:val="00450890"/>
    <w:rsid w:val="00450AE6"/>
    <w:rsid w:val="0045142E"/>
    <w:rsid w:val="00451686"/>
    <w:rsid w:val="0045250A"/>
    <w:rsid w:val="00452E84"/>
    <w:rsid w:val="00453135"/>
    <w:rsid w:val="00453176"/>
    <w:rsid w:val="004531B2"/>
    <w:rsid w:val="0045329A"/>
    <w:rsid w:val="00453903"/>
    <w:rsid w:val="004539A6"/>
    <w:rsid w:val="00453FE0"/>
    <w:rsid w:val="004541C6"/>
    <w:rsid w:val="0045469A"/>
    <w:rsid w:val="00454AA8"/>
    <w:rsid w:val="0045515C"/>
    <w:rsid w:val="0045528A"/>
    <w:rsid w:val="00455A1C"/>
    <w:rsid w:val="00455E20"/>
    <w:rsid w:val="004566A3"/>
    <w:rsid w:val="00457414"/>
    <w:rsid w:val="0045781D"/>
    <w:rsid w:val="004601FC"/>
    <w:rsid w:val="00460B7A"/>
    <w:rsid w:val="00461000"/>
    <w:rsid w:val="00462CBC"/>
    <w:rsid w:val="00462D72"/>
    <w:rsid w:val="0046389D"/>
    <w:rsid w:val="004638F6"/>
    <w:rsid w:val="00463BB1"/>
    <w:rsid w:val="00464485"/>
    <w:rsid w:val="00464861"/>
    <w:rsid w:val="00464D88"/>
    <w:rsid w:val="004650C2"/>
    <w:rsid w:val="00465210"/>
    <w:rsid w:val="0046560E"/>
    <w:rsid w:val="004657EB"/>
    <w:rsid w:val="004659B9"/>
    <w:rsid w:val="00465D09"/>
    <w:rsid w:val="0046633E"/>
    <w:rsid w:val="004664E6"/>
    <w:rsid w:val="0046664E"/>
    <w:rsid w:val="00466833"/>
    <w:rsid w:val="00466B06"/>
    <w:rsid w:val="00466DE0"/>
    <w:rsid w:val="00467001"/>
    <w:rsid w:val="0046711E"/>
    <w:rsid w:val="00467DE9"/>
    <w:rsid w:val="00470FAD"/>
    <w:rsid w:val="0047145B"/>
    <w:rsid w:val="00471648"/>
    <w:rsid w:val="00471A31"/>
    <w:rsid w:val="00471A6A"/>
    <w:rsid w:val="004720A2"/>
    <w:rsid w:val="0047218B"/>
    <w:rsid w:val="004722B6"/>
    <w:rsid w:val="00472496"/>
    <w:rsid w:val="0047337F"/>
    <w:rsid w:val="00473404"/>
    <w:rsid w:val="00473574"/>
    <w:rsid w:val="00473C21"/>
    <w:rsid w:val="00473C96"/>
    <w:rsid w:val="00473E31"/>
    <w:rsid w:val="00473E3B"/>
    <w:rsid w:val="00474445"/>
    <w:rsid w:val="004747A1"/>
    <w:rsid w:val="00475506"/>
    <w:rsid w:val="0047621E"/>
    <w:rsid w:val="0047642C"/>
    <w:rsid w:val="004770FB"/>
    <w:rsid w:val="00477BD2"/>
    <w:rsid w:val="00477EEC"/>
    <w:rsid w:val="00477F37"/>
    <w:rsid w:val="00480759"/>
    <w:rsid w:val="00480C82"/>
    <w:rsid w:val="0048149E"/>
    <w:rsid w:val="00481B45"/>
    <w:rsid w:val="00481EDE"/>
    <w:rsid w:val="0048313C"/>
    <w:rsid w:val="00483192"/>
    <w:rsid w:val="004836D1"/>
    <w:rsid w:val="0048393B"/>
    <w:rsid w:val="004846EC"/>
    <w:rsid w:val="004847B6"/>
    <w:rsid w:val="00484D09"/>
    <w:rsid w:val="00485302"/>
    <w:rsid w:val="00485717"/>
    <w:rsid w:val="00485E21"/>
    <w:rsid w:val="004860D9"/>
    <w:rsid w:val="00486DDC"/>
    <w:rsid w:val="00486E15"/>
    <w:rsid w:val="004872E1"/>
    <w:rsid w:val="00487535"/>
    <w:rsid w:val="004900E0"/>
    <w:rsid w:val="00490A73"/>
    <w:rsid w:val="00490B96"/>
    <w:rsid w:val="004913C4"/>
    <w:rsid w:val="00491795"/>
    <w:rsid w:val="004918C2"/>
    <w:rsid w:val="0049239C"/>
    <w:rsid w:val="00492422"/>
    <w:rsid w:val="0049249F"/>
    <w:rsid w:val="00492688"/>
    <w:rsid w:val="0049268B"/>
    <w:rsid w:val="00493595"/>
    <w:rsid w:val="0049511D"/>
    <w:rsid w:val="004955E4"/>
    <w:rsid w:val="00495BBB"/>
    <w:rsid w:val="00496199"/>
    <w:rsid w:val="00496D2B"/>
    <w:rsid w:val="00496FED"/>
    <w:rsid w:val="004970E0"/>
    <w:rsid w:val="0049777A"/>
    <w:rsid w:val="004979B4"/>
    <w:rsid w:val="00497A1B"/>
    <w:rsid w:val="00497BC4"/>
    <w:rsid w:val="00497E9C"/>
    <w:rsid w:val="004A002B"/>
    <w:rsid w:val="004A00AD"/>
    <w:rsid w:val="004A0650"/>
    <w:rsid w:val="004A06E5"/>
    <w:rsid w:val="004A0823"/>
    <w:rsid w:val="004A1303"/>
    <w:rsid w:val="004A1572"/>
    <w:rsid w:val="004A15BE"/>
    <w:rsid w:val="004A1616"/>
    <w:rsid w:val="004A1734"/>
    <w:rsid w:val="004A2757"/>
    <w:rsid w:val="004A28EB"/>
    <w:rsid w:val="004A2943"/>
    <w:rsid w:val="004A2CC4"/>
    <w:rsid w:val="004A2D0E"/>
    <w:rsid w:val="004A31A3"/>
    <w:rsid w:val="004A3483"/>
    <w:rsid w:val="004A3D9C"/>
    <w:rsid w:val="004A42E2"/>
    <w:rsid w:val="004A4E30"/>
    <w:rsid w:val="004A538C"/>
    <w:rsid w:val="004A557A"/>
    <w:rsid w:val="004A57DD"/>
    <w:rsid w:val="004A6E42"/>
    <w:rsid w:val="004A73E3"/>
    <w:rsid w:val="004A7C2B"/>
    <w:rsid w:val="004B00FF"/>
    <w:rsid w:val="004B02DE"/>
    <w:rsid w:val="004B04B1"/>
    <w:rsid w:val="004B069E"/>
    <w:rsid w:val="004B090C"/>
    <w:rsid w:val="004B09BF"/>
    <w:rsid w:val="004B0B8F"/>
    <w:rsid w:val="004B0E97"/>
    <w:rsid w:val="004B1218"/>
    <w:rsid w:val="004B132A"/>
    <w:rsid w:val="004B18A1"/>
    <w:rsid w:val="004B1A58"/>
    <w:rsid w:val="004B1BCF"/>
    <w:rsid w:val="004B1E70"/>
    <w:rsid w:val="004B24C0"/>
    <w:rsid w:val="004B28FB"/>
    <w:rsid w:val="004B2948"/>
    <w:rsid w:val="004B2ADE"/>
    <w:rsid w:val="004B32B8"/>
    <w:rsid w:val="004B3B1A"/>
    <w:rsid w:val="004B3C0D"/>
    <w:rsid w:val="004B3DB4"/>
    <w:rsid w:val="004B412A"/>
    <w:rsid w:val="004B46C4"/>
    <w:rsid w:val="004B4831"/>
    <w:rsid w:val="004B5716"/>
    <w:rsid w:val="004B5AB6"/>
    <w:rsid w:val="004B5BCA"/>
    <w:rsid w:val="004B5E24"/>
    <w:rsid w:val="004B6D88"/>
    <w:rsid w:val="004B6DB7"/>
    <w:rsid w:val="004B7F36"/>
    <w:rsid w:val="004C02A1"/>
    <w:rsid w:val="004C067F"/>
    <w:rsid w:val="004C0C34"/>
    <w:rsid w:val="004C0EA7"/>
    <w:rsid w:val="004C0EFA"/>
    <w:rsid w:val="004C12F5"/>
    <w:rsid w:val="004C137A"/>
    <w:rsid w:val="004C1834"/>
    <w:rsid w:val="004C1AA1"/>
    <w:rsid w:val="004C24C0"/>
    <w:rsid w:val="004C25CD"/>
    <w:rsid w:val="004C2688"/>
    <w:rsid w:val="004C2A11"/>
    <w:rsid w:val="004C2DFB"/>
    <w:rsid w:val="004C31A6"/>
    <w:rsid w:val="004C3DB4"/>
    <w:rsid w:val="004C456B"/>
    <w:rsid w:val="004C4A2F"/>
    <w:rsid w:val="004C4A4C"/>
    <w:rsid w:val="004C5671"/>
    <w:rsid w:val="004C5A28"/>
    <w:rsid w:val="004C5D6B"/>
    <w:rsid w:val="004C6169"/>
    <w:rsid w:val="004C6AE9"/>
    <w:rsid w:val="004C720D"/>
    <w:rsid w:val="004D0515"/>
    <w:rsid w:val="004D0DA3"/>
    <w:rsid w:val="004D1378"/>
    <w:rsid w:val="004D15BF"/>
    <w:rsid w:val="004D1EC0"/>
    <w:rsid w:val="004D21E6"/>
    <w:rsid w:val="004D3128"/>
    <w:rsid w:val="004D32A3"/>
    <w:rsid w:val="004D3677"/>
    <w:rsid w:val="004D3786"/>
    <w:rsid w:val="004D3863"/>
    <w:rsid w:val="004D3A3D"/>
    <w:rsid w:val="004D3ED2"/>
    <w:rsid w:val="004D42B9"/>
    <w:rsid w:val="004D43A0"/>
    <w:rsid w:val="004D4CF8"/>
    <w:rsid w:val="004D4DD7"/>
    <w:rsid w:val="004D57B9"/>
    <w:rsid w:val="004D5913"/>
    <w:rsid w:val="004D5C3B"/>
    <w:rsid w:val="004D5DC4"/>
    <w:rsid w:val="004D5FC4"/>
    <w:rsid w:val="004D6069"/>
    <w:rsid w:val="004D60F3"/>
    <w:rsid w:val="004D6260"/>
    <w:rsid w:val="004D6330"/>
    <w:rsid w:val="004D70CD"/>
    <w:rsid w:val="004D7106"/>
    <w:rsid w:val="004D74CB"/>
    <w:rsid w:val="004D7C8C"/>
    <w:rsid w:val="004E0B17"/>
    <w:rsid w:val="004E0F26"/>
    <w:rsid w:val="004E10CE"/>
    <w:rsid w:val="004E12D5"/>
    <w:rsid w:val="004E1301"/>
    <w:rsid w:val="004E1A47"/>
    <w:rsid w:val="004E235C"/>
    <w:rsid w:val="004E2A78"/>
    <w:rsid w:val="004E2DEB"/>
    <w:rsid w:val="004E2EAB"/>
    <w:rsid w:val="004E2F02"/>
    <w:rsid w:val="004E3040"/>
    <w:rsid w:val="004E33C9"/>
    <w:rsid w:val="004E36E7"/>
    <w:rsid w:val="004E52D7"/>
    <w:rsid w:val="004E5BB5"/>
    <w:rsid w:val="004E5E66"/>
    <w:rsid w:val="004E5F7F"/>
    <w:rsid w:val="004E60D8"/>
    <w:rsid w:val="004E62E3"/>
    <w:rsid w:val="004E630E"/>
    <w:rsid w:val="004E6319"/>
    <w:rsid w:val="004E648F"/>
    <w:rsid w:val="004E6B42"/>
    <w:rsid w:val="004E6C7F"/>
    <w:rsid w:val="004E7E03"/>
    <w:rsid w:val="004E7E9B"/>
    <w:rsid w:val="004F0217"/>
    <w:rsid w:val="004F079F"/>
    <w:rsid w:val="004F091C"/>
    <w:rsid w:val="004F0DEB"/>
    <w:rsid w:val="004F10D7"/>
    <w:rsid w:val="004F15EE"/>
    <w:rsid w:val="004F1BF4"/>
    <w:rsid w:val="004F29F0"/>
    <w:rsid w:val="004F2DB6"/>
    <w:rsid w:val="004F3261"/>
    <w:rsid w:val="004F336E"/>
    <w:rsid w:val="004F35C2"/>
    <w:rsid w:val="004F3638"/>
    <w:rsid w:val="004F397D"/>
    <w:rsid w:val="004F39CA"/>
    <w:rsid w:val="004F4926"/>
    <w:rsid w:val="004F4C15"/>
    <w:rsid w:val="004F5619"/>
    <w:rsid w:val="004F5888"/>
    <w:rsid w:val="004F609B"/>
    <w:rsid w:val="004F650D"/>
    <w:rsid w:val="004F65D6"/>
    <w:rsid w:val="004F6C60"/>
    <w:rsid w:val="004F6DC9"/>
    <w:rsid w:val="004F6E4C"/>
    <w:rsid w:val="004F6FCB"/>
    <w:rsid w:val="004F737E"/>
    <w:rsid w:val="004F743C"/>
    <w:rsid w:val="004F7982"/>
    <w:rsid w:val="004F7AE4"/>
    <w:rsid w:val="004F7D17"/>
    <w:rsid w:val="00500036"/>
    <w:rsid w:val="0050008D"/>
    <w:rsid w:val="00500394"/>
    <w:rsid w:val="0050088C"/>
    <w:rsid w:val="005012AE"/>
    <w:rsid w:val="00501F98"/>
    <w:rsid w:val="005023E1"/>
    <w:rsid w:val="005024F1"/>
    <w:rsid w:val="0050301D"/>
    <w:rsid w:val="00503093"/>
    <w:rsid w:val="00503337"/>
    <w:rsid w:val="0050342E"/>
    <w:rsid w:val="0050374B"/>
    <w:rsid w:val="00503B85"/>
    <w:rsid w:val="00504759"/>
    <w:rsid w:val="00504827"/>
    <w:rsid w:val="0050499E"/>
    <w:rsid w:val="00504BE5"/>
    <w:rsid w:val="00504C0D"/>
    <w:rsid w:val="00504E2C"/>
    <w:rsid w:val="00505B14"/>
    <w:rsid w:val="00506753"/>
    <w:rsid w:val="00506A91"/>
    <w:rsid w:val="00506E84"/>
    <w:rsid w:val="00506F9F"/>
    <w:rsid w:val="005075CB"/>
    <w:rsid w:val="00507C81"/>
    <w:rsid w:val="00507CF1"/>
    <w:rsid w:val="005106DF"/>
    <w:rsid w:val="00510E5F"/>
    <w:rsid w:val="00511028"/>
    <w:rsid w:val="005111B0"/>
    <w:rsid w:val="005117A3"/>
    <w:rsid w:val="005122A1"/>
    <w:rsid w:val="00512F4C"/>
    <w:rsid w:val="00513C00"/>
    <w:rsid w:val="00513C19"/>
    <w:rsid w:val="00514295"/>
    <w:rsid w:val="005144FF"/>
    <w:rsid w:val="0051465F"/>
    <w:rsid w:val="005147A0"/>
    <w:rsid w:val="00514D57"/>
    <w:rsid w:val="005152CB"/>
    <w:rsid w:val="00515B16"/>
    <w:rsid w:val="005162B7"/>
    <w:rsid w:val="005165A0"/>
    <w:rsid w:val="005165E3"/>
    <w:rsid w:val="005165EA"/>
    <w:rsid w:val="0051672B"/>
    <w:rsid w:val="005167A1"/>
    <w:rsid w:val="005168BB"/>
    <w:rsid w:val="00516DBA"/>
    <w:rsid w:val="00516E66"/>
    <w:rsid w:val="00517622"/>
    <w:rsid w:val="00517A6F"/>
    <w:rsid w:val="005202FE"/>
    <w:rsid w:val="00520C50"/>
    <w:rsid w:val="00521531"/>
    <w:rsid w:val="005221F3"/>
    <w:rsid w:val="00522316"/>
    <w:rsid w:val="005227DB"/>
    <w:rsid w:val="00522B54"/>
    <w:rsid w:val="00522E88"/>
    <w:rsid w:val="005238A6"/>
    <w:rsid w:val="00523E11"/>
    <w:rsid w:val="00523F65"/>
    <w:rsid w:val="00524CAE"/>
    <w:rsid w:val="00524E89"/>
    <w:rsid w:val="00525365"/>
    <w:rsid w:val="00525368"/>
    <w:rsid w:val="00525858"/>
    <w:rsid w:val="00526819"/>
    <w:rsid w:val="0052691B"/>
    <w:rsid w:val="005271CE"/>
    <w:rsid w:val="0052723A"/>
    <w:rsid w:val="005274B1"/>
    <w:rsid w:val="00527675"/>
    <w:rsid w:val="005276E4"/>
    <w:rsid w:val="00527992"/>
    <w:rsid w:val="005279EF"/>
    <w:rsid w:val="00527B68"/>
    <w:rsid w:val="00527DE3"/>
    <w:rsid w:val="00527DFC"/>
    <w:rsid w:val="005301D3"/>
    <w:rsid w:val="005307F2"/>
    <w:rsid w:val="00530D2E"/>
    <w:rsid w:val="00530D5A"/>
    <w:rsid w:val="00530EF3"/>
    <w:rsid w:val="00530F71"/>
    <w:rsid w:val="00531070"/>
    <w:rsid w:val="00531465"/>
    <w:rsid w:val="00531837"/>
    <w:rsid w:val="0053183C"/>
    <w:rsid w:val="00531892"/>
    <w:rsid w:val="00531A59"/>
    <w:rsid w:val="00532757"/>
    <w:rsid w:val="0053282A"/>
    <w:rsid w:val="00532C5A"/>
    <w:rsid w:val="005331F5"/>
    <w:rsid w:val="005332FD"/>
    <w:rsid w:val="005339FA"/>
    <w:rsid w:val="00533D0B"/>
    <w:rsid w:val="00533E24"/>
    <w:rsid w:val="00534396"/>
    <w:rsid w:val="0053440A"/>
    <w:rsid w:val="005344E6"/>
    <w:rsid w:val="00534A5A"/>
    <w:rsid w:val="005354C4"/>
    <w:rsid w:val="0053583E"/>
    <w:rsid w:val="00535A1C"/>
    <w:rsid w:val="00536256"/>
    <w:rsid w:val="00537491"/>
    <w:rsid w:val="005378DF"/>
    <w:rsid w:val="00537A8A"/>
    <w:rsid w:val="00540203"/>
    <w:rsid w:val="00540256"/>
    <w:rsid w:val="00540535"/>
    <w:rsid w:val="005406AC"/>
    <w:rsid w:val="0054071B"/>
    <w:rsid w:val="00540C52"/>
    <w:rsid w:val="00541278"/>
    <w:rsid w:val="005412C3"/>
    <w:rsid w:val="005414F8"/>
    <w:rsid w:val="00541729"/>
    <w:rsid w:val="00541A7E"/>
    <w:rsid w:val="00541C08"/>
    <w:rsid w:val="00541CCD"/>
    <w:rsid w:val="00541D84"/>
    <w:rsid w:val="00541EBD"/>
    <w:rsid w:val="005424DC"/>
    <w:rsid w:val="0054294E"/>
    <w:rsid w:val="00542EEC"/>
    <w:rsid w:val="00542FFC"/>
    <w:rsid w:val="0054308E"/>
    <w:rsid w:val="00543A2A"/>
    <w:rsid w:val="005440B9"/>
    <w:rsid w:val="005444F3"/>
    <w:rsid w:val="00544CAA"/>
    <w:rsid w:val="00544D8A"/>
    <w:rsid w:val="00544ED9"/>
    <w:rsid w:val="005450A7"/>
    <w:rsid w:val="005452D5"/>
    <w:rsid w:val="00545CFB"/>
    <w:rsid w:val="005460D6"/>
    <w:rsid w:val="005461DE"/>
    <w:rsid w:val="00546615"/>
    <w:rsid w:val="005467C2"/>
    <w:rsid w:val="0054718E"/>
    <w:rsid w:val="005471F2"/>
    <w:rsid w:val="005474A1"/>
    <w:rsid w:val="00547C6E"/>
    <w:rsid w:val="00550388"/>
    <w:rsid w:val="00550A2F"/>
    <w:rsid w:val="00550B75"/>
    <w:rsid w:val="00551142"/>
    <w:rsid w:val="005513D4"/>
    <w:rsid w:val="00551E8F"/>
    <w:rsid w:val="00551EBC"/>
    <w:rsid w:val="00552154"/>
    <w:rsid w:val="0055224C"/>
    <w:rsid w:val="00552F7A"/>
    <w:rsid w:val="0055321B"/>
    <w:rsid w:val="00553D9F"/>
    <w:rsid w:val="005544A7"/>
    <w:rsid w:val="00554810"/>
    <w:rsid w:val="005553AD"/>
    <w:rsid w:val="00555A45"/>
    <w:rsid w:val="00555B3C"/>
    <w:rsid w:val="005565F2"/>
    <w:rsid w:val="00556632"/>
    <w:rsid w:val="00556637"/>
    <w:rsid w:val="0055677D"/>
    <w:rsid w:val="005568F5"/>
    <w:rsid w:val="00556CA8"/>
    <w:rsid w:val="005577E4"/>
    <w:rsid w:val="00557823"/>
    <w:rsid w:val="005578FC"/>
    <w:rsid w:val="00560139"/>
    <w:rsid w:val="005603AA"/>
    <w:rsid w:val="005605B4"/>
    <w:rsid w:val="0056091D"/>
    <w:rsid w:val="00560CEF"/>
    <w:rsid w:val="00560E1A"/>
    <w:rsid w:val="005610D0"/>
    <w:rsid w:val="005616F2"/>
    <w:rsid w:val="00561D41"/>
    <w:rsid w:val="00561E4B"/>
    <w:rsid w:val="00562046"/>
    <w:rsid w:val="00562C06"/>
    <w:rsid w:val="00562EEF"/>
    <w:rsid w:val="0056331E"/>
    <w:rsid w:val="005634B5"/>
    <w:rsid w:val="005634D5"/>
    <w:rsid w:val="0056359C"/>
    <w:rsid w:val="00563839"/>
    <w:rsid w:val="005638C7"/>
    <w:rsid w:val="00563B3E"/>
    <w:rsid w:val="00563C9C"/>
    <w:rsid w:val="00563D5B"/>
    <w:rsid w:val="005640E4"/>
    <w:rsid w:val="0056484E"/>
    <w:rsid w:val="00564D0A"/>
    <w:rsid w:val="005654DA"/>
    <w:rsid w:val="00565ED3"/>
    <w:rsid w:val="0056627E"/>
    <w:rsid w:val="005664C5"/>
    <w:rsid w:val="00566529"/>
    <w:rsid w:val="00566DD9"/>
    <w:rsid w:val="0056730D"/>
    <w:rsid w:val="005678BB"/>
    <w:rsid w:val="00567DF6"/>
    <w:rsid w:val="00567E58"/>
    <w:rsid w:val="00570366"/>
    <w:rsid w:val="005704E6"/>
    <w:rsid w:val="00570612"/>
    <w:rsid w:val="005706FC"/>
    <w:rsid w:val="00570EAD"/>
    <w:rsid w:val="00570FE9"/>
    <w:rsid w:val="0057179E"/>
    <w:rsid w:val="00571966"/>
    <w:rsid w:val="005726DF"/>
    <w:rsid w:val="00572BBB"/>
    <w:rsid w:val="00572F56"/>
    <w:rsid w:val="0057372B"/>
    <w:rsid w:val="00573809"/>
    <w:rsid w:val="0057388A"/>
    <w:rsid w:val="00573B2B"/>
    <w:rsid w:val="00573D24"/>
    <w:rsid w:val="00573E7F"/>
    <w:rsid w:val="00574DC3"/>
    <w:rsid w:val="00574E43"/>
    <w:rsid w:val="0057530A"/>
    <w:rsid w:val="0057578A"/>
    <w:rsid w:val="00575D24"/>
    <w:rsid w:val="00575DAB"/>
    <w:rsid w:val="00575E2E"/>
    <w:rsid w:val="00576BFD"/>
    <w:rsid w:val="00577EC3"/>
    <w:rsid w:val="0058072E"/>
    <w:rsid w:val="00580903"/>
    <w:rsid w:val="005811AB"/>
    <w:rsid w:val="00581500"/>
    <w:rsid w:val="00581581"/>
    <w:rsid w:val="005817AE"/>
    <w:rsid w:val="00581E6C"/>
    <w:rsid w:val="0058248B"/>
    <w:rsid w:val="00582C5D"/>
    <w:rsid w:val="00582C5F"/>
    <w:rsid w:val="00582FB1"/>
    <w:rsid w:val="00583310"/>
    <w:rsid w:val="00583A8B"/>
    <w:rsid w:val="005844BB"/>
    <w:rsid w:val="00585054"/>
    <w:rsid w:val="005858E3"/>
    <w:rsid w:val="00585BC6"/>
    <w:rsid w:val="00585D2D"/>
    <w:rsid w:val="00585DF2"/>
    <w:rsid w:val="00585EDD"/>
    <w:rsid w:val="00585F7F"/>
    <w:rsid w:val="00586891"/>
    <w:rsid w:val="00586A86"/>
    <w:rsid w:val="0058727C"/>
    <w:rsid w:val="00587384"/>
    <w:rsid w:val="00587947"/>
    <w:rsid w:val="005902A9"/>
    <w:rsid w:val="00590B4F"/>
    <w:rsid w:val="0059111A"/>
    <w:rsid w:val="00591669"/>
    <w:rsid w:val="0059171E"/>
    <w:rsid w:val="00591CF5"/>
    <w:rsid w:val="00591E0A"/>
    <w:rsid w:val="0059216B"/>
    <w:rsid w:val="0059240D"/>
    <w:rsid w:val="005924DD"/>
    <w:rsid w:val="0059311A"/>
    <w:rsid w:val="005932A3"/>
    <w:rsid w:val="0059352E"/>
    <w:rsid w:val="005935D9"/>
    <w:rsid w:val="00593F4A"/>
    <w:rsid w:val="0059407B"/>
    <w:rsid w:val="0059448D"/>
    <w:rsid w:val="00594778"/>
    <w:rsid w:val="00594E4A"/>
    <w:rsid w:val="00594FCF"/>
    <w:rsid w:val="00595664"/>
    <w:rsid w:val="00595EA6"/>
    <w:rsid w:val="00596284"/>
    <w:rsid w:val="005965F3"/>
    <w:rsid w:val="0059663F"/>
    <w:rsid w:val="0059694B"/>
    <w:rsid w:val="00596CD8"/>
    <w:rsid w:val="005978AD"/>
    <w:rsid w:val="005A00F6"/>
    <w:rsid w:val="005A018D"/>
    <w:rsid w:val="005A039B"/>
    <w:rsid w:val="005A0CFC"/>
    <w:rsid w:val="005A0ED8"/>
    <w:rsid w:val="005A11E9"/>
    <w:rsid w:val="005A26A6"/>
    <w:rsid w:val="005A2A03"/>
    <w:rsid w:val="005A2B06"/>
    <w:rsid w:val="005A2D92"/>
    <w:rsid w:val="005A30FE"/>
    <w:rsid w:val="005A35D1"/>
    <w:rsid w:val="005A37BA"/>
    <w:rsid w:val="005A428E"/>
    <w:rsid w:val="005A45BE"/>
    <w:rsid w:val="005A4D8A"/>
    <w:rsid w:val="005A50AC"/>
    <w:rsid w:val="005A523C"/>
    <w:rsid w:val="005A5EB9"/>
    <w:rsid w:val="005A63D3"/>
    <w:rsid w:val="005A66A3"/>
    <w:rsid w:val="005A7061"/>
    <w:rsid w:val="005A7300"/>
    <w:rsid w:val="005A7722"/>
    <w:rsid w:val="005A79A1"/>
    <w:rsid w:val="005A7D2F"/>
    <w:rsid w:val="005B005C"/>
    <w:rsid w:val="005B0772"/>
    <w:rsid w:val="005B09A6"/>
    <w:rsid w:val="005B1537"/>
    <w:rsid w:val="005B18E4"/>
    <w:rsid w:val="005B1D27"/>
    <w:rsid w:val="005B1D65"/>
    <w:rsid w:val="005B1EE5"/>
    <w:rsid w:val="005B1F47"/>
    <w:rsid w:val="005B3289"/>
    <w:rsid w:val="005B3373"/>
    <w:rsid w:val="005B36B0"/>
    <w:rsid w:val="005B36F9"/>
    <w:rsid w:val="005B3794"/>
    <w:rsid w:val="005B47F3"/>
    <w:rsid w:val="005B494F"/>
    <w:rsid w:val="005B6111"/>
    <w:rsid w:val="005B6B25"/>
    <w:rsid w:val="005B6D2F"/>
    <w:rsid w:val="005B7A46"/>
    <w:rsid w:val="005C0301"/>
    <w:rsid w:val="005C0664"/>
    <w:rsid w:val="005C0C82"/>
    <w:rsid w:val="005C19AF"/>
    <w:rsid w:val="005C1A0E"/>
    <w:rsid w:val="005C241F"/>
    <w:rsid w:val="005C2872"/>
    <w:rsid w:val="005C3100"/>
    <w:rsid w:val="005C36CB"/>
    <w:rsid w:val="005C3C7D"/>
    <w:rsid w:val="005C3E98"/>
    <w:rsid w:val="005C3EDD"/>
    <w:rsid w:val="005C4245"/>
    <w:rsid w:val="005C4B14"/>
    <w:rsid w:val="005C4C03"/>
    <w:rsid w:val="005C5390"/>
    <w:rsid w:val="005C6814"/>
    <w:rsid w:val="005C7BA9"/>
    <w:rsid w:val="005D00C0"/>
    <w:rsid w:val="005D01A2"/>
    <w:rsid w:val="005D0A4F"/>
    <w:rsid w:val="005D0C72"/>
    <w:rsid w:val="005D16EB"/>
    <w:rsid w:val="005D1AA9"/>
    <w:rsid w:val="005D1E5E"/>
    <w:rsid w:val="005D24D4"/>
    <w:rsid w:val="005D2D5B"/>
    <w:rsid w:val="005D2E6F"/>
    <w:rsid w:val="005D3966"/>
    <w:rsid w:val="005D3B1F"/>
    <w:rsid w:val="005D4197"/>
    <w:rsid w:val="005D43B4"/>
    <w:rsid w:val="005D4C83"/>
    <w:rsid w:val="005D4FFB"/>
    <w:rsid w:val="005D50E3"/>
    <w:rsid w:val="005D5394"/>
    <w:rsid w:val="005D5786"/>
    <w:rsid w:val="005D58F6"/>
    <w:rsid w:val="005D5A53"/>
    <w:rsid w:val="005D5C4A"/>
    <w:rsid w:val="005D5F49"/>
    <w:rsid w:val="005D6166"/>
    <w:rsid w:val="005D6972"/>
    <w:rsid w:val="005D6CD7"/>
    <w:rsid w:val="005D7203"/>
    <w:rsid w:val="005D746B"/>
    <w:rsid w:val="005D78F0"/>
    <w:rsid w:val="005D7C2D"/>
    <w:rsid w:val="005D7D8E"/>
    <w:rsid w:val="005E0066"/>
    <w:rsid w:val="005E024A"/>
    <w:rsid w:val="005E0273"/>
    <w:rsid w:val="005E0392"/>
    <w:rsid w:val="005E05E0"/>
    <w:rsid w:val="005E08CC"/>
    <w:rsid w:val="005E1099"/>
    <w:rsid w:val="005E113A"/>
    <w:rsid w:val="005E151B"/>
    <w:rsid w:val="005E1ADA"/>
    <w:rsid w:val="005E1B4F"/>
    <w:rsid w:val="005E1F6A"/>
    <w:rsid w:val="005E27D0"/>
    <w:rsid w:val="005E2B25"/>
    <w:rsid w:val="005E2F63"/>
    <w:rsid w:val="005E30E5"/>
    <w:rsid w:val="005E3254"/>
    <w:rsid w:val="005E3463"/>
    <w:rsid w:val="005E38FE"/>
    <w:rsid w:val="005E3DCF"/>
    <w:rsid w:val="005E4198"/>
    <w:rsid w:val="005E43C6"/>
    <w:rsid w:val="005E45BB"/>
    <w:rsid w:val="005E5119"/>
    <w:rsid w:val="005E51A7"/>
    <w:rsid w:val="005E5512"/>
    <w:rsid w:val="005E570B"/>
    <w:rsid w:val="005E583B"/>
    <w:rsid w:val="005E5A68"/>
    <w:rsid w:val="005E5BD6"/>
    <w:rsid w:val="005E5CC4"/>
    <w:rsid w:val="005E66E6"/>
    <w:rsid w:val="005E6D3F"/>
    <w:rsid w:val="005E7217"/>
    <w:rsid w:val="005E7952"/>
    <w:rsid w:val="005E79EF"/>
    <w:rsid w:val="005E7CCD"/>
    <w:rsid w:val="005F02E5"/>
    <w:rsid w:val="005F04E5"/>
    <w:rsid w:val="005F07DB"/>
    <w:rsid w:val="005F0DA5"/>
    <w:rsid w:val="005F1146"/>
    <w:rsid w:val="005F11A3"/>
    <w:rsid w:val="005F1546"/>
    <w:rsid w:val="005F1A21"/>
    <w:rsid w:val="005F2074"/>
    <w:rsid w:val="005F268C"/>
    <w:rsid w:val="005F27E0"/>
    <w:rsid w:val="005F2892"/>
    <w:rsid w:val="005F2B43"/>
    <w:rsid w:val="005F2D3A"/>
    <w:rsid w:val="005F3024"/>
    <w:rsid w:val="005F3964"/>
    <w:rsid w:val="005F40A7"/>
    <w:rsid w:val="005F423E"/>
    <w:rsid w:val="005F43FE"/>
    <w:rsid w:val="005F46F4"/>
    <w:rsid w:val="005F4903"/>
    <w:rsid w:val="005F4E24"/>
    <w:rsid w:val="005F4E9E"/>
    <w:rsid w:val="005F4EA1"/>
    <w:rsid w:val="005F4F73"/>
    <w:rsid w:val="005F56FE"/>
    <w:rsid w:val="005F5A75"/>
    <w:rsid w:val="005F6234"/>
    <w:rsid w:val="005F6A49"/>
    <w:rsid w:val="005F75B9"/>
    <w:rsid w:val="006002C9"/>
    <w:rsid w:val="0060093B"/>
    <w:rsid w:val="00600E57"/>
    <w:rsid w:val="00600EBC"/>
    <w:rsid w:val="00601485"/>
    <w:rsid w:val="00601BD4"/>
    <w:rsid w:val="0060259E"/>
    <w:rsid w:val="00602727"/>
    <w:rsid w:val="00602FEC"/>
    <w:rsid w:val="0060330A"/>
    <w:rsid w:val="0060361A"/>
    <w:rsid w:val="00603685"/>
    <w:rsid w:val="0060408D"/>
    <w:rsid w:val="0060434B"/>
    <w:rsid w:val="006043CD"/>
    <w:rsid w:val="0060495B"/>
    <w:rsid w:val="00604B3A"/>
    <w:rsid w:val="00605B64"/>
    <w:rsid w:val="00605B75"/>
    <w:rsid w:val="00605F3C"/>
    <w:rsid w:val="0060631E"/>
    <w:rsid w:val="00606966"/>
    <w:rsid w:val="00606C97"/>
    <w:rsid w:val="00606EE2"/>
    <w:rsid w:val="00607102"/>
    <w:rsid w:val="006072A5"/>
    <w:rsid w:val="00607407"/>
    <w:rsid w:val="00607502"/>
    <w:rsid w:val="00607886"/>
    <w:rsid w:val="00607A78"/>
    <w:rsid w:val="00607F8B"/>
    <w:rsid w:val="006101CC"/>
    <w:rsid w:val="00610555"/>
    <w:rsid w:val="00610E80"/>
    <w:rsid w:val="006116B8"/>
    <w:rsid w:val="006117BF"/>
    <w:rsid w:val="00611D6A"/>
    <w:rsid w:val="00612573"/>
    <w:rsid w:val="0061260F"/>
    <w:rsid w:val="00612FFD"/>
    <w:rsid w:val="006130FE"/>
    <w:rsid w:val="00613843"/>
    <w:rsid w:val="006139E5"/>
    <w:rsid w:val="00614065"/>
    <w:rsid w:val="00614526"/>
    <w:rsid w:val="0061453C"/>
    <w:rsid w:val="006159E1"/>
    <w:rsid w:val="00615D6C"/>
    <w:rsid w:val="006160C2"/>
    <w:rsid w:val="00616117"/>
    <w:rsid w:val="006168BF"/>
    <w:rsid w:val="00616D93"/>
    <w:rsid w:val="00616EA3"/>
    <w:rsid w:val="00617599"/>
    <w:rsid w:val="006179CD"/>
    <w:rsid w:val="0062002C"/>
    <w:rsid w:val="00620038"/>
    <w:rsid w:val="0062099D"/>
    <w:rsid w:val="00620C39"/>
    <w:rsid w:val="00620DD3"/>
    <w:rsid w:val="00620E6A"/>
    <w:rsid w:val="006217DD"/>
    <w:rsid w:val="00621FDC"/>
    <w:rsid w:val="0062286F"/>
    <w:rsid w:val="00622E88"/>
    <w:rsid w:val="00623D28"/>
    <w:rsid w:val="00624017"/>
    <w:rsid w:val="006241F0"/>
    <w:rsid w:val="006244F1"/>
    <w:rsid w:val="0062462E"/>
    <w:rsid w:val="00624BD9"/>
    <w:rsid w:val="00624E2A"/>
    <w:rsid w:val="006257D5"/>
    <w:rsid w:val="00625825"/>
    <w:rsid w:val="00625921"/>
    <w:rsid w:val="00625D1E"/>
    <w:rsid w:val="0062608C"/>
    <w:rsid w:val="00626279"/>
    <w:rsid w:val="00626ACF"/>
    <w:rsid w:val="00627021"/>
    <w:rsid w:val="006270F2"/>
    <w:rsid w:val="0062765A"/>
    <w:rsid w:val="00627FE8"/>
    <w:rsid w:val="00630318"/>
    <w:rsid w:val="00630B26"/>
    <w:rsid w:val="00630BD7"/>
    <w:rsid w:val="00630D38"/>
    <w:rsid w:val="00630FF0"/>
    <w:rsid w:val="006310B7"/>
    <w:rsid w:val="006310EB"/>
    <w:rsid w:val="006313F4"/>
    <w:rsid w:val="00631634"/>
    <w:rsid w:val="00631892"/>
    <w:rsid w:val="00631AA7"/>
    <w:rsid w:val="00631FD6"/>
    <w:rsid w:val="00632567"/>
    <w:rsid w:val="00632886"/>
    <w:rsid w:val="00633914"/>
    <w:rsid w:val="00633ECF"/>
    <w:rsid w:val="0063457F"/>
    <w:rsid w:val="0063468F"/>
    <w:rsid w:val="00634B30"/>
    <w:rsid w:val="00634CAE"/>
    <w:rsid w:val="00635258"/>
    <w:rsid w:val="0063552E"/>
    <w:rsid w:val="00635833"/>
    <w:rsid w:val="006358BC"/>
    <w:rsid w:val="006358BF"/>
    <w:rsid w:val="00635A5E"/>
    <w:rsid w:val="00635AC0"/>
    <w:rsid w:val="00635CDD"/>
    <w:rsid w:val="0063629D"/>
    <w:rsid w:val="00636466"/>
    <w:rsid w:val="006364D9"/>
    <w:rsid w:val="00636706"/>
    <w:rsid w:val="00636977"/>
    <w:rsid w:val="006371B6"/>
    <w:rsid w:val="006371FD"/>
    <w:rsid w:val="00637B29"/>
    <w:rsid w:val="006400EF"/>
    <w:rsid w:val="006404D3"/>
    <w:rsid w:val="006408D4"/>
    <w:rsid w:val="006408ED"/>
    <w:rsid w:val="00640E9D"/>
    <w:rsid w:val="00640F30"/>
    <w:rsid w:val="00641B96"/>
    <w:rsid w:val="00641C29"/>
    <w:rsid w:val="00641C5B"/>
    <w:rsid w:val="0064222A"/>
    <w:rsid w:val="00642BF0"/>
    <w:rsid w:val="00642D59"/>
    <w:rsid w:val="00642E4B"/>
    <w:rsid w:val="00642EB9"/>
    <w:rsid w:val="00643153"/>
    <w:rsid w:val="00643FF7"/>
    <w:rsid w:val="00644837"/>
    <w:rsid w:val="00644BCE"/>
    <w:rsid w:val="00644C74"/>
    <w:rsid w:val="0064544B"/>
    <w:rsid w:val="00645AF0"/>
    <w:rsid w:val="006465BA"/>
    <w:rsid w:val="006469B9"/>
    <w:rsid w:val="00646BE2"/>
    <w:rsid w:val="00646E83"/>
    <w:rsid w:val="00647141"/>
    <w:rsid w:val="00647331"/>
    <w:rsid w:val="0064741C"/>
    <w:rsid w:val="006478B8"/>
    <w:rsid w:val="00647D34"/>
    <w:rsid w:val="00647DF7"/>
    <w:rsid w:val="00647F5F"/>
    <w:rsid w:val="00650807"/>
    <w:rsid w:val="006510BF"/>
    <w:rsid w:val="006511D3"/>
    <w:rsid w:val="006517DB"/>
    <w:rsid w:val="00651EC6"/>
    <w:rsid w:val="00651F23"/>
    <w:rsid w:val="00652541"/>
    <w:rsid w:val="00652B78"/>
    <w:rsid w:val="006533EC"/>
    <w:rsid w:val="00653699"/>
    <w:rsid w:val="00653912"/>
    <w:rsid w:val="006547E6"/>
    <w:rsid w:val="00654992"/>
    <w:rsid w:val="00654FA4"/>
    <w:rsid w:val="006551E0"/>
    <w:rsid w:val="006551FC"/>
    <w:rsid w:val="0065546E"/>
    <w:rsid w:val="00655567"/>
    <w:rsid w:val="00655573"/>
    <w:rsid w:val="006567C1"/>
    <w:rsid w:val="00656935"/>
    <w:rsid w:val="00656C43"/>
    <w:rsid w:val="00656C77"/>
    <w:rsid w:val="00656D66"/>
    <w:rsid w:val="00656E04"/>
    <w:rsid w:val="006570B1"/>
    <w:rsid w:val="00657412"/>
    <w:rsid w:val="006575DE"/>
    <w:rsid w:val="006578F9"/>
    <w:rsid w:val="00657A4B"/>
    <w:rsid w:val="00657BB9"/>
    <w:rsid w:val="00657FD0"/>
    <w:rsid w:val="00660A27"/>
    <w:rsid w:val="0066122E"/>
    <w:rsid w:val="0066127D"/>
    <w:rsid w:val="00661A15"/>
    <w:rsid w:val="00661A3E"/>
    <w:rsid w:val="00661AE4"/>
    <w:rsid w:val="00661C18"/>
    <w:rsid w:val="0066218F"/>
    <w:rsid w:val="006623EE"/>
    <w:rsid w:val="00662532"/>
    <w:rsid w:val="00662739"/>
    <w:rsid w:val="00662D72"/>
    <w:rsid w:val="0066309E"/>
    <w:rsid w:val="00663480"/>
    <w:rsid w:val="00663580"/>
    <w:rsid w:val="00663978"/>
    <w:rsid w:val="00663EFE"/>
    <w:rsid w:val="006640BC"/>
    <w:rsid w:val="00664CA6"/>
    <w:rsid w:val="006654F7"/>
    <w:rsid w:val="00665591"/>
    <w:rsid w:val="00665722"/>
    <w:rsid w:val="006657B3"/>
    <w:rsid w:val="00665849"/>
    <w:rsid w:val="006658F7"/>
    <w:rsid w:val="00665910"/>
    <w:rsid w:val="00665E1B"/>
    <w:rsid w:val="0066640A"/>
    <w:rsid w:val="0066671A"/>
    <w:rsid w:val="0066704D"/>
    <w:rsid w:val="00667175"/>
    <w:rsid w:val="006672DF"/>
    <w:rsid w:val="00667522"/>
    <w:rsid w:val="0066788A"/>
    <w:rsid w:val="00667A85"/>
    <w:rsid w:val="00667C42"/>
    <w:rsid w:val="006703B0"/>
    <w:rsid w:val="006703B7"/>
    <w:rsid w:val="00670C7B"/>
    <w:rsid w:val="00670FB8"/>
    <w:rsid w:val="00670FF5"/>
    <w:rsid w:val="006710E8"/>
    <w:rsid w:val="00671235"/>
    <w:rsid w:val="006713B3"/>
    <w:rsid w:val="006714B1"/>
    <w:rsid w:val="00671B7F"/>
    <w:rsid w:val="0067251C"/>
    <w:rsid w:val="00672550"/>
    <w:rsid w:val="0067260A"/>
    <w:rsid w:val="00673619"/>
    <w:rsid w:val="00673C4F"/>
    <w:rsid w:val="00673E61"/>
    <w:rsid w:val="006740EC"/>
    <w:rsid w:val="00674CCE"/>
    <w:rsid w:val="0067537F"/>
    <w:rsid w:val="0067540B"/>
    <w:rsid w:val="0067542F"/>
    <w:rsid w:val="0067598C"/>
    <w:rsid w:val="00675B58"/>
    <w:rsid w:val="00676009"/>
    <w:rsid w:val="00676AD5"/>
    <w:rsid w:val="00676B01"/>
    <w:rsid w:val="00677494"/>
    <w:rsid w:val="0067778D"/>
    <w:rsid w:val="00677937"/>
    <w:rsid w:val="0067798C"/>
    <w:rsid w:val="00677C5C"/>
    <w:rsid w:val="006800AA"/>
    <w:rsid w:val="00680484"/>
    <w:rsid w:val="0068077B"/>
    <w:rsid w:val="006817C1"/>
    <w:rsid w:val="00681B8E"/>
    <w:rsid w:val="006821EC"/>
    <w:rsid w:val="0068268B"/>
    <w:rsid w:val="00682AA0"/>
    <w:rsid w:val="00682DB7"/>
    <w:rsid w:val="00682F17"/>
    <w:rsid w:val="0068306A"/>
    <w:rsid w:val="00683535"/>
    <w:rsid w:val="006835B1"/>
    <w:rsid w:val="00683C4F"/>
    <w:rsid w:val="00684776"/>
    <w:rsid w:val="00684EA3"/>
    <w:rsid w:val="0068502B"/>
    <w:rsid w:val="00686104"/>
    <w:rsid w:val="00686158"/>
    <w:rsid w:val="00686DC9"/>
    <w:rsid w:val="0068798C"/>
    <w:rsid w:val="00687B30"/>
    <w:rsid w:val="00687BB2"/>
    <w:rsid w:val="00687E91"/>
    <w:rsid w:val="0069038B"/>
    <w:rsid w:val="006904CB"/>
    <w:rsid w:val="006906C6"/>
    <w:rsid w:val="00690D54"/>
    <w:rsid w:val="006911B0"/>
    <w:rsid w:val="00691435"/>
    <w:rsid w:val="00691DF4"/>
    <w:rsid w:val="00691F4C"/>
    <w:rsid w:val="0069245E"/>
    <w:rsid w:val="00692581"/>
    <w:rsid w:val="0069289D"/>
    <w:rsid w:val="0069297B"/>
    <w:rsid w:val="00692AB5"/>
    <w:rsid w:val="00692D10"/>
    <w:rsid w:val="00692D9B"/>
    <w:rsid w:val="006935C5"/>
    <w:rsid w:val="0069395B"/>
    <w:rsid w:val="00694E97"/>
    <w:rsid w:val="006951F3"/>
    <w:rsid w:val="00695805"/>
    <w:rsid w:val="00695894"/>
    <w:rsid w:val="00695B15"/>
    <w:rsid w:val="0069665A"/>
    <w:rsid w:val="0069681B"/>
    <w:rsid w:val="00697D77"/>
    <w:rsid w:val="00697EB7"/>
    <w:rsid w:val="006A086A"/>
    <w:rsid w:val="006A08BE"/>
    <w:rsid w:val="006A0DE8"/>
    <w:rsid w:val="006A102F"/>
    <w:rsid w:val="006A1AC4"/>
    <w:rsid w:val="006A1F3B"/>
    <w:rsid w:val="006A2369"/>
    <w:rsid w:val="006A278A"/>
    <w:rsid w:val="006A328D"/>
    <w:rsid w:val="006A3658"/>
    <w:rsid w:val="006A3793"/>
    <w:rsid w:val="006A3A68"/>
    <w:rsid w:val="006A3AA0"/>
    <w:rsid w:val="006A410F"/>
    <w:rsid w:val="006A4181"/>
    <w:rsid w:val="006A4487"/>
    <w:rsid w:val="006A4A14"/>
    <w:rsid w:val="006A4B80"/>
    <w:rsid w:val="006A4F55"/>
    <w:rsid w:val="006A52C2"/>
    <w:rsid w:val="006A5558"/>
    <w:rsid w:val="006A5604"/>
    <w:rsid w:val="006A5B3B"/>
    <w:rsid w:val="006A5D24"/>
    <w:rsid w:val="006A6D9A"/>
    <w:rsid w:val="006A6E09"/>
    <w:rsid w:val="006A6F9A"/>
    <w:rsid w:val="006A7651"/>
    <w:rsid w:val="006A7B82"/>
    <w:rsid w:val="006A7E82"/>
    <w:rsid w:val="006A7FBF"/>
    <w:rsid w:val="006B022F"/>
    <w:rsid w:val="006B0479"/>
    <w:rsid w:val="006B0812"/>
    <w:rsid w:val="006B0A83"/>
    <w:rsid w:val="006B157F"/>
    <w:rsid w:val="006B1D9C"/>
    <w:rsid w:val="006B20F4"/>
    <w:rsid w:val="006B223E"/>
    <w:rsid w:val="006B2AF8"/>
    <w:rsid w:val="006B2CFE"/>
    <w:rsid w:val="006B31DE"/>
    <w:rsid w:val="006B327F"/>
    <w:rsid w:val="006B3559"/>
    <w:rsid w:val="006B39E9"/>
    <w:rsid w:val="006B425A"/>
    <w:rsid w:val="006B453D"/>
    <w:rsid w:val="006B4A3B"/>
    <w:rsid w:val="006B5BBB"/>
    <w:rsid w:val="006B6266"/>
    <w:rsid w:val="006B62F9"/>
    <w:rsid w:val="006B64B7"/>
    <w:rsid w:val="006B65C8"/>
    <w:rsid w:val="006B66CC"/>
    <w:rsid w:val="006B6AB7"/>
    <w:rsid w:val="006B6E55"/>
    <w:rsid w:val="006B6F37"/>
    <w:rsid w:val="006B756C"/>
    <w:rsid w:val="006B7739"/>
    <w:rsid w:val="006B7813"/>
    <w:rsid w:val="006B7B04"/>
    <w:rsid w:val="006B7E64"/>
    <w:rsid w:val="006C0509"/>
    <w:rsid w:val="006C0833"/>
    <w:rsid w:val="006C1102"/>
    <w:rsid w:val="006C177D"/>
    <w:rsid w:val="006C17C7"/>
    <w:rsid w:val="006C1848"/>
    <w:rsid w:val="006C1E7A"/>
    <w:rsid w:val="006C1EB3"/>
    <w:rsid w:val="006C206E"/>
    <w:rsid w:val="006C237B"/>
    <w:rsid w:val="006C28FF"/>
    <w:rsid w:val="006C3471"/>
    <w:rsid w:val="006C3575"/>
    <w:rsid w:val="006C3696"/>
    <w:rsid w:val="006C3D6D"/>
    <w:rsid w:val="006C3EB1"/>
    <w:rsid w:val="006C4F07"/>
    <w:rsid w:val="006C569D"/>
    <w:rsid w:val="006C57AA"/>
    <w:rsid w:val="006C5F56"/>
    <w:rsid w:val="006C6ADA"/>
    <w:rsid w:val="006C6F96"/>
    <w:rsid w:val="006C7154"/>
    <w:rsid w:val="006C77E0"/>
    <w:rsid w:val="006C7B0A"/>
    <w:rsid w:val="006D08EC"/>
    <w:rsid w:val="006D1600"/>
    <w:rsid w:val="006D2011"/>
    <w:rsid w:val="006D22B2"/>
    <w:rsid w:val="006D2465"/>
    <w:rsid w:val="006D2A5B"/>
    <w:rsid w:val="006D2A7A"/>
    <w:rsid w:val="006D3039"/>
    <w:rsid w:val="006D3361"/>
    <w:rsid w:val="006D3ED1"/>
    <w:rsid w:val="006D40C3"/>
    <w:rsid w:val="006D49AF"/>
    <w:rsid w:val="006D56DD"/>
    <w:rsid w:val="006D578A"/>
    <w:rsid w:val="006D5A15"/>
    <w:rsid w:val="006D5B94"/>
    <w:rsid w:val="006D635E"/>
    <w:rsid w:val="006D6491"/>
    <w:rsid w:val="006D6A5E"/>
    <w:rsid w:val="006D6B2E"/>
    <w:rsid w:val="006D728C"/>
    <w:rsid w:val="006D74F4"/>
    <w:rsid w:val="006D76B7"/>
    <w:rsid w:val="006D7C4D"/>
    <w:rsid w:val="006D7DEA"/>
    <w:rsid w:val="006E04CC"/>
    <w:rsid w:val="006E0E16"/>
    <w:rsid w:val="006E1003"/>
    <w:rsid w:val="006E134A"/>
    <w:rsid w:val="006E1468"/>
    <w:rsid w:val="006E169C"/>
    <w:rsid w:val="006E1E8E"/>
    <w:rsid w:val="006E1EBE"/>
    <w:rsid w:val="006E1EF3"/>
    <w:rsid w:val="006E34EE"/>
    <w:rsid w:val="006E34FF"/>
    <w:rsid w:val="006E38D9"/>
    <w:rsid w:val="006E396E"/>
    <w:rsid w:val="006E3A3B"/>
    <w:rsid w:val="006E40BE"/>
    <w:rsid w:val="006E4BDD"/>
    <w:rsid w:val="006E4DAE"/>
    <w:rsid w:val="006E4EDE"/>
    <w:rsid w:val="006E51C4"/>
    <w:rsid w:val="006E5A62"/>
    <w:rsid w:val="006E5ACE"/>
    <w:rsid w:val="006E62D4"/>
    <w:rsid w:val="006E645A"/>
    <w:rsid w:val="006E6660"/>
    <w:rsid w:val="006E6C08"/>
    <w:rsid w:val="006E6CB4"/>
    <w:rsid w:val="006E6DE6"/>
    <w:rsid w:val="006E70C8"/>
    <w:rsid w:val="006E7497"/>
    <w:rsid w:val="006E7737"/>
    <w:rsid w:val="006E79FA"/>
    <w:rsid w:val="006E7AE5"/>
    <w:rsid w:val="006E7F16"/>
    <w:rsid w:val="006F0BBC"/>
    <w:rsid w:val="006F1093"/>
    <w:rsid w:val="006F10E1"/>
    <w:rsid w:val="006F1AB4"/>
    <w:rsid w:val="006F1B4B"/>
    <w:rsid w:val="006F23B0"/>
    <w:rsid w:val="006F2C3D"/>
    <w:rsid w:val="006F2DFF"/>
    <w:rsid w:val="006F330B"/>
    <w:rsid w:val="006F337A"/>
    <w:rsid w:val="006F43EE"/>
    <w:rsid w:val="006F45FA"/>
    <w:rsid w:val="006F46FE"/>
    <w:rsid w:val="006F4BD0"/>
    <w:rsid w:val="006F4C44"/>
    <w:rsid w:val="006F5057"/>
    <w:rsid w:val="006F51F5"/>
    <w:rsid w:val="006F5991"/>
    <w:rsid w:val="006F5D89"/>
    <w:rsid w:val="006F5FE2"/>
    <w:rsid w:val="006F6032"/>
    <w:rsid w:val="006F660C"/>
    <w:rsid w:val="006F693F"/>
    <w:rsid w:val="006F6BEE"/>
    <w:rsid w:val="006F70AA"/>
    <w:rsid w:val="006F7C11"/>
    <w:rsid w:val="006F7CA3"/>
    <w:rsid w:val="007000B0"/>
    <w:rsid w:val="0070016F"/>
    <w:rsid w:val="0070059C"/>
    <w:rsid w:val="00700668"/>
    <w:rsid w:val="007006CC"/>
    <w:rsid w:val="00700A15"/>
    <w:rsid w:val="00700D09"/>
    <w:rsid w:val="00700EEF"/>
    <w:rsid w:val="0070107C"/>
    <w:rsid w:val="00701535"/>
    <w:rsid w:val="0070198A"/>
    <w:rsid w:val="00701998"/>
    <w:rsid w:val="00701A4A"/>
    <w:rsid w:val="00701BCD"/>
    <w:rsid w:val="00701F19"/>
    <w:rsid w:val="00702440"/>
    <w:rsid w:val="0070263A"/>
    <w:rsid w:val="00702759"/>
    <w:rsid w:val="00702854"/>
    <w:rsid w:val="007029D1"/>
    <w:rsid w:val="00702D05"/>
    <w:rsid w:val="00702EF1"/>
    <w:rsid w:val="0070316A"/>
    <w:rsid w:val="007034D9"/>
    <w:rsid w:val="0070388D"/>
    <w:rsid w:val="00703F12"/>
    <w:rsid w:val="00704111"/>
    <w:rsid w:val="00704545"/>
    <w:rsid w:val="007048F9"/>
    <w:rsid w:val="00704E5A"/>
    <w:rsid w:val="00705294"/>
    <w:rsid w:val="0070582B"/>
    <w:rsid w:val="00706B27"/>
    <w:rsid w:val="0070792E"/>
    <w:rsid w:val="007104EE"/>
    <w:rsid w:val="007110BB"/>
    <w:rsid w:val="007111DD"/>
    <w:rsid w:val="00712194"/>
    <w:rsid w:val="007124A6"/>
    <w:rsid w:val="007129B3"/>
    <w:rsid w:val="007129D3"/>
    <w:rsid w:val="00712AF1"/>
    <w:rsid w:val="00712CD5"/>
    <w:rsid w:val="00712F39"/>
    <w:rsid w:val="00712FEE"/>
    <w:rsid w:val="00714FBF"/>
    <w:rsid w:val="00715548"/>
    <w:rsid w:val="0071559D"/>
    <w:rsid w:val="007159A0"/>
    <w:rsid w:val="007159C6"/>
    <w:rsid w:val="00715A70"/>
    <w:rsid w:val="00715B4D"/>
    <w:rsid w:val="0071675C"/>
    <w:rsid w:val="00716A5E"/>
    <w:rsid w:val="00716AF3"/>
    <w:rsid w:val="007179CA"/>
    <w:rsid w:val="00717C3A"/>
    <w:rsid w:val="00720210"/>
    <w:rsid w:val="00720264"/>
    <w:rsid w:val="007204BD"/>
    <w:rsid w:val="00720941"/>
    <w:rsid w:val="00720954"/>
    <w:rsid w:val="00720AC2"/>
    <w:rsid w:val="00720B80"/>
    <w:rsid w:val="00720F24"/>
    <w:rsid w:val="00721B64"/>
    <w:rsid w:val="00721DE1"/>
    <w:rsid w:val="00721F34"/>
    <w:rsid w:val="007228D0"/>
    <w:rsid w:val="00722955"/>
    <w:rsid w:val="007232C6"/>
    <w:rsid w:val="007233FC"/>
    <w:rsid w:val="0072343C"/>
    <w:rsid w:val="00723F77"/>
    <w:rsid w:val="00723FC3"/>
    <w:rsid w:val="007240C2"/>
    <w:rsid w:val="00724114"/>
    <w:rsid w:val="0072414D"/>
    <w:rsid w:val="00724280"/>
    <w:rsid w:val="00724824"/>
    <w:rsid w:val="00724CE8"/>
    <w:rsid w:val="007250F4"/>
    <w:rsid w:val="00725B5C"/>
    <w:rsid w:val="0072662C"/>
    <w:rsid w:val="00726AD2"/>
    <w:rsid w:val="00726F9A"/>
    <w:rsid w:val="007271F0"/>
    <w:rsid w:val="00727A23"/>
    <w:rsid w:val="00727C4E"/>
    <w:rsid w:val="00730186"/>
    <w:rsid w:val="0073056A"/>
    <w:rsid w:val="00730CD2"/>
    <w:rsid w:val="00730E32"/>
    <w:rsid w:val="00731660"/>
    <w:rsid w:val="00731DC0"/>
    <w:rsid w:val="007324B4"/>
    <w:rsid w:val="007326EF"/>
    <w:rsid w:val="00732A07"/>
    <w:rsid w:val="007332E3"/>
    <w:rsid w:val="0073363C"/>
    <w:rsid w:val="00733A92"/>
    <w:rsid w:val="00733C98"/>
    <w:rsid w:val="0073450B"/>
    <w:rsid w:val="007347D4"/>
    <w:rsid w:val="007348A9"/>
    <w:rsid w:val="00734A3F"/>
    <w:rsid w:val="00734B1E"/>
    <w:rsid w:val="00735224"/>
    <w:rsid w:val="00735369"/>
    <w:rsid w:val="00735425"/>
    <w:rsid w:val="00735956"/>
    <w:rsid w:val="00735E53"/>
    <w:rsid w:val="00736A1A"/>
    <w:rsid w:val="00736D3B"/>
    <w:rsid w:val="00736D7A"/>
    <w:rsid w:val="00736F31"/>
    <w:rsid w:val="0073721C"/>
    <w:rsid w:val="007374F3"/>
    <w:rsid w:val="0073752C"/>
    <w:rsid w:val="00737980"/>
    <w:rsid w:val="00737B39"/>
    <w:rsid w:val="00737E4F"/>
    <w:rsid w:val="007406F3"/>
    <w:rsid w:val="007409DB"/>
    <w:rsid w:val="00740A62"/>
    <w:rsid w:val="00740BAD"/>
    <w:rsid w:val="00740F51"/>
    <w:rsid w:val="00740FF9"/>
    <w:rsid w:val="007412C9"/>
    <w:rsid w:val="007417C4"/>
    <w:rsid w:val="00741A05"/>
    <w:rsid w:val="00742098"/>
    <w:rsid w:val="00742F30"/>
    <w:rsid w:val="00743024"/>
    <w:rsid w:val="007434ED"/>
    <w:rsid w:val="00743A69"/>
    <w:rsid w:val="00743CA7"/>
    <w:rsid w:val="0074434E"/>
    <w:rsid w:val="007443B0"/>
    <w:rsid w:val="00744548"/>
    <w:rsid w:val="00744559"/>
    <w:rsid w:val="007449FD"/>
    <w:rsid w:val="00744A33"/>
    <w:rsid w:val="00744ADB"/>
    <w:rsid w:val="00745865"/>
    <w:rsid w:val="00745F10"/>
    <w:rsid w:val="00746372"/>
    <w:rsid w:val="0074649B"/>
    <w:rsid w:val="00746FA7"/>
    <w:rsid w:val="00747378"/>
    <w:rsid w:val="00747BAA"/>
    <w:rsid w:val="00747DD1"/>
    <w:rsid w:val="00747EF3"/>
    <w:rsid w:val="007502E5"/>
    <w:rsid w:val="00750915"/>
    <w:rsid w:val="0075158C"/>
    <w:rsid w:val="00751856"/>
    <w:rsid w:val="00752CCF"/>
    <w:rsid w:val="00752EA8"/>
    <w:rsid w:val="0075326E"/>
    <w:rsid w:val="007536B6"/>
    <w:rsid w:val="007541B5"/>
    <w:rsid w:val="007541F2"/>
    <w:rsid w:val="00754B2E"/>
    <w:rsid w:val="007555F8"/>
    <w:rsid w:val="007557F9"/>
    <w:rsid w:val="00755D22"/>
    <w:rsid w:val="00755D61"/>
    <w:rsid w:val="00756636"/>
    <w:rsid w:val="007573D2"/>
    <w:rsid w:val="0075755F"/>
    <w:rsid w:val="0075773A"/>
    <w:rsid w:val="00757CF7"/>
    <w:rsid w:val="007612F2"/>
    <w:rsid w:val="00761892"/>
    <w:rsid w:val="00762422"/>
    <w:rsid w:val="0076268F"/>
    <w:rsid w:val="007627E6"/>
    <w:rsid w:val="00762822"/>
    <w:rsid w:val="00762A80"/>
    <w:rsid w:val="00762C28"/>
    <w:rsid w:val="00762D90"/>
    <w:rsid w:val="007647FD"/>
    <w:rsid w:val="00764C93"/>
    <w:rsid w:val="00764F56"/>
    <w:rsid w:val="007653E8"/>
    <w:rsid w:val="00765554"/>
    <w:rsid w:val="007656BC"/>
    <w:rsid w:val="007656C6"/>
    <w:rsid w:val="0076576A"/>
    <w:rsid w:val="00765B3F"/>
    <w:rsid w:val="00766374"/>
    <w:rsid w:val="007666B8"/>
    <w:rsid w:val="00766802"/>
    <w:rsid w:val="00766998"/>
    <w:rsid w:val="00766D78"/>
    <w:rsid w:val="00767A46"/>
    <w:rsid w:val="00770258"/>
    <w:rsid w:val="0077050B"/>
    <w:rsid w:val="00770825"/>
    <w:rsid w:val="00770C23"/>
    <w:rsid w:val="00770D21"/>
    <w:rsid w:val="00770FCD"/>
    <w:rsid w:val="00771582"/>
    <w:rsid w:val="007715B1"/>
    <w:rsid w:val="007717BF"/>
    <w:rsid w:val="00771B23"/>
    <w:rsid w:val="00771EE3"/>
    <w:rsid w:val="007723EC"/>
    <w:rsid w:val="00772C5E"/>
    <w:rsid w:val="00772D99"/>
    <w:rsid w:val="00772FD5"/>
    <w:rsid w:val="0077393F"/>
    <w:rsid w:val="00773C92"/>
    <w:rsid w:val="0077455D"/>
    <w:rsid w:val="00774B1F"/>
    <w:rsid w:val="0077525C"/>
    <w:rsid w:val="0077565D"/>
    <w:rsid w:val="00775BFA"/>
    <w:rsid w:val="00775C19"/>
    <w:rsid w:val="00775EAA"/>
    <w:rsid w:val="00776027"/>
    <w:rsid w:val="00776CAE"/>
    <w:rsid w:val="00776DB6"/>
    <w:rsid w:val="00776EB6"/>
    <w:rsid w:val="00776F49"/>
    <w:rsid w:val="007770FC"/>
    <w:rsid w:val="007773AD"/>
    <w:rsid w:val="007774CF"/>
    <w:rsid w:val="007778DA"/>
    <w:rsid w:val="0077799F"/>
    <w:rsid w:val="00777AA6"/>
    <w:rsid w:val="00777CD2"/>
    <w:rsid w:val="00780A3A"/>
    <w:rsid w:val="00780B33"/>
    <w:rsid w:val="00780C44"/>
    <w:rsid w:val="00780D26"/>
    <w:rsid w:val="00781085"/>
    <w:rsid w:val="007810EC"/>
    <w:rsid w:val="0078171E"/>
    <w:rsid w:val="00781860"/>
    <w:rsid w:val="00781C5D"/>
    <w:rsid w:val="00782D86"/>
    <w:rsid w:val="00783A90"/>
    <w:rsid w:val="00783E76"/>
    <w:rsid w:val="007846BE"/>
    <w:rsid w:val="00784A24"/>
    <w:rsid w:val="00785E89"/>
    <w:rsid w:val="00786663"/>
    <w:rsid w:val="0078666E"/>
    <w:rsid w:val="00786978"/>
    <w:rsid w:val="00786B7C"/>
    <w:rsid w:val="00786BF5"/>
    <w:rsid w:val="00786F86"/>
    <w:rsid w:val="007872F7"/>
    <w:rsid w:val="007879BB"/>
    <w:rsid w:val="00787AB2"/>
    <w:rsid w:val="00787E22"/>
    <w:rsid w:val="0079021F"/>
    <w:rsid w:val="00790432"/>
    <w:rsid w:val="00790805"/>
    <w:rsid w:val="00790A05"/>
    <w:rsid w:val="00790E62"/>
    <w:rsid w:val="00790EAE"/>
    <w:rsid w:val="007913CF"/>
    <w:rsid w:val="00791407"/>
    <w:rsid w:val="00791707"/>
    <w:rsid w:val="00791B92"/>
    <w:rsid w:val="007920DD"/>
    <w:rsid w:val="00792678"/>
    <w:rsid w:val="00792869"/>
    <w:rsid w:val="00792A45"/>
    <w:rsid w:val="00792BCD"/>
    <w:rsid w:val="00792CF6"/>
    <w:rsid w:val="00793AC5"/>
    <w:rsid w:val="0079465C"/>
    <w:rsid w:val="00794C68"/>
    <w:rsid w:val="00794D8C"/>
    <w:rsid w:val="00795F41"/>
    <w:rsid w:val="007961B9"/>
    <w:rsid w:val="00796BBB"/>
    <w:rsid w:val="00797232"/>
    <w:rsid w:val="00797540"/>
    <w:rsid w:val="00797E6C"/>
    <w:rsid w:val="00797F2C"/>
    <w:rsid w:val="00797FA2"/>
    <w:rsid w:val="007A05EF"/>
    <w:rsid w:val="007A122D"/>
    <w:rsid w:val="007A17C5"/>
    <w:rsid w:val="007A18E9"/>
    <w:rsid w:val="007A1B0D"/>
    <w:rsid w:val="007A2489"/>
    <w:rsid w:val="007A2AD5"/>
    <w:rsid w:val="007A2F4D"/>
    <w:rsid w:val="007A3167"/>
    <w:rsid w:val="007A38D2"/>
    <w:rsid w:val="007A3959"/>
    <w:rsid w:val="007A4A16"/>
    <w:rsid w:val="007A4DA0"/>
    <w:rsid w:val="007A501B"/>
    <w:rsid w:val="007A5236"/>
    <w:rsid w:val="007A6144"/>
    <w:rsid w:val="007A65F8"/>
    <w:rsid w:val="007A6DB9"/>
    <w:rsid w:val="007A704E"/>
    <w:rsid w:val="007A76A7"/>
    <w:rsid w:val="007A7913"/>
    <w:rsid w:val="007A7B7D"/>
    <w:rsid w:val="007A7CC4"/>
    <w:rsid w:val="007A7F1E"/>
    <w:rsid w:val="007B19FD"/>
    <w:rsid w:val="007B1A24"/>
    <w:rsid w:val="007B2102"/>
    <w:rsid w:val="007B213D"/>
    <w:rsid w:val="007B22EC"/>
    <w:rsid w:val="007B24AE"/>
    <w:rsid w:val="007B2A47"/>
    <w:rsid w:val="007B2AB7"/>
    <w:rsid w:val="007B2B4D"/>
    <w:rsid w:val="007B2DCC"/>
    <w:rsid w:val="007B2DF4"/>
    <w:rsid w:val="007B2F65"/>
    <w:rsid w:val="007B3039"/>
    <w:rsid w:val="007B3E77"/>
    <w:rsid w:val="007B3F66"/>
    <w:rsid w:val="007B44DA"/>
    <w:rsid w:val="007B508F"/>
    <w:rsid w:val="007B5541"/>
    <w:rsid w:val="007B5DF6"/>
    <w:rsid w:val="007B5F64"/>
    <w:rsid w:val="007B6009"/>
    <w:rsid w:val="007B6708"/>
    <w:rsid w:val="007B6ADF"/>
    <w:rsid w:val="007B765B"/>
    <w:rsid w:val="007C0181"/>
    <w:rsid w:val="007C0BEF"/>
    <w:rsid w:val="007C0CF8"/>
    <w:rsid w:val="007C111D"/>
    <w:rsid w:val="007C1705"/>
    <w:rsid w:val="007C18CF"/>
    <w:rsid w:val="007C19F1"/>
    <w:rsid w:val="007C1A25"/>
    <w:rsid w:val="007C1DE0"/>
    <w:rsid w:val="007C2075"/>
    <w:rsid w:val="007C21EE"/>
    <w:rsid w:val="007C22E3"/>
    <w:rsid w:val="007C23D7"/>
    <w:rsid w:val="007C2B7A"/>
    <w:rsid w:val="007C2BEF"/>
    <w:rsid w:val="007C3446"/>
    <w:rsid w:val="007C41FC"/>
    <w:rsid w:val="007C4666"/>
    <w:rsid w:val="007C4758"/>
    <w:rsid w:val="007C4FEA"/>
    <w:rsid w:val="007C618B"/>
    <w:rsid w:val="007C626B"/>
    <w:rsid w:val="007C6581"/>
    <w:rsid w:val="007C6634"/>
    <w:rsid w:val="007C72FA"/>
    <w:rsid w:val="007C735B"/>
    <w:rsid w:val="007C75CF"/>
    <w:rsid w:val="007C7FBB"/>
    <w:rsid w:val="007D055B"/>
    <w:rsid w:val="007D07BD"/>
    <w:rsid w:val="007D0C63"/>
    <w:rsid w:val="007D0DDE"/>
    <w:rsid w:val="007D0FFE"/>
    <w:rsid w:val="007D14EC"/>
    <w:rsid w:val="007D1537"/>
    <w:rsid w:val="007D15DE"/>
    <w:rsid w:val="007D1E03"/>
    <w:rsid w:val="007D27B5"/>
    <w:rsid w:val="007D3530"/>
    <w:rsid w:val="007D36E1"/>
    <w:rsid w:val="007D39D0"/>
    <w:rsid w:val="007D3E70"/>
    <w:rsid w:val="007D3F00"/>
    <w:rsid w:val="007D3F74"/>
    <w:rsid w:val="007D5F3B"/>
    <w:rsid w:val="007D6081"/>
    <w:rsid w:val="007D655C"/>
    <w:rsid w:val="007D65BC"/>
    <w:rsid w:val="007D6D38"/>
    <w:rsid w:val="007D7107"/>
    <w:rsid w:val="007D721B"/>
    <w:rsid w:val="007D7769"/>
    <w:rsid w:val="007D77DB"/>
    <w:rsid w:val="007D7925"/>
    <w:rsid w:val="007E01AB"/>
    <w:rsid w:val="007E0455"/>
    <w:rsid w:val="007E06EC"/>
    <w:rsid w:val="007E0C73"/>
    <w:rsid w:val="007E1075"/>
    <w:rsid w:val="007E1E6A"/>
    <w:rsid w:val="007E1F39"/>
    <w:rsid w:val="007E20CA"/>
    <w:rsid w:val="007E2986"/>
    <w:rsid w:val="007E2A1E"/>
    <w:rsid w:val="007E2C13"/>
    <w:rsid w:val="007E2EFE"/>
    <w:rsid w:val="007E341F"/>
    <w:rsid w:val="007E343A"/>
    <w:rsid w:val="007E35BC"/>
    <w:rsid w:val="007E36B5"/>
    <w:rsid w:val="007E385F"/>
    <w:rsid w:val="007E3E60"/>
    <w:rsid w:val="007E3FF3"/>
    <w:rsid w:val="007E4D3A"/>
    <w:rsid w:val="007E52CD"/>
    <w:rsid w:val="007E560F"/>
    <w:rsid w:val="007E5C31"/>
    <w:rsid w:val="007E5E86"/>
    <w:rsid w:val="007E6DAC"/>
    <w:rsid w:val="007E6ED8"/>
    <w:rsid w:val="007E6FAB"/>
    <w:rsid w:val="007E7B4C"/>
    <w:rsid w:val="007E7C3E"/>
    <w:rsid w:val="007F07DB"/>
    <w:rsid w:val="007F08E4"/>
    <w:rsid w:val="007F1617"/>
    <w:rsid w:val="007F1671"/>
    <w:rsid w:val="007F2006"/>
    <w:rsid w:val="007F212F"/>
    <w:rsid w:val="007F2899"/>
    <w:rsid w:val="007F2B04"/>
    <w:rsid w:val="007F2EBB"/>
    <w:rsid w:val="007F3364"/>
    <w:rsid w:val="007F3D9F"/>
    <w:rsid w:val="007F3E8A"/>
    <w:rsid w:val="007F4CD7"/>
    <w:rsid w:val="007F4EE6"/>
    <w:rsid w:val="007F567E"/>
    <w:rsid w:val="007F60F1"/>
    <w:rsid w:val="007F6483"/>
    <w:rsid w:val="007F657E"/>
    <w:rsid w:val="007F65EB"/>
    <w:rsid w:val="007F686A"/>
    <w:rsid w:val="007F6D15"/>
    <w:rsid w:val="007F746C"/>
    <w:rsid w:val="007F76E3"/>
    <w:rsid w:val="007F7946"/>
    <w:rsid w:val="007F7C8C"/>
    <w:rsid w:val="008006BC"/>
    <w:rsid w:val="00800B67"/>
    <w:rsid w:val="00800CB6"/>
    <w:rsid w:val="008011DD"/>
    <w:rsid w:val="00801300"/>
    <w:rsid w:val="008016AE"/>
    <w:rsid w:val="008018CD"/>
    <w:rsid w:val="008018D9"/>
    <w:rsid w:val="008018F3"/>
    <w:rsid w:val="00801A64"/>
    <w:rsid w:val="00801A8D"/>
    <w:rsid w:val="00801C02"/>
    <w:rsid w:val="00801E6E"/>
    <w:rsid w:val="00802643"/>
    <w:rsid w:val="008027D5"/>
    <w:rsid w:val="00802875"/>
    <w:rsid w:val="00803414"/>
    <w:rsid w:val="008035B1"/>
    <w:rsid w:val="00803BDE"/>
    <w:rsid w:val="00803C01"/>
    <w:rsid w:val="00803D65"/>
    <w:rsid w:val="0080404D"/>
    <w:rsid w:val="008042E0"/>
    <w:rsid w:val="0080434E"/>
    <w:rsid w:val="0080441A"/>
    <w:rsid w:val="00804BF0"/>
    <w:rsid w:val="00804E77"/>
    <w:rsid w:val="0080518D"/>
    <w:rsid w:val="0080536E"/>
    <w:rsid w:val="00805913"/>
    <w:rsid w:val="00805AF4"/>
    <w:rsid w:val="008063C3"/>
    <w:rsid w:val="008068FF"/>
    <w:rsid w:val="008069CF"/>
    <w:rsid w:val="008077C1"/>
    <w:rsid w:val="00807DDB"/>
    <w:rsid w:val="0081015E"/>
    <w:rsid w:val="008105B2"/>
    <w:rsid w:val="00810693"/>
    <w:rsid w:val="0081076A"/>
    <w:rsid w:val="00810E37"/>
    <w:rsid w:val="00810FF0"/>
    <w:rsid w:val="00811218"/>
    <w:rsid w:val="00811A69"/>
    <w:rsid w:val="00812BED"/>
    <w:rsid w:val="0081322D"/>
    <w:rsid w:val="00813312"/>
    <w:rsid w:val="00813B21"/>
    <w:rsid w:val="00814014"/>
    <w:rsid w:val="00814128"/>
    <w:rsid w:val="00814666"/>
    <w:rsid w:val="008146B4"/>
    <w:rsid w:val="0081471D"/>
    <w:rsid w:val="00814E8A"/>
    <w:rsid w:val="008156FC"/>
    <w:rsid w:val="00815CB2"/>
    <w:rsid w:val="008165CB"/>
    <w:rsid w:val="008166D3"/>
    <w:rsid w:val="0081676D"/>
    <w:rsid w:val="008167D2"/>
    <w:rsid w:val="00816951"/>
    <w:rsid w:val="00817023"/>
    <w:rsid w:val="0082008B"/>
    <w:rsid w:val="0082071A"/>
    <w:rsid w:val="008209AC"/>
    <w:rsid w:val="00820EB6"/>
    <w:rsid w:val="00820F7E"/>
    <w:rsid w:val="00820F81"/>
    <w:rsid w:val="008210FC"/>
    <w:rsid w:val="0082135A"/>
    <w:rsid w:val="008214B5"/>
    <w:rsid w:val="008214C2"/>
    <w:rsid w:val="00822072"/>
    <w:rsid w:val="0082210E"/>
    <w:rsid w:val="008226B4"/>
    <w:rsid w:val="008239AB"/>
    <w:rsid w:val="00823DC1"/>
    <w:rsid w:val="00824373"/>
    <w:rsid w:val="0082441E"/>
    <w:rsid w:val="00824426"/>
    <w:rsid w:val="00825189"/>
    <w:rsid w:val="008254C7"/>
    <w:rsid w:val="00825F82"/>
    <w:rsid w:val="00826088"/>
    <w:rsid w:val="00826671"/>
    <w:rsid w:val="00826860"/>
    <w:rsid w:val="0082708A"/>
    <w:rsid w:val="008270B2"/>
    <w:rsid w:val="00827840"/>
    <w:rsid w:val="00827A53"/>
    <w:rsid w:val="00827B8F"/>
    <w:rsid w:val="00830201"/>
    <w:rsid w:val="008304E9"/>
    <w:rsid w:val="008307E1"/>
    <w:rsid w:val="0083091D"/>
    <w:rsid w:val="008309C8"/>
    <w:rsid w:val="00830D45"/>
    <w:rsid w:val="008311B6"/>
    <w:rsid w:val="00831998"/>
    <w:rsid w:val="00831B3C"/>
    <w:rsid w:val="008321C2"/>
    <w:rsid w:val="008323A7"/>
    <w:rsid w:val="00833357"/>
    <w:rsid w:val="00833361"/>
    <w:rsid w:val="0083390D"/>
    <w:rsid w:val="00833997"/>
    <w:rsid w:val="0083470C"/>
    <w:rsid w:val="00835436"/>
    <w:rsid w:val="0083573D"/>
    <w:rsid w:val="00835C36"/>
    <w:rsid w:val="00836569"/>
    <w:rsid w:val="00836C28"/>
    <w:rsid w:val="00837153"/>
    <w:rsid w:val="008376EE"/>
    <w:rsid w:val="00840258"/>
    <w:rsid w:val="008403AE"/>
    <w:rsid w:val="00840770"/>
    <w:rsid w:val="00840C4C"/>
    <w:rsid w:val="00840D5C"/>
    <w:rsid w:val="00841334"/>
    <w:rsid w:val="00841457"/>
    <w:rsid w:val="00841469"/>
    <w:rsid w:val="00841A9A"/>
    <w:rsid w:val="00841B50"/>
    <w:rsid w:val="00841CD7"/>
    <w:rsid w:val="00841DAA"/>
    <w:rsid w:val="00841EDA"/>
    <w:rsid w:val="008421E3"/>
    <w:rsid w:val="00842229"/>
    <w:rsid w:val="0084232B"/>
    <w:rsid w:val="008429F9"/>
    <w:rsid w:val="00842B55"/>
    <w:rsid w:val="00843471"/>
    <w:rsid w:val="008435C6"/>
    <w:rsid w:val="0084361F"/>
    <w:rsid w:val="0084372B"/>
    <w:rsid w:val="00843C92"/>
    <w:rsid w:val="00843CF7"/>
    <w:rsid w:val="00844466"/>
    <w:rsid w:val="008447AA"/>
    <w:rsid w:val="00845930"/>
    <w:rsid w:val="00845D5F"/>
    <w:rsid w:val="00846012"/>
    <w:rsid w:val="008461FE"/>
    <w:rsid w:val="008465BC"/>
    <w:rsid w:val="008471C4"/>
    <w:rsid w:val="0084740C"/>
    <w:rsid w:val="00847CDF"/>
    <w:rsid w:val="00850773"/>
    <w:rsid w:val="00850C01"/>
    <w:rsid w:val="00850E7A"/>
    <w:rsid w:val="00850F6C"/>
    <w:rsid w:val="0085188A"/>
    <w:rsid w:val="00851D6C"/>
    <w:rsid w:val="00852050"/>
    <w:rsid w:val="0085216C"/>
    <w:rsid w:val="00852782"/>
    <w:rsid w:val="00852795"/>
    <w:rsid w:val="00852890"/>
    <w:rsid w:val="00852963"/>
    <w:rsid w:val="00852B23"/>
    <w:rsid w:val="00852CF9"/>
    <w:rsid w:val="00852F69"/>
    <w:rsid w:val="008531CB"/>
    <w:rsid w:val="0085397F"/>
    <w:rsid w:val="00853D71"/>
    <w:rsid w:val="00854302"/>
    <w:rsid w:val="00854354"/>
    <w:rsid w:val="008547DF"/>
    <w:rsid w:val="008547ED"/>
    <w:rsid w:val="00854898"/>
    <w:rsid w:val="008549EE"/>
    <w:rsid w:val="00854A55"/>
    <w:rsid w:val="00854D23"/>
    <w:rsid w:val="0085541A"/>
    <w:rsid w:val="0085659A"/>
    <w:rsid w:val="008567A5"/>
    <w:rsid w:val="00856A4C"/>
    <w:rsid w:val="00856DE5"/>
    <w:rsid w:val="00856E28"/>
    <w:rsid w:val="0085759A"/>
    <w:rsid w:val="00860170"/>
    <w:rsid w:val="00860363"/>
    <w:rsid w:val="008606C8"/>
    <w:rsid w:val="00860C17"/>
    <w:rsid w:val="0086133E"/>
    <w:rsid w:val="00861403"/>
    <w:rsid w:val="0086176C"/>
    <w:rsid w:val="008618C1"/>
    <w:rsid w:val="00861F4E"/>
    <w:rsid w:val="008620D3"/>
    <w:rsid w:val="00862687"/>
    <w:rsid w:val="00862987"/>
    <w:rsid w:val="00862A98"/>
    <w:rsid w:val="008630B3"/>
    <w:rsid w:val="008633D8"/>
    <w:rsid w:val="00863499"/>
    <w:rsid w:val="008635B2"/>
    <w:rsid w:val="00863AB4"/>
    <w:rsid w:val="00863D2F"/>
    <w:rsid w:val="00863E61"/>
    <w:rsid w:val="00863FD9"/>
    <w:rsid w:val="0086451B"/>
    <w:rsid w:val="008647EB"/>
    <w:rsid w:val="008649C3"/>
    <w:rsid w:val="00864BFA"/>
    <w:rsid w:val="00864EAB"/>
    <w:rsid w:val="00865158"/>
    <w:rsid w:val="00865291"/>
    <w:rsid w:val="008658F7"/>
    <w:rsid w:val="0086594E"/>
    <w:rsid w:val="00866436"/>
    <w:rsid w:val="00866F20"/>
    <w:rsid w:val="0086735F"/>
    <w:rsid w:val="00867FEA"/>
    <w:rsid w:val="008703EF"/>
    <w:rsid w:val="0087072C"/>
    <w:rsid w:val="00870D87"/>
    <w:rsid w:val="0087123E"/>
    <w:rsid w:val="008715BC"/>
    <w:rsid w:val="00871AC5"/>
    <w:rsid w:val="00871C98"/>
    <w:rsid w:val="00871F48"/>
    <w:rsid w:val="00872243"/>
    <w:rsid w:val="0087245B"/>
    <w:rsid w:val="008725CD"/>
    <w:rsid w:val="00872B4E"/>
    <w:rsid w:val="00872CDD"/>
    <w:rsid w:val="00872DE9"/>
    <w:rsid w:val="008730FF"/>
    <w:rsid w:val="00873174"/>
    <w:rsid w:val="00873613"/>
    <w:rsid w:val="008739F1"/>
    <w:rsid w:val="008741C1"/>
    <w:rsid w:val="008741EB"/>
    <w:rsid w:val="00874867"/>
    <w:rsid w:val="00874980"/>
    <w:rsid w:val="008755F1"/>
    <w:rsid w:val="00875781"/>
    <w:rsid w:val="00875A36"/>
    <w:rsid w:val="00875A87"/>
    <w:rsid w:val="00875CAD"/>
    <w:rsid w:val="00875E61"/>
    <w:rsid w:val="00876499"/>
    <w:rsid w:val="00876C50"/>
    <w:rsid w:val="00877039"/>
    <w:rsid w:val="00877187"/>
    <w:rsid w:val="008775A3"/>
    <w:rsid w:val="00877848"/>
    <w:rsid w:val="00877FD9"/>
    <w:rsid w:val="008803E3"/>
    <w:rsid w:val="00880970"/>
    <w:rsid w:val="00880E5C"/>
    <w:rsid w:val="00881115"/>
    <w:rsid w:val="008811A9"/>
    <w:rsid w:val="00881504"/>
    <w:rsid w:val="0088186B"/>
    <w:rsid w:val="00881E87"/>
    <w:rsid w:val="00882145"/>
    <w:rsid w:val="008821B1"/>
    <w:rsid w:val="00882D65"/>
    <w:rsid w:val="00882F8D"/>
    <w:rsid w:val="00883870"/>
    <w:rsid w:val="00883F9D"/>
    <w:rsid w:val="008843C1"/>
    <w:rsid w:val="00884495"/>
    <w:rsid w:val="008847DA"/>
    <w:rsid w:val="00884E3B"/>
    <w:rsid w:val="00884FCD"/>
    <w:rsid w:val="0088511C"/>
    <w:rsid w:val="0088529F"/>
    <w:rsid w:val="0088672C"/>
    <w:rsid w:val="00886AC6"/>
    <w:rsid w:val="00886B79"/>
    <w:rsid w:val="008876E2"/>
    <w:rsid w:val="00890835"/>
    <w:rsid w:val="0089097B"/>
    <w:rsid w:val="0089132C"/>
    <w:rsid w:val="008914F1"/>
    <w:rsid w:val="00891674"/>
    <w:rsid w:val="00891744"/>
    <w:rsid w:val="0089190A"/>
    <w:rsid w:val="008919A6"/>
    <w:rsid w:val="00892210"/>
    <w:rsid w:val="00892F1D"/>
    <w:rsid w:val="0089359C"/>
    <w:rsid w:val="008938A4"/>
    <w:rsid w:val="00893C26"/>
    <w:rsid w:val="00894F46"/>
    <w:rsid w:val="00895362"/>
    <w:rsid w:val="008956C3"/>
    <w:rsid w:val="008956C8"/>
    <w:rsid w:val="00895AE5"/>
    <w:rsid w:val="00895ED1"/>
    <w:rsid w:val="00896005"/>
    <w:rsid w:val="00896061"/>
    <w:rsid w:val="008961C9"/>
    <w:rsid w:val="008964B7"/>
    <w:rsid w:val="008965DC"/>
    <w:rsid w:val="00896996"/>
    <w:rsid w:val="00897240"/>
    <w:rsid w:val="008974CA"/>
    <w:rsid w:val="008976C7"/>
    <w:rsid w:val="00897817"/>
    <w:rsid w:val="00897CD1"/>
    <w:rsid w:val="008A023A"/>
    <w:rsid w:val="008A09CC"/>
    <w:rsid w:val="008A0BD2"/>
    <w:rsid w:val="008A0BF0"/>
    <w:rsid w:val="008A0E29"/>
    <w:rsid w:val="008A1275"/>
    <w:rsid w:val="008A14EF"/>
    <w:rsid w:val="008A1936"/>
    <w:rsid w:val="008A1AC0"/>
    <w:rsid w:val="008A1FD2"/>
    <w:rsid w:val="008A215D"/>
    <w:rsid w:val="008A2298"/>
    <w:rsid w:val="008A2AD2"/>
    <w:rsid w:val="008A300F"/>
    <w:rsid w:val="008A344D"/>
    <w:rsid w:val="008A3D12"/>
    <w:rsid w:val="008A3DDD"/>
    <w:rsid w:val="008A4192"/>
    <w:rsid w:val="008A43E8"/>
    <w:rsid w:val="008A4F04"/>
    <w:rsid w:val="008A5355"/>
    <w:rsid w:val="008A62E7"/>
    <w:rsid w:val="008A62F3"/>
    <w:rsid w:val="008A6988"/>
    <w:rsid w:val="008A72F4"/>
    <w:rsid w:val="008A77AB"/>
    <w:rsid w:val="008A7F8C"/>
    <w:rsid w:val="008B0B2D"/>
    <w:rsid w:val="008B0B60"/>
    <w:rsid w:val="008B110F"/>
    <w:rsid w:val="008B120F"/>
    <w:rsid w:val="008B1517"/>
    <w:rsid w:val="008B1770"/>
    <w:rsid w:val="008B2217"/>
    <w:rsid w:val="008B24C7"/>
    <w:rsid w:val="008B24DD"/>
    <w:rsid w:val="008B309D"/>
    <w:rsid w:val="008B31D7"/>
    <w:rsid w:val="008B359E"/>
    <w:rsid w:val="008B3689"/>
    <w:rsid w:val="008B3768"/>
    <w:rsid w:val="008B41A7"/>
    <w:rsid w:val="008B452B"/>
    <w:rsid w:val="008B48FF"/>
    <w:rsid w:val="008B4DE1"/>
    <w:rsid w:val="008B509D"/>
    <w:rsid w:val="008B50AC"/>
    <w:rsid w:val="008B59F6"/>
    <w:rsid w:val="008B5CAD"/>
    <w:rsid w:val="008B6024"/>
    <w:rsid w:val="008B6828"/>
    <w:rsid w:val="008B6F73"/>
    <w:rsid w:val="008C09DC"/>
    <w:rsid w:val="008C0CC5"/>
    <w:rsid w:val="008C0F87"/>
    <w:rsid w:val="008C170B"/>
    <w:rsid w:val="008C17F8"/>
    <w:rsid w:val="008C227B"/>
    <w:rsid w:val="008C2357"/>
    <w:rsid w:val="008C23ED"/>
    <w:rsid w:val="008C2B87"/>
    <w:rsid w:val="008C2C35"/>
    <w:rsid w:val="008C2E3F"/>
    <w:rsid w:val="008C4244"/>
    <w:rsid w:val="008C4446"/>
    <w:rsid w:val="008C461F"/>
    <w:rsid w:val="008C4F24"/>
    <w:rsid w:val="008C506C"/>
    <w:rsid w:val="008C5F82"/>
    <w:rsid w:val="008C5FAD"/>
    <w:rsid w:val="008C6522"/>
    <w:rsid w:val="008C65F7"/>
    <w:rsid w:val="008C67B2"/>
    <w:rsid w:val="008C6932"/>
    <w:rsid w:val="008C6F6E"/>
    <w:rsid w:val="008C7264"/>
    <w:rsid w:val="008C733E"/>
    <w:rsid w:val="008C73AA"/>
    <w:rsid w:val="008C7544"/>
    <w:rsid w:val="008C78AF"/>
    <w:rsid w:val="008C78F5"/>
    <w:rsid w:val="008C7FA4"/>
    <w:rsid w:val="008D01E3"/>
    <w:rsid w:val="008D068D"/>
    <w:rsid w:val="008D0A7E"/>
    <w:rsid w:val="008D12BB"/>
    <w:rsid w:val="008D1315"/>
    <w:rsid w:val="008D14CE"/>
    <w:rsid w:val="008D16DC"/>
    <w:rsid w:val="008D1DE1"/>
    <w:rsid w:val="008D21E2"/>
    <w:rsid w:val="008D27EF"/>
    <w:rsid w:val="008D2A08"/>
    <w:rsid w:val="008D2F8C"/>
    <w:rsid w:val="008D3DA3"/>
    <w:rsid w:val="008D3DC9"/>
    <w:rsid w:val="008D4395"/>
    <w:rsid w:val="008D465B"/>
    <w:rsid w:val="008D4660"/>
    <w:rsid w:val="008D4836"/>
    <w:rsid w:val="008D484E"/>
    <w:rsid w:val="008D519E"/>
    <w:rsid w:val="008D5230"/>
    <w:rsid w:val="008D5324"/>
    <w:rsid w:val="008D5E0E"/>
    <w:rsid w:val="008D5F2D"/>
    <w:rsid w:val="008D7336"/>
    <w:rsid w:val="008D7645"/>
    <w:rsid w:val="008D7D45"/>
    <w:rsid w:val="008E0591"/>
    <w:rsid w:val="008E05A4"/>
    <w:rsid w:val="008E0745"/>
    <w:rsid w:val="008E0857"/>
    <w:rsid w:val="008E0B64"/>
    <w:rsid w:val="008E0FE1"/>
    <w:rsid w:val="008E106F"/>
    <w:rsid w:val="008E1262"/>
    <w:rsid w:val="008E12A6"/>
    <w:rsid w:val="008E145E"/>
    <w:rsid w:val="008E146F"/>
    <w:rsid w:val="008E16F6"/>
    <w:rsid w:val="008E2DFA"/>
    <w:rsid w:val="008E2E1B"/>
    <w:rsid w:val="008E3BC1"/>
    <w:rsid w:val="008E3D50"/>
    <w:rsid w:val="008E42D8"/>
    <w:rsid w:val="008E4433"/>
    <w:rsid w:val="008E4677"/>
    <w:rsid w:val="008E46CD"/>
    <w:rsid w:val="008E4A0C"/>
    <w:rsid w:val="008E4F8A"/>
    <w:rsid w:val="008E4FB4"/>
    <w:rsid w:val="008E505A"/>
    <w:rsid w:val="008E5648"/>
    <w:rsid w:val="008E5C46"/>
    <w:rsid w:val="008E5F40"/>
    <w:rsid w:val="008E60F9"/>
    <w:rsid w:val="008E6835"/>
    <w:rsid w:val="008E6A1E"/>
    <w:rsid w:val="008E6D7B"/>
    <w:rsid w:val="008E6E94"/>
    <w:rsid w:val="008E7140"/>
    <w:rsid w:val="008E76B5"/>
    <w:rsid w:val="008E76EC"/>
    <w:rsid w:val="008E7EE7"/>
    <w:rsid w:val="008F0072"/>
    <w:rsid w:val="008F0436"/>
    <w:rsid w:val="008F0646"/>
    <w:rsid w:val="008F06F0"/>
    <w:rsid w:val="008F0D98"/>
    <w:rsid w:val="008F152B"/>
    <w:rsid w:val="008F15AE"/>
    <w:rsid w:val="008F18CC"/>
    <w:rsid w:val="008F1B40"/>
    <w:rsid w:val="008F2528"/>
    <w:rsid w:val="008F27D8"/>
    <w:rsid w:val="008F2C27"/>
    <w:rsid w:val="008F2D89"/>
    <w:rsid w:val="008F3111"/>
    <w:rsid w:val="008F3301"/>
    <w:rsid w:val="008F3EA2"/>
    <w:rsid w:val="008F45C3"/>
    <w:rsid w:val="008F4A84"/>
    <w:rsid w:val="008F4D16"/>
    <w:rsid w:val="008F52C3"/>
    <w:rsid w:val="008F54F2"/>
    <w:rsid w:val="008F5750"/>
    <w:rsid w:val="008F59A4"/>
    <w:rsid w:val="008F5B33"/>
    <w:rsid w:val="008F5CA5"/>
    <w:rsid w:val="008F5E4B"/>
    <w:rsid w:val="008F61CD"/>
    <w:rsid w:val="008F62C9"/>
    <w:rsid w:val="008F69EA"/>
    <w:rsid w:val="008F6F8F"/>
    <w:rsid w:val="008F71BF"/>
    <w:rsid w:val="008F72FD"/>
    <w:rsid w:val="008F7BA5"/>
    <w:rsid w:val="0090004F"/>
    <w:rsid w:val="009004FD"/>
    <w:rsid w:val="00900543"/>
    <w:rsid w:val="009009D5"/>
    <w:rsid w:val="00900CD1"/>
    <w:rsid w:val="0090124A"/>
    <w:rsid w:val="00901376"/>
    <w:rsid w:val="00901A6F"/>
    <w:rsid w:val="00901CD7"/>
    <w:rsid w:val="00901FF2"/>
    <w:rsid w:val="009020C8"/>
    <w:rsid w:val="009027B0"/>
    <w:rsid w:val="009029B2"/>
    <w:rsid w:val="00902A70"/>
    <w:rsid w:val="009034ED"/>
    <w:rsid w:val="00903547"/>
    <w:rsid w:val="00904305"/>
    <w:rsid w:val="00904C74"/>
    <w:rsid w:val="0090595C"/>
    <w:rsid w:val="00905E47"/>
    <w:rsid w:val="009061C6"/>
    <w:rsid w:val="00906F72"/>
    <w:rsid w:val="00906FEE"/>
    <w:rsid w:val="00907466"/>
    <w:rsid w:val="00907A91"/>
    <w:rsid w:val="00907B2D"/>
    <w:rsid w:val="00910099"/>
    <w:rsid w:val="0091013D"/>
    <w:rsid w:val="00910156"/>
    <w:rsid w:val="0091089E"/>
    <w:rsid w:val="00910EEA"/>
    <w:rsid w:val="00910F10"/>
    <w:rsid w:val="00911231"/>
    <w:rsid w:val="00911FCB"/>
    <w:rsid w:val="00912A4C"/>
    <w:rsid w:val="00913124"/>
    <w:rsid w:val="009137B1"/>
    <w:rsid w:val="00913A80"/>
    <w:rsid w:val="00914742"/>
    <w:rsid w:val="009147E2"/>
    <w:rsid w:val="00914D3E"/>
    <w:rsid w:val="00915603"/>
    <w:rsid w:val="00915EFC"/>
    <w:rsid w:val="00916480"/>
    <w:rsid w:val="00916FD3"/>
    <w:rsid w:val="00917042"/>
    <w:rsid w:val="009171BB"/>
    <w:rsid w:val="00917311"/>
    <w:rsid w:val="00917421"/>
    <w:rsid w:val="00917426"/>
    <w:rsid w:val="009202E3"/>
    <w:rsid w:val="00921286"/>
    <w:rsid w:val="0092198D"/>
    <w:rsid w:val="0092238E"/>
    <w:rsid w:val="009223A0"/>
    <w:rsid w:val="0092279D"/>
    <w:rsid w:val="0092287F"/>
    <w:rsid w:val="00922F30"/>
    <w:rsid w:val="0092424F"/>
    <w:rsid w:val="00924278"/>
    <w:rsid w:val="0092507B"/>
    <w:rsid w:val="0092517A"/>
    <w:rsid w:val="0092519C"/>
    <w:rsid w:val="00925264"/>
    <w:rsid w:val="00925329"/>
    <w:rsid w:val="00925613"/>
    <w:rsid w:val="00925659"/>
    <w:rsid w:val="00925681"/>
    <w:rsid w:val="009256D8"/>
    <w:rsid w:val="0092571D"/>
    <w:rsid w:val="00925BBF"/>
    <w:rsid w:val="00925D82"/>
    <w:rsid w:val="00925DD4"/>
    <w:rsid w:val="00926977"/>
    <w:rsid w:val="00926B52"/>
    <w:rsid w:val="00926BC5"/>
    <w:rsid w:val="00926D05"/>
    <w:rsid w:val="0092777D"/>
    <w:rsid w:val="009278AC"/>
    <w:rsid w:val="00927A3A"/>
    <w:rsid w:val="00927A71"/>
    <w:rsid w:val="00927D71"/>
    <w:rsid w:val="009309B6"/>
    <w:rsid w:val="009314AC"/>
    <w:rsid w:val="0093175B"/>
    <w:rsid w:val="00931C67"/>
    <w:rsid w:val="00931F93"/>
    <w:rsid w:val="0093211D"/>
    <w:rsid w:val="0093214C"/>
    <w:rsid w:val="0093225F"/>
    <w:rsid w:val="00932320"/>
    <w:rsid w:val="0093242E"/>
    <w:rsid w:val="00932463"/>
    <w:rsid w:val="00932468"/>
    <w:rsid w:val="0093257F"/>
    <w:rsid w:val="00932AEA"/>
    <w:rsid w:val="00932CA3"/>
    <w:rsid w:val="009331A0"/>
    <w:rsid w:val="00933551"/>
    <w:rsid w:val="009335EB"/>
    <w:rsid w:val="00933815"/>
    <w:rsid w:val="00933A46"/>
    <w:rsid w:val="00934414"/>
    <w:rsid w:val="00934854"/>
    <w:rsid w:val="00934D97"/>
    <w:rsid w:val="00935106"/>
    <w:rsid w:val="0093558D"/>
    <w:rsid w:val="009357A7"/>
    <w:rsid w:val="009357BB"/>
    <w:rsid w:val="00935978"/>
    <w:rsid w:val="00935F99"/>
    <w:rsid w:val="00936439"/>
    <w:rsid w:val="009364A1"/>
    <w:rsid w:val="0093670F"/>
    <w:rsid w:val="0093686B"/>
    <w:rsid w:val="009368AE"/>
    <w:rsid w:val="00936937"/>
    <w:rsid w:val="00936BC9"/>
    <w:rsid w:val="0093773F"/>
    <w:rsid w:val="0093794D"/>
    <w:rsid w:val="0093797F"/>
    <w:rsid w:val="00937A9D"/>
    <w:rsid w:val="0094022F"/>
    <w:rsid w:val="00940475"/>
    <w:rsid w:val="009405A4"/>
    <w:rsid w:val="00940647"/>
    <w:rsid w:val="00941817"/>
    <w:rsid w:val="009422B6"/>
    <w:rsid w:val="00942437"/>
    <w:rsid w:val="00942634"/>
    <w:rsid w:val="00942AE1"/>
    <w:rsid w:val="009431B0"/>
    <w:rsid w:val="00943293"/>
    <w:rsid w:val="009437D0"/>
    <w:rsid w:val="00943AF9"/>
    <w:rsid w:val="00943C21"/>
    <w:rsid w:val="00943E5A"/>
    <w:rsid w:val="00944072"/>
    <w:rsid w:val="009440AE"/>
    <w:rsid w:val="00944E2C"/>
    <w:rsid w:val="009454E6"/>
    <w:rsid w:val="009455DB"/>
    <w:rsid w:val="009465DC"/>
    <w:rsid w:val="00947B17"/>
    <w:rsid w:val="00947D61"/>
    <w:rsid w:val="009501DA"/>
    <w:rsid w:val="0095031F"/>
    <w:rsid w:val="0095064D"/>
    <w:rsid w:val="00950D98"/>
    <w:rsid w:val="0095130D"/>
    <w:rsid w:val="009518E3"/>
    <w:rsid w:val="009522C9"/>
    <w:rsid w:val="00952380"/>
    <w:rsid w:val="00952A88"/>
    <w:rsid w:val="00952F84"/>
    <w:rsid w:val="0095324B"/>
    <w:rsid w:val="009533F2"/>
    <w:rsid w:val="00953424"/>
    <w:rsid w:val="0095364A"/>
    <w:rsid w:val="00953832"/>
    <w:rsid w:val="00953B07"/>
    <w:rsid w:val="009542FF"/>
    <w:rsid w:val="009543B8"/>
    <w:rsid w:val="00954861"/>
    <w:rsid w:val="00954999"/>
    <w:rsid w:val="00954EFF"/>
    <w:rsid w:val="009550ED"/>
    <w:rsid w:val="0095533B"/>
    <w:rsid w:val="00955DDE"/>
    <w:rsid w:val="009565FC"/>
    <w:rsid w:val="0095692F"/>
    <w:rsid w:val="00956D85"/>
    <w:rsid w:val="00957914"/>
    <w:rsid w:val="00957A69"/>
    <w:rsid w:val="00957B71"/>
    <w:rsid w:val="00957FEB"/>
    <w:rsid w:val="0096048C"/>
    <w:rsid w:val="0096049C"/>
    <w:rsid w:val="009604B4"/>
    <w:rsid w:val="009607C8"/>
    <w:rsid w:val="00960BDE"/>
    <w:rsid w:val="0096220A"/>
    <w:rsid w:val="00962F04"/>
    <w:rsid w:val="00962F95"/>
    <w:rsid w:val="009639E4"/>
    <w:rsid w:val="00963F64"/>
    <w:rsid w:val="00963F98"/>
    <w:rsid w:val="00964289"/>
    <w:rsid w:val="0096485E"/>
    <w:rsid w:val="009656B7"/>
    <w:rsid w:val="00965CD6"/>
    <w:rsid w:val="0096601E"/>
    <w:rsid w:val="00966085"/>
    <w:rsid w:val="009666F4"/>
    <w:rsid w:val="009677E6"/>
    <w:rsid w:val="009677F1"/>
    <w:rsid w:val="00970220"/>
    <w:rsid w:val="00970584"/>
    <w:rsid w:val="009706C8"/>
    <w:rsid w:val="00970969"/>
    <w:rsid w:val="0097106D"/>
    <w:rsid w:val="009713E2"/>
    <w:rsid w:val="00971817"/>
    <w:rsid w:val="00971914"/>
    <w:rsid w:val="00971B1A"/>
    <w:rsid w:val="00971B2E"/>
    <w:rsid w:val="00971E94"/>
    <w:rsid w:val="0097216A"/>
    <w:rsid w:val="00972CFD"/>
    <w:rsid w:val="00972F51"/>
    <w:rsid w:val="009730FD"/>
    <w:rsid w:val="009732A2"/>
    <w:rsid w:val="00973A5F"/>
    <w:rsid w:val="0097491E"/>
    <w:rsid w:val="00974F65"/>
    <w:rsid w:val="009757A6"/>
    <w:rsid w:val="00976022"/>
    <w:rsid w:val="009764AF"/>
    <w:rsid w:val="0097652B"/>
    <w:rsid w:val="00976E2C"/>
    <w:rsid w:val="009771B3"/>
    <w:rsid w:val="00977856"/>
    <w:rsid w:val="0098076B"/>
    <w:rsid w:val="00980805"/>
    <w:rsid w:val="009817D9"/>
    <w:rsid w:val="00981BA9"/>
    <w:rsid w:val="00982FCE"/>
    <w:rsid w:val="0098315B"/>
    <w:rsid w:val="009833B6"/>
    <w:rsid w:val="009834E2"/>
    <w:rsid w:val="0098370A"/>
    <w:rsid w:val="00983B6E"/>
    <w:rsid w:val="009845DB"/>
    <w:rsid w:val="009847F8"/>
    <w:rsid w:val="009851AC"/>
    <w:rsid w:val="0098596F"/>
    <w:rsid w:val="0098599B"/>
    <w:rsid w:val="00985DDA"/>
    <w:rsid w:val="00986117"/>
    <w:rsid w:val="00986346"/>
    <w:rsid w:val="009866FC"/>
    <w:rsid w:val="0098743E"/>
    <w:rsid w:val="009875D4"/>
    <w:rsid w:val="009878C7"/>
    <w:rsid w:val="00987C6B"/>
    <w:rsid w:val="00987F07"/>
    <w:rsid w:val="00987F44"/>
    <w:rsid w:val="0099003A"/>
    <w:rsid w:val="009901C0"/>
    <w:rsid w:val="00990631"/>
    <w:rsid w:val="0099071A"/>
    <w:rsid w:val="0099109F"/>
    <w:rsid w:val="009915E6"/>
    <w:rsid w:val="009919F4"/>
    <w:rsid w:val="00991EA3"/>
    <w:rsid w:val="0099305E"/>
    <w:rsid w:val="00993380"/>
    <w:rsid w:val="00993C1E"/>
    <w:rsid w:val="00993DEE"/>
    <w:rsid w:val="009946F2"/>
    <w:rsid w:val="00994B02"/>
    <w:rsid w:val="00994E4F"/>
    <w:rsid w:val="009951FD"/>
    <w:rsid w:val="00995410"/>
    <w:rsid w:val="00995A28"/>
    <w:rsid w:val="00995BCE"/>
    <w:rsid w:val="00995F16"/>
    <w:rsid w:val="00996B0C"/>
    <w:rsid w:val="00996B47"/>
    <w:rsid w:val="00997397"/>
    <w:rsid w:val="00997424"/>
    <w:rsid w:val="009974C2"/>
    <w:rsid w:val="00997C04"/>
    <w:rsid w:val="00997E20"/>
    <w:rsid w:val="009A00F5"/>
    <w:rsid w:val="009A03DF"/>
    <w:rsid w:val="009A0459"/>
    <w:rsid w:val="009A051D"/>
    <w:rsid w:val="009A05A2"/>
    <w:rsid w:val="009A06DB"/>
    <w:rsid w:val="009A1209"/>
    <w:rsid w:val="009A19A6"/>
    <w:rsid w:val="009A1E2B"/>
    <w:rsid w:val="009A26E2"/>
    <w:rsid w:val="009A2FCD"/>
    <w:rsid w:val="009A3A49"/>
    <w:rsid w:val="009A3B47"/>
    <w:rsid w:val="009A4044"/>
    <w:rsid w:val="009A42C9"/>
    <w:rsid w:val="009A49C7"/>
    <w:rsid w:val="009A4A8B"/>
    <w:rsid w:val="009A4FB9"/>
    <w:rsid w:val="009A5A99"/>
    <w:rsid w:val="009A71B8"/>
    <w:rsid w:val="009A7A4B"/>
    <w:rsid w:val="009B004E"/>
    <w:rsid w:val="009B02C6"/>
    <w:rsid w:val="009B02D5"/>
    <w:rsid w:val="009B078A"/>
    <w:rsid w:val="009B13E7"/>
    <w:rsid w:val="009B1FB9"/>
    <w:rsid w:val="009B23A4"/>
    <w:rsid w:val="009B23C4"/>
    <w:rsid w:val="009B2903"/>
    <w:rsid w:val="009B3666"/>
    <w:rsid w:val="009B3694"/>
    <w:rsid w:val="009B3703"/>
    <w:rsid w:val="009B3725"/>
    <w:rsid w:val="009B3820"/>
    <w:rsid w:val="009B3B0B"/>
    <w:rsid w:val="009B3C3D"/>
    <w:rsid w:val="009B4038"/>
    <w:rsid w:val="009B4443"/>
    <w:rsid w:val="009B44AA"/>
    <w:rsid w:val="009B4918"/>
    <w:rsid w:val="009B4CC1"/>
    <w:rsid w:val="009B4D21"/>
    <w:rsid w:val="009B53AA"/>
    <w:rsid w:val="009B5552"/>
    <w:rsid w:val="009B5D41"/>
    <w:rsid w:val="009B5D56"/>
    <w:rsid w:val="009B63B8"/>
    <w:rsid w:val="009B6D2C"/>
    <w:rsid w:val="009B6E00"/>
    <w:rsid w:val="009B7458"/>
    <w:rsid w:val="009B7C39"/>
    <w:rsid w:val="009B7C7E"/>
    <w:rsid w:val="009B7EF7"/>
    <w:rsid w:val="009C02D6"/>
    <w:rsid w:val="009C05C6"/>
    <w:rsid w:val="009C1A7C"/>
    <w:rsid w:val="009C23DC"/>
    <w:rsid w:val="009C24B1"/>
    <w:rsid w:val="009C2B6E"/>
    <w:rsid w:val="009C319B"/>
    <w:rsid w:val="009C3507"/>
    <w:rsid w:val="009C36A1"/>
    <w:rsid w:val="009C37EE"/>
    <w:rsid w:val="009C396B"/>
    <w:rsid w:val="009C3998"/>
    <w:rsid w:val="009C3F5E"/>
    <w:rsid w:val="009C490F"/>
    <w:rsid w:val="009C5007"/>
    <w:rsid w:val="009C50D6"/>
    <w:rsid w:val="009C57A8"/>
    <w:rsid w:val="009C57C8"/>
    <w:rsid w:val="009C5F0E"/>
    <w:rsid w:val="009C6165"/>
    <w:rsid w:val="009C664C"/>
    <w:rsid w:val="009C6FC3"/>
    <w:rsid w:val="009D055D"/>
    <w:rsid w:val="009D0B3D"/>
    <w:rsid w:val="009D0CCD"/>
    <w:rsid w:val="009D0FD1"/>
    <w:rsid w:val="009D1257"/>
    <w:rsid w:val="009D189A"/>
    <w:rsid w:val="009D22DB"/>
    <w:rsid w:val="009D2335"/>
    <w:rsid w:val="009D26A6"/>
    <w:rsid w:val="009D2739"/>
    <w:rsid w:val="009D2873"/>
    <w:rsid w:val="009D2973"/>
    <w:rsid w:val="009D34D2"/>
    <w:rsid w:val="009D360E"/>
    <w:rsid w:val="009D39A4"/>
    <w:rsid w:val="009D3AC7"/>
    <w:rsid w:val="009D410A"/>
    <w:rsid w:val="009D4AA8"/>
    <w:rsid w:val="009D4ECE"/>
    <w:rsid w:val="009D4F1B"/>
    <w:rsid w:val="009D520A"/>
    <w:rsid w:val="009D521F"/>
    <w:rsid w:val="009D5288"/>
    <w:rsid w:val="009D59BE"/>
    <w:rsid w:val="009D5A51"/>
    <w:rsid w:val="009D60B1"/>
    <w:rsid w:val="009D615B"/>
    <w:rsid w:val="009D657B"/>
    <w:rsid w:val="009D65A5"/>
    <w:rsid w:val="009D6A0E"/>
    <w:rsid w:val="009D6B76"/>
    <w:rsid w:val="009D6C66"/>
    <w:rsid w:val="009D7045"/>
    <w:rsid w:val="009D706E"/>
    <w:rsid w:val="009D786C"/>
    <w:rsid w:val="009D7969"/>
    <w:rsid w:val="009D7A26"/>
    <w:rsid w:val="009D7E5C"/>
    <w:rsid w:val="009E0186"/>
    <w:rsid w:val="009E0531"/>
    <w:rsid w:val="009E069C"/>
    <w:rsid w:val="009E0EAD"/>
    <w:rsid w:val="009E14DA"/>
    <w:rsid w:val="009E16C0"/>
    <w:rsid w:val="009E1721"/>
    <w:rsid w:val="009E19D5"/>
    <w:rsid w:val="009E25B2"/>
    <w:rsid w:val="009E28A3"/>
    <w:rsid w:val="009E2B8B"/>
    <w:rsid w:val="009E2C03"/>
    <w:rsid w:val="009E31A1"/>
    <w:rsid w:val="009E3591"/>
    <w:rsid w:val="009E3844"/>
    <w:rsid w:val="009E391E"/>
    <w:rsid w:val="009E3A66"/>
    <w:rsid w:val="009E3F00"/>
    <w:rsid w:val="009E40F3"/>
    <w:rsid w:val="009E4291"/>
    <w:rsid w:val="009E47FA"/>
    <w:rsid w:val="009E57E3"/>
    <w:rsid w:val="009E6027"/>
    <w:rsid w:val="009E68FE"/>
    <w:rsid w:val="009E6BBE"/>
    <w:rsid w:val="009E6D90"/>
    <w:rsid w:val="009E6E02"/>
    <w:rsid w:val="009E7582"/>
    <w:rsid w:val="009F052D"/>
    <w:rsid w:val="009F0705"/>
    <w:rsid w:val="009F085E"/>
    <w:rsid w:val="009F0C13"/>
    <w:rsid w:val="009F0FE6"/>
    <w:rsid w:val="009F183B"/>
    <w:rsid w:val="009F1DC1"/>
    <w:rsid w:val="009F209F"/>
    <w:rsid w:val="009F25D9"/>
    <w:rsid w:val="009F2B7F"/>
    <w:rsid w:val="009F2E9E"/>
    <w:rsid w:val="009F33A7"/>
    <w:rsid w:val="009F3AA8"/>
    <w:rsid w:val="009F43CC"/>
    <w:rsid w:val="009F4821"/>
    <w:rsid w:val="009F4D22"/>
    <w:rsid w:val="009F5146"/>
    <w:rsid w:val="009F55F5"/>
    <w:rsid w:val="009F5A0E"/>
    <w:rsid w:val="009F5B26"/>
    <w:rsid w:val="009F60D8"/>
    <w:rsid w:val="009F6132"/>
    <w:rsid w:val="009F6419"/>
    <w:rsid w:val="009F6550"/>
    <w:rsid w:val="009F69F2"/>
    <w:rsid w:val="009F6D98"/>
    <w:rsid w:val="009F6E04"/>
    <w:rsid w:val="009F6EC7"/>
    <w:rsid w:val="009F7568"/>
    <w:rsid w:val="009F7593"/>
    <w:rsid w:val="009F791C"/>
    <w:rsid w:val="009F7C64"/>
    <w:rsid w:val="009F7E56"/>
    <w:rsid w:val="00A008A4"/>
    <w:rsid w:val="00A008EB"/>
    <w:rsid w:val="00A00BA5"/>
    <w:rsid w:val="00A00CCB"/>
    <w:rsid w:val="00A0122E"/>
    <w:rsid w:val="00A01329"/>
    <w:rsid w:val="00A01D2F"/>
    <w:rsid w:val="00A022E3"/>
    <w:rsid w:val="00A027A1"/>
    <w:rsid w:val="00A02831"/>
    <w:rsid w:val="00A028F3"/>
    <w:rsid w:val="00A02A05"/>
    <w:rsid w:val="00A02A55"/>
    <w:rsid w:val="00A030A1"/>
    <w:rsid w:val="00A03101"/>
    <w:rsid w:val="00A03797"/>
    <w:rsid w:val="00A03B91"/>
    <w:rsid w:val="00A0472B"/>
    <w:rsid w:val="00A04C8C"/>
    <w:rsid w:val="00A05A4C"/>
    <w:rsid w:val="00A05B3D"/>
    <w:rsid w:val="00A05EFD"/>
    <w:rsid w:val="00A0627A"/>
    <w:rsid w:val="00A062C2"/>
    <w:rsid w:val="00A064E8"/>
    <w:rsid w:val="00A06B52"/>
    <w:rsid w:val="00A06C91"/>
    <w:rsid w:val="00A06E4B"/>
    <w:rsid w:val="00A073E4"/>
    <w:rsid w:val="00A077BA"/>
    <w:rsid w:val="00A0792C"/>
    <w:rsid w:val="00A10DA2"/>
    <w:rsid w:val="00A111A3"/>
    <w:rsid w:val="00A1158D"/>
    <w:rsid w:val="00A117BF"/>
    <w:rsid w:val="00A11CCC"/>
    <w:rsid w:val="00A12517"/>
    <w:rsid w:val="00A12A72"/>
    <w:rsid w:val="00A12B91"/>
    <w:rsid w:val="00A1320E"/>
    <w:rsid w:val="00A138F9"/>
    <w:rsid w:val="00A13AC1"/>
    <w:rsid w:val="00A13C15"/>
    <w:rsid w:val="00A13D64"/>
    <w:rsid w:val="00A141B4"/>
    <w:rsid w:val="00A145F7"/>
    <w:rsid w:val="00A14797"/>
    <w:rsid w:val="00A149B4"/>
    <w:rsid w:val="00A1508C"/>
    <w:rsid w:val="00A152C2"/>
    <w:rsid w:val="00A157FC"/>
    <w:rsid w:val="00A15C0B"/>
    <w:rsid w:val="00A162C9"/>
    <w:rsid w:val="00A16EA6"/>
    <w:rsid w:val="00A174BA"/>
    <w:rsid w:val="00A17967"/>
    <w:rsid w:val="00A17E7C"/>
    <w:rsid w:val="00A2000D"/>
    <w:rsid w:val="00A20086"/>
    <w:rsid w:val="00A20155"/>
    <w:rsid w:val="00A209F0"/>
    <w:rsid w:val="00A20CD2"/>
    <w:rsid w:val="00A21036"/>
    <w:rsid w:val="00A2133E"/>
    <w:rsid w:val="00A216DF"/>
    <w:rsid w:val="00A21D7A"/>
    <w:rsid w:val="00A21F26"/>
    <w:rsid w:val="00A21F53"/>
    <w:rsid w:val="00A22143"/>
    <w:rsid w:val="00A221F4"/>
    <w:rsid w:val="00A2232F"/>
    <w:rsid w:val="00A228C6"/>
    <w:rsid w:val="00A22AB7"/>
    <w:rsid w:val="00A22E9D"/>
    <w:rsid w:val="00A23480"/>
    <w:rsid w:val="00A23651"/>
    <w:rsid w:val="00A23680"/>
    <w:rsid w:val="00A23807"/>
    <w:rsid w:val="00A23E0F"/>
    <w:rsid w:val="00A246E7"/>
    <w:rsid w:val="00A24A25"/>
    <w:rsid w:val="00A25472"/>
    <w:rsid w:val="00A2556B"/>
    <w:rsid w:val="00A255CF"/>
    <w:rsid w:val="00A25CA2"/>
    <w:rsid w:val="00A262F9"/>
    <w:rsid w:val="00A264C5"/>
    <w:rsid w:val="00A26BD3"/>
    <w:rsid w:val="00A27015"/>
    <w:rsid w:val="00A27196"/>
    <w:rsid w:val="00A2723F"/>
    <w:rsid w:val="00A27308"/>
    <w:rsid w:val="00A273D0"/>
    <w:rsid w:val="00A27BF3"/>
    <w:rsid w:val="00A3076D"/>
    <w:rsid w:val="00A308DA"/>
    <w:rsid w:val="00A30A10"/>
    <w:rsid w:val="00A3132B"/>
    <w:rsid w:val="00A31969"/>
    <w:rsid w:val="00A32561"/>
    <w:rsid w:val="00A3291E"/>
    <w:rsid w:val="00A32D3A"/>
    <w:rsid w:val="00A331CD"/>
    <w:rsid w:val="00A33212"/>
    <w:rsid w:val="00A33DDF"/>
    <w:rsid w:val="00A3430B"/>
    <w:rsid w:val="00A34CAD"/>
    <w:rsid w:val="00A34F28"/>
    <w:rsid w:val="00A35DE9"/>
    <w:rsid w:val="00A3677F"/>
    <w:rsid w:val="00A36808"/>
    <w:rsid w:val="00A36D5D"/>
    <w:rsid w:val="00A36E2F"/>
    <w:rsid w:val="00A36F2C"/>
    <w:rsid w:val="00A37284"/>
    <w:rsid w:val="00A372DC"/>
    <w:rsid w:val="00A37951"/>
    <w:rsid w:val="00A37A90"/>
    <w:rsid w:val="00A401AE"/>
    <w:rsid w:val="00A408D9"/>
    <w:rsid w:val="00A42512"/>
    <w:rsid w:val="00A4276D"/>
    <w:rsid w:val="00A429B7"/>
    <w:rsid w:val="00A42E94"/>
    <w:rsid w:val="00A42ED5"/>
    <w:rsid w:val="00A42FC0"/>
    <w:rsid w:val="00A43859"/>
    <w:rsid w:val="00A43A1E"/>
    <w:rsid w:val="00A441C5"/>
    <w:rsid w:val="00A448C2"/>
    <w:rsid w:val="00A44A84"/>
    <w:rsid w:val="00A45101"/>
    <w:rsid w:val="00A4567A"/>
    <w:rsid w:val="00A45A71"/>
    <w:rsid w:val="00A45CF3"/>
    <w:rsid w:val="00A46032"/>
    <w:rsid w:val="00A46A54"/>
    <w:rsid w:val="00A46DAE"/>
    <w:rsid w:val="00A46E03"/>
    <w:rsid w:val="00A477AE"/>
    <w:rsid w:val="00A47FCB"/>
    <w:rsid w:val="00A50022"/>
    <w:rsid w:val="00A50AF4"/>
    <w:rsid w:val="00A50C2E"/>
    <w:rsid w:val="00A50EE5"/>
    <w:rsid w:val="00A51042"/>
    <w:rsid w:val="00A515CB"/>
    <w:rsid w:val="00A51642"/>
    <w:rsid w:val="00A51ECA"/>
    <w:rsid w:val="00A522CA"/>
    <w:rsid w:val="00A52937"/>
    <w:rsid w:val="00A5297F"/>
    <w:rsid w:val="00A5353A"/>
    <w:rsid w:val="00A53B16"/>
    <w:rsid w:val="00A540ED"/>
    <w:rsid w:val="00A5426F"/>
    <w:rsid w:val="00A54564"/>
    <w:rsid w:val="00A559C0"/>
    <w:rsid w:val="00A55E81"/>
    <w:rsid w:val="00A55F48"/>
    <w:rsid w:val="00A56191"/>
    <w:rsid w:val="00A561D8"/>
    <w:rsid w:val="00A5686E"/>
    <w:rsid w:val="00A56B6A"/>
    <w:rsid w:val="00A56E97"/>
    <w:rsid w:val="00A57B33"/>
    <w:rsid w:val="00A57D0A"/>
    <w:rsid w:val="00A57F08"/>
    <w:rsid w:val="00A602C9"/>
    <w:rsid w:val="00A60A6E"/>
    <w:rsid w:val="00A61087"/>
    <w:rsid w:val="00A61912"/>
    <w:rsid w:val="00A61ED6"/>
    <w:rsid w:val="00A624A2"/>
    <w:rsid w:val="00A6298B"/>
    <w:rsid w:val="00A62A1B"/>
    <w:rsid w:val="00A62E92"/>
    <w:rsid w:val="00A62FF7"/>
    <w:rsid w:val="00A63752"/>
    <w:rsid w:val="00A63DF0"/>
    <w:rsid w:val="00A6443D"/>
    <w:rsid w:val="00A64951"/>
    <w:rsid w:val="00A64C93"/>
    <w:rsid w:val="00A64DAD"/>
    <w:rsid w:val="00A64F55"/>
    <w:rsid w:val="00A6589C"/>
    <w:rsid w:val="00A65F91"/>
    <w:rsid w:val="00A65F98"/>
    <w:rsid w:val="00A664D1"/>
    <w:rsid w:val="00A670A4"/>
    <w:rsid w:val="00A67D5A"/>
    <w:rsid w:val="00A67E52"/>
    <w:rsid w:val="00A70305"/>
    <w:rsid w:val="00A70A98"/>
    <w:rsid w:val="00A70DAD"/>
    <w:rsid w:val="00A73181"/>
    <w:rsid w:val="00A732FC"/>
    <w:rsid w:val="00A734E1"/>
    <w:rsid w:val="00A7434D"/>
    <w:rsid w:val="00A743CC"/>
    <w:rsid w:val="00A745DB"/>
    <w:rsid w:val="00A74913"/>
    <w:rsid w:val="00A74A9B"/>
    <w:rsid w:val="00A7520C"/>
    <w:rsid w:val="00A75215"/>
    <w:rsid w:val="00A75697"/>
    <w:rsid w:val="00A7584B"/>
    <w:rsid w:val="00A75BA0"/>
    <w:rsid w:val="00A75C85"/>
    <w:rsid w:val="00A75CA3"/>
    <w:rsid w:val="00A75E7C"/>
    <w:rsid w:val="00A76F0B"/>
    <w:rsid w:val="00A770D7"/>
    <w:rsid w:val="00A77204"/>
    <w:rsid w:val="00A7736B"/>
    <w:rsid w:val="00A77486"/>
    <w:rsid w:val="00A77628"/>
    <w:rsid w:val="00A7770E"/>
    <w:rsid w:val="00A77EFB"/>
    <w:rsid w:val="00A77FBC"/>
    <w:rsid w:val="00A800C7"/>
    <w:rsid w:val="00A809D1"/>
    <w:rsid w:val="00A80B2C"/>
    <w:rsid w:val="00A80BDA"/>
    <w:rsid w:val="00A80BF6"/>
    <w:rsid w:val="00A80F37"/>
    <w:rsid w:val="00A813A3"/>
    <w:rsid w:val="00A81960"/>
    <w:rsid w:val="00A81AA1"/>
    <w:rsid w:val="00A81B1F"/>
    <w:rsid w:val="00A82518"/>
    <w:rsid w:val="00A8253A"/>
    <w:rsid w:val="00A82C85"/>
    <w:rsid w:val="00A82ED6"/>
    <w:rsid w:val="00A83097"/>
    <w:rsid w:val="00A8361A"/>
    <w:rsid w:val="00A83730"/>
    <w:rsid w:val="00A839F2"/>
    <w:rsid w:val="00A83B99"/>
    <w:rsid w:val="00A8414B"/>
    <w:rsid w:val="00A84156"/>
    <w:rsid w:val="00A84614"/>
    <w:rsid w:val="00A8462C"/>
    <w:rsid w:val="00A847E1"/>
    <w:rsid w:val="00A8498D"/>
    <w:rsid w:val="00A84B5A"/>
    <w:rsid w:val="00A84B95"/>
    <w:rsid w:val="00A84D6B"/>
    <w:rsid w:val="00A84F0B"/>
    <w:rsid w:val="00A84FE3"/>
    <w:rsid w:val="00A85108"/>
    <w:rsid w:val="00A8512F"/>
    <w:rsid w:val="00A863BE"/>
    <w:rsid w:val="00A867DD"/>
    <w:rsid w:val="00A8689C"/>
    <w:rsid w:val="00A87BDE"/>
    <w:rsid w:val="00A87D3B"/>
    <w:rsid w:val="00A9088C"/>
    <w:rsid w:val="00A918D9"/>
    <w:rsid w:val="00A91E8A"/>
    <w:rsid w:val="00A92E6C"/>
    <w:rsid w:val="00A938F0"/>
    <w:rsid w:val="00A93934"/>
    <w:rsid w:val="00A9415C"/>
    <w:rsid w:val="00A9427D"/>
    <w:rsid w:val="00A94937"/>
    <w:rsid w:val="00A94D2A"/>
    <w:rsid w:val="00A94D8F"/>
    <w:rsid w:val="00A96164"/>
    <w:rsid w:val="00A96227"/>
    <w:rsid w:val="00A96858"/>
    <w:rsid w:val="00A96A4B"/>
    <w:rsid w:val="00A96EB4"/>
    <w:rsid w:val="00A96F86"/>
    <w:rsid w:val="00A97314"/>
    <w:rsid w:val="00A977EC"/>
    <w:rsid w:val="00AA00A1"/>
    <w:rsid w:val="00AA049A"/>
    <w:rsid w:val="00AA0D0A"/>
    <w:rsid w:val="00AA0F03"/>
    <w:rsid w:val="00AA11FA"/>
    <w:rsid w:val="00AA1420"/>
    <w:rsid w:val="00AA154E"/>
    <w:rsid w:val="00AA19CB"/>
    <w:rsid w:val="00AA1A2A"/>
    <w:rsid w:val="00AA1C78"/>
    <w:rsid w:val="00AA1E9A"/>
    <w:rsid w:val="00AA263D"/>
    <w:rsid w:val="00AA2F7B"/>
    <w:rsid w:val="00AA2FB7"/>
    <w:rsid w:val="00AA2FCF"/>
    <w:rsid w:val="00AA33EE"/>
    <w:rsid w:val="00AA3C76"/>
    <w:rsid w:val="00AA3DFC"/>
    <w:rsid w:val="00AA421B"/>
    <w:rsid w:val="00AA42FA"/>
    <w:rsid w:val="00AA4BAB"/>
    <w:rsid w:val="00AA5358"/>
    <w:rsid w:val="00AA5B97"/>
    <w:rsid w:val="00AA683D"/>
    <w:rsid w:val="00AA69F0"/>
    <w:rsid w:val="00AA6AAC"/>
    <w:rsid w:val="00AA74DD"/>
    <w:rsid w:val="00AA75C8"/>
    <w:rsid w:val="00AA78BC"/>
    <w:rsid w:val="00AA7C01"/>
    <w:rsid w:val="00AA7F19"/>
    <w:rsid w:val="00AB0581"/>
    <w:rsid w:val="00AB0859"/>
    <w:rsid w:val="00AB0D18"/>
    <w:rsid w:val="00AB0E5B"/>
    <w:rsid w:val="00AB0F73"/>
    <w:rsid w:val="00AB1546"/>
    <w:rsid w:val="00AB1733"/>
    <w:rsid w:val="00AB2227"/>
    <w:rsid w:val="00AB32C6"/>
    <w:rsid w:val="00AB4104"/>
    <w:rsid w:val="00AB4218"/>
    <w:rsid w:val="00AB4B3B"/>
    <w:rsid w:val="00AB56D2"/>
    <w:rsid w:val="00AB5801"/>
    <w:rsid w:val="00AB59D2"/>
    <w:rsid w:val="00AB5C99"/>
    <w:rsid w:val="00AB620A"/>
    <w:rsid w:val="00AB679B"/>
    <w:rsid w:val="00AB6AC0"/>
    <w:rsid w:val="00AB6B64"/>
    <w:rsid w:val="00AB7B9E"/>
    <w:rsid w:val="00AB7E7D"/>
    <w:rsid w:val="00AB7F9B"/>
    <w:rsid w:val="00AC0096"/>
    <w:rsid w:val="00AC00B5"/>
    <w:rsid w:val="00AC00E2"/>
    <w:rsid w:val="00AC070B"/>
    <w:rsid w:val="00AC08D4"/>
    <w:rsid w:val="00AC0BD0"/>
    <w:rsid w:val="00AC0C2C"/>
    <w:rsid w:val="00AC153B"/>
    <w:rsid w:val="00AC17A4"/>
    <w:rsid w:val="00AC1B3D"/>
    <w:rsid w:val="00AC1B83"/>
    <w:rsid w:val="00AC1C62"/>
    <w:rsid w:val="00AC1E3C"/>
    <w:rsid w:val="00AC223D"/>
    <w:rsid w:val="00AC2A57"/>
    <w:rsid w:val="00AC2B14"/>
    <w:rsid w:val="00AC35F5"/>
    <w:rsid w:val="00AC378D"/>
    <w:rsid w:val="00AC3EC6"/>
    <w:rsid w:val="00AC47FF"/>
    <w:rsid w:val="00AC4955"/>
    <w:rsid w:val="00AC5610"/>
    <w:rsid w:val="00AC5686"/>
    <w:rsid w:val="00AC5935"/>
    <w:rsid w:val="00AC5F7E"/>
    <w:rsid w:val="00AC6031"/>
    <w:rsid w:val="00AC6503"/>
    <w:rsid w:val="00AC6798"/>
    <w:rsid w:val="00AC6B40"/>
    <w:rsid w:val="00AC6F17"/>
    <w:rsid w:val="00AC7548"/>
    <w:rsid w:val="00AC773B"/>
    <w:rsid w:val="00AC775B"/>
    <w:rsid w:val="00AC794C"/>
    <w:rsid w:val="00AC7ACC"/>
    <w:rsid w:val="00AD00D8"/>
    <w:rsid w:val="00AD04AF"/>
    <w:rsid w:val="00AD0B63"/>
    <w:rsid w:val="00AD18E2"/>
    <w:rsid w:val="00AD224A"/>
    <w:rsid w:val="00AD28DD"/>
    <w:rsid w:val="00AD3769"/>
    <w:rsid w:val="00AD3BCB"/>
    <w:rsid w:val="00AD3F27"/>
    <w:rsid w:val="00AD4270"/>
    <w:rsid w:val="00AD47F7"/>
    <w:rsid w:val="00AD498E"/>
    <w:rsid w:val="00AD4A38"/>
    <w:rsid w:val="00AD4D69"/>
    <w:rsid w:val="00AD506E"/>
    <w:rsid w:val="00AD6962"/>
    <w:rsid w:val="00AD6A11"/>
    <w:rsid w:val="00AD6F91"/>
    <w:rsid w:val="00AD704C"/>
    <w:rsid w:val="00AD7D83"/>
    <w:rsid w:val="00AE007B"/>
    <w:rsid w:val="00AE00EF"/>
    <w:rsid w:val="00AE066E"/>
    <w:rsid w:val="00AE0CBA"/>
    <w:rsid w:val="00AE13ED"/>
    <w:rsid w:val="00AE15CE"/>
    <w:rsid w:val="00AE17AC"/>
    <w:rsid w:val="00AE1838"/>
    <w:rsid w:val="00AE1877"/>
    <w:rsid w:val="00AE22E4"/>
    <w:rsid w:val="00AE22F8"/>
    <w:rsid w:val="00AE24E7"/>
    <w:rsid w:val="00AE2703"/>
    <w:rsid w:val="00AE2910"/>
    <w:rsid w:val="00AE3D24"/>
    <w:rsid w:val="00AE3F75"/>
    <w:rsid w:val="00AE4985"/>
    <w:rsid w:val="00AE578F"/>
    <w:rsid w:val="00AE5A1C"/>
    <w:rsid w:val="00AE5E5E"/>
    <w:rsid w:val="00AE5FC4"/>
    <w:rsid w:val="00AE6136"/>
    <w:rsid w:val="00AE6638"/>
    <w:rsid w:val="00AE66FC"/>
    <w:rsid w:val="00AE6FE0"/>
    <w:rsid w:val="00AE7662"/>
    <w:rsid w:val="00AE7BD4"/>
    <w:rsid w:val="00AE7E33"/>
    <w:rsid w:val="00AE7F50"/>
    <w:rsid w:val="00AF0190"/>
    <w:rsid w:val="00AF029D"/>
    <w:rsid w:val="00AF053B"/>
    <w:rsid w:val="00AF0E4E"/>
    <w:rsid w:val="00AF0E95"/>
    <w:rsid w:val="00AF0ED0"/>
    <w:rsid w:val="00AF1B8F"/>
    <w:rsid w:val="00AF204F"/>
    <w:rsid w:val="00AF2ABD"/>
    <w:rsid w:val="00AF2EB4"/>
    <w:rsid w:val="00AF3513"/>
    <w:rsid w:val="00AF383F"/>
    <w:rsid w:val="00AF3B07"/>
    <w:rsid w:val="00AF4158"/>
    <w:rsid w:val="00AF4850"/>
    <w:rsid w:val="00AF4B72"/>
    <w:rsid w:val="00AF564C"/>
    <w:rsid w:val="00AF5D1F"/>
    <w:rsid w:val="00AF5E0B"/>
    <w:rsid w:val="00AF5FAB"/>
    <w:rsid w:val="00AF653B"/>
    <w:rsid w:val="00AF6B83"/>
    <w:rsid w:val="00AF6D6C"/>
    <w:rsid w:val="00AF6EEC"/>
    <w:rsid w:val="00AF72C1"/>
    <w:rsid w:val="00B001CA"/>
    <w:rsid w:val="00B00663"/>
    <w:rsid w:val="00B00A4C"/>
    <w:rsid w:val="00B01B40"/>
    <w:rsid w:val="00B01D57"/>
    <w:rsid w:val="00B0226D"/>
    <w:rsid w:val="00B025CD"/>
    <w:rsid w:val="00B02626"/>
    <w:rsid w:val="00B027DF"/>
    <w:rsid w:val="00B02946"/>
    <w:rsid w:val="00B03246"/>
    <w:rsid w:val="00B03742"/>
    <w:rsid w:val="00B03A78"/>
    <w:rsid w:val="00B03C27"/>
    <w:rsid w:val="00B03F27"/>
    <w:rsid w:val="00B0444E"/>
    <w:rsid w:val="00B045A6"/>
    <w:rsid w:val="00B04868"/>
    <w:rsid w:val="00B04925"/>
    <w:rsid w:val="00B04C33"/>
    <w:rsid w:val="00B04F23"/>
    <w:rsid w:val="00B0502A"/>
    <w:rsid w:val="00B057E1"/>
    <w:rsid w:val="00B05CAA"/>
    <w:rsid w:val="00B05CDB"/>
    <w:rsid w:val="00B06288"/>
    <w:rsid w:val="00B0629B"/>
    <w:rsid w:val="00B062DA"/>
    <w:rsid w:val="00B0635A"/>
    <w:rsid w:val="00B064FE"/>
    <w:rsid w:val="00B07541"/>
    <w:rsid w:val="00B07B42"/>
    <w:rsid w:val="00B10111"/>
    <w:rsid w:val="00B10630"/>
    <w:rsid w:val="00B10737"/>
    <w:rsid w:val="00B10A4D"/>
    <w:rsid w:val="00B10D6F"/>
    <w:rsid w:val="00B10E83"/>
    <w:rsid w:val="00B110D3"/>
    <w:rsid w:val="00B11327"/>
    <w:rsid w:val="00B11892"/>
    <w:rsid w:val="00B11D61"/>
    <w:rsid w:val="00B129BC"/>
    <w:rsid w:val="00B13125"/>
    <w:rsid w:val="00B13300"/>
    <w:rsid w:val="00B13D9B"/>
    <w:rsid w:val="00B146C4"/>
    <w:rsid w:val="00B14FEA"/>
    <w:rsid w:val="00B1547A"/>
    <w:rsid w:val="00B15516"/>
    <w:rsid w:val="00B1570A"/>
    <w:rsid w:val="00B15F3E"/>
    <w:rsid w:val="00B16106"/>
    <w:rsid w:val="00B16483"/>
    <w:rsid w:val="00B1682E"/>
    <w:rsid w:val="00B16F17"/>
    <w:rsid w:val="00B17127"/>
    <w:rsid w:val="00B17A4F"/>
    <w:rsid w:val="00B20032"/>
    <w:rsid w:val="00B2021B"/>
    <w:rsid w:val="00B20394"/>
    <w:rsid w:val="00B20930"/>
    <w:rsid w:val="00B20BB8"/>
    <w:rsid w:val="00B20CF8"/>
    <w:rsid w:val="00B2134F"/>
    <w:rsid w:val="00B213C5"/>
    <w:rsid w:val="00B22848"/>
    <w:rsid w:val="00B2293D"/>
    <w:rsid w:val="00B22AA4"/>
    <w:rsid w:val="00B23228"/>
    <w:rsid w:val="00B2327A"/>
    <w:rsid w:val="00B238BB"/>
    <w:rsid w:val="00B23C25"/>
    <w:rsid w:val="00B2436F"/>
    <w:rsid w:val="00B244BE"/>
    <w:rsid w:val="00B246A3"/>
    <w:rsid w:val="00B247D9"/>
    <w:rsid w:val="00B24F22"/>
    <w:rsid w:val="00B252C6"/>
    <w:rsid w:val="00B25D2B"/>
    <w:rsid w:val="00B2657C"/>
    <w:rsid w:val="00B266D9"/>
    <w:rsid w:val="00B26898"/>
    <w:rsid w:val="00B26E8B"/>
    <w:rsid w:val="00B26FA2"/>
    <w:rsid w:val="00B27D91"/>
    <w:rsid w:val="00B27E60"/>
    <w:rsid w:val="00B300A7"/>
    <w:rsid w:val="00B30264"/>
    <w:rsid w:val="00B306E7"/>
    <w:rsid w:val="00B30C0C"/>
    <w:rsid w:val="00B30C5D"/>
    <w:rsid w:val="00B30DF2"/>
    <w:rsid w:val="00B31472"/>
    <w:rsid w:val="00B31752"/>
    <w:rsid w:val="00B31B08"/>
    <w:rsid w:val="00B321A2"/>
    <w:rsid w:val="00B321D7"/>
    <w:rsid w:val="00B3267E"/>
    <w:rsid w:val="00B32786"/>
    <w:rsid w:val="00B32950"/>
    <w:rsid w:val="00B334FA"/>
    <w:rsid w:val="00B334FE"/>
    <w:rsid w:val="00B3369B"/>
    <w:rsid w:val="00B34136"/>
    <w:rsid w:val="00B345DB"/>
    <w:rsid w:val="00B346D7"/>
    <w:rsid w:val="00B34874"/>
    <w:rsid w:val="00B34C44"/>
    <w:rsid w:val="00B34C4F"/>
    <w:rsid w:val="00B355C0"/>
    <w:rsid w:val="00B35E99"/>
    <w:rsid w:val="00B35EA6"/>
    <w:rsid w:val="00B360DE"/>
    <w:rsid w:val="00B36521"/>
    <w:rsid w:val="00B36658"/>
    <w:rsid w:val="00B371C1"/>
    <w:rsid w:val="00B372A9"/>
    <w:rsid w:val="00B37B7A"/>
    <w:rsid w:val="00B400AE"/>
    <w:rsid w:val="00B403D8"/>
    <w:rsid w:val="00B40979"/>
    <w:rsid w:val="00B40A16"/>
    <w:rsid w:val="00B40D4C"/>
    <w:rsid w:val="00B40EA8"/>
    <w:rsid w:val="00B41485"/>
    <w:rsid w:val="00B42082"/>
    <w:rsid w:val="00B42153"/>
    <w:rsid w:val="00B4238F"/>
    <w:rsid w:val="00B42537"/>
    <w:rsid w:val="00B430DB"/>
    <w:rsid w:val="00B430F1"/>
    <w:rsid w:val="00B436CC"/>
    <w:rsid w:val="00B43C04"/>
    <w:rsid w:val="00B43D64"/>
    <w:rsid w:val="00B43D73"/>
    <w:rsid w:val="00B4401F"/>
    <w:rsid w:val="00B44BA4"/>
    <w:rsid w:val="00B459D4"/>
    <w:rsid w:val="00B45A6A"/>
    <w:rsid w:val="00B464AC"/>
    <w:rsid w:val="00B46A0B"/>
    <w:rsid w:val="00B46C3A"/>
    <w:rsid w:val="00B47971"/>
    <w:rsid w:val="00B47BD4"/>
    <w:rsid w:val="00B47C1F"/>
    <w:rsid w:val="00B47FA8"/>
    <w:rsid w:val="00B501A4"/>
    <w:rsid w:val="00B503F4"/>
    <w:rsid w:val="00B519EB"/>
    <w:rsid w:val="00B51BD9"/>
    <w:rsid w:val="00B51CC2"/>
    <w:rsid w:val="00B51DAA"/>
    <w:rsid w:val="00B525A6"/>
    <w:rsid w:val="00B52D65"/>
    <w:rsid w:val="00B52F37"/>
    <w:rsid w:val="00B5337F"/>
    <w:rsid w:val="00B537BA"/>
    <w:rsid w:val="00B54613"/>
    <w:rsid w:val="00B54668"/>
    <w:rsid w:val="00B54969"/>
    <w:rsid w:val="00B556B5"/>
    <w:rsid w:val="00B55879"/>
    <w:rsid w:val="00B559FA"/>
    <w:rsid w:val="00B55A2A"/>
    <w:rsid w:val="00B55F1A"/>
    <w:rsid w:val="00B56212"/>
    <w:rsid w:val="00B5640C"/>
    <w:rsid w:val="00B56B5D"/>
    <w:rsid w:val="00B56F6F"/>
    <w:rsid w:val="00B573ED"/>
    <w:rsid w:val="00B57920"/>
    <w:rsid w:val="00B57B4E"/>
    <w:rsid w:val="00B57DCA"/>
    <w:rsid w:val="00B60BF7"/>
    <w:rsid w:val="00B6197E"/>
    <w:rsid w:val="00B61AB8"/>
    <w:rsid w:val="00B61F01"/>
    <w:rsid w:val="00B623A2"/>
    <w:rsid w:val="00B62906"/>
    <w:rsid w:val="00B62C2F"/>
    <w:rsid w:val="00B6336C"/>
    <w:rsid w:val="00B6350B"/>
    <w:rsid w:val="00B63A10"/>
    <w:rsid w:val="00B63D3A"/>
    <w:rsid w:val="00B6407E"/>
    <w:rsid w:val="00B6455C"/>
    <w:rsid w:val="00B6496F"/>
    <w:rsid w:val="00B64A9E"/>
    <w:rsid w:val="00B64F0F"/>
    <w:rsid w:val="00B65350"/>
    <w:rsid w:val="00B653B5"/>
    <w:rsid w:val="00B65D29"/>
    <w:rsid w:val="00B662BF"/>
    <w:rsid w:val="00B66499"/>
    <w:rsid w:val="00B664C6"/>
    <w:rsid w:val="00B66A30"/>
    <w:rsid w:val="00B66E8E"/>
    <w:rsid w:val="00B670B8"/>
    <w:rsid w:val="00B673D3"/>
    <w:rsid w:val="00B67667"/>
    <w:rsid w:val="00B6799D"/>
    <w:rsid w:val="00B67D65"/>
    <w:rsid w:val="00B70357"/>
    <w:rsid w:val="00B70389"/>
    <w:rsid w:val="00B705B4"/>
    <w:rsid w:val="00B70698"/>
    <w:rsid w:val="00B708D9"/>
    <w:rsid w:val="00B70ED0"/>
    <w:rsid w:val="00B71E68"/>
    <w:rsid w:val="00B71EAA"/>
    <w:rsid w:val="00B71F1E"/>
    <w:rsid w:val="00B71F8F"/>
    <w:rsid w:val="00B72205"/>
    <w:rsid w:val="00B7223A"/>
    <w:rsid w:val="00B72A85"/>
    <w:rsid w:val="00B72B15"/>
    <w:rsid w:val="00B72ED1"/>
    <w:rsid w:val="00B72F76"/>
    <w:rsid w:val="00B73163"/>
    <w:rsid w:val="00B74268"/>
    <w:rsid w:val="00B743AC"/>
    <w:rsid w:val="00B74811"/>
    <w:rsid w:val="00B74860"/>
    <w:rsid w:val="00B74D25"/>
    <w:rsid w:val="00B74D38"/>
    <w:rsid w:val="00B74F47"/>
    <w:rsid w:val="00B758E1"/>
    <w:rsid w:val="00B75AA5"/>
    <w:rsid w:val="00B76060"/>
    <w:rsid w:val="00B77102"/>
    <w:rsid w:val="00B771B9"/>
    <w:rsid w:val="00B7723A"/>
    <w:rsid w:val="00B775ED"/>
    <w:rsid w:val="00B77F6C"/>
    <w:rsid w:val="00B80D88"/>
    <w:rsid w:val="00B80E4E"/>
    <w:rsid w:val="00B8111C"/>
    <w:rsid w:val="00B811DF"/>
    <w:rsid w:val="00B81229"/>
    <w:rsid w:val="00B81A90"/>
    <w:rsid w:val="00B81C94"/>
    <w:rsid w:val="00B81D4B"/>
    <w:rsid w:val="00B81F21"/>
    <w:rsid w:val="00B820DD"/>
    <w:rsid w:val="00B82348"/>
    <w:rsid w:val="00B828CF"/>
    <w:rsid w:val="00B82A82"/>
    <w:rsid w:val="00B82DB5"/>
    <w:rsid w:val="00B82EC5"/>
    <w:rsid w:val="00B841D9"/>
    <w:rsid w:val="00B84217"/>
    <w:rsid w:val="00B84A7B"/>
    <w:rsid w:val="00B8506D"/>
    <w:rsid w:val="00B852C6"/>
    <w:rsid w:val="00B85376"/>
    <w:rsid w:val="00B856B8"/>
    <w:rsid w:val="00B85ABE"/>
    <w:rsid w:val="00B85D98"/>
    <w:rsid w:val="00B86288"/>
    <w:rsid w:val="00B86296"/>
    <w:rsid w:val="00B864BC"/>
    <w:rsid w:val="00B86671"/>
    <w:rsid w:val="00B87394"/>
    <w:rsid w:val="00B8743A"/>
    <w:rsid w:val="00B876C9"/>
    <w:rsid w:val="00B87A2E"/>
    <w:rsid w:val="00B90700"/>
    <w:rsid w:val="00B909D3"/>
    <w:rsid w:val="00B91620"/>
    <w:rsid w:val="00B91677"/>
    <w:rsid w:val="00B922C6"/>
    <w:rsid w:val="00B9335E"/>
    <w:rsid w:val="00B93886"/>
    <w:rsid w:val="00B939D2"/>
    <w:rsid w:val="00B94115"/>
    <w:rsid w:val="00B9490E"/>
    <w:rsid w:val="00B94FDF"/>
    <w:rsid w:val="00B954D1"/>
    <w:rsid w:val="00B95559"/>
    <w:rsid w:val="00B95643"/>
    <w:rsid w:val="00B95735"/>
    <w:rsid w:val="00B95872"/>
    <w:rsid w:val="00B95890"/>
    <w:rsid w:val="00B958ED"/>
    <w:rsid w:val="00B959F3"/>
    <w:rsid w:val="00B95A54"/>
    <w:rsid w:val="00B96882"/>
    <w:rsid w:val="00B969E6"/>
    <w:rsid w:val="00B96EEE"/>
    <w:rsid w:val="00B973DF"/>
    <w:rsid w:val="00B97757"/>
    <w:rsid w:val="00B979B5"/>
    <w:rsid w:val="00B979FC"/>
    <w:rsid w:val="00B97E4E"/>
    <w:rsid w:val="00BA05B0"/>
    <w:rsid w:val="00BA0E04"/>
    <w:rsid w:val="00BA1293"/>
    <w:rsid w:val="00BA137A"/>
    <w:rsid w:val="00BA15C0"/>
    <w:rsid w:val="00BA1AD7"/>
    <w:rsid w:val="00BA1C21"/>
    <w:rsid w:val="00BA1D26"/>
    <w:rsid w:val="00BA2A0C"/>
    <w:rsid w:val="00BA2B2F"/>
    <w:rsid w:val="00BA2DCC"/>
    <w:rsid w:val="00BA2FE2"/>
    <w:rsid w:val="00BA34F6"/>
    <w:rsid w:val="00BA3CCD"/>
    <w:rsid w:val="00BA3F7F"/>
    <w:rsid w:val="00BA4634"/>
    <w:rsid w:val="00BA4BDB"/>
    <w:rsid w:val="00BA4EFD"/>
    <w:rsid w:val="00BA4FE6"/>
    <w:rsid w:val="00BA5A50"/>
    <w:rsid w:val="00BA5B89"/>
    <w:rsid w:val="00BA5BEC"/>
    <w:rsid w:val="00BA6468"/>
    <w:rsid w:val="00BA6B3E"/>
    <w:rsid w:val="00BA6D58"/>
    <w:rsid w:val="00BA7484"/>
    <w:rsid w:val="00BA78E0"/>
    <w:rsid w:val="00BA7B34"/>
    <w:rsid w:val="00BA7D0B"/>
    <w:rsid w:val="00BB0051"/>
    <w:rsid w:val="00BB04F8"/>
    <w:rsid w:val="00BB0715"/>
    <w:rsid w:val="00BB0CAD"/>
    <w:rsid w:val="00BB1276"/>
    <w:rsid w:val="00BB1C84"/>
    <w:rsid w:val="00BB20F0"/>
    <w:rsid w:val="00BB25DC"/>
    <w:rsid w:val="00BB2D73"/>
    <w:rsid w:val="00BB2FB5"/>
    <w:rsid w:val="00BB340A"/>
    <w:rsid w:val="00BB45E9"/>
    <w:rsid w:val="00BB49EF"/>
    <w:rsid w:val="00BB4BFF"/>
    <w:rsid w:val="00BB4D88"/>
    <w:rsid w:val="00BB526E"/>
    <w:rsid w:val="00BB5C84"/>
    <w:rsid w:val="00BB6603"/>
    <w:rsid w:val="00BB7183"/>
    <w:rsid w:val="00BB732B"/>
    <w:rsid w:val="00BB737E"/>
    <w:rsid w:val="00BB73CE"/>
    <w:rsid w:val="00BB7422"/>
    <w:rsid w:val="00BB7952"/>
    <w:rsid w:val="00BB79BC"/>
    <w:rsid w:val="00BB7BEA"/>
    <w:rsid w:val="00BB7DFB"/>
    <w:rsid w:val="00BC0DC8"/>
    <w:rsid w:val="00BC19F2"/>
    <w:rsid w:val="00BC1AF6"/>
    <w:rsid w:val="00BC1B51"/>
    <w:rsid w:val="00BC1CF3"/>
    <w:rsid w:val="00BC1F4D"/>
    <w:rsid w:val="00BC2002"/>
    <w:rsid w:val="00BC2586"/>
    <w:rsid w:val="00BC25BB"/>
    <w:rsid w:val="00BC2733"/>
    <w:rsid w:val="00BC282E"/>
    <w:rsid w:val="00BC2899"/>
    <w:rsid w:val="00BC3082"/>
    <w:rsid w:val="00BC34FB"/>
    <w:rsid w:val="00BC38E9"/>
    <w:rsid w:val="00BC3AC9"/>
    <w:rsid w:val="00BC3EA0"/>
    <w:rsid w:val="00BC4525"/>
    <w:rsid w:val="00BC4558"/>
    <w:rsid w:val="00BC46C1"/>
    <w:rsid w:val="00BC4733"/>
    <w:rsid w:val="00BC4760"/>
    <w:rsid w:val="00BC4884"/>
    <w:rsid w:val="00BC48A3"/>
    <w:rsid w:val="00BC57BE"/>
    <w:rsid w:val="00BC5B11"/>
    <w:rsid w:val="00BC5DE2"/>
    <w:rsid w:val="00BC5EC0"/>
    <w:rsid w:val="00BC60C8"/>
    <w:rsid w:val="00BC6285"/>
    <w:rsid w:val="00BC64BB"/>
    <w:rsid w:val="00BC6836"/>
    <w:rsid w:val="00BC69B1"/>
    <w:rsid w:val="00BC6F97"/>
    <w:rsid w:val="00BC7639"/>
    <w:rsid w:val="00BC7C59"/>
    <w:rsid w:val="00BC7C60"/>
    <w:rsid w:val="00BD01D2"/>
    <w:rsid w:val="00BD0414"/>
    <w:rsid w:val="00BD063D"/>
    <w:rsid w:val="00BD0C6F"/>
    <w:rsid w:val="00BD0CEE"/>
    <w:rsid w:val="00BD0FD9"/>
    <w:rsid w:val="00BD1175"/>
    <w:rsid w:val="00BD12DA"/>
    <w:rsid w:val="00BD176B"/>
    <w:rsid w:val="00BD17B8"/>
    <w:rsid w:val="00BD1938"/>
    <w:rsid w:val="00BD1B88"/>
    <w:rsid w:val="00BD1CA2"/>
    <w:rsid w:val="00BD1E39"/>
    <w:rsid w:val="00BD2B83"/>
    <w:rsid w:val="00BD2D80"/>
    <w:rsid w:val="00BD2F25"/>
    <w:rsid w:val="00BD31B4"/>
    <w:rsid w:val="00BD3547"/>
    <w:rsid w:val="00BD4078"/>
    <w:rsid w:val="00BD43E9"/>
    <w:rsid w:val="00BD48B0"/>
    <w:rsid w:val="00BD4B48"/>
    <w:rsid w:val="00BD4C2C"/>
    <w:rsid w:val="00BD52CA"/>
    <w:rsid w:val="00BD58EC"/>
    <w:rsid w:val="00BD65E3"/>
    <w:rsid w:val="00BD6B2C"/>
    <w:rsid w:val="00BD6CB4"/>
    <w:rsid w:val="00BD6F9C"/>
    <w:rsid w:val="00BD72F8"/>
    <w:rsid w:val="00BD78E2"/>
    <w:rsid w:val="00BE008A"/>
    <w:rsid w:val="00BE0414"/>
    <w:rsid w:val="00BE04CA"/>
    <w:rsid w:val="00BE05FB"/>
    <w:rsid w:val="00BE1025"/>
    <w:rsid w:val="00BE105A"/>
    <w:rsid w:val="00BE12BA"/>
    <w:rsid w:val="00BE1565"/>
    <w:rsid w:val="00BE19A6"/>
    <w:rsid w:val="00BE1CBB"/>
    <w:rsid w:val="00BE2056"/>
    <w:rsid w:val="00BE205E"/>
    <w:rsid w:val="00BE2257"/>
    <w:rsid w:val="00BE2794"/>
    <w:rsid w:val="00BE2AF7"/>
    <w:rsid w:val="00BE2D40"/>
    <w:rsid w:val="00BE3925"/>
    <w:rsid w:val="00BE3B47"/>
    <w:rsid w:val="00BE3FC7"/>
    <w:rsid w:val="00BE406F"/>
    <w:rsid w:val="00BE4867"/>
    <w:rsid w:val="00BE4934"/>
    <w:rsid w:val="00BE5040"/>
    <w:rsid w:val="00BE53FE"/>
    <w:rsid w:val="00BE5523"/>
    <w:rsid w:val="00BE553C"/>
    <w:rsid w:val="00BE63D5"/>
    <w:rsid w:val="00BE6478"/>
    <w:rsid w:val="00BE65A0"/>
    <w:rsid w:val="00BE6D71"/>
    <w:rsid w:val="00BE7C14"/>
    <w:rsid w:val="00BF03BC"/>
    <w:rsid w:val="00BF05A4"/>
    <w:rsid w:val="00BF0772"/>
    <w:rsid w:val="00BF1692"/>
    <w:rsid w:val="00BF17F3"/>
    <w:rsid w:val="00BF1ADA"/>
    <w:rsid w:val="00BF2101"/>
    <w:rsid w:val="00BF239F"/>
    <w:rsid w:val="00BF261D"/>
    <w:rsid w:val="00BF2B23"/>
    <w:rsid w:val="00BF2DDE"/>
    <w:rsid w:val="00BF3678"/>
    <w:rsid w:val="00BF3B29"/>
    <w:rsid w:val="00BF3BFF"/>
    <w:rsid w:val="00BF3FC5"/>
    <w:rsid w:val="00BF43EF"/>
    <w:rsid w:val="00BF43FB"/>
    <w:rsid w:val="00BF444F"/>
    <w:rsid w:val="00BF4671"/>
    <w:rsid w:val="00BF51EE"/>
    <w:rsid w:val="00BF52C6"/>
    <w:rsid w:val="00BF5AD1"/>
    <w:rsid w:val="00BF623E"/>
    <w:rsid w:val="00BF63EE"/>
    <w:rsid w:val="00BF6727"/>
    <w:rsid w:val="00BF7177"/>
    <w:rsid w:val="00BF717E"/>
    <w:rsid w:val="00BF75B5"/>
    <w:rsid w:val="00BF7F69"/>
    <w:rsid w:val="00C0010F"/>
    <w:rsid w:val="00C00956"/>
    <w:rsid w:val="00C011CD"/>
    <w:rsid w:val="00C011E8"/>
    <w:rsid w:val="00C0126C"/>
    <w:rsid w:val="00C01AC9"/>
    <w:rsid w:val="00C01E79"/>
    <w:rsid w:val="00C01F5A"/>
    <w:rsid w:val="00C0216F"/>
    <w:rsid w:val="00C030EB"/>
    <w:rsid w:val="00C049F4"/>
    <w:rsid w:val="00C0535D"/>
    <w:rsid w:val="00C06318"/>
    <w:rsid w:val="00C065A0"/>
    <w:rsid w:val="00C06CF2"/>
    <w:rsid w:val="00C07746"/>
    <w:rsid w:val="00C07DB0"/>
    <w:rsid w:val="00C11692"/>
    <w:rsid w:val="00C1197B"/>
    <w:rsid w:val="00C11F0C"/>
    <w:rsid w:val="00C11FEE"/>
    <w:rsid w:val="00C124B9"/>
    <w:rsid w:val="00C12BB2"/>
    <w:rsid w:val="00C131A6"/>
    <w:rsid w:val="00C1372F"/>
    <w:rsid w:val="00C13CBA"/>
    <w:rsid w:val="00C140C8"/>
    <w:rsid w:val="00C14549"/>
    <w:rsid w:val="00C1505E"/>
    <w:rsid w:val="00C150B9"/>
    <w:rsid w:val="00C15243"/>
    <w:rsid w:val="00C1585E"/>
    <w:rsid w:val="00C15CF0"/>
    <w:rsid w:val="00C15EB0"/>
    <w:rsid w:val="00C16AEF"/>
    <w:rsid w:val="00C17136"/>
    <w:rsid w:val="00C1721A"/>
    <w:rsid w:val="00C17498"/>
    <w:rsid w:val="00C17945"/>
    <w:rsid w:val="00C17AE6"/>
    <w:rsid w:val="00C17FE0"/>
    <w:rsid w:val="00C2029C"/>
    <w:rsid w:val="00C20BDF"/>
    <w:rsid w:val="00C20D0D"/>
    <w:rsid w:val="00C2124A"/>
    <w:rsid w:val="00C21CF6"/>
    <w:rsid w:val="00C21F34"/>
    <w:rsid w:val="00C2203C"/>
    <w:rsid w:val="00C22117"/>
    <w:rsid w:val="00C22D2C"/>
    <w:rsid w:val="00C22FC0"/>
    <w:rsid w:val="00C247B2"/>
    <w:rsid w:val="00C24A00"/>
    <w:rsid w:val="00C24C76"/>
    <w:rsid w:val="00C25A56"/>
    <w:rsid w:val="00C25E24"/>
    <w:rsid w:val="00C260E9"/>
    <w:rsid w:val="00C26737"/>
    <w:rsid w:val="00C2675F"/>
    <w:rsid w:val="00C272D1"/>
    <w:rsid w:val="00C27346"/>
    <w:rsid w:val="00C2737B"/>
    <w:rsid w:val="00C27495"/>
    <w:rsid w:val="00C278A2"/>
    <w:rsid w:val="00C27B04"/>
    <w:rsid w:val="00C30600"/>
    <w:rsid w:val="00C308AA"/>
    <w:rsid w:val="00C31289"/>
    <w:rsid w:val="00C3148F"/>
    <w:rsid w:val="00C31B67"/>
    <w:rsid w:val="00C3209D"/>
    <w:rsid w:val="00C3239B"/>
    <w:rsid w:val="00C324CE"/>
    <w:rsid w:val="00C3255D"/>
    <w:rsid w:val="00C32ADC"/>
    <w:rsid w:val="00C332CC"/>
    <w:rsid w:val="00C3367E"/>
    <w:rsid w:val="00C33776"/>
    <w:rsid w:val="00C338F9"/>
    <w:rsid w:val="00C33D63"/>
    <w:rsid w:val="00C33E09"/>
    <w:rsid w:val="00C3418B"/>
    <w:rsid w:val="00C345D9"/>
    <w:rsid w:val="00C34625"/>
    <w:rsid w:val="00C349B4"/>
    <w:rsid w:val="00C34AF3"/>
    <w:rsid w:val="00C34D5E"/>
    <w:rsid w:val="00C35304"/>
    <w:rsid w:val="00C35844"/>
    <w:rsid w:val="00C35AC7"/>
    <w:rsid w:val="00C35ECB"/>
    <w:rsid w:val="00C36079"/>
    <w:rsid w:val="00C4045F"/>
    <w:rsid w:val="00C406C6"/>
    <w:rsid w:val="00C4072A"/>
    <w:rsid w:val="00C40AD5"/>
    <w:rsid w:val="00C40CB5"/>
    <w:rsid w:val="00C410E5"/>
    <w:rsid w:val="00C41857"/>
    <w:rsid w:val="00C41990"/>
    <w:rsid w:val="00C41AB4"/>
    <w:rsid w:val="00C424FB"/>
    <w:rsid w:val="00C42CC6"/>
    <w:rsid w:val="00C43007"/>
    <w:rsid w:val="00C43089"/>
    <w:rsid w:val="00C43703"/>
    <w:rsid w:val="00C43DCB"/>
    <w:rsid w:val="00C447DD"/>
    <w:rsid w:val="00C44896"/>
    <w:rsid w:val="00C449C8"/>
    <w:rsid w:val="00C44F59"/>
    <w:rsid w:val="00C451DB"/>
    <w:rsid w:val="00C453F9"/>
    <w:rsid w:val="00C45675"/>
    <w:rsid w:val="00C461BB"/>
    <w:rsid w:val="00C4647C"/>
    <w:rsid w:val="00C46A0F"/>
    <w:rsid w:val="00C46FA0"/>
    <w:rsid w:val="00C470C9"/>
    <w:rsid w:val="00C47806"/>
    <w:rsid w:val="00C500A7"/>
    <w:rsid w:val="00C50704"/>
    <w:rsid w:val="00C50CDF"/>
    <w:rsid w:val="00C513E1"/>
    <w:rsid w:val="00C51A83"/>
    <w:rsid w:val="00C51B6C"/>
    <w:rsid w:val="00C51C10"/>
    <w:rsid w:val="00C5236E"/>
    <w:rsid w:val="00C52E9C"/>
    <w:rsid w:val="00C52F30"/>
    <w:rsid w:val="00C53057"/>
    <w:rsid w:val="00C5311A"/>
    <w:rsid w:val="00C533D0"/>
    <w:rsid w:val="00C53436"/>
    <w:rsid w:val="00C5467B"/>
    <w:rsid w:val="00C54C0B"/>
    <w:rsid w:val="00C5576C"/>
    <w:rsid w:val="00C563FD"/>
    <w:rsid w:val="00C56664"/>
    <w:rsid w:val="00C56BAA"/>
    <w:rsid w:val="00C57063"/>
    <w:rsid w:val="00C573D2"/>
    <w:rsid w:val="00C57937"/>
    <w:rsid w:val="00C57A00"/>
    <w:rsid w:val="00C605F6"/>
    <w:rsid w:val="00C60622"/>
    <w:rsid w:val="00C606C5"/>
    <w:rsid w:val="00C607DE"/>
    <w:rsid w:val="00C60813"/>
    <w:rsid w:val="00C60901"/>
    <w:rsid w:val="00C60DAE"/>
    <w:rsid w:val="00C61420"/>
    <w:rsid w:val="00C61492"/>
    <w:rsid w:val="00C614B7"/>
    <w:rsid w:val="00C615D6"/>
    <w:rsid w:val="00C6171D"/>
    <w:rsid w:val="00C61968"/>
    <w:rsid w:val="00C61F9C"/>
    <w:rsid w:val="00C6206C"/>
    <w:rsid w:val="00C6278C"/>
    <w:rsid w:val="00C6288D"/>
    <w:rsid w:val="00C628F4"/>
    <w:rsid w:val="00C62E40"/>
    <w:rsid w:val="00C62F7F"/>
    <w:rsid w:val="00C63266"/>
    <w:rsid w:val="00C635F5"/>
    <w:rsid w:val="00C63682"/>
    <w:rsid w:val="00C636E4"/>
    <w:rsid w:val="00C63761"/>
    <w:rsid w:val="00C63A37"/>
    <w:rsid w:val="00C63B79"/>
    <w:rsid w:val="00C63F21"/>
    <w:rsid w:val="00C64513"/>
    <w:rsid w:val="00C64A8C"/>
    <w:rsid w:val="00C65555"/>
    <w:rsid w:val="00C66414"/>
    <w:rsid w:val="00C666D8"/>
    <w:rsid w:val="00C66855"/>
    <w:rsid w:val="00C66A6F"/>
    <w:rsid w:val="00C66B97"/>
    <w:rsid w:val="00C66E31"/>
    <w:rsid w:val="00C66F54"/>
    <w:rsid w:val="00C671CD"/>
    <w:rsid w:val="00C673C5"/>
    <w:rsid w:val="00C675A3"/>
    <w:rsid w:val="00C67B5F"/>
    <w:rsid w:val="00C67F8E"/>
    <w:rsid w:val="00C7030F"/>
    <w:rsid w:val="00C704F1"/>
    <w:rsid w:val="00C706B4"/>
    <w:rsid w:val="00C70C7E"/>
    <w:rsid w:val="00C70CC3"/>
    <w:rsid w:val="00C712F1"/>
    <w:rsid w:val="00C719C5"/>
    <w:rsid w:val="00C71A8C"/>
    <w:rsid w:val="00C71AA5"/>
    <w:rsid w:val="00C71CBD"/>
    <w:rsid w:val="00C724D7"/>
    <w:rsid w:val="00C72AED"/>
    <w:rsid w:val="00C72D8B"/>
    <w:rsid w:val="00C736DC"/>
    <w:rsid w:val="00C73705"/>
    <w:rsid w:val="00C73746"/>
    <w:rsid w:val="00C73751"/>
    <w:rsid w:val="00C73CAD"/>
    <w:rsid w:val="00C73CCC"/>
    <w:rsid w:val="00C7454D"/>
    <w:rsid w:val="00C74CAC"/>
    <w:rsid w:val="00C75187"/>
    <w:rsid w:val="00C752CD"/>
    <w:rsid w:val="00C75521"/>
    <w:rsid w:val="00C75611"/>
    <w:rsid w:val="00C7604B"/>
    <w:rsid w:val="00C7618C"/>
    <w:rsid w:val="00C761D4"/>
    <w:rsid w:val="00C763F4"/>
    <w:rsid w:val="00C76936"/>
    <w:rsid w:val="00C76A02"/>
    <w:rsid w:val="00C7728D"/>
    <w:rsid w:val="00C775A9"/>
    <w:rsid w:val="00C77662"/>
    <w:rsid w:val="00C7788F"/>
    <w:rsid w:val="00C77CBE"/>
    <w:rsid w:val="00C804C7"/>
    <w:rsid w:val="00C8066C"/>
    <w:rsid w:val="00C80CCD"/>
    <w:rsid w:val="00C81029"/>
    <w:rsid w:val="00C81C73"/>
    <w:rsid w:val="00C828D8"/>
    <w:rsid w:val="00C82FAA"/>
    <w:rsid w:val="00C83661"/>
    <w:rsid w:val="00C8426C"/>
    <w:rsid w:val="00C843F2"/>
    <w:rsid w:val="00C84766"/>
    <w:rsid w:val="00C85080"/>
    <w:rsid w:val="00C8514B"/>
    <w:rsid w:val="00C857A8"/>
    <w:rsid w:val="00C85F94"/>
    <w:rsid w:val="00C85FF9"/>
    <w:rsid w:val="00C868EF"/>
    <w:rsid w:val="00C8691A"/>
    <w:rsid w:val="00C86E1D"/>
    <w:rsid w:val="00C86F98"/>
    <w:rsid w:val="00C87349"/>
    <w:rsid w:val="00C878DB"/>
    <w:rsid w:val="00C90196"/>
    <w:rsid w:val="00C90218"/>
    <w:rsid w:val="00C90406"/>
    <w:rsid w:val="00C90451"/>
    <w:rsid w:val="00C905E5"/>
    <w:rsid w:val="00C905F9"/>
    <w:rsid w:val="00C90861"/>
    <w:rsid w:val="00C90AF8"/>
    <w:rsid w:val="00C90FF6"/>
    <w:rsid w:val="00C910C8"/>
    <w:rsid w:val="00C916A5"/>
    <w:rsid w:val="00C91A55"/>
    <w:rsid w:val="00C91D65"/>
    <w:rsid w:val="00C91E20"/>
    <w:rsid w:val="00C92056"/>
    <w:rsid w:val="00C92344"/>
    <w:rsid w:val="00C925E2"/>
    <w:rsid w:val="00C92B51"/>
    <w:rsid w:val="00C92DE7"/>
    <w:rsid w:val="00C92E20"/>
    <w:rsid w:val="00C931D2"/>
    <w:rsid w:val="00C93F43"/>
    <w:rsid w:val="00C94BB0"/>
    <w:rsid w:val="00C9519B"/>
    <w:rsid w:val="00C95352"/>
    <w:rsid w:val="00C953BE"/>
    <w:rsid w:val="00C95E29"/>
    <w:rsid w:val="00C96279"/>
    <w:rsid w:val="00C96BC3"/>
    <w:rsid w:val="00C96C1D"/>
    <w:rsid w:val="00C96DEF"/>
    <w:rsid w:val="00C96FAA"/>
    <w:rsid w:val="00C97258"/>
    <w:rsid w:val="00C97263"/>
    <w:rsid w:val="00C97551"/>
    <w:rsid w:val="00C97D5F"/>
    <w:rsid w:val="00C97FC6"/>
    <w:rsid w:val="00CA0229"/>
    <w:rsid w:val="00CA029F"/>
    <w:rsid w:val="00CA1674"/>
    <w:rsid w:val="00CA18EE"/>
    <w:rsid w:val="00CA281A"/>
    <w:rsid w:val="00CA46BB"/>
    <w:rsid w:val="00CA4734"/>
    <w:rsid w:val="00CA4FFA"/>
    <w:rsid w:val="00CA5035"/>
    <w:rsid w:val="00CA5243"/>
    <w:rsid w:val="00CA5885"/>
    <w:rsid w:val="00CA5906"/>
    <w:rsid w:val="00CA592D"/>
    <w:rsid w:val="00CA5A0F"/>
    <w:rsid w:val="00CA5E12"/>
    <w:rsid w:val="00CA6475"/>
    <w:rsid w:val="00CA6A78"/>
    <w:rsid w:val="00CA70F8"/>
    <w:rsid w:val="00CA74F7"/>
    <w:rsid w:val="00CA7EF0"/>
    <w:rsid w:val="00CB08FF"/>
    <w:rsid w:val="00CB0953"/>
    <w:rsid w:val="00CB0989"/>
    <w:rsid w:val="00CB0D98"/>
    <w:rsid w:val="00CB0EFA"/>
    <w:rsid w:val="00CB1F15"/>
    <w:rsid w:val="00CB23EA"/>
    <w:rsid w:val="00CB259B"/>
    <w:rsid w:val="00CB2BA3"/>
    <w:rsid w:val="00CB2D02"/>
    <w:rsid w:val="00CB2EBA"/>
    <w:rsid w:val="00CB334D"/>
    <w:rsid w:val="00CB3A3A"/>
    <w:rsid w:val="00CB3DFD"/>
    <w:rsid w:val="00CB3F3E"/>
    <w:rsid w:val="00CB4233"/>
    <w:rsid w:val="00CB47F1"/>
    <w:rsid w:val="00CB489C"/>
    <w:rsid w:val="00CB4C5E"/>
    <w:rsid w:val="00CB55E3"/>
    <w:rsid w:val="00CB5C51"/>
    <w:rsid w:val="00CB5FF6"/>
    <w:rsid w:val="00CB6116"/>
    <w:rsid w:val="00CB656F"/>
    <w:rsid w:val="00CB681B"/>
    <w:rsid w:val="00CB6A88"/>
    <w:rsid w:val="00CB6E28"/>
    <w:rsid w:val="00CB6EBE"/>
    <w:rsid w:val="00CB7443"/>
    <w:rsid w:val="00CB7801"/>
    <w:rsid w:val="00CB786B"/>
    <w:rsid w:val="00CB7C78"/>
    <w:rsid w:val="00CC025C"/>
    <w:rsid w:val="00CC0388"/>
    <w:rsid w:val="00CC0CE6"/>
    <w:rsid w:val="00CC1437"/>
    <w:rsid w:val="00CC1483"/>
    <w:rsid w:val="00CC2170"/>
    <w:rsid w:val="00CC260D"/>
    <w:rsid w:val="00CC268B"/>
    <w:rsid w:val="00CC2C93"/>
    <w:rsid w:val="00CC2FF1"/>
    <w:rsid w:val="00CC31C2"/>
    <w:rsid w:val="00CC3342"/>
    <w:rsid w:val="00CC358B"/>
    <w:rsid w:val="00CC38CF"/>
    <w:rsid w:val="00CC38E7"/>
    <w:rsid w:val="00CC3AAB"/>
    <w:rsid w:val="00CC3EB5"/>
    <w:rsid w:val="00CC412C"/>
    <w:rsid w:val="00CC4569"/>
    <w:rsid w:val="00CC49E0"/>
    <w:rsid w:val="00CC50ED"/>
    <w:rsid w:val="00CC55A4"/>
    <w:rsid w:val="00CC593C"/>
    <w:rsid w:val="00CC65D8"/>
    <w:rsid w:val="00CC6C93"/>
    <w:rsid w:val="00CC71D8"/>
    <w:rsid w:val="00CC7BA3"/>
    <w:rsid w:val="00CD02D2"/>
    <w:rsid w:val="00CD050C"/>
    <w:rsid w:val="00CD058E"/>
    <w:rsid w:val="00CD0838"/>
    <w:rsid w:val="00CD0989"/>
    <w:rsid w:val="00CD0C29"/>
    <w:rsid w:val="00CD0D8B"/>
    <w:rsid w:val="00CD0E23"/>
    <w:rsid w:val="00CD0ECC"/>
    <w:rsid w:val="00CD1115"/>
    <w:rsid w:val="00CD11B2"/>
    <w:rsid w:val="00CD1440"/>
    <w:rsid w:val="00CD14B1"/>
    <w:rsid w:val="00CD1698"/>
    <w:rsid w:val="00CD1A74"/>
    <w:rsid w:val="00CD1CB0"/>
    <w:rsid w:val="00CD2027"/>
    <w:rsid w:val="00CD25E4"/>
    <w:rsid w:val="00CD2BFC"/>
    <w:rsid w:val="00CD316C"/>
    <w:rsid w:val="00CD3DEE"/>
    <w:rsid w:val="00CD4314"/>
    <w:rsid w:val="00CD48D1"/>
    <w:rsid w:val="00CD4A14"/>
    <w:rsid w:val="00CD593A"/>
    <w:rsid w:val="00CD5B4D"/>
    <w:rsid w:val="00CD5DE0"/>
    <w:rsid w:val="00CD6777"/>
    <w:rsid w:val="00CD6A1E"/>
    <w:rsid w:val="00CD6F07"/>
    <w:rsid w:val="00CD6F7E"/>
    <w:rsid w:val="00CD70DE"/>
    <w:rsid w:val="00CD722E"/>
    <w:rsid w:val="00CD77B1"/>
    <w:rsid w:val="00CE07DD"/>
    <w:rsid w:val="00CE0BD3"/>
    <w:rsid w:val="00CE1076"/>
    <w:rsid w:val="00CE1CD1"/>
    <w:rsid w:val="00CE1EDA"/>
    <w:rsid w:val="00CE2271"/>
    <w:rsid w:val="00CE24CB"/>
    <w:rsid w:val="00CE28B9"/>
    <w:rsid w:val="00CE353B"/>
    <w:rsid w:val="00CE382D"/>
    <w:rsid w:val="00CE39CC"/>
    <w:rsid w:val="00CE4360"/>
    <w:rsid w:val="00CE43D0"/>
    <w:rsid w:val="00CE4539"/>
    <w:rsid w:val="00CE4A93"/>
    <w:rsid w:val="00CE53B7"/>
    <w:rsid w:val="00CE57E3"/>
    <w:rsid w:val="00CE5982"/>
    <w:rsid w:val="00CE5AE2"/>
    <w:rsid w:val="00CE5CE2"/>
    <w:rsid w:val="00CE5EB9"/>
    <w:rsid w:val="00CE6257"/>
    <w:rsid w:val="00CE6286"/>
    <w:rsid w:val="00CE6515"/>
    <w:rsid w:val="00CE6839"/>
    <w:rsid w:val="00CE6AF4"/>
    <w:rsid w:val="00CE7145"/>
    <w:rsid w:val="00CE72F8"/>
    <w:rsid w:val="00CE7CA2"/>
    <w:rsid w:val="00CE7D4A"/>
    <w:rsid w:val="00CE7EE7"/>
    <w:rsid w:val="00CE7F88"/>
    <w:rsid w:val="00CF00FE"/>
    <w:rsid w:val="00CF0632"/>
    <w:rsid w:val="00CF0742"/>
    <w:rsid w:val="00CF0970"/>
    <w:rsid w:val="00CF0A2B"/>
    <w:rsid w:val="00CF0AE9"/>
    <w:rsid w:val="00CF10EC"/>
    <w:rsid w:val="00CF1403"/>
    <w:rsid w:val="00CF1521"/>
    <w:rsid w:val="00CF1AB8"/>
    <w:rsid w:val="00CF255C"/>
    <w:rsid w:val="00CF333B"/>
    <w:rsid w:val="00CF3347"/>
    <w:rsid w:val="00CF49C0"/>
    <w:rsid w:val="00CF4BC9"/>
    <w:rsid w:val="00CF56F2"/>
    <w:rsid w:val="00CF6E95"/>
    <w:rsid w:val="00CF7738"/>
    <w:rsid w:val="00CF7A2B"/>
    <w:rsid w:val="00D00334"/>
    <w:rsid w:val="00D00746"/>
    <w:rsid w:val="00D008FA"/>
    <w:rsid w:val="00D00FD1"/>
    <w:rsid w:val="00D01C18"/>
    <w:rsid w:val="00D01D50"/>
    <w:rsid w:val="00D01E03"/>
    <w:rsid w:val="00D01E6A"/>
    <w:rsid w:val="00D01F7E"/>
    <w:rsid w:val="00D020DF"/>
    <w:rsid w:val="00D028C5"/>
    <w:rsid w:val="00D02BB1"/>
    <w:rsid w:val="00D03070"/>
    <w:rsid w:val="00D0327B"/>
    <w:rsid w:val="00D034A7"/>
    <w:rsid w:val="00D035FD"/>
    <w:rsid w:val="00D038C0"/>
    <w:rsid w:val="00D03A55"/>
    <w:rsid w:val="00D03AD7"/>
    <w:rsid w:val="00D03EBE"/>
    <w:rsid w:val="00D0459E"/>
    <w:rsid w:val="00D0469A"/>
    <w:rsid w:val="00D04C6F"/>
    <w:rsid w:val="00D0596F"/>
    <w:rsid w:val="00D06B25"/>
    <w:rsid w:val="00D06BF2"/>
    <w:rsid w:val="00D070E9"/>
    <w:rsid w:val="00D07201"/>
    <w:rsid w:val="00D074D2"/>
    <w:rsid w:val="00D07D56"/>
    <w:rsid w:val="00D07F43"/>
    <w:rsid w:val="00D10231"/>
    <w:rsid w:val="00D1048D"/>
    <w:rsid w:val="00D1051C"/>
    <w:rsid w:val="00D10B40"/>
    <w:rsid w:val="00D10E4E"/>
    <w:rsid w:val="00D11150"/>
    <w:rsid w:val="00D112D4"/>
    <w:rsid w:val="00D12299"/>
    <w:rsid w:val="00D127EE"/>
    <w:rsid w:val="00D12DC2"/>
    <w:rsid w:val="00D136CE"/>
    <w:rsid w:val="00D13AD1"/>
    <w:rsid w:val="00D13D8B"/>
    <w:rsid w:val="00D14141"/>
    <w:rsid w:val="00D141BF"/>
    <w:rsid w:val="00D143B3"/>
    <w:rsid w:val="00D145F2"/>
    <w:rsid w:val="00D1488A"/>
    <w:rsid w:val="00D14911"/>
    <w:rsid w:val="00D14AE9"/>
    <w:rsid w:val="00D15155"/>
    <w:rsid w:val="00D156CF"/>
    <w:rsid w:val="00D15ACA"/>
    <w:rsid w:val="00D16013"/>
    <w:rsid w:val="00D168E6"/>
    <w:rsid w:val="00D16D03"/>
    <w:rsid w:val="00D16E7F"/>
    <w:rsid w:val="00D174E7"/>
    <w:rsid w:val="00D17519"/>
    <w:rsid w:val="00D178A3"/>
    <w:rsid w:val="00D2011E"/>
    <w:rsid w:val="00D2016C"/>
    <w:rsid w:val="00D20290"/>
    <w:rsid w:val="00D20CFA"/>
    <w:rsid w:val="00D20D30"/>
    <w:rsid w:val="00D2118C"/>
    <w:rsid w:val="00D21D3A"/>
    <w:rsid w:val="00D21D4D"/>
    <w:rsid w:val="00D221D2"/>
    <w:rsid w:val="00D22387"/>
    <w:rsid w:val="00D22B21"/>
    <w:rsid w:val="00D2325F"/>
    <w:rsid w:val="00D239DD"/>
    <w:rsid w:val="00D23DFE"/>
    <w:rsid w:val="00D2435D"/>
    <w:rsid w:val="00D24933"/>
    <w:rsid w:val="00D24B86"/>
    <w:rsid w:val="00D24C08"/>
    <w:rsid w:val="00D24FAE"/>
    <w:rsid w:val="00D2579B"/>
    <w:rsid w:val="00D25DD2"/>
    <w:rsid w:val="00D2625C"/>
    <w:rsid w:val="00D26327"/>
    <w:rsid w:val="00D2663B"/>
    <w:rsid w:val="00D26686"/>
    <w:rsid w:val="00D26C43"/>
    <w:rsid w:val="00D26C8D"/>
    <w:rsid w:val="00D26C96"/>
    <w:rsid w:val="00D27079"/>
    <w:rsid w:val="00D27359"/>
    <w:rsid w:val="00D27E76"/>
    <w:rsid w:val="00D31460"/>
    <w:rsid w:val="00D3157A"/>
    <w:rsid w:val="00D317CF"/>
    <w:rsid w:val="00D31F3B"/>
    <w:rsid w:val="00D320F2"/>
    <w:rsid w:val="00D322DF"/>
    <w:rsid w:val="00D32454"/>
    <w:rsid w:val="00D325B1"/>
    <w:rsid w:val="00D3318B"/>
    <w:rsid w:val="00D331F5"/>
    <w:rsid w:val="00D33221"/>
    <w:rsid w:val="00D33D4D"/>
    <w:rsid w:val="00D34008"/>
    <w:rsid w:val="00D340AC"/>
    <w:rsid w:val="00D341F3"/>
    <w:rsid w:val="00D3425E"/>
    <w:rsid w:val="00D34B0E"/>
    <w:rsid w:val="00D350BD"/>
    <w:rsid w:val="00D351AF"/>
    <w:rsid w:val="00D354D5"/>
    <w:rsid w:val="00D35D4D"/>
    <w:rsid w:val="00D36131"/>
    <w:rsid w:val="00D36A68"/>
    <w:rsid w:val="00D36FEF"/>
    <w:rsid w:val="00D376E7"/>
    <w:rsid w:val="00D3798D"/>
    <w:rsid w:val="00D37B72"/>
    <w:rsid w:val="00D40065"/>
    <w:rsid w:val="00D402E9"/>
    <w:rsid w:val="00D40BC5"/>
    <w:rsid w:val="00D40BD8"/>
    <w:rsid w:val="00D410E6"/>
    <w:rsid w:val="00D417E5"/>
    <w:rsid w:val="00D419D3"/>
    <w:rsid w:val="00D41AB0"/>
    <w:rsid w:val="00D41AE5"/>
    <w:rsid w:val="00D42139"/>
    <w:rsid w:val="00D4246D"/>
    <w:rsid w:val="00D42DB3"/>
    <w:rsid w:val="00D43158"/>
    <w:rsid w:val="00D431E3"/>
    <w:rsid w:val="00D442AA"/>
    <w:rsid w:val="00D44D55"/>
    <w:rsid w:val="00D44E4F"/>
    <w:rsid w:val="00D46027"/>
    <w:rsid w:val="00D4645C"/>
    <w:rsid w:val="00D467EA"/>
    <w:rsid w:val="00D46A1F"/>
    <w:rsid w:val="00D46D35"/>
    <w:rsid w:val="00D470D0"/>
    <w:rsid w:val="00D477A3"/>
    <w:rsid w:val="00D47BDF"/>
    <w:rsid w:val="00D50313"/>
    <w:rsid w:val="00D503BB"/>
    <w:rsid w:val="00D5064A"/>
    <w:rsid w:val="00D50A2B"/>
    <w:rsid w:val="00D50F9A"/>
    <w:rsid w:val="00D52100"/>
    <w:rsid w:val="00D526F4"/>
    <w:rsid w:val="00D52782"/>
    <w:rsid w:val="00D52A66"/>
    <w:rsid w:val="00D52EC0"/>
    <w:rsid w:val="00D5302B"/>
    <w:rsid w:val="00D533B3"/>
    <w:rsid w:val="00D53C12"/>
    <w:rsid w:val="00D53DD1"/>
    <w:rsid w:val="00D542F4"/>
    <w:rsid w:val="00D54449"/>
    <w:rsid w:val="00D54541"/>
    <w:rsid w:val="00D54D74"/>
    <w:rsid w:val="00D54F45"/>
    <w:rsid w:val="00D5516F"/>
    <w:rsid w:val="00D5535C"/>
    <w:rsid w:val="00D55721"/>
    <w:rsid w:val="00D55A31"/>
    <w:rsid w:val="00D55DA2"/>
    <w:rsid w:val="00D5699B"/>
    <w:rsid w:val="00D56C3D"/>
    <w:rsid w:val="00D570F9"/>
    <w:rsid w:val="00D57225"/>
    <w:rsid w:val="00D5742A"/>
    <w:rsid w:val="00D574C3"/>
    <w:rsid w:val="00D57779"/>
    <w:rsid w:val="00D57826"/>
    <w:rsid w:val="00D5791A"/>
    <w:rsid w:val="00D57957"/>
    <w:rsid w:val="00D6061A"/>
    <w:rsid w:val="00D60EFB"/>
    <w:rsid w:val="00D61772"/>
    <w:rsid w:val="00D6371A"/>
    <w:rsid w:val="00D63A34"/>
    <w:rsid w:val="00D63A38"/>
    <w:rsid w:val="00D63C4A"/>
    <w:rsid w:val="00D64073"/>
    <w:rsid w:val="00D645E9"/>
    <w:rsid w:val="00D64685"/>
    <w:rsid w:val="00D64842"/>
    <w:rsid w:val="00D649DD"/>
    <w:rsid w:val="00D64FCA"/>
    <w:rsid w:val="00D65098"/>
    <w:rsid w:val="00D6519B"/>
    <w:rsid w:val="00D6520C"/>
    <w:rsid w:val="00D65743"/>
    <w:rsid w:val="00D658C8"/>
    <w:rsid w:val="00D67064"/>
    <w:rsid w:val="00D672FE"/>
    <w:rsid w:val="00D67529"/>
    <w:rsid w:val="00D677FA"/>
    <w:rsid w:val="00D707BF"/>
    <w:rsid w:val="00D70C91"/>
    <w:rsid w:val="00D710AB"/>
    <w:rsid w:val="00D71192"/>
    <w:rsid w:val="00D716DF"/>
    <w:rsid w:val="00D71705"/>
    <w:rsid w:val="00D71710"/>
    <w:rsid w:val="00D71ABB"/>
    <w:rsid w:val="00D71D9E"/>
    <w:rsid w:val="00D72048"/>
    <w:rsid w:val="00D7215D"/>
    <w:rsid w:val="00D72F15"/>
    <w:rsid w:val="00D72FC7"/>
    <w:rsid w:val="00D7315A"/>
    <w:rsid w:val="00D73895"/>
    <w:rsid w:val="00D73AA2"/>
    <w:rsid w:val="00D73B0C"/>
    <w:rsid w:val="00D73B55"/>
    <w:rsid w:val="00D74013"/>
    <w:rsid w:val="00D740D1"/>
    <w:rsid w:val="00D74836"/>
    <w:rsid w:val="00D74BBD"/>
    <w:rsid w:val="00D74CC3"/>
    <w:rsid w:val="00D74EA7"/>
    <w:rsid w:val="00D75B35"/>
    <w:rsid w:val="00D75F6C"/>
    <w:rsid w:val="00D76030"/>
    <w:rsid w:val="00D7634D"/>
    <w:rsid w:val="00D76793"/>
    <w:rsid w:val="00D76BD0"/>
    <w:rsid w:val="00D77770"/>
    <w:rsid w:val="00D778FD"/>
    <w:rsid w:val="00D77CF2"/>
    <w:rsid w:val="00D80703"/>
    <w:rsid w:val="00D80814"/>
    <w:rsid w:val="00D81628"/>
    <w:rsid w:val="00D81843"/>
    <w:rsid w:val="00D81EC5"/>
    <w:rsid w:val="00D82131"/>
    <w:rsid w:val="00D82A85"/>
    <w:rsid w:val="00D83697"/>
    <w:rsid w:val="00D836ED"/>
    <w:rsid w:val="00D8389F"/>
    <w:rsid w:val="00D84048"/>
    <w:rsid w:val="00D84085"/>
    <w:rsid w:val="00D84B68"/>
    <w:rsid w:val="00D84D4F"/>
    <w:rsid w:val="00D85538"/>
    <w:rsid w:val="00D85D1E"/>
    <w:rsid w:val="00D861C8"/>
    <w:rsid w:val="00D86701"/>
    <w:rsid w:val="00D867FF"/>
    <w:rsid w:val="00D8689F"/>
    <w:rsid w:val="00D86BE4"/>
    <w:rsid w:val="00D86ED7"/>
    <w:rsid w:val="00D87C75"/>
    <w:rsid w:val="00D87D66"/>
    <w:rsid w:val="00D87E8C"/>
    <w:rsid w:val="00D87F3A"/>
    <w:rsid w:val="00D9004A"/>
    <w:rsid w:val="00D900F8"/>
    <w:rsid w:val="00D90550"/>
    <w:rsid w:val="00D907BE"/>
    <w:rsid w:val="00D90CC1"/>
    <w:rsid w:val="00D91F31"/>
    <w:rsid w:val="00D92244"/>
    <w:rsid w:val="00D9235F"/>
    <w:rsid w:val="00D924E5"/>
    <w:rsid w:val="00D92854"/>
    <w:rsid w:val="00D92989"/>
    <w:rsid w:val="00D931C9"/>
    <w:rsid w:val="00D93305"/>
    <w:rsid w:val="00D933B3"/>
    <w:rsid w:val="00D939DB"/>
    <w:rsid w:val="00D93BEB"/>
    <w:rsid w:val="00D93E16"/>
    <w:rsid w:val="00D9418A"/>
    <w:rsid w:val="00D94990"/>
    <w:rsid w:val="00D94B07"/>
    <w:rsid w:val="00D94C11"/>
    <w:rsid w:val="00D94F19"/>
    <w:rsid w:val="00D9506B"/>
    <w:rsid w:val="00D960A5"/>
    <w:rsid w:val="00D961E1"/>
    <w:rsid w:val="00D966D3"/>
    <w:rsid w:val="00D96849"/>
    <w:rsid w:val="00D96C55"/>
    <w:rsid w:val="00D97518"/>
    <w:rsid w:val="00D978FC"/>
    <w:rsid w:val="00D97A60"/>
    <w:rsid w:val="00D97F00"/>
    <w:rsid w:val="00DA1846"/>
    <w:rsid w:val="00DA18B6"/>
    <w:rsid w:val="00DA1910"/>
    <w:rsid w:val="00DA2082"/>
    <w:rsid w:val="00DA275D"/>
    <w:rsid w:val="00DA286D"/>
    <w:rsid w:val="00DA2D90"/>
    <w:rsid w:val="00DA3415"/>
    <w:rsid w:val="00DA3937"/>
    <w:rsid w:val="00DA3CDB"/>
    <w:rsid w:val="00DA54C2"/>
    <w:rsid w:val="00DA5CE9"/>
    <w:rsid w:val="00DA5FCC"/>
    <w:rsid w:val="00DA62AC"/>
    <w:rsid w:val="00DA6DDD"/>
    <w:rsid w:val="00DA6F4E"/>
    <w:rsid w:val="00DA72B0"/>
    <w:rsid w:val="00DA7AFF"/>
    <w:rsid w:val="00DA7F62"/>
    <w:rsid w:val="00DB0496"/>
    <w:rsid w:val="00DB0655"/>
    <w:rsid w:val="00DB08A2"/>
    <w:rsid w:val="00DB0E9B"/>
    <w:rsid w:val="00DB1139"/>
    <w:rsid w:val="00DB15AD"/>
    <w:rsid w:val="00DB1CB8"/>
    <w:rsid w:val="00DB2012"/>
    <w:rsid w:val="00DB288B"/>
    <w:rsid w:val="00DB29A2"/>
    <w:rsid w:val="00DB2FBC"/>
    <w:rsid w:val="00DB38AE"/>
    <w:rsid w:val="00DB3D36"/>
    <w:rsid w:val="00DB4C06"/>
    <w:rsid w:val="00DB4CA0"/>
    <w:rsid w:val="00DB4DF0"/>
    <w:rsid w:val="00DB4E32"/>
    <w:rsid w:val="00DB4F42"/>
    <w:rsid w:val="00DB4F91"/>
    <w:rsid w:val="00DB5379"/>
    <w:rsid w:val="00DB562E"/>
    <w:rsid w:val="00DB5CEE"/>
    <w:rsid w:val="00DB5E16"/>
    <w:rsid w:val="00DB5E6D"/>
    <w:rsid w:val="00DB6086"/>
    <w:rsid w:val="00DB7065"/>
    <w:rsid w:val="00DB7812"/>
    <w:rsid w:val="00DB7B6D"/>
    <w:rsid w:val="00DB7C61"/>
    <w:rsid w:val="00DC0353"/>
    <w:rsid w:val="00DC048E"/>
    <w:rsid w:val="00DC0704"/>
    <w:rsid w:val="00DC11D9"/>
    <w:rsid w:val="00DC12FC"/>
    <w:rsid w:val="00DC16D1"/>
    <w:rsid w:val="00DC1726"/>
    <w:rsid w:val="00DC1A3E"/>
    <w:rsid w:val="00DC1E88"/>
    <w:rsid w:val="00DC1F10"/>
    <w:rsid w:val="00DC258E"/>
    <w:rsid w:val="00DC26D8"/>
    <w:rsid w:val="00DC2992"/>
    <w:rsid w:val="00DC2AF9"/>
    <w:rsid w:val="00DC3526"/>
    <w:rsid w:val="00DC35EE"/>
    <w:rsid w:val="00DC3674"/>
    <w:rsid w:val="00DC3957"/>
    <w:rsid w:val="00DC3BA9"/>
    <w:rsid w:val="00DC428C"/>
    <w:rsid w:val="00DC446F"/>
    <w:rsid w:val="00DC5538"/>
    <w:rsid w:val="00DC5821"/>
    <w:rsid w:val="00DC5A88"/>
    <w:rsid w:val="00DC6906"/>
    <w:rsid w:val="00DC6A8F"/>
    <w:rsid w:val="00DC7388"/>
    <w:rsid w:val="00DC749D"/>
    <w:rsid w:val="00DC77DA"/>
    <w:rsid w:val="00DC7B4C"/>
    <w:rsid w:val="00DC7CC2"/>
    <w:rsid w:val="00DD0500"/>
    <w:rsid w:val="00DD0EC9"/>
    <w:rsid w:val="00DD1454"/>
    <w:rsid w:val="00DD162D"/>
    <w:rsid w:val="00DD1A35"/>
    <w:rsid w:val="00DD2DCE"/>
    <w:rsid w:val="00DD31C3"/>
    <w:rsid w:val="00DD3A19"/>
    <w:rsid w:val="00DD40CB"/>
    <w:rsid w:val="00DD427C"/>
    <w:rsid w:val="00DD4471"/>
    <w:rsid w:val="00DD471D"/>
    <w:rsid w:val="00DD498F"/>
    <w:rsid w:val="00DD49D0"/>
    <w:rsid w:val="00DD4F47"/>
    <w:rsid w:val="00DD5A9F"/>
    <w:rsid w:val="00DD5FA6"/>
    <w:rsid w:val="00DD611F"/>
    <w:rsid w:val="00DD63DF"/>
    <w:rsid w:val="00DD76BE"/>
    <w:rsid w:val="00DD7A6B"/>
    <w:rsid w:val="00DD7D39"/>
    <w:rsid w:val="00DE0458"/>
    <w:rsid w:val="00DE046E"/>
    <w:rsid w:val="00DE05E7"/>
    <w:rsid w:val="00DE081F"/>
    <w:rsid w:val="00DE1359"/>
    <w:rsid w:val="00DE1AFB"/>
    <w:rsid w:val="00DE1F4B"/>
    <w:rsid w:val="00DE1FDE"/>
    <w:rsid w:val="00DE2514"/>
    <w:rsid w:val="00DE2641"/>
    <w:rsid w:val="00DE29F4"/>
    <w:rsid w:val="00DE3016"/>
    <w:rsid w:val="00DE32EF"/>
    <w:rsid w:val="00DE351B"/>
    <w:rsid w:val="00DE3764"/>
    <w:rsid w:val="00DE394B"/>
    <w:rsid w:val="00DE3A37"/>
    <w:rsid w:val="00DE496A"/>
    <w:rsid w:val="00DE4E9A"/>
    <w:rsid w:val="00DE521B"/>
    <w:rsid w:val="00DE5792"/>
    <w:rsid w:val="00DE57E7"/>
    <w:rsid w:val="00DE5907"/>
    <w:rsid w:val="00DE5A8E"/>
    <w:rsid w:val="00DE5B8F"/>
    <w:rsid w:val="00DE5F9E"/>
    <w:rsid w:val="00DE627E"/>
    <w:rsid w:val="00DE6300"/>
    <w:rsid w:val="00DE6F75"/>
    <w:rsid w:val="00DE70FD"/>
    <w:rsid w:val="00DE7177"/>
    <w:rsid w:val="00DE71AA"/>
    <w:rsid w:val="00DE73C0"/>
    <w:rsid w:val="00DE751E"/>
    <w:rsid w:val="00DE7B44"/>
    <w:rsid w:val="00DE7B59"/>
    <w:rsid w:val="00DE7C1A"/>
    <w:rsid w:val="00DF03C3"/>
    <w:rsid w:val="00DF09BF"/>
    <w:rsid w:val="00DF0ACD"/>
    <w:rsid w:val="00DF0AFC"/>
    <w:rsid w:val="00DF0FBB"/>
    <w:rsid w:val="00DF111F"/>
    <w:rsid w:val="00DF183D"/>
    <w:rsid w:val="00DF1AA1"/>
    <w:rsid w:val="00DF1AD8"/>
    <w:rsid w:val="00DF2054"/>
    <w:rsid w:val="00DF278B"/>
    <w:rsid w:val="00DF27F0"/>
    <w:rsid w:val="00DF28D3"/>
    <w:rsid w:val="00DF293B"/>
    <w:rsid w:val="00DF2EA4"/>
    <w:rsid w:val="00DF392A"/>
    <w:rsid w:val="00DF3AEB"/>
    <w:rsid w:val="00DF3D7D"/>
    <w:rsid w:val="00DF3EE6"/>
    <w:rsid w:val="00DF43CE"/>
    <w:rsid w:val="00DF458C"/>
    <w:rsid w:val="00DF4A5E"/>
    <w:rsid w:val="00DF4A6D"/>
    <w:rsid w:val="00DF5181"/>
    <w:rsid w:val="00DF53ED"/>
    <w:rsid w:val="00DF5FAA"/>
    <w:rsid w:val="00DF60F0"/>
    <w:rsid w:val="00DF6321"/>
    <w:rsid w:val="00DF6360"/>
    <w:rsid w:val="00DF6A54"/>
    <w:rsid w:val="00DF6BA9"/>
    <w:rsid w:val="00DF71F1"/>
    <w:rsid w:val="00DF7B36"/>
    <w:rsid w:val="00E0044B"/>
    <w:rsid w:val="00E0088D"/>
    <w:rsid w:val="00E008A5"/>
    <w:rsid w:val="00E01013"/>
    <w:rsid w:val="00E01CC5"/>
    <w:rsid w:val="00E02C91"/>
    <w:rsid w:val="00E02EEC"/>
    <w:rsid w:val="00E02FB6"/>
    <w:rsid w:val="00E02FBE"/>
    <w:rsid w:val="00E03374"/>
    <w:rsid w:val="00E03BB6"/>
    <w:rsid w:val="00E03DEC"/>
    <w:rsid w:val="00E0481D"/>
    <w:rsid w:val="00E04A7B"/>
    <w:rsid w:val="00E04D3E"/>
    <w:rsid w:val="00E04EAB"/>
    <w:rsid w:val="00E05172"/>
    <w:rsid w:val="00E053EC"/>
    <w:rsid w:val="00E05606"/>
    <w:rsid w:val="00E05776"/>
    <w:rsid w:val="00E05977"/>
    <w:rsid w:val="00E05C1D"/>
    <w:rsid w:val="00E05E2D"/>
    <w:rsid w:val="00E060EC"/>
    <w:rsid w:val="00E06593"/>
    <w:rsid w:val="00E0672C"/>
    <w:rsid w:val="00E06FE9"/>
    <w:rsid w:val="00E07221"/>
    <w:rsid w:val="00E076B3"/>
    <w:rsid w:val="00E077C0"/>
    <w:rsid w:val="00E078D9"/>
    <w:rsid w:val="00E07CD9"/>
    <w:rsid w:val="00E07E44"/>
    <w:rsid w:val="00E100C7"/>
    <w:rsid w:val="00E1027B"/>
    <w:rsid w:val="00E1032E"/>
    <w:rsid w:val="00E108FF"/>
    <w:rsid w:val="00E10B26"/>
    <w:rsid w:val="00E10D96"/>
    <w:rsid w:val="00E111E7"/>
    <w:rsid w:val="00E11868"/>
    <w:rsid w:val="00E11C63"/>
    <w:rsid w:val="00E122BF"/>
    <w:rsid w:val="00E124ED"/>
    <w:rsid w:val="00E1264B"/>
    <w:rsid w:val="00E12BD4"/>
    <w:rsid w:val="00E12C5E"/>
    <w:rsid w:val="00E136F1"/>
    <w:rsid w:val="00E13BD2"/>
    <w:rsid w:val="00E13C9A"/>
    <w:rsid w:val="00E13CCE"/>
    <w:rsid w:val="00E14509"/>
    <w:rsid w:val="00E1458A"/>
    <w:rsid w:val="00E148F8"/>
    <w:rsid w:val="00E14DEA"/>
    <w:rsid w:val="00E14F6C"/>
    <w:rsid w:val="00E1586F"/>
    <w:rsid w:val="00E15CC0"/>
    <w:rsid w:val="00E166A3"/>
    <w:rsid w:val="00E17167"/>
    <w:rsid w:val="00E17329"/>
    <w:rsid w:val="00E173F2"/>
    <w:rsid w:val="00E17533"/>
    <w:rsid w:val="00E17823"/>
    <w:rsid w:val="00E201B5"/>
    <w:rsid w:val="00E20448"/>
    <w:rsid w:val="00E204A2"/>
    <w:rsid w:val="00E20BE6"/>
    <w:rsid w:val="00E20D27"/>
    <w:rsid w:val="00E20FBF"/>
    <w:rsid w:val="00E21B1D"/>
    <w:rsid w:val="00E21D51"/>
    <w:rsid w:val="00E22098"/>
    <w:rsid w:val="00E22365"/>
    <w:rsid w:val="00E224B9"/>
    <w:rsid w:val="00E22620"/>
    <w:rsid w:val="00E22A06"/>
    <w:rsid w:val="00E22BC1"/>
    <w:rsid w:val="00E22F97"/>
    <w:rsid w:val="00E2329B"/>
    <w:rsid w:val="00E233F7"/>
    <w:rsid w:val="00E23D31"/>
    <w:rsid w:val="00E23DAC"/>
    <w:rsid w:val="00E23EDB"/>
    <w:rsid w:val="00E25204"/>
    <w:rsid w:val="00E25585"/>
    <w:rsid w:val="00E25652"/>
    <w:rsid w:val="00E25BDD"/>
    <w:rsid w:val="00E26174"/>
    <w:rsid w:val="00E2622B"/>
    <w:rsid w:val="00E26848"/>
    <w:rsid w:val="00E26D9C"/>
    <w:rsid w:val="00E271CE"/>
    <w:rsid w:val="00E272B2"/>
    <w:rsid w:val="00E2750B"/>
    <w:rsid w:val="00E27753"/>
    <w:rsid w:val="00E27BDC"/>
    <w:rsid w:val="00E30B39"/>
    <w:rsid w:val="00E30E27"/>
    <w:rsid w:val="00E30FA0"/>
    <w:rsid w:val="00E31B3A"/>
    <w:rsid w:val="00E31B64"/>
    <w:rsid w:val="00E31D01"/>
    <w:rsid w:val="00E3250E"/>
    <w:rsid w:val="00E3263C"/>
    <w:rsid w:val="00E32A8C"/>
    <w:rsid w:val="00E331CF"/>
    <w:rsid w:val="00E334DF"/>
    <w:rsid w:val="00E33568"/>
    <w:rsid w:val="00E337B1"/>
    <w:rsid w:val="00E34B32"/>
    <w:rsid w:val="00E34C7F"/>
    <w:rsid w:val="00E34E1C"/>
    <w:rsid w:val="00E3508A"/>
    <w:rsid w:val="00E3554D"/>
    <w:rsid w:val="00E358B8"/>
    <w:rsid w:val="00E35994"/>
    <w:rsid w:val="00E361CA"/>
    <w:rsid w:val="00E3659C"/>
    <w:rsid w:val="00E365E5"/>
    <w:rsid w:val="00E3662B"/>
    <w:rsid w:val="00E36982"/>
    <w:rsid w:val="00E36E5C"/>
    <w:rsid w:val="00E36FC4"/>
    <w:rsid w:val="00E37123"/>
    <w:rsid w:val="00E37540"/>
    <w:rsid w:val="00E3771B"/>
    <w:rsid w:val="00E378D7"/>
    <w:rsid w:val="00E37AC0"/>
    <w:rsid w:val="00E40416"/>
    <w:rsid w:val="00E40597"/>
    <w:rsid w:val="00E409A1"/>
    <w:rsid w:val="00E40A35"/>
    <w:rsid w:val="00E411F9"/>
    <w:rsid w:val="00E4138B"/>
    <w:rsid w:val="00E413A9"/>
    <w:rsid w:val="00E4165D"/>
    <w:rsid w:val="00E4181F"/>
    <w:rsid w:val="00E41A51"/>
    <w:rsid w:val="00E41C59"/>
    <w:rsid w:val="00E41DDD"/>
    <w:rsid w:val="00E4232B"/>
    <w:rsid w:val="00E42448"/>
    <w:rsid w:val="00E42921"/>
    <w:rsid w:val="00E42FA8"/>
    <w:rsid w:val="00E43640"/>
    <w:rsid w:val="00E444AF"/>
    <w:rsid w:val="00E44D87"/>
    <w:rsid w:val="00E44EE4"/>
    <w:rsid w:val="00E451AB"/>
    <w:rsid w:val="00E453B7"/>
    <w:rsid w:val="00E45853"/>
    <w:rsid w:val="00E45971"/>
    <w:rsid w:val="00E4638E"/>
    <w:rsid w:val="00E467D1"/>
    <w:rsid w:val="00E46F53"/>
    <w:rsid w:val="00E4752E"/>
    <w:rsid w:val="00E5090C"/>
    <w:rsid w:val="00E50DC2"/>
    <w:rsid w:val="00E5146E"/>
    <w:rsid w:val="00E51D83"/>
    <w:rsid w:val="00E52304"/>
    <w:rsid w:val="00E52462"/>
    <w:rsid w:val="00E52772"/>
    <w:rsid w:val="00E527E5"/>
    <w:rsid w:val="00E53060"/>
    <w:rsid w:val="00E53781"/>
    <w:rsid w:val="00E53D6A"/>
    <w:rsid w:val="00E540F8"/>
    <w:rsid w:val="00E546EA"/>
    <w:rsid w:val="00E547C3"/>
    <w:rsid w:val="00E548C0"/>
    <w:rsid w:val="00E54BEC"/>
    <w:rsid w:val="00E54F0A"/>
    <w:rsid w:val="00E55106"/>
    <w:rsid w:val="00E55144"/>
    <w:rsid w:val="00E55537"/>
    <w:rsid w:val="00E55739"/>
    <w:rsid w:val="00E566FA"/>
    <w:rsid w:val="00E56C38"/>
    <w:rsid w:val="00E57202"/>
    <w:rsid w:val="00E57955"/>
    <w:rsid w:val="00E57E4B"/>
    <w:rsid w:val="00E57EF8"/>
    <w:rsid w:val="00E605A4"/>
    <w:rsid w:val="00E606CE"/>
    <w:rsid w:val="00E60ABD"/>
    <w:rsid w:val="00E61BF8"/>
    <w:rsid w:val="00E62237"/>
    <w:rsid w:val="00E62243"/>
    <w:rsid w:val="00E626DA"/>
    <w:rsid w:val="00E626E5"/>
    <w:rsid w:val="00E62C38"/>
    <w:rsid w:val="00E62F30"/>
    <w:rsid w:val="00E63D6D"/>
    <w:rsid w:val="00E640B0"/>
    <w:rsid w:val="00E64530"/>
    <w:rsid w:val="00E64581"/>
    <w:rsid w:val="00E64EAD"/>
    <w:rsid w:val="00E64EF5"/>
    <w:rsid w:val="00E656A4"/>
    <w:rsid w:val="00E658CD"/>
    <w:rsid w:val="00E66701"/>
    <w:rsid w:val="00E66AF8"/>
    <w:rsid w:val="00E66B88"/>
    <w:rsid w:val="00E66F43"/>
    <w:rsid w:val="00E66F7F"/>
    <w:rsid w:val="00E678A8"/>
    <w:rsid w:val="00E67EDE"/>
    <w:rsid w:val="00E71258"/>
    <w:rsid w:val="00E71C1A"/>
    <w:rsid w:val="00E723E8"/>
    <w:rsid w:val="00E725EF"/>
    <w:rsid w:val="00E727EA"/>
    <w:rsid w:val="00E737D2"/>
    <w:rsid w:val="00E73917"/>
    <w:rsid w:val="00E74166"/>
    <w:rsid w:val="00E74435"/>
    <w:rsid w:val="00E74781"/>
    <w:rsid w:val="00E753DE"/>
    <w:rsid w:val="00E756E9"/>
    <w:rsid w:val="00E75AFC"/>
    <w:rsid w:val="00E75F57"/>
    <w:rsid w:val="00E76184"/>
    <w:rsid w:val="00E761CE"/>
    <w:rsid w:val="00E76304"/>
    <w:rsid w:val="00E76408"/>
    <w:rsid w:val="00E766CC"/>
    <w:rsid w:val="00E76E65"/>
    <w:rsid w:val="00E77BF4"/>
    <w:rsid w:val="00E77D61"/>
    <w:rsid w:val="00E8017C"/>
    <w:rsid w:val="00E80281"/>
    <w:rsid w:val="00E8029F"/>
    <w:rsid w:val="00E802F3"/>
    <w:rsid w:val="00E80588"/>
    <w:rsid w:val="00E810D3"/>
    <w:rsid w:val="00E81CC1"/>
    <w:rsid w:val="00E81E06"/>
    <w:rsid w:val="00E81F1E"/>
    <w:rsid w:val="00E8227E"/>
    <w:rsid w:val="00E82351"/>
    <w:rsid w:val="00E8276E"/>
    <w:rsid w:val="00E82970"/>
    <w:rsid w:val="00E82DF8"/>
    <w:rsid w:val="00E8373D"/>
    <w:rsid w:val="00E840C3"/>
    <w:rsid w:val="00E8444B"/>
    <w:rsid w:val="00E846A8"/>
    <w:rsid w:val="00E84799"/>
    <w:rsid w:val="00E847CF"/>
    <w:rsid w:val="00E84D44"/>
    <w:rsid w:val="00E85ADE"/>
    <w:rsid w:val="00E85C6A"/>
    <w:rsid w:val="00E86669"/>
    <w:rsid w:val="00E867FA"/>
    <w:rsid w:val="00E86B42"/>
    <w:rsid w:val="00E87507"/>
    <w:rsid w:val="00E8787A"/>
    <w:rsid w:val="00E900D3"/>
    <w:rsid w:val="00E90548"/>
    <w:rsid w:val="00E907BE"/>
    <w:rsid w:val="00E91398"/>
    <w:rsid w:val="00E92000"/>
    <w:rsid w:val="00E9249B"/>
    <w:rsid w:val="00E92DB2"/>
    <w:rsid w:val="00E92DB3"/>
    <w:rsid w:val="00E9377D"/>
    <w:rsid w:val="00E937C1"/>
    <w:rsid w:val="00E939B5"/>
    <w:rsid w:val="00E93DD3"/>
    <w:rsid w:val="00E94468"/>
    <w:rsid w:val="00E9463F"/>
    <w:rsid w:val="00E949AE"/>
    <w:rsid w:val="00E94EF8"/>
    <w:rsid w:val="00E94F1B"/>
    <w:rsid w:val="00E94F97"/>
    <w:rsid w:val="00E95070"/>
    <w:rsid w:val="00E95084"/>
    <w:rsid w:val="00E95599"/>
    <w:rsid w:val="00E95C84"/>
    <w:rsid w:val="00E95D17"/>
    <w:rsid w:val="00E960E1"/>
    <w:rsid w:val="00E963A5"/>
    <w:rsid w:val="00E963BA"/>
    <w:rsid w:val="00E96421"/>
    <w:rsid w:val="00E9685C"/>
    <w:rsid w:val="00E969DF"/>
    <w:rsid w:val="00E96D56"/>
    <w:rsid w:val="00E97421"/>
    <w:rsid w:val="00EA0465"/>
    <w:rsid w:val="00EA0C87"/>
    <w:rsid w:val="00EA15A0"/>
    <w:rsid w:val="00EA1CCA"/>
    <w:rsid w:val="00EA1D07"/>
    <w:rsid w:val="00EA25AB"/>
    <w:rsid w:val="00EA2618"/>
    <w:rsid w:val="00EA26C2"/>
    <w:rsid w:val="00EA353F"/>
    <w:rsid w:val="00EA3694"/>
    <w:rsid w:val="00EA369D"/>
    <w:rsid w:val="00EA39A8"/>
    <w:rsid w:val="00EA40BD"/>
    <w:rsid w:val="00EA46EB"/>
    <w:rsid w:val="00EA4BF2"/>
    <w:rsid w:val="00EA4C08"/>
    <w:rsid w:val="00EA4E13"/>
    <w:rsid w:val="00EA4FF0"/>
    <w:rsid w:val="00EA5125"/>
    <w:rsid w:val="00EA5775"/>
    <w:rsid w:val="00EA578D"/>
    <w:rsid w:val="00EA5888"/>
    <w:rsid w:val="00EA5923"/>
    <w:rsid w:val="00EA5A09"/>
    <w:rsid w:val="00EA5D4E"/>
    <w:rsid w:val="00EA5D6D"/>
    <w:rsid w:val="00EA68DD"/>
    <w:rsid w:val="00EA691D"/>
    <w:rsid w:val="00EA69BE"/>
    <w:rsid w:val="00EA6DF8"/>
    <w:rsid w:val="00EA7906"/>
    <w:rsid w:val="00EA7DC9"/>
    <w:rsid w:val="00EA7E29"/>
    <w:rsid w:val="00EA7E81"/>
    <w:rsid w:val="00EB0BD7"/>
    <w:rsid w:val="00EB0F3B"/>
    <w:rsid w:val="00EB0FAC"/>
    <w:rsid w:val="00EB1177"/>
    <w:rsid w:val="00EB11F0"/>
    <w:rsid w:val="00EB13EC"/>
    <w:rsid w:val="00EB1A30"/>
    <w:rsid w:val="00EB20F3"/>
    <w:rsid w:val="00EB25B3"/>
    <w:rsid w:val="00EB25CA"/>
    <w:rsid w:val="00EB260A"/>
    <w:rsid w:val="00EB2844"/>
    <w:rsid w:val="00EB2AFA"/>
    <w:rsid w:val="00EB2C39"/>
    <w:rsid w:val="00EB2E3F"/>
    <w:rsid w:val="00EB337F"/>
    <w:rsid w:val="00EB35A6"/>
    <w:rsid w:val="00EB3815"/>
    <w:rsid w:val="00EB3A6E"/>
    <w:rsid w:val="00EB3AAB"/>
    <w:rsid w:val="00EB3D9C"/>
    <w:rsid w:val="00EB4463"/>
    <w:rsid w:val="00EB4A68"/>
    <w:rsid w:val="00EB4C92"/>
    <w:rsid w:val="00EB4CAA"/>
    <w:rsid w:val="00EB532D"/>
    <w:rsid w:val="00EB549D"/>
    <w:rsid w:val="00EB63A9"/>
    <w:rsid w:val="00EB6525"/>
    <w:rsid w:val="00EB6BA4"/>
    <w:rsid w:val="00EB717D"/>
    <w:rsid w:val="00EB737C"/>
    <w:rsid w:val="00EB750B"/>
    <w:rsid w:val="00EB7652"/>
    <w:rsid w:val="00EB7851"/>
    <w:rsid w:val="00EB788B"/>
    <w:rsid w:val="00EB7988"/>
    <w:rsid w:val="00EB7E28"/>
    <w:rsid w:val="00EC0CE0"/>
    <w:rsid w:val="00EC1028"/>
    <w:rsid w:val="00EC1117"/>
    <w:rsid w:val="00EC1150"/>
    <w:rsid w:val="00EC1360"/>
    <w:rsid w:val="00EC1B31"/>
    <w:rsid w:val="00EC45AB"/>
    <w:rsid w:val="00EC5046"/>
    <w:rsid w:val="00EC50C6"/>
    <w:rsid w:val="00EC54D0"/>
    <w:rsid w:val="00EC5774"/>
    <w:rsid w:val="00EC57E8"/>
    <w:rsid w:val="00EC6079"/>
    <w:rsid w:val="00EC615C"/>
    <w:rsid w:val="00EC749D"/>
    <w:rsid w:val="00EC7A7E"/>
    <w:rsid w:val="00EC7CE0"/>
    <w:rsid w:val="00EC7E19"/>
    <w:rsid w:val="00ED0AD1"/>
    <w:rsid w:val="00ED0C14"/>
    <w:rsid w:val="00ED0FB0"/>
    <w:rsid w:val="00ED114F"/>
    <w:rsid w:val="00ED2641"/>
    <w:rsid w:val="00ED2DA2"/>
    <w:rsid w:val="00ED2F6D"/>
    <w:rsid w:val="00ED3116"/>
    <w:rsid w:val="00ED3242"/>
    <w:rsid w:val="00ED39AA"/>
    <w:rsid w:val="00ED3C51"/>
    <w:rsid w:val="00ED46E5"/>
    <w:rsid w:val="00ED4A4E"/>
    <w:rsid w:val="00ED5199"/>
    <w:rsid w:val="00ED5598"/>
    <w:rsid w:val="00ED55EF"/>
    <w:rsid w:val="00ED59FA"/>
    <w:rsid w:val="00ED5C75"/>
    <w:rsid w:val="00ED6050"/>
    <w:rsid w:val="00ED6323"/>
    <w:rsid w:val="00ED6325"/>
    <w:rsid w:val="00ED63EE"/>
    <w:rsid w:val="00ED6805"/>
    <w:rsid w:val="00ED6831"/>
    <w:rsid w:val="00ED6A31"/>
    <w:rsid w:val="00ED6DDD"/>
    <w:rsid w:val="00ED6EC9"/>
    <w:rsid w:val="00ED70B2"/>
    <w:rsid w:val="00ED7225"/>
    <w:rsid w:val="00ED7306"/>
    <w:rsid w:val="00ED7949"/>
    <w:rsid w:val="00ED7D2E"/>
    <w:rsid w:val="00EE00EC"/>
    <w:rsid w:val="00EE037E"/>
    <w:rsid w:val="00EE0599"/>
    <w:rsid w:val="00EE1215"/>
    <w:rsid w:val="00EE134C"/>
    <w:rsid w:val="00EE1673"/>
    <w:rsid w:val="00EE1AEB"/>
    <w:rsid w:val="00EE278F"/>
    <w:rsid w:val="00EE34A6"/>
    <w:rsid w:val="00EE38A6"/>
    <w:rsid w:val="00EE38F8"/>
    <w:rsid w:val="00EE39CA"/>
    <w:rsid w:val="00EE3A85"/>
    <w:rsid w:val="00EE3AC9"/>
    <w:rsid w:val="00EE3D17"/>
    <w:rsid w:val="00EE49B0"/>
    <w:rsid w:val="00EE5317"/>
    <w:rsid w:val="00EE57DB"/>
    <w:rsid w:val="00EE5806"/>
    <w:rsid w:val="00EE5A24"/>
    <w:rsid w:val="00EE5D35"/>
    <w:rsid w:val="00EE5DD5"/>
    <w:rsid w:val="00EE5F81"/>
    <w:rsid w:val="00EE61CE"/>
    <w:rsid w:val="00EE65E9"/>
    <w:rsid w:val="00EE6EFF"/>
    <w:rsid w:val="00EE71F3"/>
    <w:rsid w:val="00EE724D"/>
    <w:rsid w:val="00EE7459"/>
    <w:rsid w:val="00EE7985"/>
    <w:rsid w:val="00EF0D36"/>
    <w:rsid w:val="00EF103A"/>
    <w:rsid w:val="00EF109F"/>
    <w:rsid w:val="00EF19E4"/>
    <w:rsid w:val="00EF2026"/>
    <w:rsid w:val="00EF2422"/>
    <w:rsid w:val="00EF2B21"/>
    <w:rsid w:val="00EF300D"/>
    <w:rsid w:val="00EF3E44"/>
    <w:rsid w:val="00EF4297"/>
    <w:rsid w:val="00EF44CC"/>
    <w:rsid w:val="00EF45D2"/>
    <w:rsid w:val="00EF4902"/>
    <w:rsid w:val="00EF4B4A"/>
    <w:rsid w:val="00EF512D"/>
    <w:rsid w:val="00EF5225"/>
    <w:rsid w:val="00EF61C8"/>
    <w:rsid w:val="00EF62FC"/>
    <w:rsid w:val="00EF6354"/>
    <w:rsid w:val="00EF6A2D"/>
    <w:rsid w:val="00EF6B40"/>
    <w:rsid w:val="00EF6D94"/>
    <w:rsid w:val="00EF6F66"/>
    <w:rsid w:val="00EF7467"/>
    <w:rsid w:val="00EF747C"/>
    <w:rsid w:val="00EF74E3"/>
    <w:rsid w:val="00EF777C"/>
    <w:rsid w:val="00EF7BE8"/>
    <w:rsid w:val="00F00BD8"/>
    <w:rsid w:val="00F016AE"/>
    <w:rsid w:val="00F01B18"/>
    <w:rsid w:val="00F02102"/>
    <w:rsid w:val="00F02573"/>
    <w:rsid w:val="00F0296A"/>
    <w:rsid w:val="00F02F38"/>
    <w:rsid w:val="00F041EB"/>
    <w:rsid w:val="00F041F2"/>
    <w:rsid w:val="00F0452F"/>
    <w:rsid w:val="00F049B9"/>
    <w:rsid w:val="00F05034"/>
    <w:rsid w:val="00F050C3"/>
    <w:rsid w:val="00F05465"/>
    <w:rsid w:val="00F05B21"/>
    <w:rsid w:val="00F05BBA"/>
    <w:rsid w:val="00F05DD1"/>
    <w:rsid w:val="00F06080"/>
    <w:rsid w:val="00F06879"/>
    <w:rsid w:val="00F07BF4"/>
    <w:rsid w:val="00F107A5"/>
    <w:rsid w:val="00F11040"/>
    <w:rsid w:val="00F110F7"/>
    <w:rsid w:val="00F1139D"/>
    <w:rsid w:val="00F11A94"/>
    <w:rsid w:val="00F121A0"/>
    <w:rsid w:val="00F12585"/>
    <w:rsid w:val="00F130DA"/>
    <w:rsid w:val="00F13305"/>
    <w:rsid w:val="00F13BDD"/>
    <w:rsid w:val="00F14125"/>
    <w:rsid w:val="00F14E2D"/>
    <w:rsid w:val="00F15076"/>
    <w:rsid w:val="00F15BB1"/>
    <w:rsid w:val="00F16112"/>
    <w:rsid w:val="00F162D4"/>
    <w:rsid w:val="00F16C0E"/>
    <w:rsid w:val="00F17930"/>
    <w:rsid w:val="00F179B2"/>
    <w:rsid w:val="00F2068A"/>
    <w:rsid w:val="00F20F40"/>
    <w:rsid w:val="00F21210"/>
    <w:rsid w:val="00F2157F"/>
    <w:rsid w:val="00F21BB4"/>
    <w:rsid w:val="00F21D47"/>
    <w:rsid w:val="00F220CB"/>
    <w:rsid w:val="00F22536"/>
    <w:rsid w:val="00F2256B"/>
    <w:rsid w:val="00F225BC"/>
    <w:rsid w:val="00F225CC"/>
    <w:rsid w:val="00F22C28"/>
    <w:rsid w:val="00F22C4E"/>
    <w:rsid w:val="00F23290"/>
    <w:rsid w:val="00F23834"/>
    <w:rsid w:val="00F238BF"/>
    <w:rsid w:val="00F23921"/>
    <w:rsid w:val="00F239C7"/>
    <w:rsid w:val="00F242BA"/>
    <w:rsid w:val="00F2441A"/>
    <w:rsid w:val="00F24878"/>
    <w:rsid w:val="00F249CE"/>
    <w:rsid w:val="00F24FF4"/>
    <w:rsid w:val="00F255B1"/>
    <w:rsid w:val="00F256B2"/>
    <w:rsid w:val="00F257BB"/>
    <w:rsid w:val="00F257F2"/>
    <w:rsid w:val="00F25BD3"/>
    <w:rsid w:val="00F26231"/>
    <w:rsid w:val="00F269DB"/>
    <w:rsid w:val="00F27333"/>
    <w:rsid w:val="00F27686"/>
    <w:rsid w:val="00F279CC"/>
    <w:rsid w:val="00F27EA0"/>
    <w:rsid w:val="00F30558"/>
    <w:rsid w:val="00F30784"/>
    <w:rsid w:val="00F307C6"/>
    <w:rsid w:val="00F30A5E"/>
    <w:rsid w:val="00F30C25"/>
    <w:rsid w:val="00F30CFA"/>
    <w:rsid w:val="00F312CE"/>
    <w:rsid w:val="00F315AF"/>
    <w:rsid w:val="00F316AA"/>
    <w:rsid w:val="00F31A78"/>
    <w:rsid w:val="00F33039"/>
    <w:rsid w:val="00F3349A"/>
    <w:rsid w:val="00F336BC"/>
    <w:rsid w:val="00F338FF"/>
    <w:rsid w:val="00F33AF4"/>
    <w:rsid w:val="00F3413B"/>
    <w:rsid w:val="00F34185"/>
    <w:rsid w:val="00F3420A"/>
    <w:rsid w:val="00F34458"/>
    <w:rsid w:val="00F347C8"/>
    <w:rsid w:val="00F34E16"/>
    <w:rsid w:val="00F34F38"/>
    <w:rsid w:val="00F3514C"/>
    <w:rsid w:val="00F35F87"/>
    <w:rsid w:val="00F36298"/>
    <w:rsid w:val="00F367D0"/>
    <w:rsid w:val="00F367E2"/>
    <w:rsid w:val="00F36CCC"/>
    <w:rsid w:val="00F3727C"/>
    <w:rsid w:val="00F379F5"/>
    <w:rsid w:val="00F40EAC"/>
    <w:rsid w:val="00F4105F"/>
    <w:rsid w:val="00F41FAD"/>
    <w:rsid w:val="00F420E4"/>
    <w:rsid w:val="00F42280"/>
    <w:rsid w:val="00F42501"/>
    <w:rsid w:val="00F427B8"/>
    <w:rsid w:val="00F42ADF"/>
    <w:rsid w:val="00F42BC4"/>
    <w:rsid w:val="00F42D98"/>
    <w:rsid w:val="00F431F3"/>
    <w:rsid w:val="00F43231"/>
    <w:rsid w:val="00F4356C"/>
    <w:rsid w:val="00F43973"/>
    <w:rsid w:val="00F43A7E"/>
    <w:rsid w:val="00F4476D"/>
    <w:rsid w:val="00F44945"/>
    <w:rsid w:val="00F44A4C"/>
    <w:rsid w:val="00F44E35"/>
    <w:rsid w:val="00F44E8D"/>
    <w:rsid w:val="00F44F23"/>
    <w:rsid w:val="00F45C05"/>
    <w:rsid w:val="00F45CF4"/>
    <w:rsid w:val="00F465BE"/>
    <w:rsid w:val="00F47567"/>
    <w:rsid w:val="00F47847"/>
    <w:rsid w:val="00F479FD"/>
    <w:rsid w:val="00F50338"/>
    <w:rsid w:val="00F50E61"/>
    <w:rsid w:val="00F517C9"/>
    <w:rsid w:val="00F518F9"/>
    <w:rsid w:val="00F51AFC"/>
    <w:rsid w:val="00F52AE1"/>
    <w:rsid w:val="00F52B0A"/>
    <w:rsid w:val="00F52BEA"/>
    <w:rsid w:val="00F53211"/>
    <w:rsid w:val="00F53879"/>
    <w:rsid w:val="00F53B3C"/>
    <w:rsid w:val="00F54E02"/>
    <w:rsid w:val="00F55223"/>
    <w:rsid w:val="00F55B8B"/>
    <w:rsid w:val="00F55F38"/>
    <w:rsid w:val="00F562A0"/>
    <w:rsid w:val="00F563E1"/>
    <w:rsid w:val="00F5681B"/>
    <w:rsid w:val="00F57698"/>
    <w:rsid w:val="00F57717"/>
    <w:rsid w:val="00F57AE4"/>
    <w:rsid w:val="00F57F13"/>
    <w:rsid w:val="00F60163"/>
    <w:rsid w:val="00F6075D"/>
    <w:rsid w:val="00F61081"/>
    <w:rsid w:val="00F61375"/>
    <w:rsid w:val="00F62557"/>
    <w:rsid w:val="00F626A2"/>
    <w:rsid w:val="00F6298E"/>
    <w:rsid w:val="00F62C6F"/>
    <w:rsid w:val="00F6326E"/>
    <w:rsid w:val="00F6341C"/>
    <w:rsid w:val="00F637B9"/>
    <w:rsid w:val="00F63C5D"/>
    <w:rsid w:val="00F6421F"/>
    <w:rsid w:val="00F64276"/>
    <w:rsid w:val="00F6459D"/>
    <w:rsid w:val="00F64B45"/>
    <w:rsid w:val="00F65691"/>
    <w:rsid w:val="00F65E2C"/>
    <w:rsid w:val="00F65E47"/>
    <w:rsid w:val="00F6618D"/>
    <w:rsid w:val="00F67036"/>
    <w:rsid w:val="00F670B2"/>
    <w:rsid w:val="00F677C1"/>
    <w:rsid w:val="00F67AA7"/>
    <w:rsid w:val="00F70920"/>
    <w:rsid w:val="00F70BA8"/>
    <w:rsid w:val="00F70F44"/>
    <w:rsid w:val="00F7174D"/>
    <w:rsid w:val="00F71D93"/>
    <w:rsid w:val="00F71F62"/>
    <w:rsid w:val="00F71F75"/>
    <w:rsid w:val="00F71FF5"/>
    <w:rsid w:val="00F72320"/>
    <w:rsid w:val="00F7258F"/>
    <w:rsid w:val="00F72736"/>
    <w:rsid w:val="00F727F3"/>
    <w:rsid w:val="00F72E84"/>
    <w:rsid w:val="00F7311F"/>
    <w:rsid w:val="00F73635"/>
    <w:rsid w:val="00F7370C"/>
    <w:rsid w:val="00F73B3B"/>
    <w:rsid w:val="00F73EAA"/>
    <w:rsid w:val="00F74AA6"/>
    <w:rsid w:val="00F74B7F"/>
    <w:rsid w:val="00F74C0B"/>
    <w:rsid w:val="00F75044"/>
    <w:rsid w:val="00F750EA"/>
    <w:rsid w:val="00F75317"/>
    <w:rsid w:val="00F7570C"/>
    <w:rsid w:val="00F757AE"/>
    <w:rsid w:val="00F75CE7"/>
    <w:rsid w:val="00F7721F"/>
    <w:rsid w:val="00F77664"/>
    <w:rsid w:val="00F77904"/>
    <w:rsid w:val="00F77C0B"/>
    <w:rsid w:val="00F8005A"/>
    <w:rsid w:val="00F80A71"/>
    <w:rsid w:val="00F812FB"/>
    <w:rsid w:val="00F81401"/>
    <w:rsid w:val="00F81587"/>
    <w:rsid w:val="00F8170B"/>
    <w:rsid w:val="00F81FF5"/>
    <w:rsid w:val="00F824C1"/>
    <w:rsid w:val="00F82613"/>
    <w:rsid w:val="00F82A03"/>
    <w:rsid w:val="00F82BB5"/>
    <w:rsid w:val="00F82C8E"/>
    <w:rsid w:val="00F82D45"/>
    <w:rsid w:val="00F83167"/>
    <w:rsid w:val="00F8339A"/>
    <w:rsid w:val="00F836EC"/>
    <w:rsid w:val="00F84190"/>
    <w:rsid w:val="00F84252"/>
    <w:rsid w:val="00F844C4"/>
    <w:rsid w:val="00F849A0"/>
    <w:rsid w:val="00F849CB"/>
    <w:rsid w:val="00F857A1"/>
    <w:rsid w:val="00F86653"/>
    <w:rsid w:val="00F87268"/>
    <w:rsid w:val="00F87370"/>
    <w:rsid w:val="00F87D88"/>
    <w:rsid w:val="00F908C3"/>
    <w:rsid w:val="00F90E73"/>
    <w:rsid w:val="00F91038"/>
    <w:rsid w:val="00F9143A"/>
    <w:rsid w:val="00F91AD1"/>
    <w:rsid w:val="00F91CBC"/>
    <w:rsid w:val="00F92185"/>
    <w:rsid w:val="00F92B88"/>
    <w:rsid w:val="00F93205"/>
    <w:rsid w:val="00F93A29"/>
    <w:rsid w:val="00F94301"/>
    <w:rsid w:val="00F94C03"/>
    <w:rsid w:val="00F94F03"/>
    <w:rsid w:val="00F95392"/>
    <w:rsid w:val="00F955CF"/>
    <w:rsid w:val="00F9582D"/>
    <w:rsid w:val="00F959BB"/>
    <w:rsid w:val="00F95A53"/>
    <w:rsid w:val="00F961DE"/>
    <w:rsid w:val="00F9629F"/>
    <w:rsid w:val="00F9682A"/>
    <w:rsid w:val="00F97325"/>
    <w:rsid w:val="00F9773A"/>
    <w:rsid w:val="00F97877"/>
    <w:rsid w:val="00F97F5E"/>
    <w:rsid w:val="00FA0081"/>
    <w:rsid w:val="00FA0A61"/>
    <w:rsid w:val="00FA0C2D"/>
    <w:rsid w:val="00FA0D77"/>
    <w:rsid w:val="00FA0E68"/>
    <w:rsid w:val="00FA0EDA"/>
    <w:rsid w:val="00FA0EDE"/>
    <w:rsid w:val="00FA153B"/>
    <w:rsid w:val="00FA18D1"/>
    <w:rsid w:val="00FA1E39"/>
    <w:rsid w:val="00FA25FA"/>
    <w:rsid w:val="00FA288F"/>
    <w:rsid w:val="00FA290B"/>
    <w:rsid w:val="00FA29B4"/>
    <w:rsid w:val="00FA2D58"/>
    <w:rsid w:val="00FA2F32"/>
    <w:rsid w:val="00FA3021"/>
    <w:rsid w:val="00FA3094"/>
    <w:rsid w:val="00FA33E9"/>
    <w:rsid w:val="00FA3A6A"/>
    <w:rsid w:val="00FA44A1"/>
    <w:rsid w:val="00FA4502"/>
    <w:rsid w:val="00FA53AA"/>
    <w:rsid w:val="00FA53E8"/>
    <w:rsid w:val="00FA54C5"/>
    <w:rsid w:val="00FA5CE5"/>
    <w:rsid w:val="00FA5D79"/>
    <w:rsid w:val="00FA61E8"/>
    <w:rsid w:val="00FA66D5"/>
    <w:rsid w:val="00FA6FAA"/>
    <w:rsid w:val="00FA72FB"/>
    <w:rsid w:val="00FA77F0"/>
    <w:rsid w:val="00FA7D9C"/>
    <w:rsid w:val="00FB029B"/>
    <w:rsid w:val="00FB052F"/>
    <w:rsid w:val="00FB0651"/>
    <w:rsid w:val="00FB09DA"/>
    <w:rsid w:val="00FB0CBD"/>
    <w:rsid w:val="00FB0FFA"/>
    <w:rsid w:val="00FB136C"/>
    <w:rsid w:val="00FB1505"/>
    <w:rsid w:val="00FB18F8"/>
    <w:rsid w:val="00FB19D7"/>
    <w:rsid w:val="00FB19F4"/>
    <w:rsid w:val="00FB1ABC"/>
    <w:rsid w:val="00FB1B98"/>
    <w:rsid w:val="00FB1F64"/>
    <w:rsid w:val="00FB20B9"/>
    <w:rsid w:val="00FB2F0F"/>
    <w:rsid w:val="00FB36F5"/>
    <w:rsid w:val="00FB3787"/>
    <w:rsid w:val="00FB3DFD"/>
    <w:rsid w:val="00FB44CD"/>
    <w:rsid w:val="00FB4665"/>
    <w:rsid w:val="00FB468F"/>
    <w:rsid w:val="00FB4EBF"/>
    <w:rsid w:val="00FB546B"/>
    <w:rsid w:val="00FB5651"/>
    <w:rsid w:val="00FB643B"/>
    <w:rsid w:val="00FB6AED"/>
    <w:rsid w:val="00FB70A3"/>
    <w:rsid w:val="00FB7880"/>
    <w:rsid w:val="00FB7928"/>
    <w:rsid w:val="00FB7961"/>
    <w:rsid w:val="00FB7C1E"/>
    <w:rsid w:val="00FC0544"/>
    <w:rsid w:val="00FC1E3C"/>
    <w:rsid w:val="00FC24FA"/>
    <w:rsid w:val="00FC276A"/>
    <w:rsid w:val="00FC2844"/>
    <w:rsid w:val="00FC2A6C"/>
    <w:rsid w:val="00FC2BBD"/>
    <w:rsid w:val="00FC2D3E"/>
    <w:rsid w:val="00FC32C2"/>
    <w:rsid w:val="00FC3917"/>
    <w:rsid w:val="00FC3DC6"/>
    <w:rsid w:val="00FC45FE"/>
    <w:rsid w:val="00FC4615"/>
    <w:rsid w:val="00FC4624"/>
    <w:rsid w:val="00FC4BBF"/>
    <w:rsid w:val="00FC511A"/>
    <w:rsid w:val="00FC52E4"/>
    <w:rsid w:val="00FC5AA0"/>
    <w:rsid w:val="00FC6626"/>
    <w:rsid w:val="00FC662C"/>
    <w:rsid w:val="00FC6838"/>
    <w:rsid w:val="00FC6B44"/>
    <w:rsid w:val="00FC6FD4"/>
    <w:rsid w:val="00FC7BD0"/>
    <w:rsid w:val="00FC7D1F"/>
    <w:rsid w:val="00FD0594"/>
    <w:rsid w:val="00FD0E23"/>
    <w:rsid w:val="00FD1200"/>
    <w:rsid w:val="00FD1395"/>
    <w:rsid w:val="00FD13A8"/>
    <w:rsid w:val="00FD1593"/>
    <w:rsid w:val="00FD2089"/>
    <w:rsid w:val="00FD25BE"/>
    <w:rsid w:val="00FD27B9"/>
    <w:rsid w:val="00FD36E8"/>
    <w:rsid w:val="00FD3BD5"/>
    <w:rsid w:val="00FD3DCC"/>
    <w:rsid w:val="00FD44B1"/>
    <w:rsid w:val="00FD4F72"/>
    <w:rsid w:val="00FD53BB"/>
    <w:rsid w:val="00FD5622"/>
    <w:rsid w:val="00FD57BE"/>
    <w:rsid w:val="00FD5884"/>
    <w:rsid w:val="00FD590C"/>
    <w:rsid w:val="00FD5EC4"/>
    <w:rsid w:val="00FD6336"/>
    <w:rsid w:val="00FD702A"/>
    <w:rsid w:val="00FD7482"/>
    <w:rsid w:val="00FD7827"/>
    <w:rsid w:val="00FD7AAE"/>
    <w:rsid w:val="00FD7F8F"/>
    <w:rsid w:val="00FE00CF"/>
    <w:rsid w:val="00FE00DE"/>
    <w:rsid w:val="00FE02AE"/>
    <w:rsid w:val="00FE03B3"/>
    <w:rsid w:val="00FE056D"/>
    <w:rsid w:val="00FE06BB"/>
    <w:rsid w:val="00FE0AE3"/>
    <w:rsid w:val="00FE0DE6"/>
    <w:rsid w:val="00FE10E1"/>
    <w:rsid w:val="00FE1115"/>
    <w:rsid w:val="00FE1129"/>
    <w:rsid w:val="00FE170A"/>
    <w:rsid w:val="00FE171E"/>
    <w:rsid w:val="00FE1723"/>
    <w:rsid w:val="00FE195D"/>
    <w:rsid w:val="00FE1A39"/>
    <w:rsid w:val="00FE1B82"/>
    <w:rsid w:val="00FE229D"/>
    <w:rsid w:val="00FE2634"/>
    <w:rsid w:val="00FE2BCE"/>
    <w:rsid w:val="00FE2C96"/>
    <w:rsid w:val="00FE2F19"/>
    <w:rsid w:val="00FE2FC7"/>
    <w:rsid w:val="00FE30A7"/>
    <w:rsid w:val="00FE30F0"/>
    <w:rsid w:val="00FE31FD"/>
    <w:rsid w:val="00FE34CB"/>
    <w:rsid w:val="00FE3A5B"/>
    <w:rsid w:val="00FE47F8"/>
    <w:rsid w:val="00FE4A1E"/>
    <w:rsid w:val="00FE4EB6"/>
    <w:rsid w:val="00FE54EF"/>
    <w:rsid w:val="00FE5551"/>
    <w:rsid w:val="00FE55C5"/>
    <w:rsid w:val="00FE5636"/>
    <w:rsid w:val="00FE577C"/>
    <w:rsid w:val="00FE6403"/>
    <w:rsid w:val="00FE6734"/>
    <w:rsid w:val="00FE69C7"/>
    <w:rsid w:val="00FE6E6F"/>
    <w:rsid w:val="00FE6F50"/>
    <w:rsid w:val="00FE7042"/>
    <w:rsid w:val="00FE7AA0"/>
    <w:rsid w:val="00FE7AEC"/>
    <w:rsid w:val="00FF0133"/>
    <w:rsid w:val="00FF0277"/>
    <w:rsid w:val="00FF03D4"/>
    <w:rsid w:val="00FF1E0F"/>
    <w:rsid w:val="00FF20BE"/>
    <w:rsid w:val="00FF2AA5"/>
    <w:rsid w:val="00FF321D"/>
    <w:rsid w:val="00FF39B7"/>
    <w:rsid w:val="00FF39D4"/>
    <w:rsid w:val="00FF3A29"/>
    <w:rsid w:val="00FF3ED8"/>
    <w:rsid w:val="00FF3F53"/>
    <w:rsid w:val="00FF40EA"/>
    <w:rsid w:val="00FF4147"/>
    <w:rsid w:val="00FF428C"/>
    <w:rsid w:val="00FF450F"/>
    <w:rsid w:val="00FF4C5F"/>
    <w:rsid w:val="00FF4C88"/>
    <w:rsid w:val="00FF4D40"/>
    <w:rsid w:val="00FF4F4A"/>
    <w:rsid w:val="00FF4F8B"/>
    <w:rsid w:val="00FF51D6"/>
    <w:rsid w:val="00FF5399"/>
    <w:rsid w:val="00FF5B40"/>
    <w:rsid w:val="00FF5D0A"/>
    <w:rsid w:val="00FF6084"/>
    <w:rsid w:val="00FF6155"/>
    <w:rsid w:val="00FF6498"/>
    <w:rsid w:val="00FF6836"/>
    <w:rsid w:val="00FF6BF1"/>
    <w:rsid w:val="00FF6CE5"/>
    <w:rsid w:val="00FF6F60"/>
    <w:rsid w:val="00FF734A"/>
    <w:rsid w:val="00FF7668"/>
    <w:rsid w:val="00FF7793"/>
    <w:rsid w:val="00FF7837"/>
    <w:rsid w:val="00FF7D37"/>
    <w:rsid w:val="00FF7F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687D10A-FCD1-4C1A-8BA6-4922A622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992"/>
    <w:pPr>
      <w:bidi/>
    </w:pPr>
    <w:rPr>
      <w:sz w:val="24"/>
      <w:szCs w:val="24"/>
    </w:rPr>
  </w:style>
  <w:style w:type="paragraph" w:styleId="1">
    <w:name w:val="heading 1"/>
    <w:basedOn w:val="a"/>
    <w:next w:val="a"/>
    <w:link w:val="10"/>
    <w:qFormat/>
    <w:rsid w:val="006E34F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C8066C"/>
    <w:pPr>
      <w:keepNext/>
      <w:spacing w:before="240" w:after="60"/>
      <w:outlineLvl w:val="1"/>
    </w:pPr>
    <w:rPr>
      <w:rFonts w:ascii="Cambria" w:hAnsi="Cambria"/>
      <w:b/>
      <w:bCs/>
      <w:i/>
      <w:iCs/>
      <w:sz w:val="28"/>
      <w:szCs w:val="28"/>
    </w:rPr>
  </w:style>
  <w:style w:type="paragraph" w:styleId="3">
    <w:name w:val="heading 3"/>
    <w:basedOn w:val="a"/>
    <w:next w:val="a"/>
    <w:link w:val="30"/>
    <w:qFormat/>
    <w:rsid w:val="00BC1F4D"/>
    <w:pPr>
      <w:keepNext/>
      <w:spacing w:before="240" w:after="60"/>
      <w:outlineLvl w:val="2"/>
    </w:pPr>
    <w:rPr>
      <w:rFonts w:ascii="Cambria" w:hAnsi="Cambria"/>
      <w:b/>
      <w:bCs/>
      <w:sz w:val="26"/>
      <w:szCs w:val="26"/>
    </w:rPr>
  </w:style>
  <w:style w:type="paragraph" w:styleId="4">
    <w:name w:val="heading 4"/>
    <w:basedOn w:val="a"/>
    <w:next w:val="a"/>
    <w:link w:val="40"/>
    <w:qFormat/>
    <w:rsid w:val="000213D0"/>
    <w:pPr>
      <w:keepNext/>
      <w:spacing w:before="240" w:after="60"/>
      <w:outlineLvl w:val="3"/>
    </w:pPr>
    <w:rPr>
      <w:rFonts w:ascii="Calibri" w:hAnsi="Calibri"/>
      <w:b/>
      <w:bCs/>
      <w:sz w:val="28"/>
      <w:szCs w:val="28"/>
    </w:rPr>
  </w:style>
  <w:style w:type="paragraph" w:styleId="5">
    <w:name w:val="heading 5"/>
    <w:basedOn w:val="a"/>
    <w:next w:val="a"/>
    <w:link w:val="50"/>
    <w:uiPriority w:val="99"/>
    <w:qFormat/>
    <w:rsid w:val="00A1508C"/>
    <w:pPr>
      <w:keepNext/>
      <w:outlineLvl w:val="4"/>
    </w:pPr>
    <w:rPr>
      <w:rFonts w:ascii="Calibri" w:hAnsi="Calibri"/>
      <w:b/>
      <w:bCs/>
      <w:i/>
      <w:iCs/>
      <w:sz w:val="26"/>
      <w:szCs w:val="26"/>
    </w:rPr>
  </w:style>
  <w:style w:type="paragraph" w:styleId="6">
    <w:name w:val="heading 6"/>
    <w:basedOn w:val="a"/>
    <w:next w:val="a"/>
    <w:link w:val="60"/>
    <w:uiPriority w:val="99"/>
    <w:qFormat/>
    <w:rsid w:val="00C8066C"/>
    <w:pPr>
      <w:spacing w:before="240" w:after="60"/>
      <w:outlineLvl w:val="5"/>
    </w:pPr>
    <w:rPr>
      <w:rFonts w:ascii="Calibri" w:hAnsi="Calibri"/>
      <w:b/>
      <w:bCs/>
      <w:sz w:val="20"/>
      <w:szCs w:val="20"/>
    </w:rPr>
  </w:style>
  <w:style w:type="paragraph" w:styleId="7">
    <w:name w:val="heading 7"/>
    <w:basedOn w:val="a"/>
    <w:next w:val="a"/>
    <w:link w:val="70"/>
    <w:uiPriority w:val="99"/>
    <w:qFormat/>
    <w:rsid w:val="00166F1A"/>
    <w:pPr>
      <w:keepNext/>
      <w:outlineLvl w:val="6"/>
    </w:pPr>
    <w:rPr>
      <w:rFonts w:ascii="Calibri" w:hAnsi="Calibri"/>
    </w:rPr>
  </w:style>
  <w:style w:type="paragraph" w:styleId="8">
    <w:name w:val="heading 8"/>
    <w:basedOn w:val="a"/>
    <w:next w:val="a"/>
    <w:link w:val="80"/>
    <w:uiPriority w:val="99"/>
    <w:qFormat/>
    <w:rsid w:val="00850C01"/>
    <w:pPr>
      <w:spacing w:before="240" w:after="60"/>
      <w:outlineLvl w:val="7"/>
    </w:pPr>
    <w:rPr>
      <w:rFonts w:ascii="Calibri" w:hAnsi="Calibri"/>
      <w:i/>
      <w:iCs/>
    </w:rPr>
  </w:style>
  <w:style w:type="paragraph" w:styleId="9">
    <w:name w:val="heading 9"/>
    <w:basedOn w:val="a"/>
    <w:next w:val="a"/>
    <w:link w:val="90"/>
    <w:uiPriority w:val="99"/>
    <w:qFormat/>
    <w:rsid w:val="00203E0F"/>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locked/>
    <w:rsid w:val="00B346D7"/>
    <w:rPr>
      <w:rFonts w:ascii="Cambria" w:hAnsi="Cambria" w:cs="Times New Roman"/>
      <w:b/>
      <w:kern w:val="32"/>
      <w:sz w:val="32"/>
    </w:rPr>
  </w:style>
  <w:style w:type="character" w:customStyle="1" w:styleId="20">
    <w:name w:val="כותרת 2 תו"/>
    <w:basedOn w:val="a0"/>
    <w:link w:val="2"/>
    <w:locked/>
    <w:rsid w:val="00B346D7"/>
    <w:rPr>
      <w:rFonts w:ascii="Cambria" w:hAnsi="Cambria" w:cs="Times New Roman"/>
      <w:b/>
      <w:i/>
      <w:sz w:val="28"/>
    </w:rPr>
  </w:style>
  <w:style w:type="character" w:customStyle="1" w:styleId="30">
    <w:name w:val="כותרת 3 תו"/>
    <w:basedOn w:val="a0"/>
    <w:link w:val="3"/>
    <w:locked/>
    <w:rsid w:val="00B346D7"/>
    <w:rPr>
      <w:rFonts w:ascii="Cambria" w:hAnsi="Cambria" w:cs="Times New Roman"/>
      <w:b/>
      <w:sz w:val="26"/>
    </w:rPr>
  </w:style>
  <w:style w:type="character" w:customStyle="1" w:styleId="40">
    <w:name w:val="כותרת 4 תו"/>
    <w:basedOn w:val="a0"/>
    <w:link w:val="4"/>
    <w:locked/>
    <w:rsid w:val="00B346D7"/>
    <w:rPr>
      <w:rFonts w:ascii="Calibri" w:hAnsi="Calibri" w:cs="Times New Roman"/>
      <w:b/>
      <w:sz w:val="28"/>
    </w:rPr>
  </w:style>
  <w:style w:type="character" w:customStyle="1" w:styleId="50">
    <w:name w:val="כותרת 5 תו"/>
    <w:basedOn w:val="a0"/>
    <w:link w:val="5"/>
    <w:uiPriority w:val="99"/>
    <w:semiHidden/>
    <w:locked/>
    <w:rsid w:val="00B346D7"/>
    <w:rPr>
      <w:rFonts w:ascii="Calibri" w:hAnsi="Calibri" w:cs="Times New Roman"/>
      <w:b/>
      <w:i/>
      <w:sz w:val="26"/>
    </w:rPr>
  </w:style>
  <w:style w:type="character" w:customStyle="1" w:styleId="60">
    <w:name w:val="כותרת 6 תו"/>
    <w:basedOn w:val="a0"/>
    <w:link w:val="6"/>
    <w:uiPriority w:val="99"/>
    <w:semiHidden/>
    <w:locked/>
    <w:rsid w:val="00B346D7"/>
    <w:rPr>
      <w:rFonts w:ascii="Calibri" w:hAnsi="Calibri" w:cs="Times New Roman"/>
      <w:b/>
    </w:rPr>
  </w:style>
  <w:style w:type="character" w:customStyle="1" w:styleId="70">
    <w:name w:val="כותרת 7 תו"/>
    <w:basedOn w:val="a0"/>
    <w:link w:val="7"/>
    <w:uiPriority w:val="99"/>
    <w:semiHidden/>
    <w:locked/>
    <w:rsid w:val="00B346D7"/>
    <w:rPr>
      <w:rFonts w:ascii="Calibri" w:hAnsi="Calibri" w:cs="Times New Roman"/>
      <w:sz w:val="24"/>
    </w:rPr>
  </w:style>
  <w:style w:type="character" w:customStyle="1" w:styleId="80">
    <w:name w:val="כותרת 8 תו"/>
    <w:basedOn w:val="a0"/>
    <w:link w:val="8"/>
    <w:uiPriority w:val="99"/>
    <w:semiHidden/>
    <w:locked/>
    <w:rsid w:val="00B346D7"/>
    <w:rPr>
      <w:rFonts w:ascii="Calibri" w:hAnsi="Calibri" w:cs="Times New Roman"/>
      <w:i/>
      <w:sz w:val="24"/>
    </w:rPr>
  </w:style>
  <w:style w:type="character" w:customStyle="1" w:styleId="90">
    <w:name w:val="כותרת 9 תו"/>
    <w:basedOn w:val="a0"/>
    <w:link w:val="9"/>
    <w:uiPriority w:val="99"/>
    <w:semiHidden/>
    <w:locked/>
    <w:rsid w:val="00B346D7"/>
    <w:rPr>
      <w:rFonts w:ascii="Cambria" w:hAnsi="Cambria" w:cs="Times New Roman"/>
    </w:rPr>
  </w:style>
  <w:style w:type="table" w:styleId="a3">
    <w:name w:val="Table Grid"/>
    <w:basedOn w:val="a1"/>
    <w:uiPriority w:val="99"/>
    <w:rsid w:val="00DF6321"/>
    <w:pPr>
      <w:bidi/>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rsid w:val="00203E0F"/>
    <w:rPr>
      <w:rFonts w:ascii="Times New Roman" w:hAnsi="Times New Roman" w:cs="Times New Roman"/>
      <w:color w:val="0000FF"/>
      <w:u w:val="single"/>
    </w:rPr>
  </w:style>
  <w:style w:type="paragraph" w:styleId="a4">
    <w:name w:val="Body Text Indent"/>
    <w:basedOn w:val="a"/>
    <w:link w:val="a5"/>
    <w:rsid w:val="006E34FF"/>
    <w:pPr>
      <w:spacing w:after="120" w:line="480" w:lineRule="auto"/>
    </w:pPr>
  </w:style>
  <w:style w:type="character" w:customStyle="1" w:styleId="a5">
    <w:name w:val="כניסה בגוף טקסט תו"/>
    <w:basedOn w:val="a0"/>
    <w:link w:val="a4"/>
    <w:locked/>
    <w:rsid w:val="00B346D7"/>
    <w:rPr>
      <w:rFonts w:cs="Times New Roman"/>
      <w:sz w:val="24"/>
    </w:rPr>
  </w:style>
  <w:style w:type="paragraph" w:styleId="a6">
    <w:name w:val="header"/>
    <w:basedOn w:val="a"/>
    <w:link w:val="a7"/>
    <w:rsid w:val="00B03246"/>
    <w:pPr>
      <w:tabs>
        <w:tab w:val="center" w:pos="4153"/>
        <w:tab w:val="right" w:pos="8306"/>
      </w:tabs>
    </w:pPr>
  </w:style>
  <w:style w:type="character" w:customStyle="1" w:styleId="a7">
    <w:name w:val="כותרת עליונה תו"/>
    <w:basedOn w:val="a0"/>
    <w:link w:val="a6"/>
    <w:locked/>
    <w:rsid w:val="00B346D7"/>
    <w:rPr>
      <w:rFonts w:cs="Times New Roman"/>
      <w:sz w:val="24"/>
    </w:rPr>
  </w:style>
  <w:style w:type="paragraph" w:styleId="a8">
    <w:name w:val="footer"/>
    <w:basedOn w:val="a"/>
    <w:link w:val="a9"/>
    <w:rsid w:val="00B03246"/>
    <w:pPr>
      <w:tabs>
        <w:tab w:val="center" w:pos="4153"/>
        <w:tab w:val="right" w:pos="8306"/>
      </w:tabs>
    </w:pPr>
  </w:style>
  <w:style w:type="character" w:customStyle="1" w:styleId="a9">
    <w:name w:val="כותרת תחתונה תו"/>
    <w:basedOn w:val="a0"/>
    <w:link w:val="a8"/>
    <w:locked/>
    <w:rsid w:val="00B346D7"/>
    <w:rPr>
      <w:rFonts w:cs="Times New Roman"/>
      <w:sz w:val="24"/>
    </w:rPr>
  </w:style>
  <w:style w:type="character" w:styleId="FollowedHyperlink">
    <w:name w:val="FollowedHyperlink"/>
    <w:basedOn w:val="a0"/>
    <w:uiPriority w:val="99"/>
    <w:rsid w:val="004F5888"/>
    <w:rPr>
      <w:rFonts w:cs="Times New Roman"/>
      <w:color w:val="800080"/>
      <w:u w:val="single"/>
    </w:rPr>
  </w:style>
  <w:style w:type="paragraph" w:styleId="aa">
    <w:name w:val="footnote text"/>
    <w:basedOn w:val="a"/>
    <w:link w:val="ab"/>
    <w:rsid w:val="00850C01"/>
    <w:pPr>
      <w:spacing w:line="360" w:lineRule="auto"/>
    </w:pPr>
    <w:rPr>
      <w:sz w:val="20"/>
      <w:szCs w:val="20"/>
      <w:lang w:eastAsia="he-IL"/>
    </w:rPr>
  </w:style>
  <w:style w:type="character" w:customStyle="1" w:styleId="FootnoteTextChar">
    <w:name w:val="Footnote Text Char"/>
    <w:basedOn w:val="a0"/>
    <w:uiPriority w:val="99"/>
    <w:semiHidden/>
    <w:locked/>
    <w:rsid w:val="005E1099"/>
    <w:rPr>
      <w:rFonts w:cs="Times New Roman"/>
      <w:lang w:val="en-US" w:eastAsia="he-IL" w:bidi="he-IL"/>
    </w:rPr>
  </w:style>
  <w:style w:type="character" w:customStyle="1" w:styleId="ab">
    <w:name w:val="טקסט הערת שוליים תו"/>
    <w:link w:val="aa"/>
    <w:uiPriority w:val="99"/>
    <w:locked/>
    <w:rsid w:val="001E2AC3"/>
    <w:rPr>
      <w:lang w:val="en-US" w:eastAsia="he-IL" w:bidi="he-IL"/>
    </w:rPr>
  </w:style>
  <w:style w:type="character" w:styleId="ac">
    <w:name w:val="footnote reference"/>
    <w:basedOn w:val="a0"/>
    <w:semiHidden/>
    <w:rsid w:val="00850C01"/>
    <w:rPr>
      <w:rFonts w:ascii="Times New Roman" w:hAnsi="Times New Roman" w:cs="Times New Roman"/>
      <w:vertAlign w:val="superscript"/>
    </w:rPr>
  </w:style>
  <w:style w:type="paragraph" w:styleId="ad">
    <w:name w:val="endnote text"/>
    <w:basedOn w:val="a"/>
    <w:link w:val="ae"/>
    <w:rsid w:val="00850C01"/>
    <w:pPr>
      <w:bidi w:val="0"/>
    </w:pPr>
    <w:rPr>
      <w:sz w:val="20"/>
      <w:szCs w:val="20"/>
      <w:lang w:eastAsia="he-IL"/>
    </w:rPr>
  </w:style>
  <w:style w:type="character" w:customStyle="1" w:styleId="ae">
    <w:name w:val="טקסט הערת סיום תו"/>
    <w:basedOn w:val="a0"/>
    <w:link w:val="ad"/>
    <w:locked/>
    <w:rsid w:val="00AE7E33"/>
    <w:rPr>
      <w:rFonts w:cs="Times New Roman"/>
      <w:lang w:val="en-US" w:eastAsia="he-IL" w:bidi="he-IL"/>
    </w:rPr>
  </w:style>
  <w:style w:type="character" w:styleId="af">
    <w:name w:val="endnote reference"/>
    <w:basedOn w:val="a0"/>
    <w:rsid w:val="00850C01"/>
    <w:rPr>
      <w:rFonts w:ascii="Times New Roman" w:hAnsi="Times New Roman" w:cs="Times New Roman"/>
      <w:vertAlign w:val="superscript"/>
    </w:rPr>
  </w:style>
  <w:style w:type="paragraph" w:customStyle="1" w:styleId="af0">
    <w:name w:val="א שוליים תו"/>
    <w:basedOn w:val="aa"/>
    <w:link w:val="af1"/>
    <w:uiPriority w:val="99"/>
    <w:rsid w:val="00F427B8"/>
    <w:pPr>
      <w:spacing w:line="240" w:lineRule="auto"/>
    </w:pPr>
    <w:rPr>
      <w:sz w:val="24"/>
      <w:lang w:eastAsia="en-US"/>
    </w:rPr>
  </w:style>
  <w:style w:type="character" w:customStyle="1" w:styleId="af1">
    <w:name w:val="א שוליים תו תו"/>
    <w:link w:val="af0"/>
    <w:uiPriority w:val="99"/>
    <w:locked/>
    <w:rsid w:val="00F427B8"/>
    <w:rPr>
      <w:sz w:val="24"/>
      <w:lang w:val="en-US" w:eastAsia="en-US"/>
    </w:rPr>
  </w:style>
  <w:style w:type="paragraph" w:customStyle="1" w:styleId="11">
    <w:name w:val="א כותרת 1"/>
    <w:basedOn w:val="1"/>
    <w:link w:val="12"/>
    <w:uiPriority w:val="99"/>
    <w:rsid w:val="00F427B8"/>
    <w:pPr>
      <w:jc w:val="center"/>
    </w:pPr>
    <w:rPr>
      <w:rFonts w:ascii="Arial" w:hAnsi="Arial"/>
      <w:bCs w:val="0"/>
      <w:sz w:val="40"/>
      <w:szCs w:val="20"/>
    </w:rPr>
  </w:style>
  <w:style w:type="character" w:customStyle="1" w:styleId="12">
    <w:name w:val="א כותרת 1 תו"/>
    <w:link w:val="11"/>
    <w:uiPriority w:val="99"/>
    <w:locked/>
    <w:rsid w:val="00F23290"/>
    <w:rPr>
      <w:rFonts w:ascii="Arial" w:hAnsi="Arial"/>
      <w:b/>
      <w:kern w:val="32"/>
      <w:sz w:val="40"/>
      <w:lang w:val="en-US" w:eastAsia="en-US"/>
    </w:rPr>
  </w:style>
  <w:style w:type="paragraph" w:customStyle="1" w:styleId="af2">
    <w:name w:val="א טקסט תו"/>
    <w:basedOn w:val="a"/>
    <w:link w:val="af3"/>
    <w:rsid w:val="00F427B8"/>
    <w:pPr>
      <w:jc w:val="both"/>
    </w:pPr>
    <w:rPr>
      <w:sz w:val="32"/>
      <w:szCs w:val="20"/>
    </w:rPr>
  </w:style>
  <w:style w:type="character" w:customStyle="1" w:styleId="af3">
    <w:name w:val="א טקסט תו תו"/>
    <w:link w:val="af2"/>
    <w:locked/>
    <w:rsid w:val="00BE6D71"/>
    <w:rPr>
      <w:sz w:val="32"/>
      <w:lang w:val="en-US" w:eastAsia="en-US"/>
    </w:rPr>
  </w:style>
  <w:style w:type="paragraph" w:customStyle="1" w:styleId="af4">
    <w:name w:val="א ציטוט תו"/>
    <w:basedOn w:val="a"/>
    <w:link w:val="af5"/>
    <w:uiPriority w:val="99"/>
    <w:rsid w:val="00F427B8"/>
    <w:pPr>
      <w:ind w:left="340"/>
      <w:jc w:val="both"/>
    </w:pPr>
    <w:rPr>
      <w:sz w:val="32"/>
      <w:szCs w:val="20"/>
    </w:rPr>
  </w:style>
  <w:style w:type="character" w:customStyle="1" w:styleId="af5">
    <w:name w:val="א ציטוט תו תו"/>
    <w:link w:val="af4"/>
    <w:uiPriority w:val="99"/>
    <w:locked/>
    <w:rsid w:val="00AF0E4E"/>
    <w:rPr>
      <w:sz w:val="32"/>
      <w:lang w:val="en-US" w:eastAsia="en-US"/>
    </w:rPr>
  </w:style>
  <w:style w:type="paragraph" w:customStyle="1" w:styleId="21">
    <w:name w:val="א כותרת 2"/>
    <w:basedOn w:val="a"/>
    <w:link w:val="22"/>
    <w:uiPriority w:val="99"/>
    <w:rsid w:val="00F427B8"/>
    <w:pPr>
      <w:keepNext/>
      <w:spacing w:before="240" w:after="60"/>
      <w:outlineLvl w:val="1"/>
    </w:pPr>
    <w:rPr>
      <w:rFonts w:ascii="Arial" w:hAnsi="Arial"/>
      <w:b/>
      <w:i/>
      <w:sz w:val="32"/>
      <w:szCs w:val="20"/>
    </w:rPr>
  </w:style>
  <w:style w:type="character" w:customStyle="1" w:styleId="22">
    <w:name w:val="א כותרת 2 תו"/>
    <w:link w:val="21"/>
    <w:uiPriority w:val="99"/>
    <w:locked/>
    <w:rsid w:val="003670F2"/>
    <w:rPr>
      <w:rFonts w:ascii="Arial" w:hAnsi="Arial"/>
      <w:b/>
      <w:i/>
      <w:sz w:val="32"/>
      <w:lang w:val="en-US" w:eastAsia="en-US"/>
    </w:rPr>
  </w:style>
  <w:style w:type="character" w:styleId="af6">
    <w:name w:val="page number"/>
    <w:basedOn w:val="a0"/>
    <w:rsid w:val="00F427B8"/>
    <w:rPr>
      <w:rFonts w:cs="Times New Roman"/>
    </w:rPr>
  </w:style>
  <w:style w:type="paragraph" w:styleId="af7">
    <w:name w:val="Balloon Text"/>
    <w:basedOn w:val="a"/>
    <w:link w:val="af8"/>
    <w:semiHidden/>
    <w:rsid w:val="00875E61"/>
    <w:rPr>
      <w:rFonts w:ascii="Tahoma" w:hAnsi="Tahoma"/>
      <w:sz w:val="16"/>
      <w:szCs w:val="20"/>
    </w:rPr>
  </w:style>
  <w:style w:type="character" w:customStyle="1" w:styleId="af8">
    <w:name w:val="טקסט בלונים תו"/>
    <w:basedOn w:val="a0"/>
    <w:link w:val="af7"/>
    <w:uiPriority w:val="99"/>
    <w:semiHidden/>
    <w:locked/>
    <w:rsid w:val="00D93305"/>
    <w:rPr>
      <w:rFonts w:ascii="Tahoma" w:hAnsi="Tahoma" w:cs="Times New Roman"/>
      <w:sz w:val="16"/>
      <w:lang w:val="en-US" w:eastAsia="en-US" w:bidi="he-IL"/>
    </w:rPr>
  </w:style>
  <w:style w:type="paragraph" w:customStyle="1" w:styleId="23">
    <w:name w:val="2"/>
    <w:basedOn w:val="a"/>
    <w:next w:val="24"/>
    <w:uiPriority w:val="99"/>
    <w:rsid w:val="008E146F"/>
    <w:pPr>
      <w:ind w:left="459"/>
      <w:jc w:val="both"/>
    </w:pPr>
    <w:rPr>
      <w:rFonts w:cs="David"/>
    </w:rPr>
  </w:style>
  <w:style w:type="paragraph" w:styleId="24">
    <w:name w:val="Body Text Indent 2"/>
    <w:basedOn w:val="a"/>
    <w:link w:val="25"/>
    <w:uiPriority w:val="99"/>
    <w:rsid w:val="008E146F"/>
    <w:pPr>
      <w:spacing w:after="120" w:line="480" w:lineRule="auto"/>
      <w:ind w:left="283"/>
    </w:pPr>
  </w:style>
  <w:style w:type="character" w:customStyle="1" w:styleId="25">
    <w:name w:val="כניסה בגוף טקסט 2 תו"/>
    <w:basedOn w:val="a0"/>
    <w:link w:val="24"/>
    <w:uiPriority w:val="99"/>
    <w:semiHidden/>
    <w:locked/>
    <w:rsid w:val="00B346D7"/>
    <w:rPr>
      <w:rFonts w:cs="Times New Roman"/>
      <w:sz w:val="24"/>
    </w:rPr>
  </w:style>
  <w:style w:type="paragraph" w:customStyle="1" w:styleId="13">
    <w:name w:val="א  כותרת 1"/>
    <w:basedOn w:val="1"/>
    <w:uiPriority w:val="99"/>
    <w:rsid w:val="003B3767"/>
    <w:pPr>
      <w:jc w:val="center"/>
    </w:pPr>
  </w:style>
  <w:style w:type="paragraph" w:customStyle="1" w:styleId="af9">
    <w:name w:val="א שוליים"/>
    <w:basedOn w:val="aa"/>
    <w:uiPriority w:val="99"/>
    <w:rsid w:val="00BE6D71"/>
    <w:pPr>
      <w:spacing w:line="240" w:lineRule="auto"/>
    </w:pPr>
    <w:rPr>
      <w:lang w:eastAsia="en-US"/>
    </w:rPr>
  </w:style>
  <w:style w:type="paragraph" w:customStyle="1" w:styleId="afa">
    <w:name w:val="א ציטוט"/>
    <w:basedOn w:val="a"/>
    <w:uiPriority w:val="99"/>
    <w:rsid w:val="00BE6D71"/>
    <w:pPr>
      <w:ind w:left="340"/>
      <w:jc w:val="both"/>
    </w:pPr>
    <w:rPr>
      <w:rFonts w:cs="FrankRuehl"/>
      <w:sz w:val="32"/>
      <w:szCs w:val="32"/>
    </w:rPr>
  </w:style>
  <w:style w:type="paragraph" w:customStyle="1" w:styleId="Heading51">
    <w:name w:val="Heading 51"/>
    <w:basedOn w:val="a"/>
    <w:next w:val="a"/>
    <w:uiPriority w:val="99"/>
    <w:rsid w:val="0092777D"/>
    <w:pPr>
      <w:keepNext/>
      <w:pBdr>
        <w:top w:val="single" w:sz="4" w:space="1" w:color="auto" w:shadow="1"/>
        <w:left w:val="single" w:sz="4" w:space="4" w:color="auto" w:shadow="1"/>
        <w:bottom w:val="single" w:sz="4" w:space="1" w:color="auto" w:shadow="1"/>
        <w:right w:val="single" w:sz="4" w:space="4" w:color="auto" w:shadow="1"/>
      </w:pBdr>
      <w:ind w:left="1757" w:right="1985"/>
      <w:jc w:val="center"/>
      <w:outlineLvl w:val="4"/>
    </w:pPr>
    <w:rPr>
      <w:b/>
      <w:bCs/>
      <w:i/>
      <w:iCs/>
      <w:noProof/>
      <w:lang w:eastAsia="he-IL"/>
    </w:rPr>
  </w:style>
  <w:style w:type="paragraph" w:customStyle="1" w:styleId="EndnoteText1">
    <w:name w:val="Endnote Text1"/>
    <w:basedOn w:val="a"/>
    <w:uiPriority w:val="99"/>
    <w:semiHidden/>
    <w:rsid w:val="0092777D"/>
    <w:pPr>
      <w:spacing w:line="360" w:lineRule="auto"/>
    </w:pPr>
    <w:rPr>
      <w:rFonts w:cs="Miriam"/>
      <w:sz w:val="20"/>
      <w:szCs w:val="20"/>
      <w:lang w:eastAsia="he-IL"/>
    </w:rPr>
  </w:style>
  <w:style w:type="character" w:customStyle="1" w:styleId="EndnoteReference1">
    <w:name w:val="Endnote Reference1"/>
    <w:uiPriority w:val="99"/>
    <w:semiHidden/>
    <w:rsid w:val="0092777D"/>
    <w:rPr>
      <w:vertAlign w:val="superscript"/>
    </w:rPr>
  </w:style>
  <w:style w:type="paragraph" w:styleId="afb">
    <w:name w:val="Body Text"/>
    <w:basedOn w:val="a"/>
    <w:link w:val="afc"/>
    <w:rsid w:val="00435CDB"/>
    <w:pPr>
      <w:spacing w:after="120"/>
    </w:pPr>
    <w:rPr>
      <w:szCs w:val="20"/>
    </w:rPr>
  </w:style>
  <w:style w:type="character" w:customStyle="1" w:styleId="afc">
    <w:name w:val="גוף טקסט תו"/>
    <w:basedOn w:val="a0"/>
    <w:link w:val="afb"/>
    <w:locked/>
    <w:rsid w:val="00790432"/>
    <w:rPr>
      <w:rFonts w:cs="Times New Roman"/>
      <w:sz w:val="24"/>
      <w:lang w:val="en-US" w:eastAsia="en-US"/>
    </w:rPr>
  </w:style>
  <w:style w:type="paragraph" w:customStyle="1" w:styleId="afd">
    <w:name w:val="א טקסט"/>
    <w:basedOn w:val="a"/>
    <w:uiPriority w:val="99"/>
    <w:rsid w:val="00F23290"/>
    <w:pPr>
      <w:jc w:val="both"/>
    </w:pPr>
    <w:rPr>
      <w:rFonts w:cs="FrankRuehl"/>
      <w:sz w:val="28"/>
      <w:szCs w:val="32"/>
    </w:rPr>
  </w:style>
  <w:style w:type="character" w:customStyle="1" w:styleId="rachel">
    <w:name w:val="rachel"/>
    <w:uiPriority w:val="99"/>
    <w:semiHidden/>
    <w:rsid w:val="00827B8F"/>
    <w:rPr>
      <w:rFonts w:ascii="Arial" w:hAnsi="Arial"/>
      <w:color w:val="000080"/>
      <w:sz w:val="20"/>
    </w:rPr>
  </w:style>
  <w:style w:type="paragraph" w:styleId="26">
    <w:name w:val="Body Text 2"/>
    <w:basedOn w:val="a"/>
    <w:link w:val="27"/>
    <w:uiPriority w:val="99"/>
    <w:rsid w:val="00FD2089"/>
    <w:pPr>
      <w:spacing w:after="120" w:line="480" w:lineRule="auto"/>
    </w:pPr>
  </w:style>
  <w:style w:type="character" w:customStyle="1" w:styleId="27">
    <w:name w:val="גוף טקסט 2 תו"/>
    <w:basedOn w:val="a0"/>
    <w:link w:val="26"/>
    <w:uiPriority w:val="99"/>
    <w:semiHidden/>
    <w:locked/>
    <w:rsid w:val="00B346D7"/>
    <w:rPr>
      <w:rFonts w:cs="Times New Roman"/>
      <w:sz w:val="24"/>
    </w:rPr>
  </w:style>
  <w:style w:type="paragraph" w:styleId="afe">
    <w:name w:val="Block Text"/>
    <w:basedOn w:val="a"/>
    <w:uiPriority w:val="99"/>
    <w:rsid w:val="00A1508C"/>
    <w:pPr>
      <w:spacing w:line="360" w:lineRule="auto"/>
      <w:ind w:left="141"/>
    </w:pPr>
    <w:rPr>
      <w:rFonts w:cs="David"/>
      <w:noProof/>
      <w:szCs w:val="22"/>
      <w:lang w:eastAsia="he-IL"/>
    </w:rPr>
  </w:style>
  <w:style w:type="paragraph" w:styleId="31">
    <w:name w:val="Body Text 3"/>
    <w:basedOn w:val="a"/>
    <w:link w:val="32"/>
    <w:uiPriority w:val="99"/>
    <w:rsid w:val="00A1508C"/>
    <w:pPr>
      <w:jc w:val="both"/>
    </w:pPr>
    <w:rPr>
      <w:sz w:val="16"/>
      <w:szCs w:val="16"/>
    </w:rPr>
  </w:style>
  <w:style w:type="character" w:customStyle="1" w:styleId="32">
    <w:name w:val="גוף טקסט 3 תו"/>
    <w:basedOn w:val="a0"/>
    <w:link w:val="31"/>
    <w:uiPriority w:val="99"/>
    <w:semiHidden/>
    <w:locked/>
    <w:rsid w:val="00B346D7"/>
    <w:rPr>
      <w:rFonts w:cs="Times New Roman"/>
      <w:sz w:val="16"/>
    </w:rPr>
  </w:style>
  <w:style w:type="paragraph" w:customStyle="1" w:styleId="aff">
    <w:name w:val="הסבר"/>
    <w:basedOn w:val="a"/>
    <w:uiPriority w:val="99"/>
    <w:rsid w:val="00A1508C"/>
    <w:pPr>
      <w:spacing w:after="120" w:line="300" w:lineRule="exact"/>
      <w:ind w:left="748"/>
      <w:jc w:val="both"/>
    </w:pPr>
    <w:rPr>
      <w:rFonts w:ascii="Arial" w:hAnsi="Arial" w:cs="Arial"/>
      <w:sz w:val="22"/>
      <w:szCs w:val="22"/>
      <w:lang w:eastAsia="he-IL"/>
    </w:rPr>
  </w:style>
  <w:style w:type="paragraph" w:customStyle="1" w:styleId="Blockquote">
    <w:name w:val="Blockquote"/>
    <w:basedOn w:val="a"/>
    <w:uiPriority w:val="99"/>
    <w:rsid w:val="00A1508C"/>
    <w:pPr>
      <w:bidi w:val="0"/>
      <w:snapToGrid w:val="0"/>
      <w:spacing w:before="100" w:after="100"/>
      <w:ind w:left="360" w:right="360"/>
    </w:pPr>
    <w:rPr>
      <w:rFonts w:cs="Miriam"/>
      <w:lang w:eastAsia="he-IL"/>
    </w:rPr>
  </w:style>
  <w:style w:type="paragraph" w:customStyle="1" w:styleId="BodyText21">
    <w:name w:val="Body Text 21"/>
    <w:basedOn w:val="a"/>
    <w:uiPriority w:val="99"/>
    <w:rsid w:val="00A1508C"/>
    <w:pPr>
      <w:keepLines/>
      <w:overflowPunct w:val="0"/>
      <w:autoSpaceDE w:val="0"/>
      <w:autoSpaceDN w:val="0"/>
      <w:bidi w:val="0"/>
      <w:adjustRightInd w:val="0"/>
      <w:spacing w:line="360" w:lineRule="auto"/>
      <w:ind w:right="141"/>
      <w:jc w:val="both"/>
      <w:textAlignment w:val="baseline"/>
    </w:pPr>
    <w:rPr>
      <w:sz w:val="22"/>
      <w:szCs w:val="22"/>
    </w:rPr>
  </w:style>
  <w:style w:type="character" w:customStyle="1" w:styleId="14">
    <w:name w:val="א1 הערת שוליים תו"/>
    <w:link w:val="15"/>
    <w:locked/>
    <w:rsid w:val="00131D6D"/>
    <w:rPr>
      <w:rFonts w:ascii="Arial" w:hAnsi="Arial"/>
      <w:lang w:val="en-US" w:eastAsia="en-US"/>
    </w:rPr>
  </w:style>
  <w:style w:type="paragraph" w:customStyle="1" w:styleId="15">
    <w:name w:val="א1 הערת שוליים"/>
    <w:basedOn w:val="aa"/>
    <w:link w:val="14"/>
    <w:rsid w:val="00131D6D"/>
    <w:pPr>
      <w:jc w:val="both"/>
    </w:pPr>
    <w:rPr>
      <w:rFonts w:ascii="Arial" w:hAnsi="Arial"/>
      <w:lang w:eastAsia="en-US"/>
    </w:rPr>
  </w:style>
  <w:style w:type="paragraph" w:customStyle="1" w:styleId="16">
    <w:name w:val="א1 כותרת ראשית"/>
    <w:basedOn w:val="a"/>
    <w:rsid w:val="00131D6D"/>
    <w:pPr>
      <w:spacing w:line="360" w:lineRule="auto"/>
      <w:jc w:val="center"/>
    </w:pPr>
    <w:rPr>
      <w:rFonts w:ascii="Arial" w:hAnsi="Arial" w:cs="Arial"/>
      <w:b/>
      <w:bCs/>
      <w:color w:val="0000FF"/>
      <w:szCs w:val="40"/>
    </w:rPr>
  </w:style>
  <w:style w:type="paragraph" w:customStyle="1" w:styleId="17">
    <w:name w:val="א1 טקסט"/>
    <w:basedOn w:val="a"/>
    <w:link w:val="18"/>
    <w:autoRedefine/>
    <w:uiPriority w:val="99"/>
    <w:rsid w:val="00181D28"/>
    <w:pPr>
      <w:spacing w:line="360" w:lineRule="auto"/>
      <w:jc w:val="both"/>
    </w:pPr>
    <w:rPr>
      <w:rFonts w:ascii="Arial" w:hAnsi="Arial"/>
      <w:szCs w:val="20"/>
    </w:rPr>
  </w:style>
  <w:style w:type="character" w:customStyle="1" w:styleId="18">
    <w:name w:val="א1 טקסט תו"/>
    <w:link w:val="17"/>
    <w:uiPriority w:val="99"/>
    <w:locked/>
    <w:rsid w:val="00181D28"/>
    <w:rPr>
      <w:rFonts w:ascii="Arial" w:hAnsi="Arial"/>
      <w:sz w:val="24"/>
      <w:lang w:val="en-US" w:eastAsia="en-US"/>
    </w:rPr>
  </w:style>
  <w:style w:type="paragraph" w:customStyle="1" w:styleId="19">
    <w:name w:val="א1 כותרת משנה"/>
    <w:basedOn w:val="a"/>
    <w:link w:val="1a"/>
    <w:rsid w:val="00131D6D"/>
    <w:pPr>
      <w:spacing w:line="360" w:lineRule="auto"/>
    </w:pPr>
    <w:rPr>
      <w:rFonts w:ascii="Arial" w:hAnsi="Arial"/>
      <w:b/>
      <w:sz w:val="26"/>
      <w:szCs w:val="20"/>
    </w:rPr>
  </w:style>
  <w:style w:type="character" w:customStyle="1" w:styleId="1a">
    <w:name w:val="א1 כותרת משנה תו"/>
    <w:link w:val="19"/>
    <w:uiPriority w:val="99"/>
    <w:locked/>
    <w:rsid w:val="001C0862"/>
    <w:rPr>
      <w:rFonts w:ascii="Arial" w:hAnsi="Arial"/>
      <w:b/>
      <w:sz w:val="26"/>
      <w:lang w:val="en-US" w:eastAsia="en-US"/>
    </w:rPr>
  </w:style>
  <w:style w:type="paragraph" w:customStyle="1" w:styleId="1b">
    <w:name w:val="א1 ציטוט מקור"/>
    <w:basedOn w:val="a"/>
    <w:link w:val="1c"/>
    <w:autoRedefine/>
    <w:rsid w:val="00BF17F3"/>
    <w:pPr>
      <w:ind w:left="360"/>
      <w:jc w:val="both"/>
    </w:pPr>
    <w:rPr>
      <w:sz w:val="23"/>
      <w:szCs w:val="20"/>
    </w:rPr>
  </w:style>
  <w:style w:type="character" w:customStyle="1" w:styleId="1c">
    <w:name w:val="א1 ציטוט מקור תו"/>
    <w:link w:val="1b"/>
    <w:locked/>
    <w:rsid w:val="00BF17F3"/>
    <w:rPr>
      <w:sz w:val="23"/>
      <w:lang w:val="en-US" w:eastAsia="en-US"/>
    </w:rPr>
  </w:style>
  <w:style w:type="paragraph" w:customStyle="1" w:styleId="1d">
    <w:name w:val="סגנון א1 ציטוט מקור + מיושר לשני הצדדים"/>
    <w:basedOn w:val="1b"/>
    <w:uiPriority w:val="99"/>
    <w:rsid w:val="00131D6D"/>
  </w:style>
  <w:style w:type="paragraph" w:styleId="NormalWeb">
    <w:name w:val="Normal (Web)"/>
    <w:basedOn w:val="a"/>
    <w:uiPriority w:val="99"/>
    <w:rsid w:val="009F55F5"/>
    <w:pPr>
      <w:bidi w:val="0"/>
      <w:spacing w:before="100" w:beforeAutospacing="1" w:after="100" w:afterAutospacing="1"/>
    </w:pPr>
  </w:style>
  <w:style w:type="character" w:styleId="aff0">
    <w:name w:val="annotation reference"/>
    <w:basedOn w:val="a0"/>
    <w:uiPriority w:val="99"/>
    <w:semiHidden/>
    <w:rsid w:val="00453176"/>
    <w:rPr>
      <w:rFonts w:cs="Times New Roman"/>
      <w:sz w:val="16"/>
    </w:rPr>
  </w:style>
  <w:style w:type="paragraph" w:styleId="aff1">
    <w:name w:val="annotation text"/>
    <w:basedOn w:val="a"/>
    <w:link w:val="aff2"/>
    <w:uiPriority w:val="99"/>
    <w:semiHidden/>
    <w:rsid w:val="00453176"/>
    <w:rPr>
      <w:sz w:val="20"/>
      <w:szCs w:val="20"/>
    </w:rPr>
  </w:style>
  <w:style w:type="character" w:customStyle="1" w:styleId="aff2">
    <w:name w:val="טקסט הערה תו"/>
    <w:basedOn w:val="a0"/>
    <w:link w:val="aff1"/>
    <w:uiPriority w:val="99"/>
    <w:semiHidden/>
    <w:locked/>
    <w:rsid w:val="00B346D7"/>
    <w:rPr>
      <w:rFonts w:cs="Times New Roman"/>
      <w:sz w:val="20"/>
    </w:rPr>
  </w:style>
  <w:style w:type="paragraph" w:styleId="aff3">
    <w:name w:val="annotation subject"/>
    <w:basedOn w:val="aff1"/>
    <w:next w:val="aff1"/>
    <w:link w:val="aff4"/>
    <w:uiPriority w:val="99"/>
    <w:semiHidden/>
    <w:rsid w:val="00453176"/>
    <w:rPr>
      <w:b/>
      <w:bCs/>
    </w:rPr>
  </w:style>
  <w:style w:type="character" w:customStyle="1" w:styleId="aff4">
    <w:name w:val="נושא הערה תו"/>
    <w:basedOn w:val="aff2"/>
    <w:link w:val="aff3"/>
    <w:uiPriority w:val="99"/>
    <w:semiHidden/>
    <w:locked/>
    <w:rsid w:val="00B346D7"/>
    <w:rPr>
      <w:rFonts w:cs="Times New Roman"/>
      <w:b/>
      <w:sz w:val="20"/>
    </w:rPr>
  </w:style>
  <w:style w:type="paragraph" w:customStyle="1" w:styleId="1e">
    <w:name w:val="א1 ק טקסט"/>
    <w:basedOn w:val="a"/>
    <w:link w:val="1f"/>
    <w:autoRedefine/>
    <w:rsid w:val="00242CDD"/>
    <w:pPr>
      <w:contextualSpacing/>
    </w:pPr>
    <w:rPr>
      <w:rFonts w:ascii="Arial" w:hAnsi="Arial"/>
      <w:color w:val="000000"/>
      <w:szCs w:val="20"/>
    </w:rPr>
  </w:style>
  <w:style w:type="character" w:customStyle="1" w:styleId="1f">
    <w:name w:val="א1 ק טקסט תו תו"/>
    <w:link w:val="1e"/>
    <w:locked/>
    <w:rsid w:val="00242CDD"/>
    <w:rPr>
      <w:rFonts w:ascii="Arial" w:hAnsi="Arial"/>
      <w:color w:val="000000"/>
      <w:sz w:val="24"/>
    </w:rPr>
  </w:style>
  <w:style w:type="paragraph" w:customStyle="1" w:styleId="1f0">
    <w:name w:val="1"/>
    <w:basedOn w:val="a"/>
    <w:uiPriority w:val="99"/>
    <w:semiHidden/>
    <w:rsid w:val="0057388A"/>
    <w:pPr>
      <w:keepNext/>
      <w:spacing w:before="240" w:after="60" w:line="360" w:lineRule="auto"/>
      <w:jc w:val="center"/>
    </w:pPr>
    <w:rPr>
      <w:rFonts w:ascii="Arial" w:hAnsi="Arial" w:cs="Arial"/>
      <w:b/>
      <w:bCs/>
      <w:sz w:val="32"/>
      <w:szCs w:val="32"/>
    </w:rPr>
  </w:style>
  <w:style w:type="paragraph" w:customStyle="1" w:styleId="100">
    <w:name w:val="10"/>
    <w:basedOn w:val="a"/>
    <w:uiPriority w:val="99"/>
    <w:rsid w:val="0057388A"/>
    <w:pPr>
      <w:spacing w:line="360" w:lineRule="auto"/>
      <w:jc w:val="both"/>
    </w:pPr>
    <w:rPr>
      <w:rFonts w:ascii="Arial" w:hAnsi="Arial" w:cs="Arial"/>
      <w:sz w:val="20"/>
      <w:szCs w:val="20"/>
    </w:rPr>
  </w:style>
  <w:style w:type="paragraph" w:customStyle="1" w:styleId="110">
    <w:name w:val="11"/>
    <w:basedOn w:val="a"/>
    <w:uiPriority w:val="99"/>
    <w:rsid w:val="0057388A"/>
    <w:pPr>
      <w:spacing w:line="360" w:lineRule="auto"/>
      <w:jc w:val="both"/>
    </w:pPr>
    <w:rPr>
      <w:rFonts w:ascii="Arial" w:hAnsi="Arial" w:cs="Arial"/>
      <w:sz w:val="22"/>
      <w:szCs w:val="22"/>
    </w:rPr>
  </w:style>
  <w:style w:type="paragraph" w:customStyle="1" w:styleId="120">
    <w:name w:val="12"/>
    <w:basedOn w:val="a"/>
    <w:uiPriority w:val="99"/>
    <w:rsid w:val="0057388A"/>
    <w:pPr>
      <w:spacing w:line="360" w:lineRule="auto"/>
    </w:pPr>
    <w:rPr>
      <w:rFonts w:ascii="Arial" w:hAnsi="Arial" w:cs="Arial"/>
      <w:b/>
      <w:bCs/>
      <w:sz w:val="26"/>
      <w:szCs w:val="26"/>
    </w:rPr>
  </w:style>
  <w:style w:type="paragraph" w:customStyle="1" w:styleId="130">
    <w:name w:val="13"/>
    <w:basedOn w:val="a"/>
    <w:uiPriority w:val="99"/>
    <w:rsid w:val="0057388A"/>
    <w:pPr>
      <w:spacing w:line="360" w:lineRule="auto"/>
      <w:ind w:left="652"/>
      <w:jc w:val="both"/>
    </w:pPr>
    <w:rPr>
      <w:sz w:val="22"/>
      <w:szCs w:val="22"/>
    </w:rPr>
  </w:style>
  <w:style w:type="paragraph" w:customStyle="1" w:styleId="11512">
    <w:name w:val="סגנון א1 כותרת משנה + (לטיני) ‏15 נק' (עברית ושפות אחרות) ‏12 נק'"/>
    <w:basedOn w:val="19"/>
    <w:autoRedefine/>
    <w:uiPriority w:val="99"/>
    <w:rsid w:val="00A64951"/>
    <w:pPr>
      <w:spacing w:line="240" w:lineRule="auto"/>
    </w:pPr>
    <w:rPr>
      <w:rFonts w:cs="David"/>
      <w:i/>
      <w:iCs/>
      <w:sz w:val="28"/>
      <w:szCs w:val="28"/>
      <w:lang w:eastAsia="he-IL"/>
    </w:rPr>
  </w:style>
  <w:style w:type="paragraph" w:styleId="aff5">
    <w:name w:val="Quote"/>
    <w:basedOn w:val="a"/>
    <w:link w:val="aff6"/>
    <w:uiPriority w:val="99"/>
    <w:qFormat/>
    <w:rsid w:val="003E4835"/>
    <w:pPr>
      <w:tabs>
        <w:tab w:val="left" w:pos="284"/>
      </w:tabs>
      <w:spacing w:line="280" w:lineRule="exact"/>
      <w:ind w:left="680"/>
      <w:jc w:val="both"/>
    </w:pPr>
    <w:rPr>
      <w:sz w:val="20"/>
      <w:szCs w:val="20"/>
    </w:rPr>
  </w:style>
  <w:style w:type="character" w:customStyle="1" w:styleId="aff6">
    <w:name w:val="ציטוט תו"/>
    <w:basedOn w:val="a0"/>
    <w:link w:val="aff5"/>
    <w:uiPriority w:val="99"/>
    <w:locked/>
    <w:rsid w:val="006F2C3D"/>
    <w:rPr>
      <w:rFonts w:cs="Times New Roman"/>
      <w:lang w:val="en-US" w:eastAsia="en-US"/>
    </w:rPr>
  </w:style>
  <w:style w:type="character" w:customStyle="1" w:styleId="yaffa">
    <w:name w:val="yaffa"/>
    <w:uiPriority w:val="99"/>
    <w:semiHidden/>
    <w:rsid w:val="00987F07"/>
    <w:rPr>
      <w:rFonts w:ascii="David"/>
      <w:color w:val="0000FF"/>
      <w:sz w:val="28"/>
      <w:u w:val="none"/>
      <w:lang w:bidi="he-IL"/>
    </w:rPr>
  </w:style>
  <w:style w:type="paragraph" w:styleId="aff7">
    <w:name w:val="List Paragraph"/>
    <w:basedOn w:val="a"/>
    <w:uiPriority w:val="34"/>
    <w:qFormat/>
    <w:rsid w:val="00100DEB"/>
    <w:pPr>
      <w:spacing w:after="200" w:line="276" w:lineRule="auto"/>
      <w:ind w:left="720"/>
      <w:contextualSpacing/>
    </w:pPr>
    <w:rPr>
      <w:rFonts w:ascii="Calibri" w:hAnsi="Calibri" w:cs="Arial"/>
      <w:sz w:val="22"/>
      <w:szCs w:val="22"/>
    </w:rPr>
  </w:style>
  <w:style w:type="character" w:customStyle="1" w:styleId="aff8">
    <w:name w:val="הדגשה מעודנת"/>
    <w:uiPriority w:val="99"/>
    <w:rsid w:val="00100DEB"/>
    <w:rPr>
      <w:i/>
      <w:color w:val="808080"/>
    </w:rPr>
  </w:style>
  <w:style w:type="character" w:customStyle="1" w:styleId="1f1">
    <w:name w:val="תו תו1"/>
    <w:uiPriority w:val="99"/>
    <w:semiHidden/>
    <w:locked/>
    <w:rsid w:val="009D22DB"/>
    <w:rPr>
      <w:lang w:val="en-US" w:eastAsia="en-US"/>
    </w:rPr>
  </w:style>
  <w:style w:type="character" w:customStyle="1" w:styleId="apple-style-span">
    <w:name w:val="apple-style-span"/>
    <w:uiPriority w:val="99"/>
    <w:rsid w:val="00E527E5"/>
  </w:style>
  <w:style w:type="character" w:customStyle="1" w:styleId="hl">
    <w:name w:val="hl"/>
    <w:uiPriority w:val="99"/>
    <w:rsid w:val="00B31752"/>
  </w:style>
  <w:style w:type="paragraph" w:customStyle="1" w:styleId="aff9">
    <w:name w:val="סגנון"/>
    <w:basedOn w:val="a"/>
    <w:next w:val="aa"/>
    <w:uiPriority w:val="99"/>
    <w:rsid w:val="00AE66FC"/>
    <w:pPr>
      <w:autoSpaceDE w:val="0"/>
      <w:autoSpaceDN w:val="0"/>
      <w:jc w:val="both"/>
    </w:pPr>
    <w:rPr>
      <w:rFonts w:cs="David"/>
      <w:sz w:val="20"/>
      <w:szCs w:val="20"/>
    </w:rPr>
  </w:style>
  <w:style w:type="character" w:customStyle="1" w:styleId="33">
    <w:name w:val="תו תו3"/>
    <w:uiPriority w:val="99"/>
    <w:rsid w:val="00E13C9A"/>
    <w:rPr>
      <w:lang w:val="en-US" w:eastAsia="en-US"/>
    </w:rPr>
  </w:style>
  <w:style w:type="paragraph" w:customStyle="1" w:styleId="affa">
    <w:name w:val="שוליים"/>
    <w:basedOn w:val="aa"/>
    <w:link w:val="affb"/>
    <w:rsid w:val="00E42FA8"/>
    <w:pPr>
      <w:jc w:val="both"/>
    </w:pPr>
    <w:rPr>
      <w:rFonts w:ascii="Arial" w:hAnsi="Arial"/>
      <w:lang w:eastAsia="en-US"/>
    </w:rPr>
  </w:style>
  <w:style w:type="character" w:customStyle="1" w:styleId="affb">
    <w:name w:val="שוליים תו תו"/>
    <w:link w:val="affa"/>
    <w:locked/>
    <w:rsid w:val="00E42FA8"/>
    <w:rPr>
      <w:rFonts w:ascii="Arial" w:hAnsi="Arial"/>
      <w:lang w:val="en-US" w:eastAsia="en-US"/>
    </w:rPr>
  </w:style>
  <w:style w:type="paragraph" w:customStyle="1" w:styleId="affc">
    <w:name w:val="משנה"/>
    <w:basedOn w:val="a"/>
    <w:link w:val="affd"/>
    <w:rsid w:val="00E42FA8"/>
    <w:pPr>
      <w:spacing w:line="360" w:lineRule="auto"/>
    </w:pPr>
    <w:rPr>
      <w:rFonts w:ascii="Arial" w:hAnsi="Arial"/>
      <w:b/>
      <w:szCs w:val="20"/>
    </w:rPr>
  </w:style>
  <w:style w:type="character" w:customStyle="1" w:styleId="41">
    <w:name w:val="תו תו4"/>
    <w:uiPriority w:val="99"/>
    <w:semiHidden/>
    <w:rsid w:val="0093214C"/>
    <w:rPr>
      <w:noProof/>
      <w:lang w:val="en-US" w:eastAsia="he-IL"/>
    </w:rPr>
  </w:style>
  <w:style w:type="paragraph" w:customStyle="1" w:styleId="1f2">
    <w:name w:val="פיסקת רשימה1"/>
    <w:basedOn w:val="a"/>
    <w:uiPriority w:val="99"/>
    <w:rsid w:val="00104554"/>
    <w:pPr>
      <w:spacing w:after="200" w:line="276" w:lineRule="auto"/>
      <w:ind w:left="720"/>
      <w:contextualSpacing/>
      <w:jc w:val="both"/>
    </w:pPr>
    <w:rPr>
      <w:rFonts w:cs="David"/>
      <w:sz w:val="20"/>
      <w:szCs w:val="28"/>
    </w:rPr>
  </w:style>
  <w:style w:type="character" w:customStyle="1" w:styleId="affd">
    <w:name w:val="משנה תו"/>
    <w:link w:val="affc"/>
    <w:locked/>
    <w:rsid w:val="0038234C"/>
    <w:rPr>
      <w:rFonts w:ascii="Arial" w:hAnsi="Arial"/>
      <w:b/>
      <w:sz w:val="24"/>
      <w:lang w:val="en-US" w:eastAsia="en-US"/>
    </w:rPr>
  </w:style>
  <w:style w:type="paragraph" w:styleId="affe">
    <w:name w:val="Document Map"/>
    <w:basedOn w:val="a"/>
    <w:link w:val="afff"/>
    <w:uiPriority w:val="99"/>
    <w:semiHidden/>
    <w:rsid w:val="00087A28"/>
    <w:pPr>
      <w:shd w:val="clear" w:color="auto" w:fill="000080"/>
    </w:pPr>
    <w:rPr>
      <w:sz w:val="2"/>
      <w:szCs w:val="20"/>
    </w:rPr>
  </w:style>
  <w:style w:type="character" w:customStyle="1" w:styleId="afff">
    <w:name w:val="מפת מסמך תו"/>
    <w:basedOn w:val="a0"/>
    <w:link w:val="affe"/>
    <w:uiPriority w:val="99"/>
    <w:semiHidden/>
    <w:locked/>
    <w:rsid w:val="00B346D7"/>
    <w:rPr>
      <w:rFonts w:cs="Times New Roman"/>
      <w:sz w:val="2"/>
    </w:rPr>
  </w:style>
  <w:style w:type="paragraph" w:customStyle="1" w:styleId="afff0">
    <w:name w:val="כניסהרווח"/>
    <w:basedOn w:val="a"/>
    <w:uiPriority w:val="99"/>
    <w:rsid w:val="00C2675F"/>
    <w:pPr>
      <w:tabs>
        <w:tab w:val="left" w:pos="284"/>
      </w:tabs>
      <w:spacing w:after="80" w:line="240" w:lineRule="exact"/>
      <w:ind w:left="794"/>
      <w:jc w:val="both"/>
    </w:pPr>
    <w:rPr>
      <w:rFonts w:cs="David"/>
      <w:color w:val="000000"/>
      <w:sz w:val="16"/>
      <w:szCs w:val="23"/>
      <w:lang w:eastAsia="he-IL"/>
    </w:rPr>
  </w:style>
  <w:style w:type="character" w:customStyle="1" w:styleId="410">
    <w:name w:val="תו תו41"/>
    <w:uiPriority w:val="99"/>
    <w:semiHidden/>
    <w:locked/>
    <w:rsid w:val="00560139"/>
    <w:rPr>
      <w:noProof/>
      <w:lang w:val="en-US" w:eastAsia="he-IL"/>
    </w:rPr>
  </w:style>
  <w:style w:type="character" w:customStyle="1" w:styleId="PlainTextChar">
    <w:name w:val="Plain Text Char"/>
    <w:uiPriority w:val="99"/>
    <w:semiHidden/>
    <w:locked/>
    <w:rsid w:val="006072A5"/>
    <w:rPr>
      <w:lang w:val="en-US" w:eastAsia="en-US"/>
    </w:rPr>
  </w:style>
  <w:style w:type="character" w:customStyle="1" w:styleId="28">
    <w:name w:val="תו תו2"/>
    <w:uiPriority w:val="99"/>
    <w:locked/>
    <w:rsid w:val="00DC3BA9"/>
    <w:rPr>
      <w:lang w:val="en-US" w:eastAsia="en-US"/>
    </w:rPr>
  </w:style>
  <w:style w:type="paragraph" w:customStyle="1" w:styleId="afff1">
    <w:name w:val="a"/>
    <w:basedOn w:val="a"/>
    <w:uiPriority w:val="99"/>
    <w:rsid w:val="00DC3BA9"/>
    <w:pPr>
      <w:bidi w:val="0"/>
      <w:spacing w:before="100" w:beforeAutospacing="1" w:after="100" w:afterAutospacing="1"/>
    </w:pPr>
  </w:style>
  <w:style w:type="paragraph" w:customStyle="1" w:styleId="1f3">
    <w:name w:val="ציטוט1"/>
    <w:basedOn w:val="a"/>
    <w:uiPriority w:val="99"/>
    <w:rsid w:val="00813312"/>
    <w:pPr>
      <w:spacing w:before="120" w:after="120" w:line="360" w:lineRule="auto"/>
      <w:ind w:left="924"/>
      <w:jc w:val="both"/>
    </w:pPr>
    <w:rPr>
      <w:rFonts w:cs="Narkisim"/>
    </w:rPr>
  </w:style>
  <w:style w:type="character" w:customStyle="1" w:styleId="afff2">
    <w:name w:val="הדגשת ציטוט תו"/>
    <w:link w:val="afff3"/>
    <w:uiPriority w:val="99"/>
    <w:locked/>
    <w:rsid w:val="00DB1139"/>
    <w:rPr>
      <w:spacing w:val="14"/>
      <w:sz w:val="24"/>
      <w:lang w:val="en-US" w:eastAsia="en-US"/>
    </w:rPr>
  </w:style>
  <w:style w:type="paragraph" w:customStyle="1" w:styleId="afff3">
    <w:name w:val="הדגשת ציטוט"/>
    <w:basedOn w:val="aff5"/>
    <w:link w:val="afff2"/>
    <w:uiPriority w:val="99"/>
    <w:rsid w:val="00DB1139"/>
    <w:pPr>
      <w:widowControl w:val="0"/>
      <w:tabs>
        <w:tab w:val="clear" w:pos="284"/>
      </w:tabs>
      <w:overflowPunct w:val="0"/>
      <w:autoSpaceDE w:val="0"/>
      <w:autoSpaceDN w:val="0"/>
      <w:adjustRightInd w:val="0"/>
      <w:spacing w:line="320" w:lineRule="exact"/>
      <w:ind w:left="567" w:right="567"/>
    </w:pPr>
    <w:rPr>
      <w:spacing w:val="14"/>
      <w:sz w:val="24"/>
    </w:rPr>
  </w:style>
  <w:style w:type="character" w:customStyle="1" w:styleId="afff4">
    <w:name w:val="מקור תו"/>
    <w:link w:val="afff5"/>
    <w:uiPriority w:val="99"/>
    <w:locked/>
    <w:rsid w:val="00DB1139"/>
    <w:rPr>
      <w:sz w:val="18"/>
      <w:lang w:val="en-US" w:eastAsia="en-US"/>
    </w:rPr>
  </w:style>
  <w:style w:type="paragraph" w:customStyle="1" w:styleId="afff5">
    <w:name w:val="מקור"/>
    <w:basedOn w:val="a"/>
    <w:link w:val="afff4"/>
    <w:uiPriority w:val="99"/>
    <w:rsid w:val="00DB1139"/>
    <w:pPr>
      <w:widowControl w:val="0"/>
      <w:overflowPunct w:val="0"/>
      <w:autoSpaceDE w:val="0"/>
      <w:autoSpaceDN w:val="0"/>
      <w:adjustRightInd w:val="0"/>
      <w:spacing w:before="100" w:line="320" w:lineRule="exact"/>
      <w:jc w:val="both"/>
    </w:pPr>
    <w:rPr>
      <w:sz w:val="18"/>
      <w:szCs w:val="20"/>
    </w:rPr>
  </w:style>
  <w:style w:type="paragraph" w:customStyle="1" w:styleId="afff6">
    <w:name w:val="שורה"/>
    <w:basedOn w:val="a"/>
    <w:uiPriority w:val="99"/>
    <w:rsid w:val="00DB1139"/>
    <w:pPr>
      <w:widowControl w:val="0"/>
      <w:overflowPunct w:val="0"/>
      <w:autoSpaceDE w:val="0"/>
      <w:autoSpaceDN w:val="0"/>
      <w:adjustRightInd w:val="0"/>
      <w:spacing w:line="320" w:lineRule="exact"/>
      <w:jc w:val="both"/>
    </w:pPr>
    <w:rPr>
      <w:rFonts w:cs="David"/>
      <w:sz w:val="20"/>
    </w:rPr>
  </w:style>
  <w:style w:type="character" w:styleId="afff7">
    <w:name w:val="Emphasis"/>
    <w:basedOn w:val="a0"/>
    <w:uiPriority w:val="99"/>
    <w:qFormat/>
    <w:rsid w:val="00DB1139"/>
    <w:rPr>
      <w:rFonts w:cs="Times New Roman"/>
      <w:i/>
    </w:rPr>
  </w:style>
  <w:style w:type="character" w:styleId="afff8">
    <w:name w:val="Strong"/>
    <w:basedOn w:val="a0"/>
    <w:uiPriority w:val="99"/>
    <w:qFormat/>
    <w:rsid w:val="00DB1139"/>
    <w:rPr>
      <w:rFonts w:cs="Times New Roman"/>
      <w:b/>
    </w:rPr>
  </w:style>
  <w:style w:type="character" w:customStyle="1" w:styleId="310">
    <w:name w:val="תו תו31"/>
    <w:uiPriority w:val="99"/>
    <w:semiHidden/>
    <w:locked/>
    <w:rsid w:val="00F257BB"/>
    <w:rPr>
      <w:noProof/>
      <w:lang w:val="en-US" w:eastAsia="he-IL"/>
    </w:rPr>
  </w:style>
  <w:style w:type="paragraph" w:customStyle="1" w:styleId="Heading11">
    <w:name w:val="Heading 11"/>
    <w:basedOn w:val="a"/>
    <w:next w:val="a"/>
    <w:uiPriority w:val="99"/>
    <w:rsid w:val="008F52C3"/>
    <w:pPr>
      <w:keepNext/>
      <w:ind w:right="284"/>
      <w:outlineLvl w:val="0"/>
    </w:pPr>
    <w:rPr>
      <w:rFonts w:cs="Guttman Haim"/>
      <w:u w:val="single"/>
      <w:lang w:eastAsia="he-IL"/>
    </w:rPr>
  </w:style>
  <w:style w:type="paragraph" w:customStyle="1" w:styleId="Heading61">
    <w:name w:val="Heading 61"/>
    <w:basedOn w:val="a"/>
    <w:next w:val="a"/>
    <w:uiPriority w:val="99"/>
    <w:rsid w:val="008F52C3"/>
    <w:pPr>
      <w:keepNext/>
      <w:ind w:right="284"/>
      <w:outlineLvl w:val="5"/>
    </w:pPr>
    <w:rPr>
      <w:rFonts w:cs="David"/>
      <w:noProof/>
      <w:sz w:val="28"/>
      <w:szCs w:val="28"/>
      <w:u w:val="single"/>
      <w:lang w:eastAsia="he-IL"/>
    </w:rPr>
  </w:style>
  <w:style w:type="paragraph" w:customStyle="1" w:styleId="msonormalcxspmiddle">
    <w:name w:val="msonormalcxspmiddle"/>
    <w:basedOn w:val="a"/>
    <w:uiPriority w:val="99"/>
    <w:rsid w:val="00A84D6B"/>
    <w:pPr>
      <w:bidi w:val="0"/>
      <w:spacing w:before="100" w:beforeAutospacing="1" w:after="100" w:afterAutospacing="1"/>
    </w:pPr>
  </w:style>
  <w:style w:type="character" w:customStyle="1" w:styleId="afff9">
    <w:name w:val="תווי הערת שוליים"/>
    <w:uiPriority w:val="99"/>
    <w:rsid w:val="00C5311A"/>
    <w:rPr>
      <w:vertAlign w:val="superscript"/>
    </w:rPr>
  </w:style>
  <w:style w:type="paragraph" w:customStyle="1" w:styleId="111">
    <w:name w:val="פיסקת רשימה11"/>
    <w:basedOn w:val="a"/>
    <w:uiPriority w:val="99"/>
    <w:rsid w:val="00103E1A"/>
    <w:pPr>
      <w:spacing w:after="200" w:line="276" w:lineRule="auto"/>
      <w:ind w:left="720"/>
    </w:pPr>
    <w:rPr>
      <w:rFonts w:ascii="Calibri" w:hAnsi="Calibri" w:cs="Arial"/>
      <w:sz w:val="22"/>
      <w:szCs w:val="22"/>
    </w:rPr>
  </w:style>
  <w:style w:type="character" w:customStyle="1" w:styleId="hebrewquotation1">
    <w:name w:val="hebrewquotation1"/>
    <w:uiPriority w:val="99"/>
    <w:rsid w:val="00B26FA2"/>
  </w:style>
  <w:style w:type="paragraph" w:customStyle="1" w:styleId="msonormalcxsplast">
    <w:name w:val="msonormalcxsplast"/>
    <w:basedOn w:val="a"/>
    <w:uiPriority w:val="99"/>
    <w:rsid w:val="00216AB5"/>
    <w:pPr>
      <w:bidi w:val="0"/>
      <w:spacing w:before="100" w:beforeAutospacing="1" w:after="100" w:afterAutospacing="1"/>
    </w:pPr>
  </w:style>
  <w:style w:type="character" w:customStyle="1" w:styleId="apple-converted-space">
    <w:name w:val="apple-converted-space"/>
    <w:uiPriority w:val="99"/>
    <w:rsid w:val="00455A1C"/>
  </w:style>
  <w:style w:type="character" w:customStyle="1" w:styleId="citation">
    <w:name w:val="citation"/>
    <w:uiPriority w:val="99"/>
    <w:rsid w:val="000C1605"/>
  </w:style>
  <w:style w:type="character" w:customStyle="1" w:styleId="hps">
    <w:name w:val="hps"/>
    <w:uiPriority w:val="99"/>
    <w:rsid w:val="000C1605"/>
  </w:style>
  <w:style w:type="paragraph" w:customStyle="1" w:styleId="a00">
    <w:name w:val="a0"/>
    <w:basedOn w:val="a"/>
    <w:uiPriority w:val="99"/>
    <w:rsid w:val="00E9685C"/>
    <w:pPr>
      <w:bidi w:val="0"/>
      <w:spacing w:before="100" w:beforeAutospacing="1" w:after="100" w:afterAutospacing="1"/>
    </w:pPr>
  </w:style>
  <w:style w:type="paragraph" w:customStyle="1" w:styleId="1f4">
    <w:name w:val="ללא מרווח1"/>
    <w:uiPriority w:val="99"/>
    <w:rsid w:val="0075326E"/>
    <w:pPr>
      <w:bidi/>
    </w:pPr>
    <w:rPr>
      <w:rFonts w:ascii="Calibri" w:hAnsi="Calibri" w:cs="Arial"/>
    </w:rPr>
  </w:style>
  <w:style w:type="character" w:customStyle="1" w:styleId="afffa">
    <w:name w:val="ציטוט מוזח תו"/>
    <w:link w:val="afffb"/>
    <w:uiPriority w:val="99"/>
    <w:locked/>
    <w:rsid w:val="00794D8C"/>
    <w:rPr>
      <w:sz w:val="24"/>
    </w:rPr>
  </w:style>
  <w:style w:type="paragraph" w:customStyle="1" w:styleId="afffb">
    <w:name w:val="ציטוט מוזח"/>
    <w:basedOn w:val="a"/>
    <w:link w:val="afffa"/>
    <w:uiPriority w:val="99"/>
    <w:rsid w:val="00794D8C"/>
    <w:pPr>
      <w:spacing w:before="240" w:after="200" w:line="360" w:lineRule="auto"/>
      <w:ind w:left="397"/>
      <w:jc w:val="both"/>
    </w:pPr>
    <w:rPr>
      <w:szCs w:val="20"/>
    </w:rPr>
  </w:style>
  <w:style w:type="paragraph" w:styleId="afffc">
    <w:name w:val="Plain Text"/>
    <w:basedOn w:val="a"/>
    <w:link w:val="afffd"/>
    <w:uiPriority w:val="99"/>
    <w:rsid w:val="002F533E"/>
    <w:rPr>
      <w:rFonts w:ascii="Courier New" w:hAnsi="Courier New"/>
      <w:sz w:val="20"/>
      <w:szCs w:val="20"/>
    </w:rPr>
  </w:style>
  <w:style w:type="character" w:customStyle="1" w:styleId="afffd">
    <w:name w:val="טקסט רגיל תו"/>
    <w:basedOn w:val="a0"/>
    <w:link w:val="afffc"/>
    <w:uiPriority w:val="99"/>
    <w:semiHidden/>
    <w:locked/>
    <w:rsid w:val="00B346D7"/>
    <w:rPr>
      <w:rFonts w:ascii="Courier New" w:hAnsi="Courier New" w:cs="Times New Roman"/>
      <w:sz w:val="20"/>
    </w:rPr>
  </w:style>
  <w:style w:type="character" w:customStyle="1" w:styleId="afffe">
    <w:name w:val="תו תו"/>
    <w:uiPriority w:val="99"/>
    <w:locked/>
    <w:rsid w:val="00E108FF"/>
    <w:rPr>
      <w:rFonts w:ascii="Calibri" w:hAnsi="Calibri"/>
      <w:lang w:val="en-US" w:eastAsia="en-US"/>
    </w:rPr>
  </w:style>
  <w:style w:type="paragraph" w:customStyle="1" w:styleId="msonormalcxspmiddlecxspmiddle">
    <w:name w:val="msonormalcxspmiddlecxspmiddle"/>
    <w:basedOn w:val="a"/>
    <w:uiPriority w:val="99"/>
    <w:rsid w:val="00FD7827"/>
    <w:pPr>
      <w:bidi w:val="0"/>
      <w:spacing w:before="100" w:beforeAutospacing="1" w:after="100" w:afterAutospacing="1"/>
    </w:pPr>
  </w:style>
  <w:style w:type="paragraph" w:customStyle="1" w:styleId="msonormalcxspmiddlecxsplast">
    <w:name w:val="msonormalcxspmiddlecxsplast"/>
    <w:basedOn w:val="a"/>
    <w:uiPriority w:val="99"/>
    <w:rsid w:val="00FD7827"/>
    <w:pPr>
      <w:bidi w:val="0"/>
      <w:spacing w:before="100" w:beforeAutospacing="1" w:after="100" w:afterAutospacing="1"/>
    </w:pPr>
  </w:style>
  <w:style w:type="character" w:customStyle="1" w:styleId="TitleChar">
    <w:name w:val="Title Char"/>
    <w:uiPriority w:val="99"/>
    <w:locked/>
    <w:rsid w:val="0050374B"/>
    <w:rPr>
      <w:rFonts w:ascii="Cambria" w:hAnsi="Cambria"/>
      <w:color w:val="17365D"/>
      <w:spacing w:val="5"/>
      <w:kern w:val="28"/>
      <w:sz w:val="52"/>
      <w:lang w:val="en-US" w:eastAsia="en-US"/>
    </w:rPr>
  </w:style>
  <w:style w:type="paragraph" w:styleId="affff">
    <w:name w:val="Title"/>
    <w:basedOn w:val="a"/>
    <w:next w:val="a"/>
    <w:link w:val="affff0"/>
    <w:qFormat/>
    <w:rsid w:val="0050374B"/>
    <w:pPr>
      <w:pBdr>
        <w:bottom w:val="single" w:sz="8" w:space="4" w:color="4F81BD"/>
      </w:pBdr>
      <w:spacing w:after="300"/>
      <w:contextualSpacing/>
      <w:jc w:val="both"/>
    </w:pPr>
    <w:rPr>
      <w:rFonts w:ascii="Cambria" w:hAnsi="Cambria"/>
      <w:b/>
      <w:bCs/>
      <w:kern w:val="28"/>
      <w:sz w:val="32"/>
      <w:szCs w:val="32"/>
    </w:rPr>
  </w:style>
  <w:style w:type="character" w:customStyle="1" w:styleId="affff0">
    <w:name w:val="כותרת טקסט תו"/>
    <w:basedOn w:val="a0"/>
    <w:link w:val="affff"/>
    <w:locked/>
    <w:rsid w:val="00B346D7"/>
    <w:rPr>
      <w:rFonts w:ascii="Cambria" w:hAnsi="Cambria" w:cs="Times New Roman"/>
      <w:b/>
      <w:kern w:val="28"/>
      <w:sz w:val="32"/>
    </w:rPr>
  </w:style>
  <w:style w:type="character" w:customStyle="1" w:styleId="61">
    <w:name w:val="תו תו6"/>
    <w:uiPriority w:val="99"/>
    <w:semiHidden/>
    <w:locked/>
    <w:rsid w:val="0050374B"/>
    <w:rPr>
      <w:lang w:val="en-US" w:eastAsia="he-IL" w:bidi="he-IL"/>
    </w:rPr>
  </w:style>
  <w:style w:type="table" w:styleId="-2">
    <w:name w:val="Light Shading Accent 2"/>
    <w:basedOn w:val="a1"/>
    <w:uiPriority w:val="99"/>
    <w:rsid w:val="00CB5C51"/>
    <w:rPr>
      <w:color w:val="943634"/>
      <w:sz w:val="20"/>
      <w:szCs w:val="20"/>
    </w:rPr>
    <w:tblPr>
      <w:tblStyleRowBandSize w:val="1"/>
      <w:tblStyleColBandSize w:val="1"/>
      <w:tblBorders>
        <w:top w:val="wave" w:sz="6" w:space="0" w:color="C00000"/>
        <w:left w:val="wave" w:sz="6" w:space="0" w:color="C00000"/>
        <w:bottom w:val="wave" w:sz="6" w:space="0" w:color="C00000"/>
        <w:right w:val="wave" w:sz="6" w:space="0" w:color="C00000"/>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treeview101">
    <w:name w:val="treeview1_01"/>
    <w:uiPriority w:val="99"/>
    <w:rsid w:val="004E2F02"/>
    <w:rPr>
      <w:u w:val="none"/>
      <w:effect w:val="none"/>
    </w:rPr>
  </w:style>
  <w:style w:type="character" w:customStyle="1" w:styleId="st1">
    <w:name w:val="st1"/>
    <w:uiPriority w:val="99"/>
    <w:rsid w:val="004E2F02"/>
  </w:style>
  <w:style w:type="paragraph" w:customStyle="1" w:styleId="29">
    <w:name w:val="כותרת א 2"/>
    <w:basedOn w:val="2"/>
    <w:rsid w:val="00246562"/>
    <w:rPr>
      <w:rFonts w:ascii="Arial" w:hAnsi="Arial" w:cs="Aharoni"/>
    </w:rPr>
  </w:style>
  <w:style w:type="paragraph" w:customStyle="1" w:styleId="1110">
    <w:name w:val="סגנון111"/>
    <w:basedOn w:val="aa"/>
    <w:rsid w:val="00246562"/>
    <w:pPr>
      <w:spacing w:line="240" w:lineRule="auto"/>
    </w:pPr>
    <w:rPr>
      <w:lang w:eastAsia="en-US"/>
    </w:rPr>
  </w:style>
  <w:style w:type="paragraph" w:styleId="affff1">
    <w:name w:val="caption"/>
    <w:basedOn w:val="a"/>
    <w:next w:val="a"/>
    <w:qFormat/>
    <w:rsid w:val="00D340AC"/>
    <w:pPr>
      <w:jc w:val="center"/>
    </w:pPr>
    <w:rPr>
      <w:rFonts w:cs="David"/>
      <w:b/>
      <w:bCs/>
      <w:spacing w:val="126"/>
      <w:lang w:eastAsia="he-IL"/>
    </w:rPr>
  </w:style>
  <w:style w:type="numbering" w:customStyle="1" w:styleId="1f5">
    <w:name w:val="ללא רשימה1"/>
    <w:next w:val="a2"/>
    <w:semiHidden/>
    <w:unhideWhenUsed/>
    <w:rsid w:val="00CE7EE7"/>
  </w:style>
  <w:style w:type="numbering" w:customStyle="1" w:styleId="2a">
    <w:name w:val="ללא רשימה2"/>
    <w:next w:val="a2"/>
    <w:semiHidden/>
    <w:unhideWhenUsed/>
    <w:rsid w:val="003322CA"/>
  </w:style>
  <w:style w:type="paragraph" w:styleId="TOC3">
    <w:name w:val="toc 3"/>
    <w:basedOn w:val="a"/>
    <w:rsid w:val="00F11040"/>
    <w:pPr>
      <w:bidi w:val="0"/>
      <w:spacing w:line="360" w:lineRule="auto"/>
      <w:jc w:val="right"/>
    </w:pPr>
    <w:rPr>
      <w:rFonts w:cs="Miriam"/>
      <w:sz w:val="20"/>
      <w:szCs w:val="20"/>
    </w:rPr>
  </w:style>
  <w:style w:type="character" w:customStyle="1" w:styleId="1f6">
    <w:name w:val="טקסט הערת סיום תו1"/>
    <w:basedOn w:val="a0"/>
    <w:rsid w:val="00F11040"/>
  </w:style>
  <w:style w:type="numbering" w:customStyle="1" w:styleId="34">
    <w:name w:val="ללא רשימה3"/>
    <w:next w:val="a2"/>
    <w:semiHidden/>
    <w:unhideWhenUsed/>
    <w:rsid w:val="00182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9894">
      <w:bodyDiv w:val="1"/>
      <w:marLeft w:val="0"/>
      <w:marRight w:val="0"/>
      <w:marTop w:val="0"/>
      <w:marBottom w:val="0"/>
      <w:divBdr>
        <w:top w:val="none" w:sz="0" w:space="0" w:color="auto"/>
        <w:left w:val="none" w:sz="0" w:space="0" w:color="auto"/>
        <w:bottom w:val="none" w:sz="0" w:space="0" w:color="auto"/>
        <w:right w:val="none" w:sz="0" w:space="0" w:color="auto"/>
      </w:divBdr>
    </w:div>
    <w:div w:id="377053531">
      <w:bodyDiv w:val="1"/>
      <w:marLeft w:val="0"/>
      <w:marRight w:val="0"/>
      <w:marTop w:val="0"/>
      <w:marBottom w:val="0"/>
      <w:divBdr>
        <w:top w:val="none" w:sz="0" w:space="0" w:color="auto"/>
        <w:left w:val="none" w:sz="0" w:space="0" w:color="auto"/>
        <w:bottom w:val="none" w:sz="0" w:space="0" w:color="auto"/>
        <w:right w:val="none" w:sz="0" w:space="0" w:color="auto"/>
      </w:divBdr>
    </w:div>
    <w:div w:id="411389849">
      <w:bodyDiv w:val="1"/>
      <w:marLeft w:val="0"/>
      <w:marRight w:val="0"/>
      <w:marTop w:val="0"/>
      <w:marBottom w:val="0"/>
      <w:divBdr>
        <w:top w:val="none" w:sz="0" w:space="0" w:color="auto"/>
        <w:left w:val="none" w:sz="0" w:space="0" w:color="auto"/>
        <w:bottom w:val="none" w:sz="0" w:space="0" w:color="auto"/>
        <w:right w:val="none" w:sz="0" w:space="0" w:color="auto"/>
      </w:divBdr>
    </w:div>
    <w:div w:id="547495496">
      <w:bodyDiv w:val="1"/>
      <w:marLeft w:val="0"/>
      <w:marRight w:val="0"/>
      <w:marTop w:val="0"/>
      <w:marBottom w:val="0"/>
      <w:divBdr>
        <w:top w:val="none" w:sz="0" w:space="0" w:color="auto"/>
        <w:left w:val="none" w:sz="0" w:space="0" w:color="auto"/>
        <w:bottom w:val="none" w:sz="0" w:space="0" w:color="auto"/>
        <w:right w:val="none" w:sz="0" w:space="0" w:color="auto"/>
      </w:divBdr>
    </w:div>
    <w:div w:id="729303056">
      <w:bodyDiv w:val="1"/>
      <w:marLeft w:val="0"/>
      <w:marRight w:val="0"/>
      <w:marTop w:val="0"/>
      <w:marBottom w:val="0"/>
      <w:divBdr>
        <w:top w:val="none" w:sz="0" w:space="0" w:color="auto"/>
        <w:left w:val="none" w:sz="0" w:space="0" w:color="auto"/>
        <w:bottom w:val="none" w:sz="0" w:space="0" w:color="auto"/>
        <w:right w:val="none" w:sz="0" w:space="0" w:color="auto"/>
      </w:divBdr>
    </w:div>
    <w:div w:id="893274267">
      <w:bodyDiv w:val="1"/>
      <w:marLeft w:val="0"/>
      <w:marRight w:val="0"/>
      <w:marTop w:val="0"/>
      <w:marBottom w:val="0"/>
      <w:divBdr>
        <w:top w:val="none" w:sz="0" w:space="0" w:color="auto"/>
        <w:left w:val="none" w:sz="0" w:space="0" w:color="auto"/>
        <w:bottom w:val="none" w:sz="0" w:space="0" w:color="auto"/>
        <w:right w:val="none" w:sz="0" w:space="0" w:color="auto"/>
      </w:divBdr>
    </w:div>
    <w:div w:id="999232236">
      <w:bodyDiv w:val="1"/>
      <w:marLeft w:val="0"/>
      <w:marRight w:val="0"/>
      <w:marTop w:val="0"/>
      <w:marBottom w:val="0"/>
      <w:divBdr>
        <w:top w:val="none" w:sz="0" w:space="0" w:color="auto"/>
        <w:left w:val="none" w:sz="0" w:space="0" w:color="auto"/>
        <w:bottom w:val="none" w:sz="0" w:space="0" w:color="auto"/>
        <w:right w:val="none" w:sz="0" w:space="0" w:color="auto"/>
      </w:divBdr>
    </w:div>
    <w:div w:id="1120149656">
      <w:bodyDiv w:val="1"/>
      <w:marLeft w:val="0"/>
      <w:marRight w:val="0"/>
      <w:marTop w:val="0"/>
      <w:marBottom w:val="0"/>
      <w:divBdr>
        <w:top w:val="none" w:sz="0" w:space="0" w:color="auto"/>
        <w:left w:val="none" w:sz="0" w:space="0" w:color="auto"/>
        <w:bottom w:val="none" w:sz="0" w:space="0" w:color="auto"/>
        <w:right w:val="none" w:sz="0" w:space="0" w:color="auto"/>
      </w:divBdr>
    </w:div>
    <w:div w:id="1155881621">
      <w:bodyDiv w:val="1"/>
      <w:marLeft w:val="0"/>
      <w:marRight w:val="0"/>
      <w:marTop w:val="0"/>
      <w:marBottom w:val="0"/>
      <w:divBdr>
        <w:top w:val="none" w:sz="0" w:space="0" w:color="auto"/>
        <w:left w:val="none" w:sz="0" w:space="0" w:color="auto"/>
        <w:bottom w:val="none" w:sz="0" w:space="0" w:color="auto"/>
        <w:right w:val="none" w:sz="0" w:space="0" w:color="auto"/>
      </w:divBdr>
    </w:div>
    <w:div w:id="1273586533">
      <w:marLeft w:val="0"/>
      <w:marRight w:val="0"/>
      <w:marTop w:val="0"/>
      <w:marBottom w:val="0"/>
      <w:divBdr>
        <w:top w:val="none" w:sz="0" w:space="0" w:color="auto"/>
        <w:left w:val="none" w:sz="0" w:space="0" w:color="auto"/>
        <w:bottom w:val="none" w:sz="0" w:space="0" w:color="auto"/>
        <w:right w:val="none" w:sz="0" w:space="0" w:color="auto"/>
      </w:divBdr>
    </w:div>
    <w:div w:id="1273586534">
      <w:marLeft w:val="0"/>
      <w:marRight w:val="0"/>
      <w:marTop w:val="0"/>
      <w:marBottom w:val="0"/>
      <w:divBdr>
        <w:top w:val="none" w:sz="0" w:space="0" w:color="auto"/>
        <w:left w:val="none" w:sz="0" w:space="0" w:color="auto"/>
        <w:bottom w:val="none" w:sz="0" w:space="0" w:color="auto"/>
        <w:right w:val="none" w:sz="0" w:space="0" w:color="auto"/>
      </w:divBdr>
    </w:div>
    <w:div w:id="1273586535">
      <w:marLeft w:val="0"/>
      <w:marRight w:val="0"/>
      <w:marTop w:val="0"/>
      <w:marBottom w:val="0"/>
      <w:divBdr>
        <w:top w:val="none" w:sz="0" w:space="0" w:color="auto"/>
        <w:left w:val="none" w:sz="0" w:space="0" w:color="auto"/>
        <w:bottom w:val="none" w:sz="0" w:space="0" w:color="auto"/>
        <w:right w:val="none" w:sz="0" w:space="0" w:color="auto"/>
      </w:divBdr>
    </w:div>
    <w:div w:id="1273586536">
      <w:marLeft w:val="0"/>
      <w:marRight w:val="0"/>
      <w:marTop w:val="0"/>
      <w:marBottom w:val="0"/>
      <w:divBdr>
        <w:top w:val="none" w:sz="0" w:space="0" w:color="auto"/>
        <w:left w:val="none" w:sz="0" w:space="0" w:color="auto"/>
        <w:bottom w:val="none" w:sz="0" w:space="0" w:color="auto"/>
        <w:right w:val="none" w:sz="0" w:space="0" w:color="auto"/>
      </w:divBdr>
    </w:div>
    <w:div w:id="1273586537">
      <w:marLeft w:val="0"/>
      <w:marRight w:val="0"/>
      <w:marTop w:val="0"/>
      <w:marBottom w:val="0"/>
      <w:divBdr>
        <w:top w:val="none" w:sz="0" w:space="0" w:color="auto"/>
        <w:left w:val="none" w:sz="0" w:space="0" w:color="auto"/>
        <w:bottom w:val="none" w:sz="0" w:space="0" w:color="auto"/>
        <w:right w:val="none" w:sz="0" w:space="0" w:color="auto"/>
      </w:divBdr>
    </w:div>
    <w:div w:id="1273586538">
      <w:marLeft w:val="0"/>
      <w:marRight w:val="0"/>
      <w:marTop w:val="0"/>
      <w:marBottom w:val="0"/>
      <w:divBdr>
        <w:top w:val="none" w:sz="0" w:space="0" w:color="auto"/>
        <w:left w:val="none" w:sz="0" w:space="0" w:color="auto"/>
        <w:bottom w:val="none" w:sz="0" w:space="0" w:color="auto"/>
        <w:right w:val="none" w:sz="0" w:space="0" w:color="auto"/>
      </w:divBdr>
    </w:div>
    <w:div w:id="1273586539">
      <w:marLeft w:val="0"/>
      <w:marRight w:val="0"/>
      <w:marTop w:val="0"/>
      <w:marBottom w:val="0"/>
      <w:divBdr>
        <w:top w:val="none" w:sz="0" w:space="0" w:color="auto"/>
        <w:left w:val="none" w:sz="0" w:space="0" w:color="auto"/>
        <w:bottom w:val="none" w:sz="0" w:space="0" w:color="auto"/>
        <w:right w:val="none" w:sz="0" w:space="0" w:color="auto"/>
      </w:divBdr>
    </w:div>
    <w:div w:id="1273586540">
      <w:marLeft w:val="0"/>
      <w:marRight w:val="0"/>
      <w:marTop w:val="0"/>
      <w:marBottom w:val="0"/>
      <w:divBdr>
        <w:top w:val="none" w:sz="0" w:space="0" w:color="auto"/>
        <w:left w:val="none" w:sz="0" w:space="0" w:color="auto"/>
        <w:bottom w:val="none" w:sz="0" w:space="0" w:color="auto"/>
        <w:right w:val="none" w:sz="0" w:space="0" w:color="auto"/>
      </w:divBdr>
    </w:div>
    <w:div w:id="1273586541">
      <w:marLeft w:val="0"/>
      <w:marRight w:val="0"/>
      <w:marTop w:val="0"/>
      <w:marBottom w:val="0"/>
      <w:divBdr>
        <w:top w:val="none" w:sz="0" w:space="0" w:color="auto"/>
        <w:left w:val="none" w:sz="0" w:space="0" w:color="auto"/>
        <w:bottom w:val="none" w:sz="0" w:space="0" w:color="auto"/>
        <w:right w:val="none" w:sz="0" w:space="0" w:color="auto"/>
      </w:divBdr>
    </w:div>
    <w:div w:id="1273586542">
      <w:marLeft w:val="0"/>
      <w:marRight w:val="0"/>
      <w:marTop w:val="0"/>
      <w:marBottom w:val="0"/>
      <w:divBdr>
        <w:top w:val="none" w:sz="0" w:space="0" w:color="auto"/>
        <w:left w:val="none" w:sz="0" w:space="0" w:color="auto"/>
        <w:bottom w:val="none" w:sz="0" w:space="0" w:color="auto"/>
        <w:right w:val="none" w:sz="0" w:space="0" w:color="auto"/>
      </w:divBdr>
    </w:div>
    <w:div w:id="1273586543">
      <w:marLeft w:val="0"/>
      <w:marRight w:val="0"/>
      <w:marTop w:val="0"/>
      <w:marBottom w:val="0"/>
      <w:divBdr>
        <w:top w:val="none" w:sz="0" w:space="0" w:color="auto"/>
        <w:left w:val="none" w:sz="0" w:space="0" w:color="auto"/>
        <w:bottom w:val="none" w:sz="0" w:space="0" w:color="auto"/>
        <w:right w:val="none" w:sz="0" w:space="0" w:color="auto"/>
      </w:divBdr>
    </w:div>
    <w:div w:id="1273586544">
      <w:marLeft w:val="0"/>
      <w:marRight w:val="0"/>
      <w:marTop w:val="0"/>
      <w:marBottom w:val="0"/>
      <w:divBdr>
        <w:top w:val="none" w:sz="0" w:space="0" w:color="auto"/>
        <w:left w:val="none" w:sz="0" w:space="0" w:color="auto"/>
        <w:bottom w:val="none" w:sz="0" w:space="0" w:color="auto"/>
        <w:right w:val="none" w:sz="0" w:space="0" w:color="auto"/>
      </w:divBdr>
    </w:div>
    <w:div w:id="1273586545">
      <w:marLeft w:val="0"/>
      <w:marRight w:val="0"/>
      <w:marTop w:val="0"/>
      <w:marBottom w:val="0"/>
      <w:divBdr>
        <w:top w:val="none" w:sz="0" w:space="0" w:color="auto"/>
        <w:left w:val="none" w:sz="0" w:space="0" w:color="auto"/>
        <w:bottom w:val="none" w:sz="0" w:space="0" w:color="auto"/>
        <w:right w:val="none" w:sz="0" w:space="0" w:color="auto"/>
      </w:divBdr>
    </w:div>
    <w:div w:id="1273586546">
      <w:marLeft w:val="0"/>
      <w:marRight w:val="0"/>
      <w:marTop w:val="0"/>
      <w:marBottom w:val="0"/>
      <w:divBdr>
        <w:top w:val="none" w:sz="0" w:space="0" w:color="auto"/>
        <w:left w:val="none" w:sz="0" w:space="0" w:color="auto"/>
        <w:bottom w:val="none" w:sz="0" w:space="0" w:color="auto"/>
        <w:right w:val="none" w:sz="0" w:space="0" w:color="auto"/>
      </w:divBdr>
    </w:div>
    <w:div w:id="1273586547">
      <w:marLeft w:val="0"/>
      <w:marRight w:val="0"/>
      <w:marTop w:val="0"/>
      <w:marBottom w:val="0"/>
      <w:divBdr>
        <w:top w:val="none" w:sz="0" w:space="0" w:color="auto"/>
        <w:left w:val="none" w:sz="0" w:space="0" w:color="auto"/>
        <w:bottom w:val="none" w:sz="0" w:space="0" w:color="auto"/>
        <w:right w:val="none" w:sz="0" w:space="0" w:color="auto"/>
      </w:divBdr>
    </w:div>
    <w:div w:id="1273586548">
      <w:marLeft w:val="0"/>
      <w:marRight w:val="0"/>
      <w:marTop w:val="0"/>
      <w:marBottom w:val="0"/>
      <w:divBdr>
        <w:top w:val="none" w:sz="0" w:space="0" w:color="auto"/>
        <w:left w:val="none" w:sz="0" w:space="0" w:color="auto"/>
        <w:bottom w:val="none" w:sz="0" w:space="0" w:color="auto"/>
        <w:right w:val="none" w:sz="0" w:space="0" w:color="auto"/>
      </w:divBdr>
    </w:div>
    <w:div w:id="1273586549">
      <w:marLeft w:val="0"/>
      <w:marRight w:val="0"/>
      <w:marTop w:val="0"/>
      <w:marBottom w:val="0"/>
      <w:divBdr>
        <w:top w:val="none" w:sz="0" w:space="0" w:color="auto"/>
        <w:left w:val="none" w:sz="0" w:space="0" w:color="auto"/>
        <w:bottom w:val="none" w:sz="0" w:space="0" w:color="auto"/>
        <w:right w:val="none" w:sz="0" w:space="0" w:color="auto"/>
      </w:divBdr>
    </w:div>
    <w:div w:id="1273586550">
      <w:marLeft w:val="0"/>
      <w:marRight w:val="0"/>
      <w:marTop w:val="0"/>
      <w:marBottom w:val="0"/>
      <w:divBdr>
        <w:top w:val="none" w:sz="0" w:space="0" w:color="auto"/>
        <w:left w:val="none" w:sz="0" w:space="0" w:color="auto"/>
        <w:bottom w:val="none" w:sz="0" w:space="0" w:color="auto"/>
        <w:right w:val="none" w:sz="0" w:space="0" w:color="auto"/>
      </w:divBdr>
    </w:div>
    <w:div w:id="1273586551">
      <w:marLeft w:val="0"/>
      <w:marRight w:val="0"/>
      <w:marTop w:val="0"/>
      <w:marBottom w:val="0"/>
      <w:divBdr>
        <w:top w:val="none" w:sz="0" w:space="0" w:color="auto"/>
        <w:left w:val="none" w:sz="0" w:space="0" w:color="auto"/>
        <w:bottom w:val="none" w:sz="0" w:space="0" w:color="auto"/>
        <w:right w:val="none" w:sz="0" w:space="0" w:color="auto"/>
      </w:divBdr>
    </w:div>
    <w:div w:id="1273586552">
      <w:marLeft w:val="0"/>
      <w:marRight w:val="0"/>
      <w:marTop w:val="0"/>
      <w:marBottom w:val="0"/>
      <w:divBdr>
        <w:top w:val="none" w:sz="0" w:space="0" w:color="auto"/>
        <w:left w:val="none" w:sz="0" w:space="0" w:color="auto"/>
        <w:bottom w:val="none" w:sz="0" w:space="0" w:color="auto"/>
        <w:right w:val="none" w:sz="0" w:space="0" w:color="auto"/>
      </w:divBdr>
    </w:div>
    <w:div w:id="1273586553">
      <w:marLeft w:val="0"/>
      <w:marRight w:val="0"/>
      <w:marTop w:val="0"/>
      <w:marBottom w:val="0"/>
      <w:divBdr>
        <w:top w:val="none" w:sz="0" w:space="0" w:color="auto"/>
        <w:left w:val="none" w:sz="0" w:space="0" w:color="auto"/>
        <w:bottom w:val="none" w:sz="0" w:space="0" w:color="auto"/>
        <w:right w:val="none" w:sz="0" w:space="0" w:color="auto"/>
      </w:divBdr>
    </w:div>
    <w:div w:id="1273586554">
      <w:marLeft w:val="0"/>
      <w:marRight w:val="0"/>
      <w:marTop w:val="0"/>
      <w:marBottom w:val="0"/>
      <w:divBdr>
        <w:top w:val="none" w:sz="0" w:space="0" w:color="auto"/>
        <w:left w:val="none" w:sz="0" w:space="0" w:color="auto"/>
        <w:bottom w:val="none" w:sz="0" w:space="0" w:color="auto"/>
        <w:right w:val="none" w:sz="0" w:space="0" w:color="auto"/>
      </w:divBdr>
    </w:div>
    <w:div w:id="1273586555">
      <w:marLeft w:val="0"/>
      <w:marRight w:val="0"/>
      <w:marTop w:val="0"/>
      <w:marBottom w:val="0"/>
      <w:divBdr>
        <w:top w:val="none" w:sz="0" w:space="0" w:color="auto"/>
        <w:left w:val="none" w:sz="0" w:space="0" w:color="auto"/>
        <w:bottom w:val="none" w:sz="0" w:space="0" w:color="auto"/>
        <w:right w:val="none" w:sz="0" w:space="0" w:color="auto"/>
      </w:divBdr>
    </w:div>
    <w:div w:id="1273586556">
      <w:marLeft w:val="0"/>
      <w:marRight w:val="0"/>
      <w:marTop w:val="0"/>
      <w:marBottom w:val="0"/>
      <w:divBdr>
        <w:top w:val="none" w:sz="0" w:space="0" w:color="auto"/>
        <w:left w:val="none" w:sz="0" w:space="0" w:color="auto"/>
        <w:bottom w:val="none" w:sz="0" w:space="0" w:color="auto"/>
        <w:right w:val="none" w:sz="0" w:space="0" w:color="auto"/>
      </w:divBdr>
    </w:div>
    <w:div w:id="1273586557">
      <w:marLeft w:val="0"/>
      <w:marRight w:val="0"/>
      <w:marTop w:val="0"/>
      <w:marBottom w:val="0"/>
      <w:divBdr>
        <w:top w:val="none" w:sz="0" w:space="0" w:color="auto"/>
        <w:left w:val="none" w:sz="0" w:space="0" w:color="auto"/>
        <w:bottom w:val="none" w:sz="0" w:space="0" w:color="auto"/>
        <w:right w:val="none" w:sz="0" w:space="0" w:color="auto"/>
      </w:divBdr>
    </w:div>
    <w:div w:id="1273586558">
      <w:marLeft w:val="0"/>
      <w:marRight w:val="0"/>
      <w:marTop w:val="0"/>
      <w:marBottom w:val="0"/>
      <w:divBdr>
        <w:top w:val="none" w:sz="0" w:space="0" w:color="auto"/>
        <w:left w:val="none" w:sz="0" w:space="0" w:color="auto"/>
        <w:bottom w:val="none" w:sz="0" w:space="0" w:color="auto"/>
        <w:right w:val="none" w:sz="0" w:space="0" w:color="auto"/>
      </w:divBdr>
    </w:div>
    <w:div w:id="1273586559">
      <w:marLeft w:val="0"/>
      <w:marRight w:val="0"/>
      <w:marTop w:val="0"/>
      <w:marBottom w:val="0"/>
      <w:divBdr>
        <w:top w:val="none" w:sz="0" w:space="0" w:color="auto"/>
        <w:left w:val="none" w:sz="0" w:space="0" w:color="auto"/>
        <w:bottom w:val="none" w:sz="0" w:space="0" w:color="auto"/>
        <w:right w:val="none" w:sz="0" w:space="0" w:color="auto"/>
      </w:divBdr>
    </w:div>
    <w:div w:id="1273586560">
      <w:marLeft w:val="0"/>
      <w:marRight w:val="0"/>
      <w:marTop w:val="0"/>
      <w:marBottom w:val="0"/>
      <w:divBdr>
        <w:top w:val="none" w:sz="0" w:space="0" w:color="auto"/>
        <w:left w:val="none" w:sz="0" w:space="0" w:color="auto"/>
        <w:bottom w:val="none" w:sz="0" w:space="0" w:color="auto"/>
        <w:right w:val="none" w:sz="0" w:space="0" w:color="auto"/>
      </w:divBdr>
    </w:div>
    <w:div w:id="1273586561">
      <w:marLeft w:val="0"/>
      <w:marRight w:val="0"/>
      <w:marTop w:val="0"/>
      <w:marBottom w:val="0"/>
      <w:divBdr>
        <w:top w:val="none" w:sz="0" w:space="0" w:color="auto"/>
        <w:left w:val="none" w:sz="0" w:space="0" w:color="auto"/>
        <w:bottom w:val="none" w:sz="0" w:space="0" w:color="auto"/>
        <w:right w:val="none" w:sz="0" w:space="0" w:color="auto"/>
      </w:divBdr>
    </w:div>
    <w:div w:id="1273586562">
      <w:marLeft w:val="0"/>
      <w:marRight w:val="0"/>
      <w:marTop w:val="0"/>
      <w:marBottom w:val="0"/>
      <w:divBdr>
        <w:top w:val="none" w:sz="0" w:space="0" w:color="auto"/>
        <w:left w:val="none" w:sz="0" w:space="0" w:color="auto"/>
        <w:bottom w:val="none" w:sz="0" w:space="0" w:color="auto"/>
        <w:right w:val="none" w:sz="0" w:space="0" w:color="auto"/>
      </w:divBdr>
    </w:div>
    <w:div w:id="1273586563">
      <w:marLeft w:val="0"/>
      <w:marRight w:val="0"/>
      <w:marTop w:val="0"/>
      <w:marBottom w:val="0"/>
      <w:divBdr>
        <w:top w:val="none" w:sz="0" w:space="0" w:color="auto"/>
        <w:left w:val="none" w:sz="0" w:space="0" w:color="auto"/>
        <w:bottom w:val="none" w:sz="0" w:space="0" w:color="auto"/>
        <w:right w:val="none" w:sz="0" w:space="0" w:color="auto"/>
      </w:divBdr>
    </w:div>
    <w:div w:id="1273586564">
      <w:marLeft w:val="0"/>
      <w:marRight w:val="0"/>
      <w:marTop w:val="0"/>
      <w:marBottom w:val="0"/>
      <w:divBdr>
        <w:top w:val="none" w:sz="0" w:space="0" w:color="auto"/>
        <w:left w:val="none" w:sz="0" w:space="0" w:color="auto"/>
        <w:bottom w:val="none" w:sz="0" w:space="0" w:color="auto"/>
        <w:right w:val="none" w:sz="0" w:space="0" w:color="auto"/>
      </w:divBdr>
    </w:div>
    <w:div w:id="1273586565">
      <w:marLeft w:val="0"/>
      <w:marRight w:val="0"/>
      <w:marTop w:val="0"/>
      <w:marBottom w:val="0"/>
      <w:divBdr>
        <w:top w:val="none" w:sz="0" w:space="0" w:color="auto"/>
        <w:left w:val="none" w:sz="0" w:space="0" w:color="auto"/>
        <w:bottom w:val="none" w:sz="0" w:space="0" w:color="auto"/>
        <w:right w:val="none" w:sz="0" w:space="0" w:color="auto"/>
      </w:divBdr>
    </w:div>
    <w:div w:id="1273586566">
      <w:marLeft w:val="0"/>
      <w:marRight w:val="0"/>
      <w:marTop w:val="0"/>
      <w:marBottom w:val="0"/>
      <w:divBdr>
        <w:top w:val="none" w:sz="0" w:space="0" w:color="auto"/>
        <w:left w:val="none" w:sz="0" w:space="0" w:color="auto"/>
        <w:bottom w:val="none" w:sz="0" w:space="0" w:color="auto"/>
        <w:right w:val="none" w:sz="0" w:space="0" w:color="auto"/>
      </w:divBdr>
    </w:div>
    <w:div w:id="1273586567">
      <w:marLeft w:val="0"/>
      <w:marRight w:val="0"/>
      <w:marTop w:val="0"/>
      <w:marBottom w:val="0"/>
      <w:divBdr>
        <w:top w:val="none" w:sz="0" w:space="0" w:color="auto"/>
        <w:left w:val="none" w:sz="0" w:space="0" w:color="auto"/>
        <w:bottom w:val="none" w:sz="0" w:space="0" w:color="auto"/>
        <w:right w:val="none" w:sz="0" w:space="0" w:color="auto"/>
      </w:divBdr>
    </w:div>
    <w:div w:id="1273586568">
      <w:marLeft w:val="0"/>
      <w:marRight w:val="0"/>
      <w:marTop w:val="0"/>
      <w:marBottom w:val="0"/>
      <w:divBdr>
        <w:top w:val="none" w:sz="0" w:space="0" w:color="auto"/>
        <w:left w:val="none" w:sz="0" w:space="0" w:color="auto"/>
        <w:bottom w:val="none" w:sz="0" w:space="0" w:color="auto"/>
        <w:right w:val="none" w:sz="0" w:space="0" w:color="auto"/>
      </w:divBdr>
    </w:div>
    <w:div w:id="1273586569">
      <w:marLeft w:val="0"/>
      <w:marRight w:val="0"/>
      <w:marTop w:val="0"/>
      <w:marBottom w:val="0"/>
      <w:divBdr>
        <w:top w:val="none" w:sz="0" w:space="0" w:color="auto"/>
        <w:left w:val="none" w:sz="0" w:space="0" w:color="auto"/>
        <w:bottom w:val="none" w:sz="0" w:space="0" w:color="auto"/>
        <w:right w:val="none" w:sz="0" w:space="0" w:color="auto"/>
      </w:divBdr>
    </w:div>
    <w:div w:id="1273586570">
      <w:marLeft w:val="0"/>
      <w:marRight w:val="0"/>
      <w:marTop w:val="0"/>
      <w:marBottom w:val="0"/>
      <w:divBdr>
        <w:top w:val="none" w:sz="0" w:space="0" w:color="auto"/>
        <w:left w:val="none" w:sz="0" w:space="0" w:color="auto"/>
        <w:bottom w:val="none" w:sz="0" w:space="0" w:color="auto"/>
        <w:right w:val="none" w:sz="0" w:space="0" w:color="auto"/>
      </w:divBdr>
    </w:div>
    <w:div w:id="1273586571">
      <w:marLeft w:val="0"/>
      <w:marRight w:val="0"/>
      <w:marTop w:val="0"/>
      <w:marBottom w:val="0"/>
      <w:divBdr>
        <w:top w:val="none" w:sz="0" w:space="0" w:color="auto"/>
        <w:left w:val="none" w:sz="0" w:space="0" w:color="auto"/>
        <w:bottom w:val="none" w:sz="0" w:space="0" w:color="auto"/>
        <w:right w:val="none" w:sz="0" w:space="0" w:color="auto"/>
      </w:divBdr>
    </w:div>
    <w:div w:id="1273586572">
      <w:marLeft w:val="0"/>
      <w:marRight w:val="0"/>
      <w:marTop w:val="0"/>
      <w:marBottom w:val="0"/>
      <w:divBdr>
        <w:top w:val="none" w:sz="0" w:space="0" w:color="auto"/>
        <w:left w:val="none" w:sz="0" w:space="0" w:color="auto"/>
        <w:bottom w:val="none" w:sz="0" w:space="0" w:color="auto"/>
        <w:right w:val="none" w:sz="0" w:space="0" w:color="auto"/>
      </w:divBdr>
    </w:div>
    <w:div w:id="1273586573">
      <w:marLeft w:val="0"/>
      <w:marRight w:val="0"/>
      <w:marTop w:val="0"/>
      <w:marBottom w:val="0"/>
      <w:divBdr>
        <w:top w:val="none" w:sz="0" w:space="0" w:color="auto"/>
        <w:left w:val="none" w:sz="0" w:space="0" w:color="auto"/>
        <w:bottom w:val="none" w:sz="0" w:space="0" w:color="auto"/>
        <w:right w:val="none" w:sz="0" w:space="0" w:color="auto"/>
      </w:divBdr>
    </w:div>
    <w:div w:id="1273586574">
      <w:marLeft w:val="0"/>
      <w:marRight w:val="0"/>
      <w:marTop w:val="0"/>
      <w:marBottom w:val="0"/>
      <w:divBdr>
        <w:top w:val="none" w:sz="0" w:space="0" w:color="auto"/>
        <w:left w:val="none" w:sz="0" w:space="0" w:color="auto"/>
        <w:bottom w:val="none" w:sz="0" w:space="0" w:color="auto"/>
        <w:right w:val="none" w:sz="0" w:space="0" w:color="auto"/>
      </w:divBdr>
    </w:div>
    <w:div w:id="1273586575">
      <w:marLeft w:val="0"/>
      <w:marRight w:val="0"/>
      <w:marTop w:val="0"/>
      <w:marBottom w:val="0"/>
      <w:divBdr>
        <w:top w:val="none" w:sz="0" w:space="0" w:color="auto"/>
        <w:left w:val="none" w:sz="0" w:space="0" w:color="auto"/>
        <w:bottom w:val="none" w:sz="0" w:space="0" w:color="auto"/>
        <w:right w:val="none" w:sz="0" w:space="0" w:color="auto"/>
      </w:divBdr>
    </w:div>
    <w:div w:id="1273586576">
      <w:marLeft w:val="0"/>
      <w:marRight w:val="0"/>
      <w:marTop w:val="0"/>
      <w:marBottom w:val="0"/>
      <w:divBdr>
        <w:top w:val="none" w:sz="0" w:space="0" w:color="auto"/>
        <w:left w:val="none" w:sz="0" w:space="0" w:color="auto"/>
        <w:bottom w:val="none" w:sz="0" w:space="0" w:color="auto"/>
        <w:right w:val="none" w:sz="0" w:space="0" w:color="auto"/>
      </w:divBdr>
    </w:div>
    <w:div w:id="1273586577">
      <w:marLeft w:val="0"/>
      <w:marRight w:val="0"/>
      <w:marTop w:val="0"/>
      <w:marBottom w:val="0"/>
      <w:divBdr>
        <w:top w:val="none" w:sz="0" w:space="0" w:color="auto"/>
        <w:left w:val="none" w:sz="0" w:space="0" w:color="auto"/>
        <w:bottom w:val="none" w:sz="0" w:space="0" w:color="auto"/>
        <w:right w:val="none" w:sz="0" w:space="0" w:color="auto"/>
      </w:divBdr>
    </w:div>
    <w:div w:id="1273586578">
      <w:marLeft w:val="0"/>
      <w:marRight w:val="0"/>
      <w:marTop w:val="0"/>
      <w:marBottom w:val="0"/>
      <w:divBdr>
        <w:top w:val="none" w:sz="0" w:space="0" w:color="auto"/>
        <w:left w:val="none" w:sz="0" w:space="0" w:color="auto"/>
        <w:bottom w:val="none" w:sz="0" w:space="0" w:color="auto"/>
        <w:right w:val="none" w:sz="0" w:space="0" w:color="auto"/>
      </w:divBdr>
    </w:div>
    <w:div w:id="1273586579">
      <w:marLeft w:val="0"/>
      <w:marRight w:val="0"/>
      <w:marTop w:val="0"/>
      <w:marBottom w:val="0"/>
      <w:divBdr>
        <w:top w:val="none" w:sz="0" w:space="0" w:color="auto"/>
        <w:left w:val="none" w:sz="0" w:space="0" w:color="auto"/>
        <w:bottom w:val="none" w:sz="0" w:space="0" w:color="auto"/>
        <w:right w:val="none" w:sz="0" w:space="0" w:color="auto"/>
      </w:divBdr>
    </w:div>
    <w:div w:id="1273586580">
      <w:marLeft w:val="0"/>
      <w:marRight w:val="0"/>
      <w:marTop w:val="0"/>
      <w:marBottom w:val="0"/>
      <w:divBdr>
        <w:top w:val="none" w:sz="0" w:space="0" w:color="auto"/>
        <w:left w:val="none" w:sz="0" w:space="0" w:color="auto"/>
        <w:bottom w:val="none" w:sz="0" w:space="0" w:color="auto"/>
        <w:right w:val="none" w:sz="0" w:space="0" w:color="auto"/>
      </w:divBdr>
    </w:div>
    <w:div w:id="1273586581">
      <w:marLeft w:val="0"/>
      <w:marRight w:val="0"/>
      <w:marTop w:val="0"/>
      <w:marBottom w:val="0"/>
      <w:divBdr>
        <w:top w:val="none" w:sz="0" w:space="0" w:color="auto"/>
        <w:left w:val="none" w:sz="0" w:space="0" w:color="auto"/>
        <w:bottom w:val="none" w:sz="0" w:space="0" w:color="auto"/>
        <w:right w:val="none" w:sz="0" w:space="0" w:color="auto"/>
      </w:divBdr>
    </w:div>
    <w:div w:id="1273586582">
      <w:marLeft w:val="0"/>
      <w:marRight w:val="0"/>
      <w:marTop w:val="0"/>
      <w:marBottom w:val="0"/>
      <w:divBdr>
        <w:top w:val="none" w:sz="0" w:space="0" w:color="auto"/>
        <w:left w:val="none" w:sz="0" w:space="0" w:color="auto"/>
        <w:bottom w:val="none" w:sz="0" w:space="0" w:color="auto"/>
        <w:right w:val="none" w:sz="0" w:space="0" w:color="auto"/>
      </w:divBdr>
    </w:div>
    <w:div w:id="1273586583">
      <w:marLeft w:val="0"/>
      <w:marRight w:val="0"/>
      <w:marTop w:val="0"/>
      <w:marBottom w:val="0"/>
      <w:divBdr>
        <w:top w:val="none" w:sz="0" w:space="0" w:color="auto"/>
        <w:left w:val="none" w:sz="0" w:space="0" w:color="auto"/>
        <w:bottom w:val="none" w:sz="0" w:space="0" w:color="auto"/>
        <w:right w:val="none" w:sz="0" w:space="0" w:color="auto"/>
      </w:divBdr>
    </w:div>
    <w:div w:id="1273586584">
      <w:marLeft w:val="0"/>
      <w:marRight w:val="0"/>
      <w:marTop w:val="0"/>
      <w:marBottom w:val="0"/>
      <w:divBdr>
        <w:top w:val="none" w:sz="0" w:space="0" w:color="auto"/>
        <w:left w:val="none" w:sz="0" w:space="0" w:color="auto"/>
        <w:bottom w:val="none" w:sz="0" w:space="0" w:color="auto"/>
        <w:right w:val="none" w:sz="0" w:space="0" w:color="auto"/>
      </w:divBdr>
    </w:div>
    <w:div w:id="1273586585">
      <w:marLeft w:val="0"/>
      <w:marRight w:val="0"/>
      <w:marTop w:val="0"/>
      <w:marBottom w:val="0"/>
      <w:divBdr>
        <w:top w:val="none" w:sz="0" w:space="0" w:color="auto"/>
        <w:left w:val="none" w:sz="0" w:space="0" w:color="auto"/>
        <w:bottom w:val="none" w:sz="0" w:space="0" w:color="auto"/>
        <w:right w:val="none" w:sz="0" w:space="0" w:color="auto"/>
      </w:divBdr>
    </w:div>
    <w:div w:id="1273586586">
      <w:marLeft w:val="0"/>
      <w:marRight w:val="0"/>
      <w:marTop w:val="0"/>
      <w:marBottom w:val="0"/>
      <w:divBdr>
        <w:top w:val="none" w:sz="0" w:space="0" w:color="auto"/>
        <w:left w:val="none" w:sz="0" w:space="0" w:color="auto"/>
        <w:bottom w:val="none" w:sz="0" w:space="0" w:color="auto"/>
        <w:right w:val="none" w:sz="0" w:space="0" w:color="auto"/>
      </w:divBdr>
    </w:div>
    <w:div w:id="1273586587">
      <w:marLeft w:val="0"/>
      <w:marRight w:val="0"/>
      <w:marTop w:val="0"/>
      <w:marBottom w:val="0"/>
      <w:divBdr>
        <w:top w:val="none" w:sz="0" w:space="0" w:color="auto"/>
        <w:left w:val="none" w:sz="0" w:space="0" w:color="auto"/>
        <w:bottom w:val="none" w:sz="0" w:space="0" w:color="auto"/>
        <w:right w:val="none" w:sz="0" w:space="0" w:color="auto"/>
      </w:divBdr>
    </w:div>
    <w:div w:id="1273586588">
      <w:marLeft w:val="0"/>
      <w:marRight w:val="0"/>
      <w:marTop w:val="0"/>
      <w:marBottom w:val="0"/>
      <w:divBdr>
        <w:top w:val="none" w:sz="0" w:space="0" w:color="auto"/>
        <w:left w:val="none" w:sz="0" w:space="0" w:color="auto"/>
        <w:bottom w:val="none" w:sz="0" w:space="0" w:color="auto"/>
        <w:right w:val="none" w:sz="0" w:space="0" w:color="auto"/>
      </w:divBdr>
    </w:div>
    <w:div w:id="1273586589">
      <w:marLeft w:val="0"/>
      <w:marRight w:val="0"/>
      <w:marTop w:val="0"/>
      <w:marBottom w:val="0"/>
      <w:divBdr>
        <w:top w:val="none" w:sz="0" w:space="0" w:color="auto"/>
        <w:left w:val="none" w:sz="0" w:space="0" w:color="auto"/>
        <w:bottom w:val="none" w:sz="0" w:space="0" w:color="auto"/>
        <w:right w:val="none" w:sz="0" w:space="0" w:color="auto"/>
      </w:divBdr>
    </w:div>
    <w:div w:id="1273586590">
      <w:marLeft w:val="0"/>
      <w:marRight w:val="0"/>
      <w:marTop w:val="0"/>
      <w:marBottom w:val="0"/>
      <w:divBdr>
        <w:top w:val="none" w:sz="0" w:space="0" w:color="auto"/>
        <w:left w:val="none" w:sz="0" w:space="0" w:color="auto"/>
        <w:bottom w:val="none" w:sz="0" w:space="0" w:color="auto"/>
        <w:right w:val="none" w:sz="0" w:space="0" w:color="auto"/>
      </w:divBdr>
    </w:div>
    <w:div w:id="1273586591">
      <w:marLeft w:val="0"/>
      <w:marRight w:val="0"/>
      <w:marTop w:val="0"/>
      <w:marBottom w:val="0"/>
      <w:divBdr>
        <w:top w:val="none" w:sz="0" w:space="0" w:color="auto"/>
        <w:left w:val="none" w:sz="0" w:space="0" w:color="auto"/>
        <w:bottom w:val="none" w:sz="0" w:space="0" w:color="auto"/>
        <w:right w:val="none" w:sz="0" w:space="0" w:color="auto"/>
      </w:divBdr>
    </w:div>
    <w:div w:id="1273586592">
      <w:marLeft w:val="0"/>
      <w:marRight w:val="0"/>
      <w:marTop w:val="0"/>
      <w:marBottom w:val="0"/>
      <w:divBdr>
        <w:top w:val="none" w:sz="0" w:space="0" w:color="auto"/>
        <w:left w:val="none" w:sz="0" w:space="0" w:color="auto"/>
        <w:bottom w:val="none" w:sz="0" w:space="0" w:color="auto"/>
        <w:right w:val="none" w:sz="0" w:space="0" w:color="auto"/>
      </w:divBdr>
    </w:div>
    <w:div w:id="1273586593">
      <w:marLeft w:val="0"/>
      <w:marRight w:val="0"/>
      <w:marTop w:val="0"/>
      <w:marBottom w:val="0"/>
      <w:divBdr>
        <w:top w:val="none" w:sz="0" w:space="0" w:color="auto"/>
        <w:left w:val="none" w:sz="0" w:space="0" w:color="auto"/>
        <w:bottom w:val="none" w:sz="0" w:space="0" w:color="auto"/>
        <w:right w:val="none" w:sz="0" w:space="0" w:color="auto"/>
      </w:divBdr>
    </w:div>
    <w:div w:id="1273586594">
      <w:marLeft w:val="0"/>
      <w:marRight w:val="0"/>
      <w:marTop w:val="0"/>
      <w:marBottom w:val="0"/>
      <w:divBdr>
        <w:top w:val="none" w:sz="0" w:space="0" w:color="auto"/>
        <w:left w:val="none" w:sz="0" w:space="0" w:color="auto"/>
        <w:bottom w:val="none" w:sz="0" w:space="0" w:color="auto"/>
        <w:right w:val="none" w:sz="0" w:space="0" w:color="auto"/>
      </w:divBdr>
    </w:div>
    <w:div w:id="1273586595">
      <w:marLeft w:val="0"/>
      <w:marRight w:val="0"/>
      <w:marTop w:val="0"/>
      <w:marBottom w:val="0"/>
      <w:divBdr>
        <w:top w:val="none" w:sz="0" w:space="0" w:color="auto"/>
        <w:left w:val="none" w:sz="0" w:space="0" w:color="auto"/>
        <w:bottom w:val="none" w:sz="0" w:space="0" w:color="auto"/>
        <w:right w:val="none" w:sz="0" w:space="0" w:color="auto"/>
      </w:divBdr>
    </w:div>
    <w:div w:id="1273586596">
      <w:marLeft w:val="0"/>
      <w:marRight w:val="0"/>
      <w:marTop w:val="0"/>
      <w:marBottom w:val="0"/>
      <w:divBdr>
        <w:top w:val="none" w:sz="0" w:space="0" w:color="auto"/>
        <w:left w:val="none" w:sz="0" w:space="0" w:color="auto"/>
        <w:bottom w:val="none" w:sz="0" w:space="0" w:color="auto"/>
        <w:right w:val="none" w:sz="0" w:space="0" w:color="auto"/>
      </w:divBdr>
    </w:div>
    <w:div w:id="1273586597">
      <w:marLeft w:val="0"/>
      <w:marRight w:val="0"/>
      <w:marTop w:val="0"/>
      <w:marBottom w:val="0"/>
      <w:divBdr>
        <w:top w:val="none" w:sz="0" w:space="0" w:color="auto"/>
        <w:left w:val="none" w:sz="0" w:space="0" w:color="auto"/>
        <w:bottom w:val="none" w:sz="0" w:space="0" w:color="auto"/>
        <w:right w:val="none" w:sz="0" w:space="0" w:color="auto"/>
      </w:divBdr>
    </w:div>
    <w:div w:id="1273586598">
      <w:marLeft w:val="0"/>
      <w:marRight w:val="0"/>
      <w:marTop w:val="0"/>
      <w:marBottom w:val="0"/>
      <w:divBdr>
        <w:top w:val="none" w:sz="0" w:space="0" w:color="auto"/>
        <w:left w:val="none" w:sz="0" w:space="0" w:color="auto"/>
        <w:bottom w:val="none" w:sz="0" w:space="0" w:color="auto"/>
        <w:right w:val="none" w:sz="0" w:space="0" w:color="auto"/>
      </w:divBdr>
    </w:div>
    <w:div w:id="1273586599">
      <w:marLeft w:val="0"/>
      <w:marRight w:val="0"/>
      <w:marTop w:val="0"/>
      <w:marBottom w:val="0"/>
      <w:divBdr>
        <w:top w:val="none" w:sz="0" w:space="0" w:color="auto"/>
        <w:left w:val="none" w:sz="0" w:space="0" w:color="auto"/>
        <w:bottom w:val="none" w:sz="0" w:space="0" w:color="auto"/>
        <w:right w:val="none" w:sz="0" w:space="0" w:color="auto"/>
      </w:divBdr>
    </w:div>
    <w:div w:id="1273586600">
      <w:marLeft w:val="0"/>
      <w:marRight w:val="0"/>
      <w:marTop w:val="0"/>
      <w:marBottom w:val="0"/>
      <w:divBdr>
        <w:top w:val="none" w:sz="0" w:space="0" w:color="auto"/>
        <w:left w:val="none" w:sz="0" w:space="0" w:color="auto"/>
        <w:bottom w:val="none" w:sz="0" w:space="0" w:color="auto"/>
        <w:right w:val="none" w:sz="0" w:space="0" w:color="auto"/>
      </w:divBdr>
    </w:div>
    <w:div w:id="1273586601">
      <w:marLeft w:val="0"/>
      <w:marRight w:val="0"/>
      <w:marTop w:val="0"/>
      <w:marBottom w:val="0"/>
      <w:divBdr>
        <w:top w:val="none" w:sz="0" w:space="0" w:color="auto"/>
        <w:left w:val="none" w:sz="0" w:space="0" w:color="auto"/>
        <w:bottom w:val="none" w:sz="0" w:space="0" w:color="auto"/>
        <w:right w:val="none" w:sz="0" w:space="0" w:color="auto"/>
      </w:divBdr>
    </w:div>
    <w:div w:id="1273586602">
      <w:marLeft w:val="0"/>
      <w:marRight w:val="0"/>
      <w:marTop w:val="0"/>
      <w:marBottom w:val="0"/>
      <w:divBdr>
        <w:top w:val="none" w:sz="0" w:space="0" w:color="auto"/>
        <w:left w:val="none" w:sz="0" w:space="0" w:color="auto"/>
        <w:bottom w:val="none" w:sz="0" w:space="0" w:color="auto"/>
        <w:right w:val="none" w:sz="0" w:space="0" w:color="auto"/>
      </w:divBdr>
    </w:div>
    <w:div w:id="1273586603">
      <w:marLeft w:val="0"/>
      <w:marRight w:val="0"/>
      <w:marTop w:val="0"/>
      <w:marBottom w:val="0"/>
      <w:divBdr>
        <w:top w:val="none" w:sz="0" w:space="0" w:color="auto"/>
        <w:left w:val="none" w:sz="0" w:space="0" w:color="auto"/>
        <w:bottom w:val="none" w:sz="0" w:space="0" w:color="auto"/>
        <w:right w:val="none" w:sz="0" w:space="0" w:color="auto"/>
      </w:divBdr>
    </w:div>
    <w:div w:id="1273586604">
      <w:marLeft w:val="0"/>
      <w:marRight w:val="0"/>
      <w:marTop w:val="0"/>
      <w:marBottom w:val="0"/>
      <w:divBdr>
        <w:top w:val="none" w:sz="0" w:space="0" w:color="auto"/>
        <w:left w:val="none" w:sz="0" w:space="0" w:color="auto"/>
        <w:bottom w:val="none" w:sz="0" w:space="0" w:color="auto"/>
        <w:right w:val="none" w:sz="0" w:space="0" w:color="auto"/>
      </w:divBdr>
    </w:div>
    <w:div w:id="1273586605">
      <w:marLeft w:val="0"/>
      <w:marRight w:val="0"/>
      <w:marTop w:val="0"/>
      <w:marBottom w:val="0"/>
      <w:divBdr>
        <w:top w:val="none" w:sz="0" w:space="0" w:color="auto"/>
        <w:left w:val="none" w:sz="0" w:space="0" w:color="auto"/>
        <w:bottom w:val="none" w:sz="0" w:space="0" w:color="auto"/>
        <w:right w:val="none" w:sz="0" w:space="0" w:color="auto"/>
      </w:divBdr>
    </w:div>
    <w:div w:id="1273586606">
      <w:marLeft w:val="0"/>
      <w:marRight w:val="0"/>
      <w:marTop w:val="0"/>
      <w:marBottom w:val="0"/>
      <w:divBdr>
        <w:top w:val="none" w:sz="0" w:space="0" w:color="auto"/>
        <w:left w:val="none" w:sz="0" w:space="0" w:color="auto"/>
        <w:bottom w:val="none" w:sz="0" w:space="0" w:color="auto"/>
        <w:right w:val="none" w:sz="0" w:space="0" w:color="auto"/>
      </w:divBdr>
    </w:div>
    <w:div w:id="1273586607">
      <w:marLeft w:val="0"/>
      <w:marRight w:val="0"/>
      <w:marTop w:val="0"/>
      <w:marBottom w:val="0"/>
      <w:divBdr>
        <w:top w:val="none" w:sz="0" w:space="0" w:color="auto"/>
        <w:left w:val="none" w:sz="0" w:space="0" w:color="auto"/>
        <w:bottom w:val="none" w:sz="0" w:space="0" w:color="auto"/>
        <w:right w:val="none" w:sz="0" w:space="0" w:color="auto"/>
      </w:divBdr>
    </w:div>
    <w:div w:id="1273586608">
      <w:marLeft w:val="0"/>
      <w:marRight w:val="0"/>
      <w:marTop w:val="0"/>
      <w:marBottom w:val="0"/>
      <w:divBdr>
        <w:top w:val="none" w:sz="0" w:space="0" w:color="auto"/>
        <w:left w:val="none" w:sz="0" w:space="0" w:color="auto"/>
        <w:bottom w:val="none" w:sz="0" w:space="0" w:color="auto"/>
        <w:right w:val="none" w:sz="0" w:space="0" w:color="auto"/>
      </w:divBdr>
    </w:div>
    <w:div w:id="1273586609">
      <w:marLeft w:val="0"/>
      <w:marRight w:val="0"/>
      <w:marTop w:val="0"/>
      <w:marBottom w:val="0"/>
      <w:divBdr>
        <w:top w:val="none" w:sz="0" w:space="0" w:color="auto"/>
        <w:left w:val="none" w:sz="0" w:space="0" w:color="auto"/>
        <w:bottom w:val="none" w:sz="0" w:space="0" w:color="auto"/>
        <w:right w:val="none" w:sz="0" w:space="0" w:color="auto"/>
      </w:divBdr>
    </w:div>
    <w:div w:id="1273586610">
      <w:marLeft w:val="0"/>
      <w:marRight w:val="0"/>
      <w:marTop w:val="0"/>
      <w:marBottom w:val="0"/>
      <w:divBdr>
        <w:top w:val="none" w:sz="0" w:space="0" w:color="auto"/>
        <w:left w:val="none" w:sz="0" w:space="0" w:color="auto"/>
        <w:bottom w:val="none" w:sz="0" w:space="0" w:color="auto"/>
        <w:right w:val="none" w:sz="0" w:space="0" w:color="auto"/>
      </w:divBdr>
    </w:div>
    <w:div w:id="1273586611">
      <w:marLeft w:val="0"/>
      <w:marRight w:val="0"/>
      <w:marTop w:val="0"/>
      <w:marBottom w:val="0"/>
      <w:divBdr>
        <w:top w:val="none" w:sz="0" w:space="0" w:color="auto"/>
        <w:left w:val="none" w:sz="0" w:space="0" w:color="auto"/>
        <w:bottom w:val="none" w:sz="0" w:space="0" w:color="auto"/>
        <w:right w:val="none" w:sz="0" w:space="0" w:color="auto"/>
      </w:divBdr>
    </w:div>
    <w:div w:id="1273586612">
      <w:marLeft w:val="0"/>
      <w:marRight w:val="0"/>
      <w:marTop w:val="0"/>
      <w:marBottom w:val="0"/>
      <w:divBdr>
        <w:top w:val="none" w:sz="0" w:space="0" w:color="auto"/>
        <w:left w:val="none" w:sz="0" w:space="0" w:color="auto"/>
        <w:bottom w:val="none" w:sz="0" w:space="0" w:color="auto"/>
        <w:right w:val="none" w:sz="0" w:space="0" w:color="auto"/>
      </w:divBdr>
    </w:div>
    <w:div w:id="1273586613">
      <w:marLeft w:val="0"/>
      <w:marRight w:val="0"/>
      <w:marTop w:val="0"/>
      <w:marBottom w:val="0"/>
      <w:divBdr>
        <w:top w:val="none" w:sz="0" w:space="0" w:color="auto"/>
        <w:left w:val="none" w:sz="0" w:space="0" w:color="auto"/>
        <w:bottom w:val="none" w:sz="0" w:space="0" w:color="auto"/>
        <w:right w:val="none" w:sz="0" w:space="0" w:color="auto"/>
      </w:divBdr>
    </w:div>
    <w:div w:id="1273586614">
      <w:marLeft w:val="0"/>
      <w:marRight w:val="0"/>
      <w:marTop w:val="0"/>
      <w:marBottom w:val="0"/>
      <w:divBdr>
        <w:top w:val="none" w:sz="0" w:space="0" w:color="auto"/>
        <w:left w:val="none" w:sz="0" w:space="0" w:color="auto"/>
        <w:bottom w:val="none" w:sz="0" w:space="0" w:color="auto"/>
        <w:right w:val="none" w:sz="0" w:space="0" w:color="auto"/>
      </w:divBdr>
    </w:div>
    <w:div w:id="1273586615">
      <w:marLeft w:val="0"/>
      <w:marRight w:val="0"/>
      <w:marTop w:val="0"/>
      <w:marBottom w:val="0"/>
      <w:divBdr>
        <w:top w:val="none" w:sz="0" w:space="0" w:color="auto"/>
        <w:left w:val="none" w:sz="0" w:space="0" w:color="auto"/>
        <w:bottom w:val="none" w:sz="0" w:space="0" w:color="auto"/>
        <w:right w:val="none" w:sz="0" w:space="0" w:color="auto"/>
      </w:divBdr>
    </w:div>
    <w:div w:id="1273586616">
      <w:marLeft w:val="0"/>
      <w:marRight w:val="0"/>
      <w:marTop w:val="0"/>
      <w:marBottom w:val="0"/>
      <w:divBdr>
        <w:top w:val="none" w:sz="0" w:space="0" w:color="auto"/>
        <w:left w:val="none" w:sz="0" w:space="0" w:color="auto"/>
        <w:bottom w:val="none" w:sz="0" w:space="0" w:color="auto"/>
        <w:right w:val="none" w:sz="0" w:space="0" w:color="auto"/>
      </w:divBdr>
    </w:div>
    <w:div w:id="1273586617">
      <w:marLeft w:val="0"/>
      <w:marRight w:val="0"/>
      <w:marTop w:val="0"/>
      <w:marBottom w:val="0"/>
      <w:divBdr>
        <w:top w:val="none" w:sz="0" w:space="0" w:color="auto"/>
        <w:left w:val="none" w:sz="0" w:space="0" w:color="auto"/>
        <w:bottom w:val="none" w:sz="0" w:space="0" w:color="auto"/>
        <w:right w:val="none" w:sz="0" w:space="0" w:color="auto"/>
      </w:divBdr>
    </w:div>
    <w:div w:id="1273586618">
      <w:marLeft w:val="0"/>
      <w:marRight w:val="0"/>
      <w:marTop w:val="0"/>
      <w:marBottom w:val="0"/>
      <w:divBdr>
        <w:top w:val="none" w:sz="0" w:space="0" w:color="auto"/>
        <w:left w:val="none" w:sz="0" w:space="0" w:color="auto"/>
        <w:bottom w:val="none" w:sz="0" w:space="0" w:color="auto"/>
        <w:right w:val="none" w:sz="0" w:space="0" w:color="auto"/>
      </w:divBdr>
    </w:div>
    <w:div w:id="1273586619">
      <w:marLeft w:val="0"/>
      <w:marRight w:val="0"/>
      <w:marTop w:val="0"/>
      <w:marBottom w:val="0"/>
      <w:divBdr>
        <w:top w:val="none" w:sz="0" w:space="0" w:color="auto"/>
        <w:left w:val="none" w:sz="0" w:space="0" w:color="auto"/>
        <w:bottom w:val="none" w:sz="0" w:space="0" w:color="auto"/>
        <w:right w:val="none" w:sz="0" w:space="0" w:color="auto"/>
      </w:divBdr>
    </w:div>
    <w:div w:id="1273586620">
      <w:marLeft w:val="0"/>
      <w:marRight w:val="0"/>
      <w:marTop w:val="0"/>
      <w:marBottom w:val="0"/>
      <w:divBdr>
        <w:top w:val="none" w:sz="0" w:space="0" w:color="auto"/>
        <w:left w:val="none" w:sz="0" w:space="0" w:color="auto"/>
        <w:bottom w:val="none" w:sz="0" w:space="0" w:color="auto"/>
        <w:right w:val="none" w:sz="0" w:space="0" w:color="auto"/>
      </w:divBdr>
    </w:div>
    <w:div w:id="1273586621">
      <w:marLeft w:val="0"/>
      <w:marRight w:val="0"/>
      <w:marTop w:val="0"/>
      <w:marBottom w:val="0"/>
      <w:divBdr>
        <w:top w:val="none" w:sz="0" w:space="0" w:color="auto"/>
        <w:left w:val="none" w:sz="0" w:space="0" w:color="auto"/>
        <w:bottom w:val="none" w:sz="0" w:space="0" w:color="auto"/>
        <w:right w:val="none" w:sz="0" w:space="0" w:color="auto"/>
      </w:divBdr>
    </w:div>
    <w:div w:id="1273586622">
      <w:marLeft w:val="0"/>
      <w:marRight w:val="0"/>
      <w:marTop w:val="0"/>
      <w:marBottom w:val="0"/>
      <w:divBdr>
        <w:top w:val="none" w:sz="0" w:space="0" w:color="auto"/>
        <w:left w:val="none" w:sz="0" w:space="0" w:color="auto"/>
        <w:bottom w:val="none" w:sz="0" w:space="0" w:color="auto"/>
        <w:right w:val="none" w:sz="0" w:space="0" w:color="auto"/>
      </w:divBdr>
    </w:div>
    <w:div w:id="1273586623">
      <w:marLeft w:val="0"/>
      <w:marRight w:val="0"/>
      <w:marTop w:val="0"/>
      <w:marBottom w:val="0"/>
      <w:divBdr>
        <w:top w:val="none" w:sz="0" w:space="0" w:color="auto"/>
        <w:left w:val="none" w:sz="0" w:space="0" w:color="auto"/>
        <w:bottom w:val="none" w:sz="0" w:space="0" w:color="auto"/>
        <w:right w:val="none" w:sz="0" w:space="0" w:color="auto"/>
      </w:divBdr>
    </w:div>
    <w:div w:id="1273586624">
      <w:marLeft w:val="0"/>
      <w:marRight w:val="0"/>
      <w:marTop w:val="0"/>
      <w:marBottom w:val="0"/>
      <w:divBdr>
        <w:top w:val="none" w:sz="0" w:space="0" w:color="auto"/>
        <w:left w:val="none" w:sz="0" w:space="0" w:color="auto"/>
        <w:bottom w:val="none" w:sz="0" w:space="0" w:color="auto"/>
        <w:right w:val="none" w:sz="0" w:space="0" w:color="auto"/>
      </w:divBdr>
    </w:div>
    <w:div w:id="1273586625">
      <w:marLeft w:val="0"/>
      <w:marRight w:val="0"/>
      <w:marTop w:val="0"/>
      <w:marBottom w:val="0"/>
      <w:divBdr>
        <w:top w:val="none" w:sz="0" w:space="0" w:color="auto"/>
        <w:left w:val="none" w:sz="0" w:space="0" w:color="auto"/>
        <w:bottom w:val="none" w:sz="0" w:space="0" w:color="auto"/>
        <w:right w:val="none" w:sz="0" w:space="0" w:color="auto"/>
      </w:divBdr>
    </w:div>
    <w:div w:id="1273586626">
      <w:marLeft w:val="0"/>
      <w:marRight w:val="0"/>
      <w:marTop w:val="0"/>
      <w:marBottom w:val="0"/>
      <w:divBdr>
        <w:top w:val="none" w:sz="0" w:space="0" w:color="auto"/>
        <w:left w:val="none" w:sz="0" w:space="0" w:color="auto"/>
        <w:bottom w:val="none" w:sz="0" w:space="0" w:color="auto"/>
        <w:right w:val="none" w:sz="0" w:space="0" w:color="auto"/>
      </w:divBdr>
    </w:div>
    <w:div w:id="1273586627">
      <w:marLeft w:val="0"/>
      <w:marRight w:val="0"/>
      <w:marTop w:val="0"/>
      <w:marBottom w:val="0"/>
      <w:divBdr>
        <w:top w:val="none" w:sz="0" w:space="0" w:color="auto"/>
        <w:left w:val="none" w:sz="0" w:space="0" w:color="auto"/>
        <w:bottom w:val="none" w:sz="0" w:space="0" w:color="auto"/>
        <w:right w:val="none" w:sz="0" w:space="0" w:color="auto"/>
      </w:divBdr>
    </w:div>
    <w:div w:id="1273586628">
      <w:marLeft w:val="0"/>
      <w:marRight w:val="0"/>
      <w:marTop w:val="0"/>
      <w:marBottom w:val="0"/>
      <w:divBdr>
        <w:top w:val="none" w:sz="0" w:space="0" w:color="auto"/>
        <w:left w:val="none" w:sz="0" w:space="0" w:color="auto"/>
        <w:bottom w:val="none" w:sz="0" w:space="0" w:color="auto"/>
        <w:right w:val="none" w:sz="0" w:space="0" w:color="auto"/>
      </w:divBdr>
    </w:div>
    <w:div w:id="1273586629">
      <w:marLeft w:val="0"/>
      <w:marRight w:val="0"/>
      <w:marTop w:val="0"/>
      <w:marBottom w:val="0"/>
      <w:divBdr>
        <w:top w:val="none" w:sz="0" w:space="0" w:color="auto"/>
        <w:left w:val="none" w:sz="0" w:space="0" w:color="auto"/>
        <w:bottom w:val="none" w:sz="0" w:space="0" w:color="auto"/>
        <w:right w:val="none" w:sz="0" w:space="0" w:color="auto"/>
      </w:divBdr>
    </w:div>
    <w:div w:id="1273586630">
      <w:marLeft w:val="0"/>
      <w:marRight w:val="0"/>
      <w:marTop w:val="0"/>
      <w:marBottom w:val="0"/>
      <w:divBdr>
        <w:top w:val="none" w:sz="0" w:space="0" w:color="auto"/>
        <w:left w:val="none" w:sz="0" w:space="0" w:color="auto"/>
        <w:bottom w:val="none" w:sz="0" w:space="0" w:color="auto"/>
        <w:right w:val="none" w:sz="0" w:space="0" w:color="auto"/>
      </w:divBdr>
    </w:div>
    <w:div w:id="1273586631">
      <w:marLeft w:val="0"/>
      <w:marRight w:val="0"/>
      <w:marTop w:val="0"/>
      <w:marBottom w:val="0"/>
      <w:divBdr>
        <w:top w:val="none" w:sz="0" w:space="0" w:color="auto"/>
        <w:left w:val="none" w:sz="0" w:space="0" w:color="auto"/>
        <w:bottom w:val="none" w:sz="0" w:space="0" w:color="auto"/>
        <w:right w:val="none" w:sz="0" w:space="0" w:color="auto"/>
      </w:divBdr>
    </w:div>
    <w:div w:id="1273586632">
      <w:marLeft w:val="0"/>
      <w:marRight w:val="0"/>
      <w:marTop w:val="0"/>
      <w:marBottom w:val="0"/>
      <w:divBdr>
        <w:top w:val="none" w:sz="0" w:space="0" w:color="auto"/>
        <w:left w:val="none" w:sz="0" w:space="0" w:color="auto"/>
        <w:bottom w:val="none" w:sz="0" w:space="0" w:color="auto"/>
        <w:right w:val="none" w:sz="0" w:space="0" w:color="auto"/>
      </w:divBdr>
    </w:div>
    <w:div w:id="1273586633">
      <w:marLeft w:val="0"/>
      <w:marRight w:val="0"/>
      <w:marTop w:val="0"/>
      <w:marBottom w:val="0"/>
      <w:divBdr>
        <w:top w:val="none" w:sz="0" w:space="0" w:color="auto"/>
        <w:left w:val="none" w:sz="0" w:space="0" w:color="auto"/>
        <w:bottom w:val="none" w:sz="0" w:space="0" w:color="auto"/>
        <w:right w:val="none" w:sz="0" w:space="0" w:color="auto"/>
      </w:divBdr>
    </w:div>
    <w:div w:id="1273586634">
      <w:marLeft w:val="0"/>
      <w:marRight w:val="0"/>
      <w:marTop w:val="0"/>
      <w:marBottom w:val="0"/>
      <w:divBdr>
        <w:top w:val="none" w:sz="0" w:space="0" w:color="auto"/>
        <w:left w:val="none" w:sz="0" w:space="0" w:color="auto"/>
        <w:bottom w:val="none" w:sz="0" w:space="0" w:color="auto"/>
        <w:right w:val="none" w:sz="0" w:space="0" w:color="auto"/>
      </w:divBdr>
    </w:div>
    <w:div w:id="1273586635">
      <w:marLeft w:val="0"/>
      <w:marRight w:val="0"/>
      <w:marTop w:val="0"/>
      <w:marBottom w:val="0"/>
      <w:divBdr>
        <w:top w:val="none" w:sz="0" w:space="0" w:color="auto"/>
        <w:left w:val="none" w:sz="0" w:space="0" w:color="auto"/>
        <w:bottom w:val="none" w:sz="0" w:space="0" w:color="auto"/>
        <w:right w:val="none" w:sz="0" w:space="0" w:color="auto"/>
      </w:divBdr>
    </w:div>
    <w:div w:id="1273586636">
      <w:marLeft w:val="0"/>
      <w:marRight w:val="0"/>
      <w:marTop w:val="0"/>
      <w:marBottom w:val="0"/>
      <w:divBdr>
        <w:top w:val="none" w:sz="0" w:space="0" w:color="auto"/>
        <w:left w:val="none" w:sz="0" w:space="0" w:color="auto"/>
        <w:bottom w:val="none" w:sz="0" w:space="0" w:color="auto"/>
        <w:right w:val="none" w:sz="0" w:space="0" w:color="auto"/>
      </w:divBdr>
    </w:div>
    <w:div w:id="1273586637">
      <w:marLeft w:val="0"/>
      <w:marRight w:val="0"/>
      <w:marTop w:val="0"/>
      <w:marBottom w:val="0"/>
      <w:divBdr>
        <w:top w:val="none" w:sz="0" w:space="0" w:color="auto"/>
        <w:left w:val="none" w:sz="0" w:space="0" w:color="auto"/>
        <w:bottom w:val="none" w:sz="0" w:space="0" w:color="auto"/>
        <w:right w:val="none" w:sz="0" w:space="0" w:color="auto"/>
      </w:divBdr>
    </w:div>
    <w:div w:id="1273586639">
      <w:marLeft w:val="0"/>
      <w:marRight w:val="0"/>
      <w:marTop w:val="0"/>
      <w:marBottom w:val="0"/>
      <w:divBdr>
        <w:top w:val="none" w:sz="0" w:space="0" w:color="auto"/>
        <w:left w:val="none" w:sz="0" w:space="0" w:color="auto"/>
        <w:bottom w:val="none" w:sz="0" w:space="0" w:color="auto"/>
        <w:right w:val="none" w:sz="0" w:space="0" w:color="auto"/>
      </w:divBdr>
    </w:div>
    <w:div w:id="1273586640">
      <w:marLeft w:val="0"/>
      <w:marRight w:val="0"/>
      <w:marTop w:val="0"/>
      <w:marBottom w:val="0"/>
      <w:divBdr>
        <w:top w:val="none" w:sz="0" w:space="0" w:color="auto"/>
        <w:left w:val="none" w:sz="0" w:space="0" w:color="auto"/>
        <w:bottom w:val="none" w:sz="0" w:space="0" w:color="auto"/>
        <w:right w:val="none" w:sz="0" w:space="0" w:color="auto"/>
      </w:divBdr>
    </w:div>
    <w:div w:id="1273586641">
      <w:marLeft w:val="0"/>
      <w:marRight w:val="0"/>
      <w:marTop w:val="0"/>
      <w:marBottom w:val="0"/>
      <w:divBdr>
        <w:top w:val="none" w:sz="0" w:space="0" w:color="auto"/>
        <w:left w:val="none" w:sz="0" w:space="0" w:color="auto"/>
        <w:bottom w:val="none" w:sz="0" w:space="0" w:color="auto"/>
        <w:right w:val="none" w:sz="0" w:space="0" w:color="auto"/>
      </w:divBdr>
    </w:div>
    <w:div w:id="1273586642">
      <w:marLeft w:val="0"/>
      <w:marRight w:val="0"/>
      <w:marTop w:val="0"/>
      <w:marBottom w:val="0"/>
      <w:divBdr>
        <w:top w:val="none" w:sz="0" w:space="0" w:color="auto"/>
        <w:left w:val="none" w:sz="0" w:space="0" w:color="auto"/>
        <w:bottom w:val="none" w:sz="0" w:space="0" w:color="auto"/>
        <w:right w:val="none" w:sz="0" w:space="0" w:color="auto"/>
      </w:divBdr>
    </w:div>
    <w:div w:id="1273586643">
      <w:marLeft w:val="0"/>
      <w:marRight w:val="0"/>
      <w:marTop w:val="0"/>
      <w:marBottom w:val="0"/>
      <w:divBdr>
        <w:top w:val="none" w:sz="0" w:space="0" w:color="auto"/>
        <w:left w:val="none" w:sz="0" w:space="0" w:color="auto"/>
        <w:bottom w:val="none" w:sz="0" w:space="0" w:color="auto"/>
        <w:right w:val="none" w:sz="0" w:space="0" w:color="auto"/>
      </w:divBdr>
    </w:div>
    <w:div w:id="1273586644">
      <w:marLeft w:val="0"/>
      <w:marRight w:val="0"/>
      <w:marTop w:val="0"/>
      <w:marBottom w:val="0"/>
      <w:divBdr>
        <w:top w:val="none" w:sz="0" w:space="0" w:color="auto"/>
        <w:left w:val="none" w:sz="0" w:space="0" w:color="auto"/>
        <w:bottom w:val="none" w:sz="0" w:space="0" w:color="auto"/>
        <w:right w:val="none" w:sz="0" w:space="0" w:color="auto"/>
      </w:divBdr>
    </w:div>
    <w:div w:id="1273586645">
      <w:marLeft w:val="0"/>
      <w:marRight w:val="0"/>
      <w:marTop w:val="0"/>
      <w:marBottom w:val="0"/>
      <w:divBdr>
        <w:top w:val="none" w:sz="0" w:space="0" w:color="auto"/>
        <w:left w:val="none" w:sz="0" w:space="0" w:color="auto"/>
        <w:bottom w:val="none" w:sz="0" w:space="0" w:color="auto"/>
        <w:right w:val="none" w:sz="0" w:space="0" w:color="auto"/>
      </w:divBdr>
    </w:div>
    <w:div w:id="1273586646">
      <w:marLeft w:val="0"/>
      <w:marRight w:val="0"/>
      <w:marTop w:val="0"/>
      <w:marBottom w:val="0"/>
      <w:divBdr>
        <w:top w:val="none" w:sz="0" w:space="0" w:color="auto"/>
        <w:left w:val="none" w:sz="0" w:space="0" w:color="auto"/>
        <w:bottom w:val="none" w:sz="0" w:space="0" w:color="auto"/>
        <w:right w:val="none" w:sz="0" w:space="0" w:color="auto"/>
      </w:divBdr>
    </w:div>
    <w:div w:id="1273586647">
      <w:marLeft w:val="0"/>
      <w:marRight w:val="0"/>
      <w:marTop w:val="0"/>
      <w:marBottom w:val="0"/>
      <w:divBdr>
        <w:top w:val="none" w:sz="0" w:space="0" w:color="auto"/>
        <w:left w:val="none" w:sz="0" w:space="0" w:color="auto"/>
        <w:bottom w:val="none" w:sz="0" w:space="0" w:color="auto"/>
        <w:right w:val="none" w:sz="0" w:space="0" w:color="auto"/>
      </w:divBdr>
    </w:div>
    <w:div w:id="1273586648">
      <w:marLeft w:val="0"/>
      <w:marRight w:val="0"/>
      <w:marTop w:val="0"/>
      <w:marBottom w:val="0"/>
      <w:divBdr>
        <w:top w:val="none" w:sz="0" w:space="0" w:color="auto"/>
        <w:left w:val="none" w:sz="0" w:space="0" w:color="auto"/>
        <w:bottom w:val="none" w:sz="0" w:space="0" w:color="auto"/>
        <w:right w:val="none" w:sz="0" w:space="0" w:color="auto"/>
      </w:divBdr>
    </w:div>
    <w:div w:id="1273586649">
      <w:marLeft w:val="0"/>
      <w:marRight w:val="0"/>
      <w:marTop w:val="0"/>
      <w:marBottom w:val="0"/>
      <w:divBdr>
        <w:top w:val="none" w:sz="0" w:space="0" w:color="auto"/>
        <w:left w:val="none" w:sz="0" w:space="0" w:color="auto"/>
        <w:bottom w:val="none" w:sz="0" w:space="0" w:color="auto"/>
        <w:right w:val="none" w:sz="0" w:space="0" w:color="auto"/>
      </w:divBdr>
    </w:div>
    <w:div w:id="1273586650">
      <w:marLeft w:val="0"/>
      <w:marRight w:val="0"/>
      <w:marTop w:val="0"/>
      <w:marBottom w:val="0"/>
      <w:divBdr>
        <w:top w:val="none" w:sz="0" w:space="0" w:color="auto"/>
        <w:left w:val="none" w:sz="0" w:space="0" w:color="auto"/>
        <w:bottom w:val="none" w:sz="0" w:space="0" w:color="auto"/>
        <w:right w:val="none" w:sz="0" w:space="0" w:color="auto"/>
      </w:divBdr>
    </w:div>
    <w:div w:id="1273586651">
      <w:marLeft w:val="0"/>
      <w:marRight w:val="0"/>
      <w:marTop w:val="0"/>
      <w:marBottom w:val="0"/>
      <w:divBdr>
        <w:top w:val="none" w:sz="0" w:space="0" w:color="auto"/>
        <w:left w:val="none" w:sz="0" w:space="0" w:color="auto"/>
        <w:bottom w:val="none" w:sz="0" w:space="0" w:color="auto"/>
        <w:right w:val="none" w:sz="0" w:space="0" w:color="auto"/>
      </w:divBdr>
    </w:div>
    <w:div w:id="1273586652">
      <w:marLeft w:val="0"/>
      <w:marRight w:val="0"/>
      <w:marTop w:val="0"/>
      <w:marBottom w:val="0"/>
      <w:divBdr>
        <w:top w:val="none" w:sz="0" w:space="0" w:color="auto"/>
        <w:left w:val="none" w:sz="0" w:space="0" w:color="auto"/>
        <w:bottom w:val="none" w:sz="0" w:space="0" w:color="auto"/>
        <w:right w:val="none" w:sz="0" w:space="0" w:color="auto"/>
      </w:divBdr>
    </w:div>
    <w:div w:id="1273586653">
      <w:marLeft w:val="0"/>
      <w:marRight w:val="0"/>
      <w:marTop w:val="0"/>
      <w:marBottom w:val="0"/>
      <w:divBdr>
        <w:top w:val="none" w:sz="0" w:space="0" w:color="auto"/>
        <w:left w:val="none" w:sz="0" w:space="0" w:color="auto"/>
        <w:bottom w:val="none" w:sz="0" w:space="0" w:color="auto"/>
        <w:right w:val="none" w:sz="0" w:space="0" w:color="auto"/>
      </w:divBdr>
    </w:div>
    <w:div w:id="1273586654">
      <w:marLeft w:val="0"/>
      <w:marRight w:val="0"/>
      <w:marTop w:val="0"/>
      <w:marBottom w:val="0"/>
      <w:divBdr>
        <w:top w:val="none" w:sz="0" w:space="0" w:color="auto"/>
        <w:left w:val="none" w:sz="0" w:space="0" w:color="auto"/>
        <w:bottom w:val="none" w:sz="0" w:space="0" w:color="auto"/>
        <w:right w:val="none" w:sz="0" w:space="0" w:color="auto"/>
      </w:divBdr>
    </w:div>
    <w:div w:id="1273586656">
      <w:marLeft w:val="0"/>
      <w:marRight w:val="0"/>
      <w:marTop w:val="0"/>
      <w:marBottom w:val="0"/>
      <w:divBdr>
        <w:top w:val="none" w:sz="0" w:space="0" w:color="auto"/>
        <w:left w:val="none" w:sz="0" w:space="0" w:color="auto"/>
        <w:bottom w:val="none" w:sz="0" w:space="0" w:color="auto"/>
        <w:right w:val="none" w:sz="0" w:space="0" w:color="auto"/>
      </w:divBdr>
    </w:div>
    <w:div w:id="1273586657">
      <w:marLeft w:val="0"/>
      <w:marRight w:val="0"/>
      <w:marTop w:val="0"/>
      <w:marBottom w:val="0"/>
      <w:divBdr>
        <w:top w:val="none" w:sz="0" w:space="0" w:color="auto"/>
        <w:left w:val="none" w:sz="0" w:space="0" w:color="auto"/>
        <w:bottom w:val="none" w:sz="0" w:space="0" w:color="auto"/>
        <w:right w:val="none" w:sz="0" w:space="0" w:color="auto"/>
      </w:divBdr>
    </w:div>
    <w:div w:id="1273586658">
      <w:marLeft w:val="0"/>
      <w:marRight w:val="0"/>
      <w:marTop w:val="0"/>
      <w:marBottom w:val="0"/>
      <w:divBdr>
        <w:top w:val="none" w:sz="0" w:space="0" w:color="auto"/>
        <w:left w:val="none" w:sz="0" w:space="0" w:color="auto"/>
        <w:bottom w:val="none" w:sz="0" w:space="0" w:color="auto"/>
        <w:right w:val="none" w:sz="0" w:space="0" w:color="auto"/>
      </w:divBdr>
    </w:div>
    <w:div w:id="1273586659">
      <w:marLeft w:val="0"/>
      <w:marRight w:val="0"/>
      <w:marTop w:val="0"/>
      <w:marBottom w:val="0"/>
      <w:divBdr>
        <w:top w:val="none" w:sz="0" w:space="0" w:color="auto"/>
        <w:left w:val="none" w:sz="0" w:space="0" w:color="auto"/>
        <w:bottom w:val="none" w:sz="0" w:space="0" w:color="auto"/>
        <w:right w:val="none" w:sz="0" w:space="0" w:color="auto"/>
      </w:divBdr>
    </w:div>
    <w:div w:id="1273586660">
      <w:marLeft w:val="0"/>
      <w:marRight w:val="0"/>
      <w:marTop w:val="0"/>
      <w:marBottom w:val="0"/>
      <w:divBdr>
        <w:top w:val="none" w:sz="0" w:space="0" w:color="auto"/>
        <w:left w:val="none" w:sz="0" w:space="0" w:color="auto"/>
        <w:bottom w:val="none" w:sz="0" w:space="0" w:color="auto"/>
        <w:right w:val="none" w:sz="0" w:space="0" w:color="auto"/>
      </w:divBdr>
    </w:div>
    <w:div w:id="1273586661">
      <w:marLeft w:val="0"/>
      <w:marRight w:val="0"/>
      <w:marTop w:val="0"/>
      <w:marBottom w:val="0"/>
      <w:divBdr>
        <w:top w:val="none" w:sz="0" w:space="0" w:color="auto"/>
        <w:left w:val="none" w:sz="0" w:space="0" w:color="auto"/>
        <w:bottom w:val="none" w:sz="0" w:space="0" w:color="auto"/>
        <w:right w:val="none" w:sz="0" w:space="0" w:color="auto"/>
      </w:divBdr>
    </w:div>
    <w:div w:id="1273586662">
      <w:marLeft w:val="0"/>
      <w:marRight w:val="0"/>
      <w:marTop w:val="0"/>
      <w:marBottom w:val="0"/>
      <w:divBdr>
        <w:top w:val="none" w:sz="0" w:space="0" w:color="auto"/>
        <w:left w:val="none" w:sz="0" w:space="0" w:color="auto"/>
        <w:bottom w:val="none" w:sz="0" w:space="0" w:color="auto"/>
        <w:right w:val="none" w:sz="0" w:space="0" w:color="auto"/>
      </w:divBdr>
    </w:div>
    <w:div w:id="1273586663">
      <w:marLeft w:val="0"/>
      <w:marRight w:val="0"/>
      <w:marTop w:val="0"/>
      <w:marBottom w:val="0"/>
      <w:divBdr>
        <w:top w:val="none" w:sz="0" w:space="0" w:color="auto"/>
        <w:left w:val="none" w:sz="0" w:space="0" w:color="auto"/>
        <w:bottom w:val="none" w:sz="0" w:space="0" w:color="auto"/>
        <w:right w:val="none" w:sz="0" w:space="0" w:color="auto"/>
      </w:divBdr>
    </w:div>
    <w:div w:id="1273586664">
      <w:marLeft w:val="0"/>
      <w:marRight w:val="0"/>
      <w:marTop w:val="0"/>
      <w:marBottom w:val="0"/>
      <w:divBdr>
        <w:top w:val="none" w:sz="0" w:space="0" w:color="auto"/>
        <w:left w:val="none" w:sz="0" w:space="0" w:color="auto"/>
        <w:bottom w:val="none" w:sz="0" w:space="0" w:color="auto"/>
        <w:right w:val="none" w:sz="0" w:space="0" w:color="auto"/>
      </w:divBdr>
    </w:div>
    <w:div w:id="1273586665">
      <w:marLeft w:val="0"/>
      <w:marRight w:val="0"/>
      <w:marTop w:val="0"/>
      <w:marBottom w:val="0"/>
      <w:divBdr>
        <w:top w:val="none" w:sz="0" w:space="0" w:color="auto"/>
        <w:left w:val="none" w:sz="0" w:space="0" w:color="auto"/>
        <w:bottom w:val="none" w:sz="0" w:space="0" w:color="auto"/>
        <w:right w:val="none" w:sz="0" w:space="0" w:color="auto"/>
      </w:divBdr>
    </w:div>
    <w:div w:id="1273586666">
      <w:marLeft w:val="0"/>
      <w:marRight w:val="0"/>
      <w:marTop w:val="0"/>
      <w:marBottom w:val="0"/>
      <w:divBdr>
        <w:top w:val="none" w:sz="0" w:space="0" w:color="auto"/>
        <w:left w:val="none" w:sz="0" w:space="0" w:color="auto"/>
        <w:bottom w:val="none" w:sz="0" w:space="0" w:color="auto"/>
        <w:right w:val="none" w:sz="0" w:space="0" w:color="auto"/>
      </w:divBdr>
    </w:div>
    <w:div w:id="1273586667">
      <w:marLeft w:val="0"/>
      <w:marRight w:val="0"/>
      <w:marTop w:val="0"/>
      <w:marBottom w:val="0"/>
      <w:divBdr>
        <w:top w:val="none" w:sz="0" w:space="0" w:color="auto"/>
        <w:left w:val="none" w:sz="0" w:space="0" w:color="auto"/>
        <w:bottom w:val="none" w:sz="0" w:space="0" w:color="auto"/>
        <w:right w:val="none" w:sz="0" w:space="0" w:color="auto"/>
      </w:divBdr>
    </w:div>
    <w:div w:id="1273586668">
      <w:marLeft w:val="0"/>
      <w:marRight w:val="0"/>
      <w:marTop w:val="0"/>
      <w:marBottom w:val="0"/>
      <w:divBdr>
        <w:top w:val="none" w:sz="0" w:space="0" w:color="auto"/>
        <w:left w:val="none" w:sz="0" w:space="0" w:color="auto"/>
        <w:bottom w:val="none" w:sz="0" w:space="0" w:color="auto"/>
        <w:right w:val="none" w:sz="0" w:space="0" w:color="auto"/>
      </w:divBdr>
    </w:div>
    <w:div w:id="1273586669">
      <w:marLeft w:val="0"/>
      <w:marRight w:val="0"/>
      <w:marTop w:val="0"/>
      <w:marBottom w:val="0"/>
      <w:divBdr>
        <w:top w:val="none" w:sz="0" w:space="0" w:color="auto"/>
        <w:left w:val="none" w:sz="0" w:space="0" w:color="auto"/>
        <w:bottom w:val="none" w:sz="0" w:space="0" w:color="auto"/>
        <w:right w:val="none" w:sz="0" w:space="0" w:color="auto"/>
      </w:divBdr>
    </w:div>
    <w:div w:id="1273586670">
      <w:marLeft w:val="0"/>
      <w:marRight w:val="0"/>
      <w:marTop w:val="0"/>
      <w:marBottom w:val="0"/>
      <w:divBdr>
        <w:top w:val="none" w:sz="0" w:space="0" w:color="auto"/>
        <w:left w:val="none" w:sz="0" w:space="0" w:color="auto"/>
        <w:bottom w:val="none" w:sz="0" w:space="0" w:color="auto"/>
        <w:right w:val="none" w:sz="0" w:space="0" w:color="auto"/>
      </w:divBdr>
    </w:div>
    <w:div w:id="1273586671">
      <w:marLeft w:val="0"/>
      <w:marRight w:val="0"/>
      <w:marTop w:val="0"/>
      <w:marBottom w:val="0"/>
      <w:divBdr>
        <w:top w:val="none" w:sz="0" w:space="0" w:color="auto"/>
        <w:left w:val="none" w:sz="0" w:space="0" w:color="auto"/>
        <w:bottom w:val="none" w:sz="0" w:space="0" w:color="auto"/>
        <w:right w:val="none" w:sz="0" w:space="0" w:color="auto"/>
      </w:divBdr>
    </w:div>
    <w:div w:id="1273586672">
      <w:marLeft w:val="0"/>
      <w:marRight w:val="0"/>
      <w:marTop w:val="0"/>
      <w:marBottom w:val="0"/>
      <w:divBdr>
        <w:top w:val="none" w:sz="0" w:space="0" w:color="auto"/>
        <w:left w:val="none" w:sz="0" w:space="0" w:color="auto"/>
        <w:bottom w:val="none" w:sz="0" w:space="0" w:color="auto"/>
        <w:right w:val="none" w:sz="0" w:space="0" w:color="auto"/>
      </w:divBdr>
    </w:div>
    <w:div w:id="1273586674">
      <w:marLeft w:val="0"/>
      <w:marRight w:val="0"/>
      <w:marTop w:val="0"/>
      <w:marBottom w:val="0"/>
      <w:divBdr>
        <w:top w:val="none" w:sz="0" w:space="0" w:color="auto"/>
        <w:left w:val="none" w:sz="0" w:space="0" w:color="auto"/>
        <w:bottom w:val="none" w:sz="0" w:space="0" w:color="auto"/>
        <w:right w:val="none" w:sz="0" w:space="0" w:color="auto"/>
      </w:divBdr>
    </w:div>
    <w:div w:id="1273586675">
      <w:marLeft w:val="0"/>
      <w:marRight w:val="0"/>
      <w:marTop w:val="0"/>
      <w:marBottom w:val="0"/>
      <w:divBdr>
        <w:top w:val="none" w:sz="0" w:space="0" w:color="auto"/>
        <w:left w:val="none" w:sz="0" w:space="0" w:color="auto"/>
        <w:bottom w:val="none" w:sz="0" w:space="0" w:color="auto"/>
        <w:right w:val="none" w:sz="0" w:space="0" w:color="auto"/>
      </w:divBdr>
    </w:div>
    <w:div w:id="1273586676">
      <w:marLeft w:val="0"/>
      <w:marRight w:val="0"/>
      <w:marTop w:val="0"/>
      <w:marBottom w:val="0"/>
      <w:divBdr>
        <w:top w:val="none" w:sz="0" w:space="0" w:color="auto"/>
        <w:left w:val="none" w:sz="0" w:space="0" w:color="auto"/>
        <w:bottom w:val="none" w:sz="0" w:space="0" w:color="auto"/>
        <w:right w:val="none" w:sz="0" w:space="0" w:color="auto"/>
      </w:divBdr>
    </w:div>
    <w:div w:id="1273586677">
      <w:marLeft w:val="0"/>
      <w:marRight w:val="0"/>
      <w:marTop w:val="0"/>
      <w:marBottom w:val="0"/>
      <w:divBdr>
        <w:top w:val="none" w:sz="0" w:space="0" w:color="auto"/>
        <w:left w:val="none" w:sz="0" w:space="0" w:color="auto"/>
        <w:bottom w:val="none" w:sz="0" w:space="0" w:color="auto"/>
        <w:right w:val="none" w:sz="0" w:space="0" w:color="auto"/>
      </w:divBdr>
    </w:div>
    <w:div w:id="1273586678">
      <w:marLeft w:val="0"/>
      <w:marRight w:val="0"/>
      <w:marTop w:val="0"/>
      <w:marBottom w:val="0"/>
      <w:divBdr>
        <w:top w:val="none" w:sz="0" w:space="0" w:color="auto"/>
        <w:left w:val="none" w:sz="0" w:space="0" w:color="auto"/>
        <w:bottom w:val="none" w:sz="0" w:space="0" w:color="auto"/>
        <w:right w:val="none" w:sz="0" w:space="0" w:color="auto"/>
      </w:divBdr>
    </w:div>
    <w:div w:id="1273586679">
      <w:marLeft w:val="0"/>
      <w:marRight w:val="0"/>
      <w:marTop w:val="0"/>
      <w:marBottom w:val="0"/>
      <w:divBdr>
        <w:top w:val="none" w:sz="0" w:space="0" w:color="auto"/>
        <w:left w:val="none" w:sz="0" w:space="0" w:color="auto"/>
        <w:bottom w:val="none" w:sz="0" w:space="0" w:color="auto"/>
        <w:right w:val="none" w:sz="0" w:space="0" w:color="auto"/>
      </w:divBdr>
    </w:div>
    <w:div w:id="1273586681">
      <w:marLeft w:val="0"/>
      <w:marRight w:val="0"/>
      <w:marTop w:val="0"/>
      <w:marBottom w:val="0"/>
      <w:divBdr>
        <w:top w:val="none" w:sz="0" w:space="0" w:color="auto"/>
        <w:left w:val="none" w:sz="0" w:space="0" w:color="auto"/>
        <w:bottom w:val="none" w:sz="0" w:space="0" w:color="auto"/>
        <w:right w:val="none" w:sz="0" w:space="0" w:color="auto"/>
      </w:divBdr>
    </w:div>
    <w:div w:id="1273586682">
      <w:marLeft w:val="0"/>
      <w:marRight w:val="0"/>
      <w:marTop w:val="0"/>
      <w:marBottom w:val="0"/>
      <w:divBdr>
        <w:top w:val="none" w:sz="0" w:space="0" w:color="auto"/>
        <w:left w:val="none" w:sz="0" w:space="0" w:color="auto"/>
        <w:bottom w:val="none" w:sz="0" w:space="0" w:color="auto"/>
        <w:right w:val="none" w:sz="0" w:space="0" w:color="auto"/>
      </w:divBdr>
    </w:div>
    <w:div w:id="1273586683">
      <w:marLeft w:val="0"/>
      <w:marRight w:val="0"/>
      <w:marTop w:val="0"/>
      <w:marBottom w:val="0"/>
      <w:divBdr>
        <w:top w:val="none" w:sz="0" w:space="0" w:color="auto"/>
        <w:left w:val="none" w:sz="0" w:space="0" w:color="auto"/>
        <w:bottom w:val="none" w:sz="0" w:space="0" w:color="auto"/>
        <w:right w:val="none" w:sz="0" w:space="0" w:color="auto"/>
      </w:divBdr>
    </w:div>
    <w:div w:id="1273586684">
      <w:marLeft w:val="0"/>
      <w:marRight w:val="0"/>
      <w:marTop w:val="0"/>
      <w:marBottom w:val="0"/>
      <w:divBdr>
        <w:top w:val="none" w:sz="0" w:space="0" w:color="auto"/>
        <w:left w:val="none" w:sz="0" w:space="0" w:color="auto"/>
        <w:bottom w:val="none" w:sz="0" w:space="0" w:color="auto"/>
        <w:right w:val="none" w:sz="0" w:space="0" w:color="auto"/>
      </w:divBdr>
    </w:div>
    <w:div w:id="1273586685">
      <w:marLeft w:val="0"/>
      <w:marRight w:val="0"/>
      <w:marTop w:val="0"/>
      <w:marBottom w:val="0"/>
      <w:divBdr>
        <w:top w:val="none" w:sz="0" w:space="0" w:color="auto"/>
        <w:left w:val="none" w:sz="0" w:space="0" w:color="auto"/>
        <w:bottom w:val="none" w:sz="0" w:space="0" w:color="auto"/>
        <w:right w:val="none" w:sz="0" w:space="0" w:color="auto"/>
      </w:divBdr>
    </w:div>
    <w:div w:id="1273586686">
      <w:marLeft w:val="0"/>
      <w:marRight w:val="0"/>
      <w:marTop w:val="0"/>
      <w:marBottom w:val="0"/>
      <w:divBdr>
        <w:top w:val="none" w:sz="0" w:space="0" w:color="auto"/>
        <w:left w:val="none" w:sz="0" w:space="0" w:color="auto"/>
        <w:bottom w:val="none" w:sz="0" w:space="0" w:color="auto"/>
        <w:right w:val="none" w:sz="0" w:space="0" w:color="auto"/>
      </w:divBdr>
    </w:div>
    <w:div w:id="1273586687">
      <w:marLeft w:val="0"/>
      <w:marRight w:val="0"/>
      <w:marTop w:val="0"/>
      <w:marBottom w:val="0"/>
      <w:divBdr>
        <w:top w:val="none" w:sz="0" w:space="0" w:color="auto"/>
        <w:left w:val="none" w:sz="0" w:space="0" w:color="auto"/>
        <w:bottom w:val="none" w:sz="0" w:space="0" w:color="auto"/>
        <w:right w:val="none" w:sz="0" w:space="0" w:color="auto"/>
      </w:divBdr>
    </w:div>
    <w:div w:id="1273586688">
      <w:marLeft w:val="0"/>
      <w:marRight w:val="0"/>
      <w:marTop w:val="0"/>
      <w:marBottom w:val="0"/>
      <w:divBdr>
        <w:top w:val="none" w:sz="0" w:space="0" w:color="auto"/>
        <w:left w:val="none" w:sz="0" w:space="0" w:color="auto"/>
        <w:bottom w:val="none" w:sz="0" w:space="0" w:color="auto"/>
        <w:right w:val="none" w:sz="0" w:space="0" w:color="auto"/>
      </w:divBdr>
    </w:div>
    <w:div w:id="1273586689">
      <w:marLeft w:val="0"/>
      <w:marRight w:val="0"/>
      <w:marTop w:val="0"/>
      <w:marBottom w:val="0"/>
      <w:divBdr>
        <w:top w:val="none" w:sz="0" w:space="0" w:color="auto"/>
        <w:left w:val="none" w:sz="0" w:space="0" w:color="auto"/>
        <w:bottom w:val="none" w:sz="0" w:space="0" w:color="auto"/>
        <w:right w:val="none" w:sz="0" w:space="0" w:color="auto"/>
      </w:divBdr>
    </w:div>
    <w:div w:id="1273586690">
      <w:marLeft w:val="0"/>
      <w:marRight w:val="0"/>
      <w:marTop w:val="0"/>
      <w:marBottom w:val="0"/>
      <w:divBdr>
        <w:top w:val="none" w:sz="0" w:space="0" w:color="auto"/>
        <w:left w:val="none" w:sz="0" w:space="0" w:color="auto"/>
        <w:bottom w:val="none" w:sz="0" w:space="0" w:color="auto"/>
        <w:right w:val="none" w:sz="0" w:space="0" w:color="auto"/>
      </w:divBdr>
    </w:div>
    <w:div w:id="1273586691">
      <w:marLeft w:val="0"/>
      <w:marRight w:val="0"/>
      <w:marTop w:val="0"/>
      <w:marBottom w:val="0"/>
      <w:divBdr>
        <w:top w:val="none" w:sz="0" w:space="0" w:color="auto"/>
        <w:left w:val="none" w:sz="0" w:space="0" w:color="auto"/>
        <w:bottom w:val="none" w:sz="0" w:space="0" w:color="auto"/>
        <w:right w:val="none" w:sz="0" w:space="0" w:color="auto"/>
      </w:divBdr>
    </w:div>
    <w:div w:id="1273586692">
      <w:marLeft w:val="0"/>
      <w:marRight w:val="0"/>
      <w:marTop w:val="0"/>
      <w:marBottom w:val="0"/>
      <w:divBdr>
        <w:top w:val="none" w:sz="0" w:space="0" w:color="auto"/>
        <w:left w:val="none" w:sz="0" w:space="0" w:color="auto"/>
        <w:bottom w:val="none" w:sz="0" w:space="0" w:color="auto"/>
        <w:right w:val="none" w:sz="0" w:space="0" w:color="auto"/>
      </w:divBdr>
    </w:div>
    <w:div w:id="1273586693">
      <w:marLeft w:val="0"/>
      <w:marRight w:val="0"/>
      <w:marTop w:val="0"/>
      <w:marBottom w:val="0"/>
      <w:divBdr>
        <w:top w:val="none" w:sz="0" w:space="0" w:color="auto"/>
        <w:left w:val="none" w:sz="0" w:space="0" w:color="auto"/>
        <w:bottom w:val="none" w:sz="0" w:space="0" w:color="auto"/>
        <w:right w:val="none" w:sz="0" w:space="0" w:color="auto"/>
      </w:divBdr>
    </w:div>
    <w:div w:id="1273586694">
      <w:marLeft w:val="0"/>
      <w:marRight w:val="0"/>
      <w:marTop w:val="0"/>
      <w:marBottom w:val="0"/>
      <w:divBdr>
        <w:top w:val="none" w:sz="0" w:space="0" w:color="auto"/>
        <w:left w:val="none" w:sz="0" w:space="0" w:color="auto"/>
        <w:bottom w:val="none" w:sz="0" w:space="0" w:color="auto"/>
        <w:right w:val="none" w:sz="0" w:space="0" w:color="auto"/>
      </w:divBdr>
    </w:div>
    <w:div w:id="1273586695">
      <w:marLeft w:val="0"/>
      <w:marRight w:val="0"/>
      <w:marTop w:val="0"/>
      <w:marBottom w:val="0"/>
      <w:divBdr>
        <w:top w:val="none" w:sz="0" w:space="0" w:color="auto"/>
        <w:left w:val="none" w:sz="0" w:space="0" w:color="auto"/>
        <w:bottom w:val="none" w:sz="0" w:space="0" w:color="auto"/>
        <w:right w:val="none" w:sz="0" w:space="0" w:color="auto"/>
      </w:divBdr>
    </w:div>
    <w:div w:id="1273586696">
      <w:marLeft w:val="0"/>
      <w:marRight w:val="0"/>
      <w:marTop w:val="0"/>
      <w:marBottom w:val="0"/>
      <w:divBdr>
        <w:top w:val="none" w:sz="0" w:space="0" w:color="auto"/>
        <w:left w:val="none" w:sz="0" w:space="0" w:color="auto"/>
        <w:bottom w:val="none" w:sz="0" w:space="0" w:color="auto"/>
        <w:right w:val="none" w:sz="0" w:space="0" w:color="auto"/>
      </w:divBdr>
    </w:div>
    <w:div w:id="1273586697">
      <w:marLeft w:val="0"/>
      <w:marRight w:val="0"/>
      <w:marTop w:val="0"/>
      <w:marBottom w:val="0"/>
      <w:divBdr>
        <w:top w:val="none" w:sz="0" w:space="0" w:color="auto"/>
        <w:left w:val="none" w:sz="0" w:space="0" w:color="auto"/>
        <w:bottom w:val="none" w:sz="0" w:space="0" w:color="auto"/>
        <w:right w:val="none" w:sz="0" w:space="0" w:color="auto"/>
      </w:divBdr>
    </w:div>
    <w:div w:id="1273586698">
      <w:marLeft w:val="0"/>
      <w:marRight w:val="0"/>
      <w:marTop w:val="0"/>
      <w:marBottom w:val="0"/>
      <w:divBdr>
        <w:top w:val="none" w:sz="0" w:space="0" w:color="auto"/>
        <w:left w:val="none" w:sz="0" w:space="0" w:color="auto"/>
        <w:bottom w:val="none" w:sz="0" w:space="0" w:color="auto"/>
        <w:right w:val="none" w:sz="0" w:space="0" w:color="auto"/>
      </w:divBdr>
    </w:div>
    <w:div w:id="1273586699">
      <w:marLeft w:val="0"/>
      <w:marRight w:val="0"/>
      <w:marTop w:val="0"/>
      <w:marBottom w:val="0"/>
      <w:divBdr>
        <w:top w:val="none" w:sz="0" w:space="0" w:color="auto"/>
        <w:left w:val="none" w:sz="0" w:space="0" w:color="auto"/>
        <w:bottom w:val="none" w:sz="0" w:space="0" w:color="auto"/>
        <w:right w:val="none" w:sz="0" w:space="0" w:color="auto"/>
      </w:divBdr>
    </w:div>
    <w:div w:id="1273586700">
      <w:marLeft w:val="0"/>
      <w:marRight w:val="0"/>
      <w:marTop w:val="0"/>
      <w:marBottom w:val="0"/>
      <w:divBdr>
        <w:top w:val="none" w:sz="0" w:space="0" w:color="auto"/>
        <w:left w:val="none" w:sz="0" w:space="0" w:color="auto"/>
        <w:bottom w:val="none" w:sz="0" w:space="0" w:color="auto"/>
        <w:right w:val="none" w:sz="0" w:space="0" w:color="auto"/>
      </w:divBdr>
    </w:div>
    <w:div w:id="1273586701">
      <w:marLeft w:val="0"/>
      <w:marRight w:val="0"/>
      <w:marTop w:val="0"/>
      <w:marBottom w:val="0"/>
      <w:divBdr>
        <w:top w:val="none" w:sz="0" w:space="0" w:color="auto"/>
        <w:left w:val="none" w:sz="0" w:space="0" w:color="auto"/>
        <w:bottom w:val="none" w:sz="0" w:space="0" w:color="auto"/>
        <w:right w:val="none" w:sz="0" w:space="0" w:color="auto"/>
      </w:divBdr>
    </w:div>
    <w:div w:id="1273586702">
      <w:marLeft w:val="0"/>
      <w:marRight w:val="0"/>
      <w:marTop w:val="0"/>
      <w:marBottom w:val="0"/>
      <w:divBdr>
        <w:top w:val="none" w:sz="0" w:space="0" w:color="auto"/>
        <w:left w:val="none" w:sz="0" w:space="0" w:color="auto"/>
        <w:bottom w:val="none" w:sz="0" w:space="0" w:color="auto"/>
        <w:right w:val="none" w:sz="0" w:space="0" w:color="auto"/>
      </w:divBdr>
    </w:div>
    <w:div w:id="1273586703">
      <w:marLeft w:val="0"/>
      <w:marRight w:val="0"/>
      <w:marTop w:val="0"/>
      <w:marBottom w:val="0"/>
      <w:divBdr>
        <w:top w:val="none" w:sz="0" w:space="0" w:color="auto"/>
        <w:left w:val="none" w:sz="0" w:space="0" w:color="auto"/>
        <w:bottom w:val="none" w:sz="0" w:space="0" w:color="auto"/>
        <w:right w:val="none" w:sz="0" w:space="0" w:color="auto"/>
      </w:divBdr>
    </w:div>
    <w:div w:id="1273586704">
      <w:marLeft w:val="0"/>
      <w:marRight w:val="0"/>
      <w:marTop w:val="0"/>
      <w:marBottom w:val="0"/>
      <w:divBdr>
        <w:top w:val="none" w:sz="0" w:space="0" w:color="auto"/>
        <w:left w:val="none" w:sz="0" w:space="0" w:color="auto"/>
        <w:bottom w:val="none" w:sz="0" w:space="0" w:color="auto"/>
        <w:right w:val="none" w:sz="0" w:space="0" w:color="auto"/>
      </w:divBdr>
    </w:div>
    <w:div w:id="1273586705">
      <w:marLeft w:val="0"/>
      <w:marRight w:val="0"/>
      <w:marTop w:val="0"/>
      <w:marBottom w:val="0"/>
      <w:divBdr>
        <w:top w:val="none" w:sz="0" w:space="0" w:color="auto"/>
        <w:left w:val="none" w:sz="0" w:space="0" w:color="auto"/>
        <w:bottom w:val="none" w:sz="0" w:space="0" w:color="auto"/>
        <w:right w:val="none" w:sz="0" w:space="0" w:color="auto"/>
      </w:divBdr>
    </w:div>
    <w:div w:id="1273586706">
      <w:marLeft w:val="0"/>
      <w:marRight w:val="0"/>
      <w:marTop w:val="0"/>
      <w:marBottom w:val="0"/>
      <w:divBdr>
        <w:top w:val="none" w:sz="0" w:space="0" w:color="auto"/>
        <w:left w:val="none" w:sz="0" w:space="0" w:color="auto"/>
        <w:bottom w:val="none" w:sz="0" w:space="0" w:color="auto"/>
        <w:right w:val="none" w:sz="0" w:space="0" w:color="auto"/>
      </w:divBdr>
    </w:div>
    <w:div w:id="1273586707">
      <w:marLeft w:val="0"/>
      <w:marRight w:val="0"/>
      <w:marTop w:val="0"/>
      <w:marBottom w:val="0"/>
      <w:divBdr>
        <w:top w:val="none" w:sz="0" w:space="0" w:color="auto"/>
        <w:left w:val="none" w:sz="0" w:space="0" w:color="auto"/>
        <w:bottom w:val="none" w:sz="0" w:space="0" w:color="auto"/>
        <w:right w:val="none" w:sz="0" w:space="0" w:color="auto"/>
      </w:divBdr>
    </w:div>
    <w:div w:id="1273586708">
      <w:marLeft w:val="0"/>
      <w:marRight w:val="0"/>
      <w:marTop w:val="0"/>
      <w:marBottom w:val="0"/>
      <w:divBdr>
        <w:top w:val="none" w:sz="0" w:space="0" w:color="auto"/>
        <w:left w:val="none" w:sz="0" w:space="0" w:color="auto"/>
        <w:bottom w:val="none" w:sz="0" w:space="0" w:color="auto"/>
        <w:right w:val="none" w:sz="0" w:space="0" w:color="auto"/>
      </w:divBdr>
    </w:div>
    <w:div w:id="1273586709">
      <w:marLeft w:val="0"/>
      <w:marRight w:val="0"/>
      <w:marTop w:val="0"/>
      <w:marBottom w:val="0"/>
      <w:divBdr>
        <w:top w:val="none" w:sz="0" w:space="0" w:color="auto"/>
        <w:left w:val="none" w:sz="0" w:space="0" w:color="auto"/>
        <w:bottom w:val="none" w:sz="0" w:space="0" w:color="auto"/>
        <w:right w:val="none" w:sz="0" w:space="0" w:color="auto"/>
      </w:divBdr>
    </w:div>
    <w:div w:id="1273586710">
      <w:marLeft w:val="0"/>
      <w:marRight w:val="0"/>
      <w:marTop w:val="0"/>
      <w:marBottom w:val="0"/>
      <w:divBdr>
        <w:top w:val="none" w:sz="0" w:space="0" w:color="auto"/>
        <w:left w:val="none" w:sz="0" w:space="0" w:color="auto"/>
        <w:bottom w:val="none" w:sz="0" w:space="0" w:color="auto"/>
        <w:right w:val="none" w:sz="0" w:space="0" w:color="auto"/>
      </w:divBdr>
    </w:div>
    <w:div w:id="1273586711">
      <w:marLeft w:val="0"/>
      <w:marRight w:val="0"/>
      <w:marTop w:val="0"/>
      <w:marBottom w:val="0"/>
      <w:divBdr>
        <w:top w:val="none" w:sz="0" w:space="0" w:color="auto"/>
        <w:left w:val="none" w:sz="0" w:space="0" w:color="auto"/>
        <w:bottom w:val="none" w:sz="0" w:space="0" w:color="auto"/>
        <w:right w:val="none" w:sz="0" w:space="0" w:color="auto"/>
      </w:divBdr>
    </w:div>
    <w:div w:id="1273586712">
      <w:marLeft w:val="0"/>
      <w:marRight w:val="0"/>
      <w:marTop w:val="0"/>
      <w:marBottom w:val="0"/>
      <w:divBdr>
        <w:top w:val="none" w:sz="0" w:space="0" w:color="auto"/>
        <w:left w:val="none" w:sz="0" w:space="0" w:color="auto"/>
        <w:bottom w:val="none" w:sz="0" w:space="0" w:color="auto"/>
        <w:right w:val="none" w:sz="0" w:space="0" w:color="auto"/>
      </w:divBdr>
    </w:div>
    <w:div w:id="1273586713">
      <w:marLeft w:val="0"/>
      <w:marRight w:val="0"/>
      <w:marTop w:val="0"/>
      <w:marBottom w:val="0"/>
      <w:divBdr>
        <w:top w:val="none" w:sz="0" w:space="0" w:color="auto"/>
        <w:left w:val="none" w:sz="0" w:space="0" w:color="auto"/>
        <w:bottom w:val="none" w:sz="0" w:space="0" w:color="auto"/>
        <w:right w:val="none" w:sz="0" w:space="0" w:color="auto"/>
      </w:divBdr>
    </w:div>
    <w:div w:id="1273586714">
      <w:marLeft w:val="0"/>
      <w:marRight w:val="0"/>
      <w:marTop w:val="0"/>
      <w:marBottom w:val="0"/>
      <w:divBdr>
        <w:top w:val="none" w:sz="0" w:space="0" w:color="auto"/>
        <w:left w:val="none" w:sz="0" w:space="0" w:color="auto"/>
        <w:bottom w:val="none" w:sz="0" w:space="0" w:color="auto"/>
        <w:right w:val="none" w:sz="0" w:space="0" w:color="auto"/>
      </w:divBdr>
    </w:div>
    <w:div w:id="1273586715">
      <w:marLeft w:val="0"/>
      <w:marRight w:val="0"/>
      <w:marTop w:val="0"/>
      <w:marBottom w:val="0"/>
      <w:divBdr>
        <w:top w:val="none" w:sz="0" w:space="0" w:color="auto"/>
        <w:left w:val="none" w:sz="0" w:space="0" w:color="auto"/>
        <w:bottom w:val="none" w:sz="0" w:space="0" w:color="auto"/>
        <w:right w:val="none" w:sz="0" w:space="0" w:color="auto"/>
      </w:divBdr>
    </w:div>
    <w:div w:id="1273586716">
      <w:marLeft w:val="0"/>
      <w:marRight w:val="0"/>
      <w:marTop w:val="0"/>
      <w:marBottom w:val="0"/>
      <w:divBdr>
        <w:top w:val="none" w:sz="0" w:space="0" w:color="auto"/>
        <w:left w:val="none" w:sz="0" w:space="0" w:color="auto"/>
        <w:bottom w:val="none" w:sz="0" w:space="0" w:color="auto"/>
        <w:right w:val="none" w:sz="0" w:space="0" w:color="auto"/>
      </w:divBdr>
    </w:div>
    <w:div w:id="1273586717">
      <w:marLeft w:val="0"/>
      <w:marRight w:val="0"/>
      <w:marTop w:val="0"/>
      <w:marBottom w:val="0"/>
      <w:divBdr>
        <w:top w:val="none" w:sz="0" w:space="0" w:color="auto"/>
        <w:left w:val="none" w:sz="0" w:space="0" w:color="auto"/>
        <w:bottom w:val="none" w:sz="0" w:space="0" w:color="auto"/>
        <w:right w:val="none" w:sz="0" w:space="0" w:color="auto"/>
      </w:divBdr>
    </w:div>
    <w:div w:id="1273586718">
      <w:marLeft w:val="0"/>
      <w:marRight w:val="0"/>
      <w:marTop w:val="0"/>
      <w:marBottom w:val="0"/>
      <w:divBdr>
        <w:top w:val="none" w:sz="0" w:space="0" w:color="auto"/>
        <w:left w:val="none" w:sz="0" w:space="0" w:color="auto"/>
        <w:bottom w:val="none" w:sz="0" w:space="0" w:color="auto"/>
        <w:right w:val="none" w:sz="0" w:space="0" w:color="auto"/>
      </w:divBdr>
    </w:div>
    <w:div w:id="1273586719">
      <w:marLeft w:val="0"/>
      <w:marRight w:val="0"/>
      <w:marTop w:val="0"/>
      <w:marBottom w:val="0"/>
      <w:divBdr>
        <w:top w:val="none" w:sz="0" w:space="0" w:color="auto"/>
        <w:left w:val="none" w:sz="0" w:space="0" w:color="auto"/>
        <w:bottom w:val="none" w:sz="0" w:space="0" w:color="auto"/>
        <w:right w:val="none" w:sz="0" w:space="0" w:color="auto"/>
      </w:divBdr>
    </w:div>
    <w:div w:id="1273586720">
      <w:marLeft w:val="0"/>
      <w:marRight w:val="0"/>
      <w:marTop w:val="0"/>
      <w:marBottom w:val="0"/>
      <w:divBdr>
        <w:top w:val="none" w:sz="0" w:space="0" w:color="auto"/>
        <w:left w:val="none" w:sz="0" w:space="0" w:color="auto"/>
        <w:bottom w:val="none" w:sz="0" w:space="0" w:color="auto"/>
        <w:right w:val="none" w:sz="0" w:space="0" w:color="auto"/>
      </w:divBdr>
    </w:div>
    <w:div w:id="1273586721">
      <w:marLeft w:val="0"/>
      <w:marRight w:val="0"/>
      <w:marTop w:val="0"/>
      <w:marBottom w:val="0"/>
      <w:divBdr>
        <w:top w:val="none" w:sz="0" w:space="0" w:color="auto"/>
        <w:left w:val="none" w:sz="0" w:space="0" w:color="auto"/>
        <w:bottom w:val="none" w:sz="0" w:space="0" w:color="auto"/>
        <w:right w:val="none" w:sz="0" w:space="0" w:color="auto"/>
      </w:divBdr>
    </w:div>
    <w:div w:id="1273586722">
      <w:marLeft w:val="0"/>
      <w:marRight w:val="0"/>
      <w:marTop w:val="0"/>
      <w:marBottom w:val="0"/>
      <w:divBdr>
        <w:top w:val="none" w:sz="0" w:space="0" w:color="auto"/>
        <w:left w:val="none" w:sz="0" w:space="0" w:color="auto"/>
        <w:bottom w:val="none" w:sz="0" w:space="0" w:color="auto"/>
        <w:right w:val="none" w:sz="0" w:space="0" w:color="auto"/>
      </w:divBdr>
    </w:div>
    <w:div w:id="1273586723">
      <w:marLeft w:val="0"/>
      <w:marRight w:val="0"/>
      <w:marTop w:val="0"/>
      <w:marBottom w:val="0"/>
      <w:divBdr>
        <w:top w:val="none" w:sz="0" w:space="0" w:color="auto"/>
        <w:left w:val="none" w:sz="0" w:space="0" w:color="auto"/>
        <w:bottom w:val="none" w:sz="0" w:space="0" w:color="auto"/>
        <w:right w:val="none" w:sz="0" w:space="0" w:color="auto"/>
      </w:divBdr>
    </w:div>
    <w:div w:id="1273586724">
      <w:marLeft w:val="0"/>
      <w:marRight w:val="0"/>
      <w:marTop w:val="0"/>
      <w:marBottom w:val="0"/>
      <w:divBdr>
        <w:top w:val="none" w:sz="0" w:space="0" w:color="auto"/>
        <w:left w:val="none" w:sz="0" w:space="0" w:color="auto"/>
        <w:bottom w:val="none" w:sz="0" w:space="0" w:color="auto"/>
        <w:right w:val="none" w:sz="0" w:space="0" w:color="auto"/>
      </w:divBdr>
    </w:div>
    <w:div w:id="1273586725">
      <w:marLeft w:val="0"/>
      <w:marRight w:val="0"/>
      <w:marTop w:val="0"/>
      <w:marBottom w:val="0"/>
      <w:divBdr>
        <w:top w:val="none" w:sz="0" w:space="0" w:color="auto"/>
        <w:left w:val="none" w:sz="0" w:space="0" w:color="auto"/>
        <w:bottom w:val="none" w:sz="0" w:space="0" w:color="auto"/>
        <w:right w:val="none" w:sz="0" w:space="0" w:color="auto"/>
      </w:divBdr>
    </w:div>
    <w:div w:id="1273586726">
      <w:marLeft w:val="0"/>
      <w:marRight w:val="0"/>
      <w:marTop w:val="0"/>
      <w:marBottom w:val="0"/>
      <w:divBdr>
        <w:top w:val="none" w:sz="0" w:space="0" w:color="auto"/>
        <w:left w:val="none" w:sz="0" w:space="0" w:color="auto"/>
        <w:bottom w:val="none" w:sz="0" w:space="0" w:color="auto"/>
        <w:right w:val="none" w:sz="0" w:space="0" w:color="auto"/>
      </w:divBdr>
    </w:div>
    <w:div w:id="1273586727">
      <w:marLeft w:val="0"/>
      <w:marRight w:val="0"/>
      <w:marTop w:val="0"/>
      <w:marBottom w:val="0"/>
      <w:divBdr>
        <w:top w:val="none" w:sz="0" w:space="0" w:color="auto"/>
        <w:left w:val="none" w:sz="0" w:space="0" w:color="auto"/>
        <w:bottom w:val="none" w:sz="0" w:space="0" w:color="auto"/>
        <w:right w:val="none" w:sz="0" w:space="0" w:color="auto"/>
      </w:divBdr>
    </w:div>
    <w:div w:id="1273586728">
      <w:marLeft w:val="0"/>
      <w:marRight w:val="0"/>
      <w:marTop w:val="0"/>
      <w:marBottom w:val="0"/>
      <w:divBdr>
        <w:top w:val="none" w:sz="0" w:space="0" w:color="auto"/>
        <w:left w:val="none" w:sz="0" w:space="0" w:color="auto"/>
        <w:bottom w:val="none" w:sz="0" w:space="0" w:color="auto"/>
        <w:right w:val="none" w:sz="0" w:space="0" w:color="auto"/>
      </w:divBdr>
    </w:div>
    <w:div w:id="1273586729">
      <w:marLeft w:val="0"/>
      <w:marRight w:val="0"/>
      <w:marTop w:val="0"/>
      <w:marBottom w:val="0"/>
      <w:divBdr>
        <w:top w:val="none" w:sz="0" w:space="0" w:color="auto"/>
        <w:left w:val="none" w:sz="0" w:space="0" w:color="auto"/>
        <w:bottom w:val="none" w:sz="0" w:space="0" w:color="auto"/>
        <w:right w:val="none" w:sz="0" w:space="0" w:color="auto"/>
      </w:divBdr>
    </w:div>
    <w:div w:id="1273586730">
      <w:marLeft w:val="0"/>
      <w:marRight w:val="0"/>
      <w:marTop w:val="0"/>
      <w:marBottom w:val="0"/>
      <w:divBdr>
        <w:top w:val="none" w:sz="0" w:space="0" w:color="auto"/>
        <w:left w:val="none" w:sz="0" w:space="0" w:color="auto"/>
        <w:bottom w:val="none" w:sz="0" w:space="0" w:color="auto"/>
        <w:right w:val="none" w:sz="0" w:space="0" w:color="auto"/>
      </w:divBdr>
    </w:div>
    <w:div w:id="1273586731">
      <w:marLeft w:val="0"/>
      <w:marRight w:val="0"/>
      <w:marTop w:val="0"/>
      <w:marBottom w:val="0"/>
      <w:divBdr>
        <w:top w:val="none" w:sz="0" w:space="0" w:color="auto"/>
        <w:left w:val="none" w:sz="0" w:space="0" w:color="auto"/>
        <w:bottom w:val="none" w:sz="0" w:space="0" w:color="auto"/>
        <w:right w:val="none" w:sz="0" w:space="0" w:color="auto"/>
      </w:divBdr>
    </w:div>
    <w:div w:id="1273586733">
      <w:marLeft w:val="0"/>
      <w:marRight w:val="0"/>
      <w:marTop w:val="0"/>
      <w:marBottom w:val="0"/>
      <w:divBdr>
        <w:top w:val="none" w:sz="0" w:space="0" w:color="auto"/>
        <w:left w:val="none" w:sz="0" w:space="0" w:color="auto"/>
        <w:bottom w:val="none" w:sz="0" w:space="0" w:color="auto"/>
        <w:right w:val="none" w:sz="0" w:space="0" w:color="auto"/>
      </w:divBdr>
    </w:div>
    <w:div w:id="1273586734">
      <w:marLeft w:val="0"/>
      <w:marRight w:val="0"/>
      <w:marTop w:val="0"/>
      <w:marBottom w:val="0"/>
      <w:divBdr>
        <w:top w:val="none" w:sz="0" w:space="0" w:color="auto"/>
        <w:left w:val="none" w:sz="0" w:space="0" w:color="auto"/>
        <w:bottom w:val="none" w:sz="0" w:space="0" w:color="auto"/>
        <w:right w:val="none" w:sz="0" w:space="0" w:color="auto"/>
      </w:divBdr>
    </w:div>
    <w:div w:id="1273586735">
      <w:marLeft w:val="0"/>
      <w:marRight w:val="0"/>
      <w:marTop w:val="0"/>
      <w:marBottom w:val="0"/>
      <w:divBdr>
        <w:top w:val="none" w:sz="0" w:space="0" w:color="auto"/>
        <w:left w:val="none" w:sz="0" w:space="0" w:color="auto"/>
        <w:bottom w:val="none" w:sz="0" w:space="0" w:color="auto"/>
        <w:right w:val="none" w:sz="0" w:space="0" w:color="auto"/>
      </w:divBdr>
    </w:div>
    <w:div w:id="1273586736">
      <w:marLeft w:val="0"/>
      <w:marRight w:val="0"/>
      <w:marTop w:val="0"/>
      <w:marBottom w:val="0"/>
      <w:divBdr>
        <w:top w:val="none" w:sz="0" w:space="0" w:color="auto"/>
        <w:left w:val="none" w:sz="0" w:space="0" w:color="auto"/>
        <w:bottom w:val="none" w:sz="0" w:space="0" w:color="auto"/>
        <w:right w:val="none" w:sz="0" w:space="0" w:color="auto"/>
      </w:divBdr>
    </w:div>
    <w:div w:id="1273586737">
      <w:marLeft w:val="0"/>
      <w:marRight w:val="0"/>
      <w:marTop w:val="0"/>
      <w:marBottom w:val="0"/>
      <w:divBdr>
        <w:top w:val="none" w:sz="0" w:space="0" w:color="auto"/>
        <w:left w:val="none" w:sz="0" w:space="0" w:color="auto"/>
        <w:bottom w:val="none" w:sz="0" w:space="0" w:color="auto"/>
        <w:right w:val="none" w:sz="0" w:space="0" w:color="auto"/>
      </w:divBdr>
    </w:div>
    <w:div w:id="1273586738">
      <w:marLeft w:val="0"/>
      <w:marRight w:val="0"/>
      <w:marTop w:val="0"/>
      <w:marBottom w:val="0"/>
      <w:divBdr>
        <w:top w:val="none" w:sz="0" w:space="0" w:color="auto"/>
        <w:left w:val="none" w:sz="0" w:space="0" w:color="auto"/>
        <w:bottom w:val="none" w:sz="0" w:space="0" w:color="auto"/>
        <w:right w:val="none" w:sz="0" w:space="0" w:color="auto"/>
      </w:divBdr>
    </w:div>
    <w:div w:id="1273586739">
      <w:marLeft w:val="0"/>
      <w:marRight w:val="0"/>
      <w:marTop w:val="0"/>
      <w:marBottom w:val="0"/>
      <w:divBdr>
        <w:top w:val="none" w:sz="0" w:space="0" w:color="auto"/>
        <w:left w:val="none" w:sz="0" w:space="0" w:color="auto"/>
        <w:bottom w:val="none" w:sz="0" w:space="0" w:color="auto"/>
        <w:right w:val="none" w:sz="0" w:space="0" w:color="auto"/>
      </w:divBdr>
    </w:div>
    <w:div w:id="1273586740">
      <w:marLeft w:val="0"/>
      <w:marRight w:val="0"/>
      <w:marTop w:val="0"/>
      <w:marBottom w:val="0"/>
      <w:divBdr>
        <w:top w:val="none" w:sz="0" w:space="0" w:color="auto"/>
        <w:left w:val="none" w:sz="0" w:space="0" w:color="auto"/>
        <w:bottom w:val="none" w:sz="0" w:space="0" w:color="auto"/>
        <w:right w:val="none" w:sz="0" w:space="0" w:color="auto"/>
      </w:divBdr>
    </w:div>
    <w:div w:id="1273586741">
      <w:marLeft w:val="0"/>
      <w:marRight w:val="0"/>
      <w:marTop w:val="0"/>
      <w:marBottom w:val="0"/>
      <w:divBdr>
        <w:top w:val="none" w:sz="0" w:space="0" w:color="auto"/>
        <w:left w:val="none" w:sz="0" w:space="0" w:color="auto"/>
        <w:bottom w:val="none" w:sz="0" w:space="0" w:color="auto"/>
        <w:right w:val="none" w:sz="0" w:space="0" w:color="auto"/>
      </w:divBdr>
    </w:div>
    <w:div w:id="1273586742">
      <w:marLeft w:val="0"/>
      <w:marRight w:val="0"/>
      <w:marTop w:val="0"/>
      <w:marBottom w:val="0"/>
      <w:divBdr>
        <w:top w:val="none" w:sz="0" w:space="0" w:color="auto"/>
        <w:left w:val="none" w:sz="0" w:space="0" w:color="auto"/>
        <w:bottom w:val="none" w:sz="0" w:space="0" w:color="auto"/>
        <w:right w:val="none" w:sz="0" w:space="0" w:color="auto"/>
      </w:divBdr>
    </w:div>
    <w:div w:id="1273586743">
      <w:marLeft w:val="0"/>
      <w:marRight w:val="0"/>
      <w:marTop w:val="0"/>
      <w:marBottom w:val="0"/>
      <w:divBdr>
        <w:top w:val="none" w:sz="0" w:space="0" w:color="auto"/>
        <w:left w:val="none" w:sz="0" w:space="0" w:color="auto"/>
        <w:bottom w:val="none" w:sz="0" w:space="0" w:color="auto"/>
        <w:right w:val="none" w:sz="0" w:space="0" w:color="auto"/>
      </w:divBdr>
    </w:div>
    <w:div w:id="1273586744">
      <w:marLeft w:val="0"/>
      <w:marRight w:val="0"/>
      <w:marTop w:val="0"/>
      <w:marBottom w:val="0"/>
      <w:divBdr>
        <w:top w:val="none" w:sz="0" w:space="0" w:color="auto"/>
        <w:left w:val="none" w:sz="0" w:space="0" w:color="auto"/>
        <w:bottom w:val="none" w:sz="0" w:space="0" w:color="auto"/>
        <w:right w:val="none" w:sz="0" w:space="0" w:color="auto"/>
      </w:divBdr>
    </w:div>
    <w:div w:id="1273586745">
      <w:marLeft w:val="0"/>
      <w:marRight w:val="0"/>
      <w:marTop w:val="0"/>
      <w:marBottom w:val="0"/>
      <w:divBdr>
        <w:top w:val="none" w:sz="0" w:space="0" w:color="auto"/>
        <w:left w:val="none" w:sz="0" w:space="0" w:color="auto"/>
        <w:bottom w:val="none" w:sz="0" w:space="0" w:color="auto"/>
        <w:right w:val="none" w:sz="0" w:space="0" w:color="auto"/>
      </w:divBdr>
    </w:div>
    <w:div w:id="1273586746">
      <w:marLeft w:val="0"/>
      <w:marRight w:val="0"/>
      <w:marTop w:val="0"/>
      <w:marBottom w:val="0"/>
      <w:divBdr>
        <w:top w:val="none" w:sz="0" w:space="0" w:color="auto"/>
        <w:left w:val="none" w:sz="0" w:space="0" w:color="auto"/>
        <w:bottom w:val="none" w:sz="0" w:space="0" w:color="auto"/>
        <w:right w:val="none" w:sz="0" w:space="0" w:color="auto"/>
      </w:divBdr>
    </w:div>
    <w:div w:id="1273586747">
      <w:marLeft w:val="0"/>
      <w:marRight w:val="0"/>
      <w:marTop w:val="0"/>
      <w:marBottom w:val="0"/>
      <w:divBdr>
        <w:top w:val="none" w:sz="0" w:space="0" w:color="auto"/>
        <w:left w:val="none" w:sz="0" w:space="0" w:color="auto"/>
        <w:bottom w:val="none" w:sz="0" w:space="0" w:color="auto"/>
        <w:right w:val="none" w:sz="0" w:space="0" w:color="auto"/>
      </w:divBdr>
    </w:div>
    <w:div w:id="1273586748">
      <w:marLeft w:val="0"/>
      <w:marRight w:val="0"/>
      <w:marTop w:val="0"/>
      <w:marBottom w:val="0"/>
      <w:divBdr>
        <w:top w:val="none" w:sz="0" w:space="0" w:color="auto"/>
        <w:left w:val="none" w:sz="0" w:space="0" w:color="auto"/>
        <w:bottom w:val="none" w:sz="0" w:space="0" w:color="auto"/>
        <w:right w:val="none" w:sz="0" w:space="0" w:color="auto"/>
      </w:divBdr>
    </w:div>
    <w:div w:id="1273586749">
      <w:marLeft w:val="0"/>
      <w:marRight w:val="0"/>
      <w:marTop w:val="0"/>
      <w:marBottom w:val="0"/>
      <w:divBdr>
        <w:top w:val="none" w:sz="0" w:space="0" w:color="auto"/>
        <w:left w:val="none" w:sz="0" w:space="0" w:color="auto"/>
        <w:bottom w:val="none" w:sz="0" w:space="0" w:color="auto"/>
        <w:right w:val="none" w:sz="0" w:space="0" w:color="auto"/>
      </w:divBdr>
    </w:div>
    <w:div w:id="1273586750">
      <w:marLeft w:val="0"/>
      <w:marRight w:val="0"/>
      <w:marTop w:val="0"/>
      <w:marBottom w:val="0"/>
      <w:divBdr>
        <w:top w:val="none" w:sz="0" w:space="0" w:color="auto"/>
        <w:left w:val="none" w:sz="0" w:space="0" w:color="auto"/>
        <w:bottom w:val="none" w:sz="0" w:space="0" w:color="auto"/>
        <w:right w:val="none" w:sz="0" w:space="0" w:color="auto"/>
      </w:divBdr>
    </w:div>
    <w:div w:id="1273586751">
      <w:marLeft w:val="0"/>
      <w:marRight w:val="0"/>
      <w:marTop w:val="0"/>
      <w:marBottom w:val="0"/>
      <w:divBdr>
        <w:top w:val="none" w:sz="0" w:space="0" w:color="auto"/>
        <w:left w:val="none" w:sz="0" w:space="0" w:color="auto"/>
        <w:bottom w:val="none" w:sz="0" w:space="0" w:color="auto"/>
        <w:right w:val="none" w:sz="0" w:space="0" w:color="auto"/>
      </w:divBdr>
    </w:div>
    <w:div w:id="1273586752">
      <w:marLeft w:val="0"/>
      <w:marRight w:val="0"/>
      <w:marTop w:val="0"/>
      <w:marBottom w:val="0"/>
      <w:divBdr>
        <w:top w:val="none" w:sz="0" w:space="0" w:color="auto"/>
        <w:left w:val="none" w:sz="0" w:space="0" w:color="auto"/>
        <w:bottom w:val="none" w:sz="0" w:space="0" w:color="auto"/>
        <w:right w:val="none" w:sz="0" w:space="0" w:color="auto"/>
      </w:divBdr>
    </w:div>
    <w:div w:id="1273586753">
      <w:marLeft w:val="0"/>
      <w:marRight w:val="0"/>
      <w:marTop w:val="0"/>
      <w:marBottom w:val="0"/>
      <w:divBdr>
        <w:top w:val="none" w:sz="0" w:space="0" w:color="auto"/>
        <w:left w:val="none" w:sz="0" w:space="0" w:color="auto"/>
        <w:bottom w:val="none" w:sz="0" w:space="0" w:color="auto"/>
        <w:right w:val="none" w:sz="0" w:space="0" w:color="auto"/>
      </w:divBdr>
    </w:div>
    <w:div w:id="1273586754">
      <w:marLeft w:val="0"/>
      <w:marRight w:val="0"/>
      <w:marTop w:val="0"/>
      <w:marBottom w:val="0"/>
      <w:divBdr>
        <w:top w:val="none" w:sz="0" w:space="0" w:color="auto"/>
        <w:left w:val="none" w:sz="0" w:space="0" w:color="auto"/>
        <w:bottom w:val="none" w:sz="0" w:space="0" w:color="auto"/>
        <w:right w:val="none" w:sz="0" w:space="0" w:color="auto"/>
      </w:divBdr>
    </w:div>
    <w:div w:id="1273586755">
      <w:marLeft w:val="0"/>
      <w:marRight w:val="0"/>
      <w:marTop w:val="0"/>
      <w:marBottom w:val="0"/>
      <w:divBdr>
        <w:top w:val="none" w:sz="0" w:space="0" w:color="auto"/>
        <w:left w:val="none" w:sz="0" w:space="0" w:color="auto"/>
        <w:bottom w:val="none" w:sz="0" w:space="0" w:color="auto"/>
        <w:right w:val="none" w:sz="0" w:space="0" w:color="auto"/>
      </w:divBdr>
    </w:div>
    <w:div w:id="1273586756">
      <w:marLeft w:val="0"/>
      <w:marRight w:val="0"/>
      <w:marTop w:val="0"/>
      <w:marBottom w:val="0"/>
      <w:divBdr>
        <w:top w:val="none" w:sz="0" w:space="0" w:color="auto"/>
        <w:left w:val="none" w:sz="0" w:space="0" w:color="auto"/>
        <w:bottom w:val="none" w:sz="0" w:space="0" w:color="auto"/>
        <w:right w:val="none" w:sz="0" w:space="0" w:color="auto"/>
      </w:divBdr>
    </w:div>
    <w:div w:id="1273586757">
      <w:marLeft w:val="0"/>
      <w:marRight w:val="0"/>
      <w:marTop w:val="0"/>
      <w:marBottom w:val="0"/>
      <w:divBdr>
        <w:top w:val="none" w:sz="0" w:space="0" w:color="auto"/>
        <w:left w:val="none" w:sz="0" w:space="0" w:color="auto"/>
        <w:bottom w:val="none" w:sz="0" w:space="0" w:color="auto"/>
        <w:right w:val="none" w:sz="0" w:space="0" w:color="auto"/>
      </w:divBdr>
    </w:div>
    <w:div w:id="1273586758">
      <w:marLeft w:val="0"/>
      <w:marRight w:val="0"/>
      <w:marTop w:val="0"/>
      <w:marBottom w:val="0"/>
      <w:divBdr>
        <w:top w:val="none" w:sz="0" w:space="0" w:color="auto"/>
        <w:left w:val="none" w:sz="0" w:space="0" w:color="auto"/>
        <w:bottom w:val="none" w:sz="0" w:space="0" w:color="auto"/>
        <w:right w:val="none" w:sz="0" w:space="0" w:color="auto"/>
      </w:divBdr>
    </w:div>
    <w:div w:id="1273586759">
      <w:marLeft w:val="0"/>
      <w:marRight w:val="0"/>
      <w:marTop w:val="0"/>
      <w:marBottom w:val="0"/>
      <w:divBdr>
        <w:top w:val="none" w:sz="0" w:space="0" w:color="auto"/>
        <w:left w:val="none" w:sz="0" w:space="0" w:color="auto"/>
        <w:bottom w:val="none" w:sz="0" w:space="0" w:color="auto"/>
        <w:right w:val="none" w:sz="0" w:space="0" w:color="auto"/>
      </w:divBdr>
    </w:div>
    <w:div w:id="1273586760">
      <w:marLeft w:val="0"/>
      <w:marRight w:val="0"/>
      <w:marTop w:val="0"/>
      <w:marBottom w:val="0"/>
      <w:divBdr>
        <w:top w:val="none" w:sz="0" w:space="0" w:color="auto"/>
        <w:left w:val="none" w:sz="0" w:space="0" w:color="auto"/>
        <w:bottom w:val="none" w:sz="0" w:space="0" w:color="auto"/>
        <w:right w:val="none" w:sz="0" w:space="0" w:color="auto"/>
      </w:divBdr>
    </w:div>
    <w:div w:id="1273586761">
      <w:marLeft w:val="0"/>
      <w:marRight w:val="0"/>
      <w:marTop w:val="0"/>
      <w:marBottom w:val="0"/>
      <w:divBdr>
        <w:top w:val="none" w:sz="0" w:space="0" w:color="auto"/>
        <w:left w:val="none" w:sz="0" w:space="0" w:color="auto"/>
        <w:bottom w:val="none" w:sz="0" w:space="0" w:color="auto"/>
        <w:right w:val="none" w:sz="0" w:space="0" w:color="auto"/>
      </w:divBdr>
    </w:div>
    <w:div w:id="1273586762">
      <w:marLeft w:val="0"/>
      <w:marRight w:val="0"/>
      <w:marTop w:val="0"/>
      <w:marBottom w:val="0"/>
      <w:divBdr>
        <w:top w:val="none" w:sz="0" w:space="0" w:color="auto"/>
        <w:left w:val="none" w:sz="0" w:space="0" w:color="auto"/>
        <w:bottom w:val="none" w:sz="0" w:space="0" w:color="auto"/>
        <w:right w:val="none" w:sz="0" w:space="0" w:color="auto"/>
      </w:divBdr>
    </w:div>
    <w:div w:id="1273586763">
      <w:marLeft w:val="0"/>
      <w:marRight w:val="0"/>
      <w:marTop w:val="0"/>
      <w:marBottom w:val="0"/>
      <w:divBdr>
        <w:top w:val="none" w:sz="0" w:space="0" w:color="auto"/>
        <w:left w:val="none" w:sz="0" w:space="0" w:color="auto"/>
        <w:bottom w:val="none" w:sz="0" w:space="0" w:color="auto"/>
        <w:right w:val="none" w:sz="0" w:space="0" w:color="auto"/>
      </w:divBdr>
    </w:div>
    <w:div w:id="1273586764">
      <w:marLeft w:val="0"/>
      <w:marRight w:val="0"/>
      <w:marTop w:val="0"/>
      <w:marBottom w:val="0"/>
      <w:divBdr>
        <w:top w:val="none" w:sz="0" w:space="0" w:color="auto"/>
        <w:left w:val="none" w:sz="0" w:space="0" w:color="auto"/>
        <w:bottom w:val="none" w:sz="0" w:space="0" w:color="auto"/>
        <w:right w:val="none" w:sz="0" w:space="0" w:color="auto"/>
      </w:divBdr>
    </w:div>
    <w:div w:id="1273586765">
      <w:marLeft w:val="0"/>
      <w:marRight w:val="0"/>
      <w:marTop w:val="0"/>
      <w:marBottom w:val="0"/>
      <w:divBdr>
        <w:top w:val="none" w:sz="0" w:space="0" w:color="auto"/>
        <w:left w:val="none" w:sz="0" w:space="0" w:color="auto"/>
        <w:bottom w:val="none" w:sz="0" w:space="0" w:color="auto"/>
        <w:right w:val="none" w:sz="0" w:space="0" w:color="auto"/>
      </w:divBdr>
      <w:divsChild>
        <w:div w:id="1273587021">
          <w:marLeft w:val="0"/>
          <w:marRight w:val="0"/>
          <w:marTop w:val="0"/>
          <w:marBottom w:val="0"/>
          <w:divBdr>
            <w:top w:val="none" w:sz="0" w:space="0" w:color="auto"/>
            <w:left w:val="none" w:sz="0" w:space="0" w:color="auto"/>
            <w:bottom w:val="none" w:sz="0" w:space="0" w:color="auto"/>
            <w:right w:val="none" w:sz="0" w:space="0" w:color="auto"/>
          </w:divBdr>
          <w:divsChild>
            <w:div w:id="1273587174">
              <w:marLeft w:val="0"/>
              <w:marRight w:val="0"/>
              <w:marTop w:val="0"/>
              <w:marBottom w:val="0"/>
              <w:divBdr>
                <w:top w:val="none" w:sz="0" w:space="0" w:color="auto"/>
                <w:left w:val="none" w:sz="0" w:space="0" w:color="auto"/>
                <w:bottom w:val="none" w:sz="0" w:space="0" w:color="auto"/>
                <w:right w:val="none" w:sz="0" w:space="0" w:color="auto"/>
              </w:divBdr>
              <w:divsChild>
                <w:div w:id="1273586944">
                  <w:marLeft w:val="0"/>
                  <w:marRight w:val="0"/>
                  <w:marTop w:val="0"/>
                  <w:marBottom w:val="0"/>
                  <w:divBdr>
                    <w:top w:val="none" w:sz="0" w:space="0" w:color="auto"/>
                    <w:left w:val="none" w:sz="0" w:space="0" w:color="auto"/>
                    <w:bottom w:val="none" w:sz="0" w:space="0" w:color="auto"/>
                    <w:right w:val="none" w:sz="0" w:space="0" w:color="auto"/>
                  </w:divBdr>
                  <w:divsChild>
                    <w:div w:id="1273586673">
                      <w:marLeft w:val="0"/>
                      <w:marRight w:val="0"/>
                      <w:marTop w:val="0"/>
                      <w:marBottom w:val="0"/>
                      <w:divBdr>
                        <w:top w:val="none" w:sz="0" w:space="0" w:color="auto"/>
                        <w:left w:val="none" w:sz="0" w:space="0" w:color="auto"/>
                        <w:bottom w:val="none" w:sz="0" w:space="0" w:color="auto"/>
                        <w:right w:val="none" w:sz="0" w:space="0" w:color="auto"/>
                      </w:divBdr>
                      <w:divsChild>
                        <w:div w:id="1273586798">
                          <w:marLeft w:val="0"/>
                          <w:marRight w:val="0"/>
                          <w:marTop w:val="0"/>
                          <w:marBottom w:val="0"/>
                          <w:divBdr>
                            <w:top w:val="none" w:sz="0" w:space="0" w:color="auto"/>
                            <w:left w:val="none" w:sz="0" w:space="0" w:color="auto"/>
                            <w:bottom w:val="none" w:sz="0" w:space="0" w:color="auto"/>
                            <w:right w:val="none" w:sz="0" w:space="0" w:color="auto"/>
                          </w:divBdr>
                          <w:divsChild>
                            <w:div w:id="1273587171">
                              <w:marLeft w:val="0"/>
                              <w:marRight w:val="0"/>
                              <w:marTop w:val="0"/>
                              <w:marBottom w:val="0"/>
                              <w:divBdr>
                                <w:top w:val="none" w:sz="0" w:space="0" w:color="auto"/>
                                <w:left w:val="none" w:sz="0" w:space="0" w:color="auto"/>
                                <w:bottom w:val="none" w:sz="0" w:space="0" w:color="auto"/>
                                <w:right w:val="none" w:sz="0" w:space="0" w:color="auto"/>
                              </w:divBdr>
                              <w:divsChild>
                                <w:div w:id="1273586732">
                                  <w:marLeft w:val="0"/>
                                  <w:marRight w:val="0"/>
                                  <w:marTop w:val="0"/>
                                  <w:marBottom w:val="0"/>
                                  <w:divBdr>
                                    <w:top w:val="none" w:sz="0" w:space="0" w:color="auto"/>
                                    <w:left w:val="none" w:sz="0" w:space="0" w:color="auto"/>
                                    <w:bottom w:val="none" w:sz="0" w:space="0" w:color="auto"/>
                                    <w:right w:val="none" w:sz="0" w:space="0" w:color="auto"/>
                                  </w:divBdr>
                                  <w:divsChild>
                                    <w:div w:id="1273587058">
                                      <w:marLeft w:val="0"/>
                                      <w:marRight w:val="0"/>
                                      <w:marTop w:val="0"/>
                                      <w:marBottom w:val="0"/>
                                      <w:divBdr>
                                        <w:top w:val="none" w:sz="0" w:space="0" w:color="auto"/>
                                        <w:left w:val="none" w:sz="0" w:space="0" w:color="auto"/>
                                        <w:bottom w:val="none" w:sz="0" w:space="0" w:color="auto"/>
                                        <w:right w:val="none" w:sz="0" w:space="0" w:color="auto"/>
                                      </w:divBdr>
                                      <w:divsChild>
                                        <w:div w:id="1273587165">
                                          <w:marLeft w:val="0"/>
                                          <w:marRight w:val="0"/>
                                          <w:marTop w:val="0"/>
                                          <w:marBottom w:val="0"/>
                                          <w:divBdr>
                                            <w:top w:val="none" w:sz="0" w:space="0" w:color="auto"/>
                                            <w:left w:val="none" w:sz="0" w:space="0" w:color="auto"/>
                                            <w:bottom w:val="none" w:sz="0" w:space="0" w:color="auto"/>
                                            <w:right w:val="none" w:sz="0" w:space="0" w:color="auto"/>
                                          </w:divBdr>
                                          <w:divsChild>
                                            <w:div w:id="12735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3586766">
      <w:marLeft w:val="0"/>
      <w:marRight w:val="0"/>
      <w:marTop w:val="0"/>
      <w:marBottom w:val="0"/>
      <w:divBdr>
        <w:top w:val="none" w:sz="0" w:space="0" w:color="auto"/>
        <w:left w:val="none" w:sz="0" w:space="0" w:color="auto"/>
        <w:bottom w:val="none" w:sz="0" w:space="0" w:color="auto"/>
        <w:right w:val="none" w:sz="0" w:space="0" w:color="auto"/>
      </w:divBdr>
    </w:div>
    <w:div w:id="1273586767">
      <w:marLeft w:val="0"/>
      <w:marRight w:val="0"/>
      <w:marTop w:val="0"/>
      <w:marBottom w:val="0"/>
      <w:divBdr>
        <w:top w:val="none" w:sz="0" w:space="0" w:color="auto"/>
        <w:left w:val="none" w:sz="0" w:space="0" w:color="auto"/>
        <w:bottom w:val="none" w:sz="0" w:space="0" w:color="auto"/>
        <w:right w:val="none" w:sz="0" w:space="0" w:color="auto"/>
      </w:divBdr>
    </w:div>
    <w:div w:id="1273586768">
      <w:marLeft w:val="0"/>
      <w:marRight w:val="0"/>
      <w:marTop w:val="0"/>
      <w:marBottom w:val="0"/>
      <w:divBdr>
        <w:top w:val="none" w:sz="0" w:space="0" w:color="auto"/>
        <w:left w:val="none" w:sz="0" w:space="0" w:color="auto"/>
        <w:bottom w:val="none" w:sz="0" w:space="0" w:color="auto"/>
        <w:right w:val="none" w:sz="0" w:space="0" w:color="auto"/>
      </w:divBdr>
    </w:div>
    <w:div w:id="1273586769">
      <w:marLeft w:val="0"/>
      <w:marRight w:val="0"/>
      <w:marTop w:val="0"/>
      <w:marBottom w:val="0"/>
      <w:divBdr>
        <w:top w:val="none" w:sz="0" w:space="0" w:color="auto"/>
        <w:left w:val="none" w:sz="0" w:space="0" w:color="auto"/>
        <w:bottom w:val="none" w:sz="0" w:space="0" w:color="auto"/>
        <w:right w:val="none" w:sz="0" w:space="0" w:color="auto"/>
      </w:divBdr>
    </w:div>
    <w:div w:id="1273586770">
      <w:marLeft w:val="0"/>
      <w:marRight w:val="0"/>
      <w:marTop w:val="0"/>
      <w:marBottom w:val="0"/>
      <w:divBdr>
        <w:top w:val="none" w:sz="0" w:space="0" w:color="auto"/>
        <w:left w:val="none" w:sz="0" w:space="0" w:color="auto"/>
        <w:bottom w:val="none" w:sz="0" w:space="0" w:color="auto"/>
        <w:right w:val="none" w:sz="0" w:space="0" w:color="auto"/>
      </w:divBdr>
    </w:div>
    <w:div w:id="1273586771">
      <w:marLeft w:val="0"/>
      <w:marRight w:val="0"/>
      <w:marTop w:val="0"/>
      <w:marBottom w:val="0"/>
      <w:divBdr>
        <w:top w:val="none" w:sz="0" w:space="0" w:color="auto"/>
        <w:left w:val="none" w:sz="0" w:space="0" w:color="auto"/>
        <w:bottom w:val="none" w:sz="0" w:space="0" w:color="auto"/>
        <w:right w:val="none" w:sz="0" w:space="0" w:color="auto"/>
      </w:divBdr>
    </w:div>
    <w:div w:id="1273586772">
      <w:marLeft w:val="0"/>
      <w:marRight w:val="0"/>
      <w:marTop w:val="0"/>
      <w:marBottom w:val="0"/>
      <w:divBdr>
        <w:top w:val="none" w:sz="0" w:space="0" w:color="auto"/>
        <w:left w:val="none" w:sz="0" w:space="0" w:color="auto"/>
        <w:bottom w:val="none" w:sz="0" w:space="0" w:color="auto"/>
        <w:right w:val="none" w:sz="0" w:space="0" w:color="auto"/>
      </w:divBdr>
    </w:div>
    <w:div w:id="1273586773">
      <w:marLeft w:val="0"/>
      <w:marRight w:val="0"/>
      <w:marTop w:val="0"/>
      <w:marBottom w:val="0"/>
      <w:divBdr>
        <w:top w:val="none" w:sz="0" w:space="0" w:color="auto"/>
        <w:left w:val="none" w:sz="0" w:space="0" w:color="auto"/>
        <w:bottom w:val="none" w:sz="0" w:space="0" w:color="auto"/>
        <w:right w:val="none" w:sz="0" w:space="0" w:color="auto"/>
      </w:divBdr>
    </w:div>
    <w:div w:id="1273586774">
      <w:marLeft w:val="0"/>
      <w:marRight w:val="0"/>
      <w:marTop w:val="0"/>
      <w:marBottom w:val="0"/>
      <w:divBdr>
        <w:top w:val="none" w:sz="0" w:space="0" w:color="auto"/>
        <w:left w:val="none" w:sz="0" w:space="0" w:color="auto"/>
        <w:bottom w:val="none" w:sz="0" w:space="0" w:color="auto"/>
        <w:right w:val="none" w:sz="0" w:space="0" w:color="auto"/>
      </w:divBdr>
    </w:div>
    <w:div w:id="1273586775">
      <w:marLeft w:val="0"/>
      <w:marRight w:val="0"/>
      <w:marTop w:val="0"/>
      <w:marBottom w:val="0"/>
      <w:divBdr>
        <w:top w:val="none" w:sz="0" w:space="0" w:color="auto"/>
        <w:left w:val="none" w:sz="0" w:space="0" w:color="auto"/>
        <w:bottom w:val="none" w:sz="0" w:space="0" w:color="auto"/>
        <w:right w:val="none" w:sz="0" w:space="0" w:color="auto"/>
      </w:divBdr>
    </w:div>
    <w:div w:id="1273586776">
      <w:marLeft w:val="0"/>
      <w:marRight w:val="0"/>
      <w:marTop w:val="0"/>
      <w:marBottom w:val="0"/>
      <w:divBdr>
        <w:top w:val="none" w:sz="0" w:space="0" w:color="auto"/>
        <w:left w:val="none" w:sz="0" w:space="0" w:color="auto"/>
        <w:bottom w:val="none" w:sz="0" w:space="0" w:color="auto"/>
        <w:right w:val="none" w:sz="0" w:space="0" w:color="auto"/>
      </w:divBdr>
    </w:div>
    <w:div w:id="1273586777">
      <w:marLeft w:val="0"/>
      <w:marRight w:val="0"/>
      <w:marTop w:val="0"/>
      <w:marBottom w:val="0"/>
      <w:divBdr>
        <w:top w:val="none" w:sz="0" w:space="0" w:color="auto"/>
        <w:left w:val="none" w:sz="0" w:space="0" w:color="auto"/>
        <w:bottom w:val="none" w:sz="0" w:space="0" w:color="auto"/>
        <w:right w:val="none" w:sz="0" w:space="0" w:color="auto"/>
      </w:divBdr>
    </w:div>
    <w:div w:id="1273586778">
      <w:marLeft w:val="0"/>
      <w:marRight w:val="0"/>
      <w:marTop w:val="0"/>
      <w:marBottom w:val="0"/>
      <w:divBdr>
        <w:top w:val="none" w:sz="0" w:space="0" w:color="auto"/>
        <w:left w:val="none" w:sz="0" w:space="0" w:color="auto"/>
        <w:bottom w:val="none" w:sz="0" w:space="0" w:color="auto"/>
        <w:right w:val="none" w:sz="0" w:space="0" w:color="auto"/>
      </w:divBdr>
    </w:div>
    <w:div w:id="1273586779">
      <w:marLeft w:val="0"/>
      <w:marRight w:val="0"/>
      <w:marTop w:val="0"/>
      <w:marBottom w:val="0"/>
      <w:divBdr>
        <w:top w:val="none" w:sz="0" w:space="0" w:color="auto"/>
        <w:left w:val="none" w:sz="0" w:space="0" w:color="auto"/>
        <w:bottom w:val="none" w:sz="0" w:space="0" w:color="auto"/>
        <w:right w:val="none" w:sz="0" w:space="0" w:color="auto"/>
      </w:divBdr>
    </w:div>
    <w:div w:id="1273586781">
      <w:marLeft w:val="0"/>
      <w:marRight w:val="0"/>
      <w:marTop w:val="0"/>
      <w:marBottom w:val="0"/>
      <w:divBdr>
        <w:top w:val="none" w:sz="0" w:space="0" w:color="auto"/>
        <w:left w:val="none" w:sz="0" w:space="0" w:color="auto"/>
        <w:bottom w:val="none" w:sz="0" w:space="0" w:color="auto"/>
        <w:right w:val="none" w:sz="0" w:space="0" w:color="auto"/>
      </w:divBdr>
    </w:div>
    <w:div w:id="1273586782">
      <w:marLeft w:val="0"/>
      <w:marRight w:val="0"/>
      <w:marTop w:val="0"/>
      <w:marBottom w:val="0"/>
      <w:divBdr>
        <w:top w:val="none" w:sz="0" w:space="0" w:color="auto"/>
        <w:left w:val="none" w:sz="0" w:space="0" w:color="auto"/>
        <w:bottom w:val="none" w:sz="0" w:space="0" w:color="auto"/>
        <w:right w:val="none" w:sz="0" w:space="0" w:color="auto"/>
      </w:divBdr>
    </w:div>
    <w:div w:id="1273586783">
      <w:marLeft w:val="0"/>
      <w:marRight w:val="0"/>
      <w:marTop w:val="0"/>
      <w:marBottom w:val="0"/>
      <w:divBdr>
        <w:top w:val="none" w:sz="0" w:space="0" w:color="auto"/>
        <w:left w:val="none" w:sz="0" w:space="0" w:color="auto"/>
        <w:bottom w:val="none" w:sz="0" w:space="0" w:color="auto"/>
        <w:right w:val="none" w:sz="0" w:space="0" w:color="auto"/>
      </w:divBdr>
    </w:div>
    <w:div w:id="1273586784">
      <w:marLeft w:val="0"/>
      <w:marRight w:val="0"/>
      <w:marTop w:val="0"/>
      <w:marBottom w:val="0"/>
      <w:divBdr>
        <w:top w:val="none" w:sz="0" w:space="0" w:color="auto"/>
        <w:left w:val="none" w:sz="0" w:space="0" w:color="auto"/>
        <w:bottom w:val="none" w:sz="0" w:space="0" w:color="auto"/>
        <w:right w:val="none" w:sz="0" w:space="0" w:color="auto"/>
      </w:divBdr>
    </w:div>
    <w:div w:id="1273586785">
      <w:marLeft w:val="0"/>
      <w:marRight w:val="0"/>
      <w:marTop w:val="0"/>
      <w:marBottom w:val="0"/>
      <w:divBdr>
        <w:top w:val="none" w:sz="0" w:space="0" w:color="auto"/>
        <w:left w:val="none" w:sz="0" w:space="0" w:color="auto"/>
        <w:bottom w:val="none" w:sz="0" w:space="0" w:color="auto"/>
        <w:right w:val="none" w:sz="0" w:space="0" w:color="auto"/>
      </w:divBdr>
    </w:div>
    <w:div w:id="1273586786">
      <w:marLeft w:val="0"/>
      <w:marRight w:val="0"/>
      <w:marTop w:val="0"/>
      <w:marBottom w:val="0"/>
      <w:divBdr>
        <w:top w:val="none" w:sz="0" w:space="0" w:color="auto"/>
        <w:left w:val="none" w:sz="0" w:space="0" w:color="auto"/>
        <w:bottom w:val="none" w:sz="0" w:space="0" w:color="auto"/>
        <w:right w:val="none" w:sz="0" w:space="0" w:color="auto"/>
      </w:divBdr>
    </w:div>
    <w:div w:id="1273586787">
      <w:marLeft w:val="0"/>
      <w:marRight w:val="0"/>
      <w:marTop w:val="0"/>
      <w:marBottom w:val="0"/>
      <w:divBdr>
        <w:top w:val="none" w:sz="0" w:space="0" w:color="auto"/>
        <w:left w:val="none" w:sz="0" w:space="0" w:color="auto"/>
        <w:bottom w:val="none" w:sz="0" w:space="0" w:color="auto"/>
        <w:right w:val="none" w:sz="0" w:space="0" w:color="auto"/>
      </w:divBdr>
    </w:div>
    <w:div w:id="1273586788">
      <w:marLeft w:val="0"/>
      <w:marRight w:val="0"/>
      <w:marTop w:val="0"/>
      <w:marBottom w:val="0"/>
      <w:divBdr>
        <w:top w:val="none" w:sz="0" w:space="0" w:color="auto"/>
        <w:left w:val="none" w:sz="0" w:space="0" w:color="auto"/>
        <w:bottom w:val="none" w:sz="0" w:space="0" w:color="auto"/>
        <w:right w:val="none" w:sz="0" w:space="0" w:color="auto"/>
      </w:divBdr>
    </w:div>
    <w:div w:id="1273586789">
      <w:marLeft w:val="0"/>
      <w:marRight w:val="0"/>
      <w:marTop w:val="0"/>
      <w:marBottom w:val="0"/>
      <w:divBdr>
        <w:top w:val="none" w:sz="0" w:space="0" w:color="auto"/>
        <w:left w:val="none" w:sz="0" w:space="0" w:color="auto"/>
        <w:bottom w:val="none" w:sz="0" w:space="0" w:color="auto"/>
        <w:right w:val="none" w:sz="0" w:space="0" w:color="auto"/>
      </w:divBdr>
    </w:div>
    <w:div w:id="1273586790">
      <w:marLeft w:val="0"/>
      <w:marRight w:val="0"/>
      <w:marTop w:val="0"/>
      <w:marBottom w:val="0"/>
      <w:divBdr>
        <w:top w:val="none" w:sz="0" w:space="0" w:color="auto"/>
        <w:left w:val="none" w:sz="0" w:space="0" w:color="auto"/>
        <w:bottom w:val="none" w:sz="0" w:space="0" w:color="auto"/>
        <w:right w:val="none" w:sz="0" w:space="0" w:color="auto"/>
      </w:divBdr>
    </w:div>
    <w:div w:id="1273586791">
      <w:marLeft w:val="0"/>
      <w:marRight w:val="0"/>
      <w:marTop w:val="0"/>
      <w:marBottom w:val="0"/>
      <w:divBdr>
        <w:top w:val="none" w:sz="0" w:space="0" w:color="auto"/>
        <w:left w:val="none" w:sz="0" w:space="0" w:color="auto"/>
        <w:bottom w:val="none" w:sz="0" w:space="0" w:color="auto"/>
        <w:right w:val="none" w:sz="0" w:space="0" w:color="auto"/>
      </w:divBdr>
    </w:div>
    <w:div w:id="1273586792">
      <w:marLeft w:val="0"/>
      <w:marRight w:val="0"/>
      <w:marTop w:val="0"/>
      <w:marBottom w:val="0"/>
      <w:divBdr>
        <w:top w:val="none" w:sz="0" w:space="0" w:color="auto"/>
        <w:left w:val="none" w:sz="0" w:space="0" w:color="auto"/>
        <w:bottom w:val="none" w:sz="0" w:space="0" w:color="auto"/>
        <w:right w:val="none" w:sz="0" w:space="0" w:color="auto"/>
      </w:divBdr>
    </w:div>
    <w:div w:id="1273586793">
      <w:marLeft w:val="0"/>
      <w:marRight w:val="0"/>
      <w:marTop w:val="0"/>
      <w:marBottom w:val="0"/>
      <w:divBdr>
        <w:top w:val="none" w:sz="0" w:space="0" w:color="auto"/>
        <w:left w:val="none" w:sz="0" w:space="0" w:color="auto"/>
        <w:bottom w:val="none" w:sz="0" w:space="0" w:color="auto"/>
        <w:right w:val="none" w:sz="0" w:space="0" w:color="auto"/>
      </w:divBdr>
    </w:div>
    <w:div w:id="1273586794">
      <w:marLeft w:val="0"/>
      <w:marRight w:val="0"/>
      <w:marTop w:val="0"/>
      <w:marBottom w:val="0"/>
      <w:divBdr>
        <w:top w:val="none" w:sz="0" w:space="0" w:color="auto"/>
        <w:left w:val="none" w:sz="0" w:space="0" w:color="auto"/>
        <w:bottom w:val="none" w:sz="0" w:space="0" w:color="auto"/>
        <w:right w:val="none" w:sz="0" w:space="0" w:color="auto"/>
      </w:divBdr>
    </w:div>
    <w:div w:id="1273586795">
      <w:marLeft w:val="0"/>
      <w:marRight w:val="0"/>
      <w:marTop w:val="0"/>
      <w:marBottom w:val="0"/>
      <w:divBdr>
        <w:top w:val="none" w:sz="0" w:space="0" w:color="auto"/>
        <w:left w:val="none" w:sz="0" w:space="0" w:color="auto"/>
        <w:bottom w:val="none" w:sz="0" w:space="0" w:color="auto"/>
        <w:right w:val="none" w:sz="0" w:space="0" w:color="auto"/>
      </w:divBdr>
    </w:div>
    <w:div w:id="1273586796">
      <w:marLeft w:val="0"/>
      <w:marRight w:val="0"/>
      <w:marTop w:val="0"/>
      <w:marBottom w:val="0"/>
      <w:divBdr>
        <w:top w:val="none" w:sz="0" w:space="0" w:color="auto"/>
        <w:left w:val="none" w:sz="0" w:space="0" w:color="auto"/>
        <w:bottom w:val="none" w:sz="0" w:space="0" w:color="auto"/>
        <w:right w:val="none" w:sz="0" w:space="0" w:color="auto"/>
      </w:divBdr>
    </w:div>
    <w:div w:id="1273586797">
      <w:marLeft w:val="0"/>
      <w:marRight w:val="0"/>
      <w:marTop w:val="0"/>
      <w:marBottom w:val="0"/>
      <w:divBdr>
        <w:top w:val="none" w:sz="0" w:space="0" w:color="auto"/>
        <w:left w:val="none" w:sz="0" w:space="0" w:color="auto"/>
        <w:bottom w:val="none" w:sz="0" w:space="0" w:color="auto"/>
        <w:right w:val="none" w:sz="0" w:space="0" w:color="auto"/>
      </w:divBdr>
    </w:div>
    <w:div w:id="1273586799">
      <w:marLeft w:val="0"/>
      <w:marRight w:val="0"/>
      <w:marTop w:val="0"/>
      <w:marBottom w:val="0"/>
      <w:divBdr>
        <w:top w:val="none" w:sz="0" w:space="0" w:color="auto"/>
        <w:left w:val="none" w:sz="0" w:space="0" w:color="auto"/>
        <w:bottom w:val="none" w:sz="0" w:space="0" w:color="auto"/>
        <w:right w:val="none" w:sz="0" w:space="0" w:color="auto"/>
      </w:divBdr>
    </w:div>
    <w:div w:id="1273586800">
      <w:marLeft w:val="0"/>
      <w:marRight w:val="0"/>
      <w:marTop w:val="0"/>
      <w:marBottom w:val="0"/>
      <w:divBdr>
        <w:top w:val="none" w:sz="0" w:space="0" w:color="auto"/>
        <w:left w:val="none" w:sz="0" w:space="0" w:color="auto"/>
        <w:bottom w:val="none" w:sz="0" w:space="0" w:color="auto"/>
        <w:right w:val="none" w:sz="0" w:space="0" w:color="auto"/>
      </w:divBdr>
    </w:div>
    <w:div w:id="1273586801">
      <w:marLeft w:val="0"/>
      <w:marRight w:val="0"/>
      <w:marTop w:val="0"/>
      <w:marBottom w:val="0"/>
      <w:divBdr>
        <w:top w:val="none" w:sz="0" w:space="0" w:color="auto"/>
        <w:left w:val="none" w:sz="0" w:space="0" w:color="auto"/>
        <w:bottom w:val="none" w:sz="0" w:space="0" w:color="auto"/>
        <w:right w:val="none" w:sz="0" w:space="0" w:color="auto"/>
      </w:divBdr>
    </w:div>
    <w:div w:id="1273586802">
      <w:marLeft w:val="0"/>
      <w:marRight w:val="0"/>
      <w:marTop w:val="0"/>
      <w:marBottom w:val="0"/>
      <w:divBdr>
        <w:top w:val="none" w:sz="0" w:space="0" w:color="auto"/>
        <w:left w:val="none" w:sz="0" w:space="0" w:color="auto"/>
        <w:bottom w:val="none" w:sz="0" w:space="0" w:color="auto"/>
        <w:right w:val="none" w:sz="0" w:space="0" w:color="auto"/>
      </w:divBdr>
    </w:div>
    <w:div w:id="1273586803">
      <w:marLeft w:val="0"/>
      <w:marRight w:val="0"/>
      <w:marTop w:val="0"/>
      <w:marBottom w:val="0"/>
      <w:divBdr>
        <w:top w:val="none" w:sz="0" w:space="0" w:color="auto"/>
        <w:left w:val="none" w:sz="0" w:space="0" w:color="auto"/>
        <w:bottom w:val="none" w:sz="0" w:space="0" w:color="auto"/>
        <w:right w:val="none" w:sz="0" w:space="0" w:color="auto"/>
      </w:divBdr>
    </w:div>
    <w:div w:id="1273586804">
      <w:marLeft w:val="0"/>
      <w:marRight w:val="0"/>
      <w:marTop w:val="0"/>
      <w:marBottom w:val="0"/>
      <w:divBdr>
        <w:top w:val="none" w:sz="0" w:space="0" w:color="auto"/>
        <w:left w:val="none" w:sz="0" w:space="0" w:color="auto"/>
        <w:bottom w:val="none" w:sz="0" w:space="0" w:color="auto"/>
        <w:right w:val="none" w:sz="0" w:space="0" w:color="auto"/>
      </w:divBdr>
    </w:div>
    <w:div w:id="1273586805">
      <w:marLeft w:val="0"/>
      <w:marRight w:val="0"/>
      <w:marTop w:val="0"/>
      <w:marBottom w:val="0"/>
      <w:divBdr>
        <w:top w:val="none" w:sz="0" w:space="0" w:color="auto"/>
        <w:left w:val="none" w:sz="0" w:space="0" w:color="auto"/>
        <w:bottom w:val="none" w:sz="0" w:space="0" w:color="auto"/>
        <w:right w:val="none" w:sz="0" w:space="0" w:color="auto"/>
      </w:divBdr>
    </w:div>
    <w:div w:id="1273586806">
      <w:marLeft w:val="0"/>
      <w:marRight w:val="0"/>
      <w:marTop w:val="0"/>
      <w:marBottom w:val="0"/>
      <w:divBdr>
        <w:top w:val="none" w:sz="0" w:space="0" w:color="auto"/>
        <w:left w:val="none" w:sz="0" w:space="0" w:color="auto"/>
        <w:bottom w:val="none" w:sz="0" w:space="0" w:color="auto"/>
        <w:right w:val="none" w:sz="0" w:space="0" w:color="auto"/>
      </w:divBdr>
    </w:div>
    <w:div w:id="1273586808">
      <w:marLeft w:val="0"/>
      <w:marRight w:val="0"/>
      <w:marTop w:val="0"/>
      <w:marBottom w:val="0"/>
      <w:divBdr>
        <w:top w:val="none" w:sz="0" w:space="0" w:color="auto"/>
        <w:left w:val="none" w:sz="0" w:space="0" w:color="auto"/>
        <w:bottom w:val="none" w:sz="0" w:space="0" w:color="auto"/>
        <w:right w:val="none" w:sz="0" w:space="0" w:color="auto"/>
      </w:divBdr>
    </w:div>
    <w:div w:id="1273586809">
      <w:marLeft w:val="0"/>
      <w:marRight w:val="0"/>
      <w:marTop w:val="0"/>
      <w:marBottom w:val="0"/>
      <w:divBdr>
        <w:top w:val="none" w:sz="0" w:space="0" w:color="auto"/>
        <w:left w:val="none" w:sz="0" w:space="0" w:color="auto"/>
        <w:bottom w:val="none" w:sz="0" w:space="0" w:color="auto"/>
        <w:right w:val="none" w:sz="0" w:space="0" w:color="auto"/>
      </w:divBdr>
    </w:div>
    <w:div w:id="1273586810">
      <w:marLeft w:val="0"/>
      <w:marRight w:val="0"/>
      <w:marTop w:val="0"/>
      <w:marBottom w:val="0"/>
      <w:divBdr>
        <w:top w:val="none" w:sz="0" w:space="0" w:color="auto"/>
        <w:left w:val="none" w:sz="0" w:space="0" w:color="auto"/>
        <w:bottom w:val="none" w:sz="0" w:space="0" w:color="auto"/>
        <w:right w:val="none" w:sz="0" w:space="0" w:color="auto"/>
      </w:divBdr>
    </w:div>
    <w:div w:id="1273586811">
      <w:marLeft w:val="0"/>
      <w:marRight w:val="0"/>
      <w:marTop w:val="0"/>
      <w:marBottom w:val="0"/>
      <w:divBdr>
        <w:top w:val="none" w:sz="0" w:space="0" w:color="auto"/>
        <w:left w:val="none" w:sz="0" w:space="0" w:color="auto"/>
        <w:bottom w:val="none" w:sz="0" w:space="0" w:color="auto"/>
        <w:right w:val="none" w:sz="0" w:space="0" w:color="auto"/>
      </w:divBdr>
    </w:div>
    <w:div w:id="1273586812">
      <w:marLeft w:val="0"/>
      <w:marRight w:val="0"/>
      <w:marTop w:val="0"/>
      <w:marBottom w:val="0"/>
      <w:divBdr>
        <w:top w:val="none" w:sz="0" w:space="0" w:color="auto"/>
        <w:left w:val="none" w:sz="0" w:space="0" w:color="auto"/>
        <w:bottom w:val="none" w:sz="0" w:space="0" w:color="auto"/>
        <w:right w:val="none" w:sz="0" w:space="0" w:color="auto"/>
      </w:divBdr>
    </w:div>
    <w:div w:id="1273586813">
      <w:marLeft w:val="0"/>
      <w:marRight w:val="0"/>
      <w:marTop w:val="0"/>
      <w:marBottom w:val="0"/>
      <w:divBdr>
        <w:top w:val="none" w:sz="0" w:space="0" w:color="auto"/>
        <w:left w:val="none" w:sz="0" w:space="0" w:color="auto"/>
        <w:bottom w:val="none" w:sz="0" w:space="0" w:color="auto"/>
        <w:right w:val="none" w:sz="0" w:space="0" w:color="auto"/>
      </w:divBdr>
    </w:div>
    <w:div w:id="1273586814">
      <w:marLeft w:val="0"/>
      <w:marRight w:val="0"/>
      <w:marTop w:val="0"/>
      <w:marBottom w:val="0"/>
      <w:divBdr>
        <w:top w:val="none" w:sz="0" w:space="0" w:color="auto"/>
        <w:left w:val="none" w:sz="0" w:space="0" w:color="auto"/>
        <w:bottom w:val="none" w:sz="0" w:space="0" w:color="auto"/>
        <w:right w:val="none" w:sz="0" w:space="0" w:color="auto"/>
      </w:divBdr>
    </w:div>
    <w:div w:id="1273586815">
      <w:marLeft w:val="0"/>
      <w:marRight w:val="0"/>
      <w:marTop w:val="0"/>
      <w:marBottom w:val="0"/>
      <w:divBdr>
        <w:top w:val="none" w:sz="0" w:space="0" w:color="auto"/>
        <w:left w:val="none" w:sz="0" w:space="0" w:color="auto"/>
        <w:bottom w:val="none" w:sz="0" w:space="0" w:color="auto"/>
        <w:right w:val="none" w:sz="0" w:space="0" w:color="auto"/>
      </w:divBdr>
    </w:div>
    <w:div w:id="1273586816">
      <w:marLeft w:val="0"/>
      <w:marRight w:val="0"/>
      <w:marTop w:val="0"/>
      <w:marBottom w:val="0"/>
      <w:divBdr>
        <w:top w:val="none" w:sz="0" w:space="0" w:color="auto"/>
        <w:left w:val="none" w:sz="0" w:space="0" w:color="auto"/>
        <w:bottom w:val="none" w:sz="0" w:space="0" w:color="auto"/>
        <w:right w:val="none" w:sz="0" w:space="0" w:color="auto"/>
      </w:divBdr>
    </w:div>
    <w:div w:id="1273586817">
      <w:marLeft w:val="0"/>
      <w:marRight w:val="0"/>
      <w:marTop w:val="0"/>
      <w:marBottom w:val="0"/>
      <w:divBdr>
        <w:top w:val="none" w:sz="0" w:space="0" w:color="auto"/>
        <w:left w:val="none" w:sz="0" w:space="0" w:color="auto"/>
        <w:bottom w:val="none" w:sz="0" w:space="0" w:color="auto"/>
        <w:right w:val="none" w:sz="0" w:space="0" w:color="auto"/>
      </w:divBdr>
    </w:div>
    <w:div w:id="1273586818">
      <w:marLeft w:val="0"/>
      <w:marRight w:val="0"/>
      <w:marTop w:val="0"/>
      <w:marBottom w:val="0"/>
      <w:divBdr>
        <w:top w:val="none" w:sz="0" w:space="0" w:color="auto"/>
        <w:left w:val="none" w:sz="0" w:space="0" w:color="auto"/>
        <w:bottom w:val="none" w:sz="0" w:space="0" w:color="auto"/>
        <w:right w:val="none" w:sz="0" w:space="0" w:color="auto"/>
      </w:divBdr>
    </w:div>
    <w:div w:id="1273586819">
      <w:marLeft w:val="0"/>
      <w:marRight w:val="0"/>
      <w:marTop w:val="0"/>
      <w:marBottom w:val="0"/>
      <w:divBdr>
        <w:top w:val="none" w:sz="0" w:space="0" w:color="auto"/>
        <w:left w:val="none" w:sz="0" w:space="0" w:color="auto"/>
        <w:bottom w:val="none" w:sz="0" w:space="0" w:color="auto"/>
        <w:right w:val="none" w:sz="0" w:space="0" w:color="auto"/>
      </w:divBdr>
    </w:div>
    <w:div w:id="1273586820">
      <w:marLeft w:val="0"/>
      <w:marRight w:val="0"/>
      <w:marTop w:val="0"/>
      <w:marBottom w:val="0"/>
      <w:divBdr>
        <w:top w:val="none" w:sz="0" w:space="0" w:color="auto"/>
        <w:left w:val="none" w:sz="0" w:space="0" w:color="auto"/>
        <w:bottom w:val="none" w:sz="0" w:space="0" w:color="auto"/>
        <w:right w:val="none" w:sz="0" w:space="0" w:color="auto"/>
      </w:divBdr>
    </w:div>
    <w:div w:id="1273586821">
      <w:marLeft w:val="0"/>
      <w:marRight w:val="0"/>
      <w:marTop w:val="0"/>
      <w:marBottom w:val="0"/>
      <w:divBdr>
        <w:top w:val="none" w:sz="0" w:space="0" w:color="auto"/>
        <w:left w:val="none" w:sz="0" w:space="0" w:color="auto"/>
        <w:bottom w:val="none" w:sz="0" w:space="0" w:color="auto"/>
        <w:right w:val="none" w:sz="0" w:space="0" w:color="auto"/>
      </w:divBdr>
    </w:div>
    <w:div w:id="1273586822">
      <w:marLeft w:val="0"/>
      <w:marRight w:val="0"/>
      <w:marTop w:val="0"/>
      <w:marBottom w:val="0"/>
      <w:divBdr>
        <w:top w:val="none" w:sz="0" w:space="0" w:color="auto"/>
        <w:left w:val="none" w:sz="0" w:space="0" w:color="auto"/>
        <w:bottom w:val="none" w:sz="0" w:space="0" w:color="auto"/>
        <w:right w:val="none" w:sz="0" w:space="0" w:color="auto"/>
      </w:divBdr>
    </w:div>
    <w:div w:id="1273586823">
      <w:marLeft w:val="0"/>
      <w:marRight w:val="0"/>
      <w:marTop w:val="0"/>
      <w:marBottom w:val="0"/>
      <w:divBdr>
        <w:top w:val="none" w:sz="0" w:space="0" w:color="auto"/>
        <w:left w:val="none" w:sz="0" w:space="0" w:color="auto"/>
        <w:bottom w:val="none" w:sz="0" w:space="0" w:color="auto"/>
        <w:right w:val="none" w:sz="0" w:space="0" w:color="auto"/>
      </w:divBdr>
    </w:div>
    <w:div w:id="1273586824">
      <w:marLeft w:val="0"/>
      <w:marRight w:val="0"/>
      <w:marTop w:val="0"/>
      <w:marBottom w:val="0"/>
      <w:divBdr>
        <w:top w:val="none" w:sz="0" w:space="0" w:color="auto"/>
        <w:left w:val="none" w:sz="0" w:space="0" w:color="auto"/>
        <w:bottom w:val="none" w:sz="0" w:space="0" w:color="auto"/>
        <w:right w:val="none" w:sz="0" w:space="0" w:color="auto"/>
      </w:divBdr>
    </w:div>
    <w:div w:id="1273586825">
      <w:marLeft w:val="0"/>
      <w:marRight w:val="0"/>
      <w:marTop w:val="0"/>
      <w:marBottom w:val="0"/>
      <w:divBdr>
        <w:top w:val="none" w:sz="0" w:space="0" w:color="auto"/>
        <w:left w:val="none" w:sz="0" w:space="0" w:color="auto"/>
        <w:bottom w:val="none" w:sz="0" w:space="0" w:color="auto"/>
        <w:right w:val="none" w:sz="0" w:space="0" w:color="auto"/>
      </w:divBdr>
    </w:div>
    <w:div w:id="1273586826">
      <w:marLeft w:val="0"/>
      <w:marRight w:val="0"/>
      <w:marTop w:val="0"/>
      <w:marBottom w:val="0"/>
      <w:divBdr>
        <w:top w:val="none" w:sz="0" w:space="0" w:color="auto"/>
        <w:left w:val="none" w:sz="0" w:space="0" w:color="auto"/>
        <w:bottom w:val="none" w:sz="0" w:space="0" w:color="auto"/>
        <w:right w:val="none" w:sz="0" w:space="0" w:color="auto"/>
      </w:divBdr>
    </w:div>
    <w:div w:id="1273586827">
      <w:marLeft w:val="0"/>
      <w:marRight w:val="0"/>
      <w:marTop w:val="0"/>
      <w:marBottom w:val="0"/>
      <w:divBdr>
        <w:top w:val="none" w:sz="0" w:space="0" w:color="auto"/>
        <w:left w:val="none" w:sz="0" w:space="0" w:color="auto"/>
        <w:bottom w:val="none" w:sz="0" w:space="0" w:color="auto"/>
        <w:right w:val="none" w:sz="0" w:space="0" w:color="auto"/>
      </w:divBdr>
    </w:div>
    <w:div w:id="1273586828">
      <w:marLeft w:val="0"/>
      <w:marRight w:val="0"/>
      <w:marTop w:val="0"/>
      <w:marBottom w:val="0"/>
      <w:divBdr>
        <w:top w:val="none" w:sz="0" w:space="0" w:color="auto"/>
        <w:left w:val="none" w:sz="0" w:space="0" w:color="auto"/>
        <w:bottom w:val="none" w:sz="0" w:space="0" w:color="auto"/>
        <w:right w:val="none" w:sz="0" w:space="0" w:color="auto"/>
      </w:divBdr>
    </w:div>
    <w:div w:id="1273586829">
      <w:marLeft w:val="0"/>
      <w:marRight w:val="0"/>
      <w:marTop w:val="0"/>
      <w:marBottom w:val="0"/>
      <w:divBdr>
        <w:top w:val="none" w:sz="0" w:space="0" w:color="auto"/>
        <w:left w:val="none" w:sz="0" w:space="0" w:color="auto"/>
        <w:bottom w:val="none" w:sz="0" w:space="0" w:color="auto"/>
        <w:right w:val="none" w:sz="0" w:space="0" w:color="auto"/>
      </w:divBdr>
    </w:div>
    <w:div w:id="1273586830">
      <w:marLeft w:val="0"/>
      <w:marRight w:val="0"/>
      <w:marTop w:val="0"/>
      <w:marBottom w:val="0"/>
      <w:divBdr>
        <w:top w:val="none" w:sz="0" w:space="0" w:color="auto"/>
        <w:left w:val="none" w:sz="0" w:space="0" w:color="auto"/>
        <w:bottom w:val="none" w:sz="0" w:space="0" w:color="auto"/>
        <w:right w:val="none" w:sz="0" w:space="0" w:color="auto"/>
      </w:divBdr>
    </w:div>
    <w:div w:id="1273586831">
      <w:marLeft w:val="0"/>
      <w:marRight w:val="0"/>
      <w:marTop w:val="0"/>
      <w:marBottom w:val="0"/>
      <w:divBdr>
        <w:top w:val="none" w:sz="0" w:space="0" w:color="auto"/>
        <w:left w:val="none" w:sz="0" w:space="0" w:color="auto"/>
        <w:bottom w:val="none" w:sz="0" w:space="0" w:color="auto"/>
        <w:right w:val="none" w:sz="0" w:space="0" w:color="auto"/>
      </w:divBdr>
    </w:div>
    <w:div w:id="1273586832">
      <w:marLeft w:val="0"/>
      <w:marRight w:val="0"/>
      <w:marTop w:val="0"/>
      <w:marBottom w:val="0"/>
      <w:divBdr>
        <w:top w:val="none" w:sz="0" w:space="0" w:color="auto"/>
        <w:left w:val="none" w:sz="0" w:space="0" w:color="auto"/>
        <w:bottom w:val="none" w:sz="0" w:space="0" w:color="auto"/>
        <w:right w:val="none" w:sz="0" w:space="0" w:color="auto"/>
      </w:divBdr>
    </w:div>
    <w:div w:id="1273586833">
      <w:marLeft w:val="0"/>
      <w:marRight w:val="0"/>
      <w:marTop w:val="0"/>
      <w:marBottom w:val="0"/>
      <w:divBdr>
        <w:top w:val="none" w:sz="0" w:space="0" w:color="auto"/>
        <w:left w:val="none" w:sz="0" w:space="0" w:color="auto"/>
        <w:bottom w:val="none" w:sz="0" w:space="0" w:color="auto"/>
        <w:right w:val="none" w:sz="0" w:space="0" w:color="auto"/>
      </w:divBdr>
    </w:div>
    <w:div w:id="1273586834">
      <w:marLeft w:val="0"/>
      <w:marRight w:val="0"/>
      <w:marTop w:val="0"/>
      <w:marBottom w:val="0"/>
      <w:divBdr>
        <w:top w:val="none" w:sz="0" w:space="0" w:color="auto"/>
        <w:left w:val="none" w:sz="0" w:space="0" w:color="auto"/>
        <w:bottom w:val="none" w:sz="0" w:space="0" w:color="auto"/>
        <w:right w:val="none" w:sz="0" w:space="0" w:color="auto"/>
      </w:divBdr>
    </w:div>
    <w:div w:id="1273586835">
      <w:marLeft w:val="0"/>
      <w:marRight w:val="0"/>
      <w:marTop w:val="0"/>
      <w:marBottom w:val="0"/>
      <w:divBdr>
        <w:top w:val="none" w:sz="0" w:space="0" w:color="auto"/>
        <w:left w:val="none" w:sz="0" w:space="0" w:color="auto"/>
        <w:bottom w:val="none" w:sz="0" w:space="0" w:color="auto"/>
        <w:right w:val="none" w:sz="0" w:space="0" w:color="auto"/>
      </w:divBdr>
    </w:div>
    <w:div w:id="1273586836">
      <w:marLeft w:val="0"/>
      <w:marRight w:val="0"/>
      <w:marTop w:val="0"/>
      <w:marBottom w:val="0"/>
      <w:divBdr>
        <w:top w:val="none" w:sz="0" w:space="0" w:color="auto"/>
        <w:left w:val="none" w:sz="0" w:space="0" w:color="auto"/>
        <w:bottom w:val="none" w:sz="0" w:space="0" w:color="auto"/>
        <w:right w:val="none" w:sz="0" w:space="0" w:color="auto"/>
      </w:divBdr>
    </w:div>
    <w:div w:id="1273586837">
      <w:marLeft w:val="0"/>
      <w:marRight w:val="0"/>
      <w:marTop w:val="0"/>
      <w:marBottom w:val="0"/>
      <w:divBdr>
        <w:top w:val="none" w:sz="0" w:space="0" w:color="auto"/>
        <w:left w:val="none" w:sz="0" w:space="0" w:color="auto"/>
        <w:bottom w:val="none" w:sz="0" w:space="0" w:color="auto"/>
        <w:right w:val="none" w:sz="0" w:space="0" w:color="auto"/>
      </w:divBdr>
    </w:div>
    <w:div w:id="1273586838">
      <w:marLeft w:val="0"/>
      <w:marRight w:val="0"/>
      <w:marTop w:val="0"/>
      <w:marBottom w:val="0"/>
      <w:divBdr>
        <w:top w:val="none" w:sz="0" w:space="0" w:color="auto"/>
        <w:left w:val="none" w:sz="0" w:space="0" w:color="auto"/>
        <w:bottom w:val="none" w:sz="0" w:space="0" w:color="auto"/>
        <w:right w:val="none" w:sz="0" w:space="0" w:color="auto"/>
      </w:divBdr>
    </w:div>
    <w:div w:id="1273586839">
      <w:marLeft w:val="0"/>
      <w:marRight w:val="0"/>
      <w:marTop w:val="0"/>
      <w:marBottom w:val="0"/>
      <w:divBdr>
        <w:top w:val="none" w:sz="0" w:space="0" w:color="auto"/>
        <w:left w:val="none" w:sz="0" w:space="0" w:color="auto"/>
        <w:bottom w:val="none" w:sz="0" w:space="0" w:color="auto"/>
        <w:right w:val="none" w:sz="0" w:space="0" w:color="auto"/>
      </w:divBdr>
    </w:div>
    <w:div w:id="1273586840">
      <w:marLeft w:val="0"/>
      <w:marRight w:val="0"/>
      <w:marTop w:val="0"/>
      <w:marBottom w:val="0"/>
      <w:divBdr>
        <w:top w:val="none" w:sz="0" w:space="0" w:color="auto"/>
        <w:left w:val="none" w:sz="0" w:space="0" w:color="auto"/>
        <w:bottom w:val="none" w:sz="0" w:space="0" w:color="auto"/>
        <w:right w:val="none" w:sz="0" w:space="0" w:color="auto"/>
      </w:divBdr>
    </w:div>
    <w:div w:id="1273586841">
      <w:marLeft w:val="0"/>
      <w:marRight w:val="0"/>
      <w:marTop w:val="0"/>
      <w:marBottom w:val="0"/>
      <w:divBdr>
        <w:top w:val="none" w:sz="0" w:space="0" w:color="auto"/>
        <w:left w:val="none" w:sz="0" w:space="0" w:color="auto"/>
        <w:bottom w:val="none" w:sz="0" w:space="0" w:color="auto"/>
        <w:right w:val="none" w:sz="0" w:space="0" w:color="auto"/>
      </w:divBdr>
    </w:div>
    <w:div w:id="1273586842">
      <w:marLeft w:val="0"/>
      <w:marRight w:val="0"/>
      <w:marTop w:val="0"/>
      <w:marBottom w:val="0"/>
      <w:divBdr>
        <w:top w:val="none" w:sz="0" w:space="0" w:color="auto"/>
        <w:left w:val="none" w:sz="0" w:space="0" w:color="auto"/>
        <w:bottom w:val="none" w:sz="0" w:space="0" w:color="auto"/>
        <w:right w:val="none" w:sz="0" w:space="0" w:color="auto"/>
      </w:divBdr>
    </w:div>
    <w:div w:id="1273586843">
      <w:marLeft w:val="0"/>
      <w:marRight w:val="0"/>
      <w:marTop w:val="0"/>
      <w:marBottom w:val="0"/>
      <w:divBdr>
        <w:top w:val="none" w:sz="0" w:space="0" w:color="auto"/>
        <w:left w:val="none" w:sz="0" w:space="0" w:color="auto"/>
        <w:bottom w:val="none" w:sz="0" w:space="0" w:color="auto"/>
        <w:right w:val="none" w:sz="0" w:space="0" w:color="auto"/>
      </w:divBdr>
    </w:div>
    <w:div w:id="1273586844">
      <w:marLeft w:val="0"/>
      <w:marRight w:val="0"/>
      <w:marTop w:val="0"/>
      <w:marBottom w:val="0"/>
      <w:divBdr>
        <w:top w:val="none" w:sz="0" w:space="0" w:color="auto"/>
        <w:left w:val="none" w:sz="0" w:space="0" w:color="auto"/>
        <w:bottom w:val="none" w:sz="0" w:space="0" w:color="auto"/>
        <w:right w:val="none" w:sz="0" w:space="0" w:color="auto"/>
      </w:divBdr>
    </w:div>
    <w:div w:id="1273586845">
      <w:marLeft w:val="0"/>
      <w:marRight w:val="0"/>
      <w:marTop w:val="0"/>
      <w:marBottom w:val="0"/>
      <w:divBdr>
        <w:top w:val="none" w:sz="0" w:space="0" w:color="auto"/>
        <w:left w:val="none" w:sz="0" w:space="0" w:color="auto"/>
        <w:bottom w:val="none" w:sz="0" w:space="0" w:color="auto"/>
        <w:right w:val="none" w:sz="0" w:space="0" w:color="auto"/>
      </w:divBdr>
    </w:div>
    <w:div w:id="1273586846">
      <w:marLeft w:val="0"/>
      <w:marRight w:val="0"/>
      <w:marTop w:val="0"/>
      <w:marBottom w:val="0"/>
      <w:divBdr>
        <w:top w:val="none" w:sz="0" w:space="0" w:color="auto"/>
        <w:left w:val="none" w:sz="0" w:space="0" w:color="auto"/>
        <w:bottom w:val="none" w:sz="0" w:space="0" w:color="auto"/>
        <w:right w:val="none" w:sz="0" w:space="0" w:color="auto"/>
      </w:divBdr>
    </w:div>
    <w:div w:id="1273586847">
      <w:marLeft w:val="0"/>
      <w:marRight w:val="0"/>
      <w:marTop w:val="0"/>
      <w:marBottom w:val="0"/>
      <w:divBdr>
        <w:top w:val="none" w:sz="0" w:space="0" w:color="auto"/>
        <w:left w:val="none" w:sz="0" w:space="0" w:color="auto"/>
        <w:bottom w:val="none" w:sz="0" w:space="0" w:color="auto"/>
        <w:right w:val="none" w:sz="0" w:space="0" w:color="auto"/>
      </w:divBdr>
    </w:div>
    <w:div w:id="1273586848">
      <w:marLeft w:val="0"/>
      <w:marRight w:val="0"/>
      <w:marTop w:val="0"/>
      <w:marBottom w:val="0"/>
      <w:divBdr>
        <w:top w:val="none" w:sz="0" w:space="0" w:color="auto"/>
        <w:left w:val="none" w:sz="0" w:space="0" w:color="auto"/>
        <w:bottom w:val="none" w:sz="0" w:space="0" w:color="auto"/>
        <w:right w:val="none" w:sz="0" w:space="0" w:color="auto"/>
      </w:divBdr>
    </w:div>
    <w:div w:id="1273586849">
      <w:marLeft w:val="0"/>
      <w:marRight w:val="0"/>
      <w:marTop w:val="0"/>
      <w:marBottom w:val="0"/>
      <w:divBdr>
        <w:top w:val="none" w:sz="0" w:space="0" w:color="auto"/>
        <w:left w:val="none" w:sz="0" w:space="0" w:color="auto"/>
        <w:bottom w:val="none" w:sz="0" w:space="0" w:color="auto"/>
        <w:right w:val="none" w:sz="0" w:space="0" w:color="auto"/>
      </w:divBdr>
    </w:div>
    <w:div w:id="1273586850">
      <w:marLeft w:val="0"/>
      <w:marRight w:val="0"/>
      <w:marTop w:val="0"/>
      <w:marBottom w:val="0"/>
      <w:divBdr>
        <w:top w:val="none" w:sz="0" w:space="0" w:color="auto"/>
        <w:left w:val="none" w:sz="0" w:space="0" w:color="auto"/>
        <w:bottom w:val="none" w:sz="0" w:space="0" w:color="auto"/>
        <w:right w:val="none" w:sz="0" w:space="0" w:color="auto"/>
      </w:divBdr>
    </w:div>
    <w:div w:id="1273586851">
      <w:marLeft w:val="0"/>
      <w:marRight w:val="0"/>
      <w:marTop w:val="0"/>
      <w:marBottom w:val="0"/>
      <w:divBdr>
        <w:top w:val="none" w:sz="0" w:space="0" w:color="auto"/>
        <w:left w:val="none" w:sz="0" w:space="0" w:color="auto"/>
        <w:bottom w:val="none" w:sz="0" w:space="0" w:color="auto"/>
        <w:right w:val="none" w:sz="0" w:space="0" w:color="auto"/>
      </w:divBdr>
    </w:div>
    <w:div w:id="1273586852">
      <w:marLeft w:val="0"/>
      <w:marRight w:val="0"/>
      <w:marTop w:val="0"/>
      <w:marBottom w:val="0"/>
      <w:divBdr>
        <w:top w:val="none" w:sz="0" w:space="0" w:color="auto"/>
        <w:left w:val="none" w:sz="0" w:space="0" w:color="auto"/>
        <w:bottom w:val="none" w:sz="0" w:space="0" w:color="auto"/>
        <w:right w:val="none" w:sz="0" w:space="0" w:color="auto"/>
      </w:divBdr>
    </w:div>
    <w:div w:id="1273586853">
      <w:marLeft w:val="0"/>
      <w:marRight w:val="0"/>
      <w:marTop w:val="0"/>
      <w:marBottom w:val="0"/>
      <w:divBdr>
        <w:top w:val="none" w:sz="0" w:space="0" w:color="auto"/>
        <w:left w:val="none" w:sz="0" w:space="0" w:color="auto"/>
        <w:bottom w:val="none" w:sz="0" w:space="0" w:color="auto"/>
        <w:right w:val="none" w:sz="0" w:space="0" w:color="auto"/>
      </w:divBdr>
    </w:div>
    <w:div w:id="1273586854">
      <w:marLeft w:val="0"/>
      <w:marRight w:val="0"/>
      <w:marTop w:val="0"/>
      <w:marBottom w:val="0"/>
      <w:divBdr>
        <w:top w:val="none" w:sz="0" w:space="0" w:color="auto"/>
        <w:left w:val="none" w:sz="0" w:space="0" w:color="auto"/>
        <w:bottom w:val="none" w:sz="0" w:space="0" w:color="auto"/>
        <w:right w:val="none" w:sz="0" w:space="0" w:color="auto"/>
      </w:divBdr>
    </w:div>
    <w:div w:id="1273586855">
      <w:marLeft w:val="0"/>
      <w:marRight w:val="0"/>
      <w:marTop w:val="0"/>
      <w:marBottom w:val="0"/>
      <w:divBdr>
        <w:top w:val="none" w:sz="0" w:space="0" w:color="auto"/>
        <w:left w:val="none" w:sz="0" w:space="0" w:color="auto"/>
        <w:bottom w:val="none" w:sz="0" w:space="0" w:color="auto"/>
        <w:right w:val="none" w:sz="0" w:space="0" w:color="auto"/>
      </w:divBdr>
    </w:div>
    <w:div w:id="1273586856">
      <w:marLeft w:val="0"/>
      <w:marRight w:val="0"/>
      <w:marTop w:val="0"/>
      <w:marBottom w:val="0"/>
      <w:divBdr>
        <w:top w:val="none" w:sz="0" w:space="0" w:color="auto"/>
        <w:left w:val="none" w:sz="0" w:space="0" w:color="auto"/>
        <w:bottom w:val="none" w:sz="0" w:space="0" w:color="auto"/>
        <w:right w:val="none" w:sz="0" w:space="0" w:color="auto"/>
      </w:divBdr>
    </w:div>
    <w:div w:id="1273586857">
      <w:marLeft w:val="0"/>
      <w:marRight w:val="0"/>
      <w:marTop w:val="0"/>
      <w:marBottom w:val="0"/>
      <w:divBdr>
        <w:top w:val="none" w:sz="0" w:space="0" w:color="auto"/>
        <w:left w:val="none" w:sz="0" w:space="0" w:color="auto"/>
        <w:bottom w:val="none" w:sz="0" w:space="0" w:color="auto"/>
        <w:right w:val="none" w:sz="0" w:space="0" w:color="auto"/>
      </w:divBdr>
    </w:div>
    <w:div w:id="1273586858">
      <w:marLeft w:val="0"/>
      <w:marRight w:val="0"/>
      <w:marTop w:val="0"/>
      <w:marBottom w:val="0"/>
      <w:divBdr>
        <w:top w:val="none" w:sz="0" w:space="0" w:color="auto"/>
        <w:left w:val="none" w:sz="0" w:space="0" w:color="auto"/>
        <w:bottom w:val="none" w:sz="0" w:space="0" w:color="auto"/>
        <w:right w:val="none" w:sz="0" w:space="0" w:color="auto"/>
      </w:divBdr>
    </w:div>
    <w:div w:id="1273586860">
      <w:marLeft w:val="0"/>
      <w:marRight w:val="0"/>
      <w:marTop w:val="0"/>
      <w:marBottom w:val="0"/>
      <w:divBdr>
        <w:top w:val="none" w:sz="0" w:space="0" w:color="auto"/>
        <w:left w:val="none" w:sz="0" w:space="0" w:color="auto"/>
        <w:bottom w:val="none" w:sz="0" w:space="0" w:color="auto"/>
        <w:right w:val="none" w:sz="0" w:space="0" w:color="auto"/>
      </w:divBdr>
    </w:div>
    <w:div w:id="1273586861">
      <w:marLeft w:val="0"/>
      <w:marRight w:val="0"/>
      <w:marTop w:val="0"/>
      <w:marBottom w:val="0"/>
      <w:divBdr>
        <w:top w:val="none" w:sz="0" w:space="0" w:color="auto"/>
        <w:left w:val="none" w:sz="0" w:space="0" w:color="auto"/>
        <w:bottom w:val="none" w:sz="0" w:space="0" w:color="auto"/>
        <w:right w:val="none" w:sz="0" w:space="0" w:color="auto"/>
      </w:divBdr>
    </w:div>
    <w:div w:id="1273586862">
      <w:marLeft w:val="0"/>
      <w:marRight w:val="0"/>
      <w:marTop w:val="0"/>
      <w:marBottom w:val="0"/>
      <w:divBdr>
        <w:top w:val="none" w:sz="0" w:space="0" w:color="auto"/>
        <w:left w:val="none" w:sz="0" w:space="0" w:color="auto"/>
        <w:bottom w:val="none" w:sz="0" w:space="0" w:color="auto"/>
        <w:right w:val="none" w:sz="0" w:space="0" w:color="auto"/>
      </w:divBdr>
    </w:div>
    <w:div w:id="1273586863">
      <w:marLeft w:val="0"/>
      <w:marRight w:val="0"/>
      <w:marTop w:val="0"/>
      <w:marBottom w:val="0"/>
      <w:divBdr>
        <w:top w:val="none" w:sz="0" w:space="0" w:color="auto"/>
        <w:left w:val="none" w:sz="0" w:space="0" w:color="auto"/>
        <w:bottom w:val="none" w:sz="0" w:space="0" w:color="auto"/>
        <w:right w:val="none" w:sz="0" w:space="0" w:color="auto"/>
      </w:divBdr>
    </w:div>
    <w:div w:id="1273586864">
      <w:marLeft w:val="0"/>
      <w:marRight w:val="0"/>
      <w:marTop w:val="0"/>
      <w:marBottom w:val="0"/>
      <w:divBdr>
        <w:top w:val="none" w:sz="0" w:space="0" w:color="auto"/>
        <w:left w:val="none" w:sz="0" w:space="0" w:color="auto"/>
        <w:bottom w:val="none" w:sz="0" w:space="0" w:color="auto"/>
        <w:right w:val="none" w:sz="0" w:space="0" w:color="auto"/>
      </w:divBdr>
    </w:div>
    <w:div w:id="1273586865">
      <w:marLeft w:val="0"/>
      <w:marRight w:val="0"/>
      <w:marTop w:val="0"/>
      <w:marBottom w:val="0"/>
      <w:divBdr>
        <w:top w:val="none" w:sz="0" w:space="0" w:color="auto"/>
        <w:left w:val="none" w:sz="0" w:space="0" w:color="auto"/>
        <w:bottom w:val="none" w:sz="0" w:space="0" w:color="auto"/>
        <w:right w:val="none" w:sz="0" w:space="0" w:color="auto"/>
      </w:divBdr>
    </w:div>
    <w:div w:id="1273586866">
      <w:marLeft w:val="0"/>
      <w:marRight w:val="0"/>
      <w:marTop w:val="0"/>
      <w:marBottom w:val="0"/>
      <w:divBdr>
        <w:top w:val="none" w:sz="0" w:space="0" w:color="auto"/>
        <w:left w:val="none" w:sz="0" w:space="0" w:color="auto"/>
        <w:bottom w:val="none" w:sz="0" w:space="0" w:color="auto"/>
        <w:right w:val="none" w:sz="0" w:space="0" w:color="auto"/>
      </w:divBdr>
    </w:div>
    <w:div w:id="1273586867">
      <w:marLeft w:val="0"/>
      <w:marRight w:val="0"/>
      <w:marTop w:val="0"/>
      <w:marBottom w:val="0"/>
      <w:divBdr>
        <w:top w:val="none" w:sz="0" w:space="0" w:color="auto"/>
        <w:left w:val="none" w:sz="0" w:space="0" w:color="auto"/>
        <w:bottom w:val="none" w:sz="0" w:space="0" w:color="auto"/>
        <w:right w:val="none" w:sz="0" w:space="0" w:color="auto"/>
      </w:divBdr>
    </w:div>
    <w:div w:id="1273586868">
      <w:marLeft w:val="0"/>
      <w:marRight w:val="0"/>
      <w:marTop w:val="0"/>
      <w:marBottom w:val="0"/>
      <w:divBdr>
        <w:top w:val="none" w:sz="0" w:space="0" w:color="auto"/>
        <w:left w:val="none" w:sz="0" w:space="0" w:color="auto"/>
        <w:bottom w:val="none" w:sz="0" w:space="0" w:color="auto"/>
        <w:right w:val="none" w:sz="0" w:space="0" w:color="auto"/>
      </w:divBdr>
    </w:div>
    <w:div w:id="1273586869">
      <w:marLeft w:val="0"/>
      <w:marRight w:val="0"/>
      <w:marTop w:val="0"/>
      <w:marBottom w:val="0"/>
      <w:divBdr>
        <w:top w:val="none" w:sz="0" w:space="0" w:color="auto"/>
        <w:left w:val="none" w:sz="0" w:space="0" w:color="auto"/>
        <w:bottom w:val="none" w:sz="0" w:space="0" w:color="auto"/>
        <w:right w:val="none" w:sz="0" w:space="0" w:color="auto"/>
      </w:divBdr>
    </w:div>
    <w:div w:id="1273586870">
      <w:marLeft w:val="0"/>
      <w:marRight w:val="0"/>
      <w:marTop w:val="0"/>
      <w:marBottom w:val="0"/>
      <w:divBdr>
        <w:top w:val="none" w:sz="0" w:space="0" w:color="auto"/>
        <w:left w:val="none" w:sz="0" w:space="0" w:color="auto"/>
        <w:bottom w:val="none" w:sz="0" w:space="0" w:color="auto"/>
        <w:right w:val="none" w:sz="0" w:space="0" w:color="auto"/>
      </w:divBdr>
    </w:div>
    <w:div w:id="1273586871">
      <w:marLeft w:val="0"/>
      <w:marRight w:val="0"/>
      <w:marTop w:val="0"/>
      <w:marBottom w:val="0"/>
      <w:divBdr>
        <w:top w:val="none" w:sz="0" w:space="0" w:color="auto"/>
        <w:left w:val="none" w:sz="0" w:space="0" w:color="auto"/>
        <w:bottom w:val="none" w:sz="0" w:space="0" w:color="auto"/>
        <w:right w:val="none" w:sz="0" w:space="0" w:color="auto"/>
      </w:divBdr>
    </w:div>
    <w:div w:id="1273586872">
      <w:marLeft w:val="0"/>
      <w:marRight w:val="0"/>
      <w:marTop w:val="0"/>
      <w:marBottom w:val="0"/>
      <w:divBdr>
        <w:top w:val="none" w:sz="0" w:space="0" w:color="auto"/>
        <w:left w:val="none" w:sz="0" w:space="0" w:color="auto"/>
        <w:bottom w:val="none" w:sz="0" w:space="0" w:color="auto"/>
        <w:right w:val="none" w:sz="0" w:space="0" w:color="auto"/>
      </w:divBdr>
    </w:div>
    <w:div w:id="1273586873">
      <w:marLeft w:val="0"/>
      <w:marRight w:val="0"/>
      <w:marTop w:val="0"/>
      <w:marBottom w:val="0"/>
      <w:divBdr>
        <w:top w:val="none" w:sz="0" w:space="0" w:color="auto"/>
        <w:left w:val="none" w:sz="0" w:space="0" w:color="auto"/>
        <w:bottom w:val="none" w:sz="0" w:space="0" w:color="auto"/>
        <w:right w:val="none" w:sz="0" w:space="0" w:color="auto"/>
      </w:divBdr>
    </w:div>
    <w:div w:id="1273586875">
      <w:marLeft w:val="0"/>
      <w:marRight w:val="0"/>
      <w:marTop w:val="0"/>
      <w:marBottom w:val="0"/>
      <w:divBdr>
        <w:top w:val="none" w:sz="0" w:space="0" w:color="auto"/>
        <w:left w:val="none" w:sz="0" w:space="0" w:color="auto"/>
        <w:bottom w:val="none" w:sz="0" w:space="0" w:color="auto"/>
        <w:right w:val="none" w:sz="0" w:space="0" w:color="auto"/>
      </w:divBdr>
    </w:div>
    <w:div w:id="1273586876">
      <w:marLeft w:val="0"/>
      <w:marRight w:val="0"/>
      <w:marTop w:val="0"/>
      <w:marBottom w:val="0"/>
      <w:divBdr>
        <w:top w:val="none" w:sz="0" w:space="0" w:color="auto"/>
        <w:left w:val="none" w:sz="0" w:space="0" w:color="auto"/>
        <w:bottom w:val="none" w:sz="0" w:space="0" w:color="auto"/>
        <w:right w:val="none" w:sz="0" w:space="0" w:color="auto"/>
      </w:divBdr>
    </w:div>
    <w:div w:id="1273586877">
      <w:marLeft w:val="0"/>
      <w:marRight w:val="0"/>
      <w:marTop w:val="0"/>
      <w:marBottom w:val="0"/>
      <w:divBdr>
        <w:top w:val="none" w:sz="0" w:space="0" w:color="auto"/>
        <w:left w:val="none" w:sz="0" w:space="0" w:color="auto"/>
        <w:bottom w:val="none" w:sz="0" w:space="0" w:color="auto"/>
        <w:right w:val="none" w:sz="0" w:space="0" w:color="auto"/>
      </w:divBdr>
    </w:div>
    <w:div w:id="1273586878">
      <w:marLeft w:val="0"/>
      <w:marRight w:val="0"/>
      <w:marTop w:val="0"/>
      <w:marBottom w:val="0"/>
      <w:divBdr>
        <w:top w:val="none" w:sz="0" w:space="0" w:color="auto"/>
        <w:left w:val="none" w:sz="0" w:space="0" w:color="auto"/>
        <w:bottom w:val="none" w:sz="0" w:space="0" w:color="auto"/>
        <w:right w:val="none" w:sz="0" w:space="0" w:color="auto"/>
      </w:divBdr>
    </w:div>
    <w:div w:id="1273586879">
      <w:marLeft w:val="0"/>
      <w:marRight w:val="0"/>
      <w:marTop w:val="0"/>
      <w:marBottom w:val="0"/>
      <w:divBdr>
        <w:top w:val="none" w:sz="0" w:space="0" w:color="auto"/>
        <w:left w:val="none" w:sz="0" w:space="0" w:color="auto"/>
        <w:bottom w:val="none" w:sz="0" w:space="0" w:color="auto"/>
        <w:right w:val="none" w:sz="0" w:space="0" w:color="auto"/>
      </w:divBdr>
    </w:div>
    <w:div w:id="1273586880">
      <w:marLeft w:val="0"/>
      <w:marRight w:val="0"/>
      <w:marTop w:val="0"/>
      <w:marBottom w:val="0"/>
      <w:divBdr>
        <w:top w:val="none" w:sz="0" w:space="0" w:color="auto"/>
        <w:left w:val="none" w:sz="0" w:space="0" w:color="auto"/>
        <w:bottom w:val="none" w:sz="0" w:space="0" w:color="auto"/>
        <w:right w:val="none" w:sz="0" w:space="0" w:color="auto"/>
      </w:divBdr>
    </w:div>
    <w:div w:id="1273586881">
      <w:marLeft w:val="0"/>
      <w:marRight w:val="0"/>
      <w:marTop w:val="0"/>
      <w:marBottom w:val="0"/>
      <w:divBdr>
        <w:top w:val="none" w:sz="0" w:space="0" w:color="auto"/>
        <w:left w:val="none" w:sz="0" w:space="0" w:color="auto"/>
        <w:bottom w:val="none" w:sz="0" w:space="0" w:color="auto"/>
        <w:right w:val="none" w:sz="0" w:space="0" w:color="auto"/>
      </w:divBdr>
    </w:div>
    <w:div w:id="1273586882">
      <w:marLeft w:val="0"/>
      <w:marRight w:val="0"/>
      <w:marTop w:val="0"/>
      <w:marBottom w:val="0"/>
      <w:divBdr>
        <w:top w:val="none" w:sz="0" w:space="0" w:color="auto"/>
        <w:left w:val="none" w:sz="0" w:space="0" w:color="auto"/>
        <w:bottom w:val="none" w:sz="0" w:space="0" w:color="auto"/>
        <w:right w:val="none" w:sz="0" w:space="0" w:color="auto"/>
      </w:divBdr>
    </w:div>
    <w:div w:id="1273586883">
      <w:marLeft w:val="0"/>
      <w:marRight w:val="0"/>
      <w:marTop w:val="0"/>
      <w:marBottom w:val="0"/>
      <w:divBdr>
        <w:top w:val="none" w:sz="0" w:space="0" w:color="auto"/>
        <w:left w:val="none" w:sz="0" w:space="0" w:color="auto"/>
        <w:bottom w:val="none" w:sz="0" w:space="0" w:color="auto"/>
        <w:right w:val="none" w:sz="0" w:space="0" w:color="auto"/>
      </w:divBdr>
    </w:div>
    <w:div w:id="1273586884">
      <w:marLeft w:val="0"/>
      <w:marRight w:val="0"/>
      <w:marTop w:val="0"/>
      <w:marBottom w:val="0"/>
      <w:divBdr>
        <w:top w:val="none" w:sz="0" w:space="0" w:color="auto"/>
        <w:left w:val="none" w:sz="0" w:space="0" w:color="auto"/>
        <w:bottom w:val="none" w:sz="0" w:space="0" w:color="auto"/>
        <w:right w:val="none" w:sz="0" w:space="0" w:color="auto"/>
      </w:divBdr>
    </w:div>
    <w:div w:id="1273586885">
      <w:marLeft w:val="0"/>
      <w:marRight w:val="0"/>
      <w:marTop w:val="0"/>
      <w:marBottom w:val="0"/>
      <w:divBdr>
        <w:top w:val="none" w:sz="0" w:space="0" w:color="auto"/>
        <w:left w:val="none" w:sz="0" w:space="0" w:color="auto"/>
        <w:bottom w:val="none" w:sz="0" w:space="0" w:color="auto"/>
        <w:right w:val="none" w:sz="0" w:space="0" w:color="auto"/>
      </w:divBdr>
    </w:div>
    <w:div w:id="1273586886">
      <w:marLeft w:val="0"/>
      <w:marRight w:val="0"/>
      <w:marTop w:val="0"/>
      <w:marBottom w:val="0"/>
      <w:divBdr>
        <w:top w:val="none" w:sz="0" w:space="0" w:color="auto"/>
        <w:left w:val="none" w:sz="0" w:space="0" w:color="auto"/>
        <w:bottom w:val="none" w:sz="0" w:space="0" w:color="auto"/>
        <w:right w:val="none" w:sz="0" w:space="0" w:color="auto"/>
      </w:divBdr>
    </w:div>
    <w:div w:id="1273586887">
      <w:marLeft w:val="0"/>
      <w:marRight w:val="0"/>
      <w:marTop w:val="0"/>
      <w:marBottom w:val="0"/>
      <w:divBdr>
        <w:top w:val="none" w:sz="0" w:space="0" w:color="auto"/>
        <w:left w:val="none" w:sz="0" w:space="0" w:color="auto"/>
        <w:bottom w:val="none" w:sz="0" w:space="0" w:color="auto"/>
        <w:right w:val="none" w:sz="0" w:space="0" w:color="auto"/>
      </w:divBdr>
    </w:div>
    <w:div w:id="1273586888">
      <w:marLeft w:val="0"/>
      <w:marRight w:val="0"/>
      <w:marTop w:val="0"/>
      <w:marBottom w:val="0"/>
      <w:divBdr>
        <w:top w:val="none" w:sz="0" w:space="0" w:color="auto"/>
        <w:left w:val="none" w:sz="0" w:space="0" w:color="auto"/>
        <w:bottom w:val="none" w:sz="0" w:space="0" w:color="auto"/>
        <w:right w:val="none" w:sz="0" w:space="0" w:color="auto"/>
      </w:divBdr>
    </w:div>
    <w:div w:id="1273586889">
      <w:marLeft w:val="0"/>
      <w:marRight w:val="0"/>
      <w:marTop w:val="0"/>
      <w:marBottom w:val="0"/>
      <w:divBdr>
        <w:top w:val="none" w:sz="0" w:space="0" w:color="auto"/>
        <w:left w:val="none" w:sz="0" w:space="0" w:color="auto"/>
        <w:bottom w:val="none" w:sz="0" w:space="0" w:color="auto"/>
        <w:right w:val="none" w:sz="0" w:space="0" w:color="auto"/>
      </w:divBdr>
    </w:div>
    <w:div w:id="1273586890">
      <w:marLeft w:val="0"/>
      <w:marRight w:val="0"/>
      <w:marTop w:val="0"/>
      <w:marBottom w:val="0"/>
      <w:divBdr>
        <w:top w:val="none" w:sz="0" w:space="0" w:color="auto"/>
        <w:left w:val="none" w:sz="0" w:space="0" w:color="auto"/>
        <w:bottom w:val="none" w:sz="0" w:space="0" w:color="auto"/>
        <w:right w:val="none" w:sz="0" w:space="0" w:color="auto"/>
      </w:divBdr>
    </w:div>
    <w:div w:id="1273586891">
      <w:marLeft w:val="0"/>
      <w:marRight w:val="0"/>
      <w:marTop w:val="0"/>
      <w:marBottom w:val="0"/>
      <w:divBdr>
        <w:top w:val="none" w:sz="0" w:space="0" w:color="auto"/>
        <w:left w:val="none" w:sz="0" w:space="0" w:color="auto"/>
        <w:bottom w:val="none" w:sz="0" w:space="0" w:color="auto"/>
        <w:right w:val="none" w:sz="0" w:space="0" w:color="auto"/>
      </w:divBdr>
    </w:div>
    <w:div w:id="1273586892">
      <w:marLeft w:val="0"/>
      <w:marRight w:val="0"/>
      <w:marTop w:val="0"/>
      <w:marBottom w:val="0"/>
      <w:divBdr>
        <w:top w:val="none" w:sz="0" w:space="0" w:color="auto"/>
        <w:left w:val="none" w:sz="0" w:space="0" w:color="auto"/>
        <w:bottom w:val="none" w:sz="0" w:space="0" w:color="auto"/>
        <w:right w:val="none" w:sz="0" w:space="0" w:color="auto"/>
      </w:divBdr>
    </w:div>
    <w:div w:id="1273586893">
      <w:marLeft w:val="0"/>
      <w:marRight w:val="0"/>
      <w:marTop w:val="0"/>
      <w:marBottom w:val="0"/>
      <w:divBdr>
        <w:top w:val="none" w:sz="0" w:space="0" w:color="auto"/>
        <w:left w:val="none" w:sz="0" w:space="0" w:color="auto"/>
        <w:bottom w:val="none" w:sz="0" w:space="0" w:color="auto"/>
        <w:right w:val="none" w:sz="0" w:space="0" w:color="auto"/>
      </w:divBdr>
    </w:div>
    <w:div w:id="1273586894">
      <w:marLeft w:val="0"/>
      <w:marRight w:val="0"/>
      <w:marTop w:val="0"/>
      <w:marBottom w:val="0"/>
      <w:divBdr>
        <w:top w:val="none" w:sz="0" w:space="0" w:color="auto"/>
        <w:left w:val="none" w:sz="0" w:space="0" w:color="auto"/>
        <w:bottom w:val="none" w:sz="0" w:space="0" w:color="auto"/>
        <w:right w:val="none" w:sz="0" w:space="0" w:color="auto"/>
      </w:divBdr>
    </w:div>
    <w:div w:id="1273586895">
      <w:marLeft w:val="0"/>
      <w:marRight w:val="0"/>
      <w:marTop w:val="0"/>
      <w:marBottom w:val="0"/>
      <w:divBdr>
        <w:top w:val="none" w:sz="0" w:space="0" w:color="auto"/>
        <w:left w:val="none" w:sz="0" w:space="0" w:color="auto"/>
        <w:bottom w:val="none" w:sz="0" w:space="0" w:color="auto"/>
        <w:right w:val="none" w:sz="0" w:space="0" w:color="auto"/>
      </w:divBdr>
    </w:div>
    <w:div w:id="1273586896">
      <w:marLeft w:val="0"/>
      <w:marRight w:val="0"/>
      <w:marTop w:val="0"/>
      <w:marBottom w:val="0"/>
      <w:divBdr>
        <w:top w:val="none" w:sz="0" w:space="0" w:color="auto"/>
        <w:left w:val="none" w:sz="0" w:space="0" w:color="auto"/>
        <w:bottom w:val="none" w:sz="0" w:space="0" w:color="auto"/>
        <w:right w:val="none" w:sz="0" w:space="0" w:color="auto"/>
      </w:divBdr>
    </w:div>
    <w:div w:id="1273586897">
      <w:marLeft w:val="0"/>
      <w:marRight w:val="0"/>
      <w:marTop w:val="0"/>
      <w:marBottom w:val="0"/>
      <w:divBdr>
        <w:top w:val="none" w:sz="0" w:space="0" w:color="auto"/>
        <w:left w:val="none" w:sz="0" w:space="0" w:color="auto"/>
        <w:bottom w:val="none" w:sz="0" w:space="0" w:color="auto"/>
        <w:right w:val="none" w:sz="0" w:space="0" w:color="auto"/>
      </w:divBdr>
    </w:div>
    <w:div w:id="1273586898">
      <w:marLeft w:val="0"/>
      <w:marRight w:val="0"/>
      <w:marTop w:val="0"/>
      <w:marBottom w:val="0"/>
      <w:divBdr>
        <w:top w:val="none" w:sz="0" w:space="0" w:color="auto"/>
        <w:left w:val="none" w:sz="0" w:space="0" w:color="auto"/>
        <w:bottom w:val="none" w:sz="0" w:space="0" w:color="auto"/>
        <w:right w:val="none" w:sz="0" w:space="0" w:color="auto"/>
      </w:divBdr>
    </w:div>
    <w:div w:id="1273586899">
      <w:marLeft w:val="0"/>
      <w:marRight w:val="0"/>
      <w:marTop w:val="0"/>
      <w:marBottom w:val="0"/>
      <w:divBdr>
        <w:top w:val="none" w:sz="0" w:space="0" w:color="auto"/>
        <w:left w:val="none" w:sz="0" w:space="0" w:color="auto"/>
        <w:bottom w:val="none" w:sz="0" w:space="0" w:color="auto"/>
        <w:right w:val="none" w:sz="0" w:space="0" w:color="auto"/>
      </w:divBdr>
    </w:div>
    <w:div w:id="1273586900">
      <w:marLeft w:val="0"/>
      <w:marRight w:val="0"/>
      <w:marTop w:val="0"/>
      <w:marBottom w:val="0"/>
      <w:divBdr>
        <w:top w:val="none" w:sz="0" w:space="0" w:color="auto"/>
        <w:left w:val="none" w:sz="0" w:space="0" w:color="auto"/>
        <w:bottom w:val="none" w:sz="0" w:space="0" w:color="auto"/>
        <w:right w:val="none" w:sz="0" w:space="0" w:color="auto"/>
      </w:divBdr>
    </w:div>
    <w:div w:id="1273586901">
      <w:marLeft w:val="0"/>
      <w:marRight w:val="0"/>
      <w:marTop w:val="0"/>
      <w:marBottom w:val="0"/>
      <w:divBdr>
        <w:top w:val="none" w:sz="0" w:space="0" w:color="auto"/>
        <w:left w:val="none" w:sz="0" w:space="0" w:color="auto"/>
        <w:bottom w:val="none" w:sz="0" w:space="0" w:color="auto"/>
        <w:right w:val="none" w:sz="0" w:space="0" w:color="auto"/>
      </w:divBdr>
    </w:div>
    <w:div w:id="1273586902">
      <w:marLeft w:val="0"/>
      <w:marRight w:val="0"/>
      <w:marTop w:val="0"/>
      <w:marBottom w:val="0"/>
      <w:divBdr>
        <w:top w:val="none" w:sz="0" w:space="0" w:color="auto"/>
        <w:left w:val="none" w:sz="0" w:space="0" w:color="auto"/>
        <w:bottom w:val="none" w:sz="0" w:space="0" w:color="auto"/>
        <w:right w:val="none" w:sz="0" w:space="0" w:color="auto"/>
      </w:divBdr>
    </w:div>
    <w:div w:id="1273586903">
      <w:marLeft w:val="0"/>
      <w:marRight w:val="0"/>
      <w:marTop w:val="0"/>
      <w:marBottom w:val="0"/>
      <w:divBdr>
        <w:top w:val="none" w:sz="0" w:space="0" w:color="auto"/>
        <w:left w:val="none" w:sz="0" w:space="0" w:color="auto"/>
        <w:bottom w:val="none" w:sz="0" w:space="0" w:color="auto"/>
        <w:right w:val="none" w:sz="0" w:space="0" w:color="auto"/>
      </w:divBdr>
    </w:div>
    <w:div w:id="1273586904">
      <w:marLeft w:val="0"/>
      <w:marRight w:val="0"/>
      <w:marTop w:val="0"/>
      <w:marBottom w:val="0"/>
      <w:divBdr>
        <w:top w:val="none" w:sz="0" w:space="0" w:color="auto"/>
        <w:left w:val="none" w:sz="0" w:space="0" w:color="auto"/>
        <w:bottom w:val="none" w:sz="0" w:space="0" w:color="auto"/>
        <w:right w:val="none" w:sz="0" w:space="0" w:color="auto"/>
      </w:divBdr>
    </w:div>
    <w:div w:id="1273586905">
      <w:marLeft w:val="0"/>
      <w:marRight w:val="0"/>
      <w:marTop w:val="0"/>
      <w:marBottom w:val="0"/>
      <w:divBdr>
        <w:top w:val="none" w:sz="0" w:space="0" w:color="auto"/>
        <w:left w:val="none" w:sz="0" w:space="0" w:color="auto"/>
        <w:bottom w:val="none" w:sz="0" w:space="0" w:color="auto"/>
        <w:right w:val="none" w:sz="0" w:space="0" w:color="auto"/>
      </w:divBdr>
    </w:div>
    <w:div w:id="1273586906">
      <w:marLeft w:val="0"/>
      <w:marRight w:val="0"/>
      <w:marTop w:val="0"/>
      <w:marBottom w:val="0"/>
      <w:divBdr>
        <w:top w:val="none" w:sz="0" w:space="0" w:color="auto"/>
        <w:left w:val="none" w:sz="0" w:space="0" w:color="auto"/>
        <w:bottom w:val="none" w:sz="0" w:space="0" w:color="auto"/>
        <w:right w:val="none" w:sz="0" w:space="0" w:color="auto"/>
      </w:divBdr>
    </w:div>
    <w:div w:id="1273586907">
      <w:marLeft w:val="0"/>
      <w:marRight w:val="0"/>
      <w:marTop w:val="0"/>
      <w:marBottom w:val="0"/>
      <w:divBdr>
        <w:top w:val="none" w:sz="0" w:space="0" w:color="auto"/>
        <w:left w:val="none" w:sz="0" w:space="0" w:color="auto"/>
        <w:bottom w:val="none" w:sz="0" w:space="0" w:color="auto"/>
        <w:right w:val="none" w:sz="0" w:space="0" w:color="auto"/>
      </w:divBdr>
    </w:div>
    <w:div w:id="1273586908">
      <w:marLeft w:val="0"/>
      <w:marRight w:val="0"/>
      <w:marTop w:val="0"/>
      <w:marBottom w:val="0"/>
      <w:divBdr>
        <w:top w:val="none" w:sz="0" w:space="0" w:color="auto"/>
        <w:left w:val="none" w:sz="0" w:space="0" w:color="auto"/>
        <w:bottom w:val="none" w:sz="0" w:space="0" w:color="auto"/>
        <w:right w:val="none" w:sz="0" w:space="0" w:color="auto"/>
      </w:divBdr>
    </w:div>
    <w:div w:id="1273586909">
      <w:marLeft w:val="0"/>
      <w:marRight w:val="0"/>
      <w:marTop w:val="0"/>
      <w:marBottom w:val="0"/>
      <w:divBdr>
        <w:top w:val="none" w:sz="0" w:space="0" w:color="auto"/>
        <w:left w:val="none" w:sz="0" w:space="0" w:color="auto"/>
        <w:bottom w:val="none" w:sz="0" w:space="0" w:color="auto"/>
        <w:right w:val="none" w:sz="0" w:space="0" w:color="auto"/>
      </w:divBdr>
    </w:div>
    <w:div w:id="1273586910">
      <w:marLeft w:val="0"/>
      <w:marRight w:val="0"/>
      <w:marTop w:val="0"/>
      <w:marBottom w:val="0"/>
      <w:divBdr>
        <w:top w:val="none" w:sz="0" w:space="0" w:color="auto"/>
        <w:left w:val="none" w:sz="0" w:space="0" w:color="auto"/>
        <w:bottom w:val="none" w:sz="0" w:space="0" w:color="auto"/>
        <w:right w:val="none" w:sz="0" w:space="0" w:color="auto"/>
      </w:divBdr>
    </w:div>
    <w:div w:id="1273586912">
      <w:marLeft w:val="0"/>
      <w:marRight w:val="0"/>
      <w:marTop w:val="0"/>
      <w:marBottom w:val="0"/>
      <w:divBdr>
        <w:top w:val="none" w:sz="0" w:space="0" w:color="auto"/>
        <w:left w:val="none" w:sz="0" w:space="0" w:color="auto"/>
        <w:bottom w:val="none" w:sz="0" w:space="0" w:color="auto"/>
        <w:right w:val="none" w:sz="0" w:space="0" w:color="auto"/>
      </w:divBdr>
    </w:div>
    <w:div w:id="1273586913">
      <w:marLeft w:val="0"/>
      <w:marRight w:val="0"/>
      <w:marTop w:val="0"/>
      <w:marBottom w:val="0"/>
      <w:divBdr>
        <w:top w:val="none" w:sz="0" w:space="0" w:color="auto"/>
        <w:left w:val="none" w:sz="0" w:space="0" w:color="auto"/>
        <w:bottom w:val="none" w:sz="0" w:space="0" w:color="auto"/>
        <w:right w:val="none" w:sz="0" w:space="0" w:color="auto"/>
      </w:divBdr>
    </w:div>
    <w:div w:id="1273586914">
      <w:marLeft w:val="0"/>
      <w:marRight w:val="0"/>
      <w:marTop w:val="0"/>
      <w:marBottom w:val="0"/>
      <w:divBdr>
        <w:top w:val="none" w:sz="0" w:space="0" w:color="auto"/>
        <w:left w:val="none" w:sz="0" w:space="0" w:color="auto"/>
        <w:bottom w:val="none" w:sz="0" w:space="0" w:color="auto"/>
        <w:right w:val="none" w:sz="0" w:space="0" w:color="auto"/>
      </w:divBdr>
    </w:div>
    <w:div w:id="1273586915">
      <w:marLeft w:val="0"/>
      <w:marRight w:val="0"/>
      <w:marTop w:val="0"/>
      <w:marBottom w:val="0"/>
      <w:divBdr>
        <w:top w:val="none" w:sz="0" w:space="0" w:color="auto"/>
        <w:left w:val="none" w:sz="0" w:space="0" w:color="auto"/>
        <w:bottom w:val="none" w:sz="0" w:space="0" w:color="auto"/>
        <w:right w:val="none" w:sz="0" w:space="0" w:color="auto"/>
      </w:divBdr>
    </w:div>
    <w:div w:id="1273586916">
      <w:marLeft w:val="0"/>
      <w:marRight w:val="0"/>
      <w:marTop w:val="0"/>
      <w:marBottom w:val="0"/>
      <w:divBdr>
        <w:top w:val="none" w:sz="0" w:space="0" w:color="auto"/>
        <w:left w:val="none" w:sz="0" w:space="0" w:color="auto"/>
        <w:bottom w:val="none" w:sz="0" w:space="0" w:color="auto"/>
        <w:right w:val="none" w:sz="0" w:space="0" w:color="auto"/>
      </w:divBdr>
    </w:div>
    <w:div w:id="1273586917">
      <w:marLeft w:val="0"/>
      <w:marRight w:val="0"/>
      <w:marTop w:val="0"/>
      <w:marBottom w:val="0"/>
      <w:divBdr>
        <w:top w:val="none" w:sz="0" w:space="0" w:color="auto"/>
        <w:left w:val="none" w:sz="0" w:space="0" w:color="auto"/>
        <w:bottom w:val="none" w:sz="0" w:space="0" w:color="auto"/>
        <w:right w:val="none" w:sz="0" w:space="0" w:color="auto"/>
      </w:divBdr>
    </w:div>
    <w:div w:id="1273586918">
      <w:marLeft w:val="0"/>
      <w:marRight w:val="0"/>
      <w:marTop w:val="0"/>
      <w:marBottom w:val="0"/>
      <w:divBdr>
        <w:top w:val="none" w:sz="0" w:space="0" w:color="auto"/>
        <w:left w:val="none" w:sz="0" w:space="0" w:color="auto"/>
        <w:bottom w:val="none" w:sz="0" w:space="0" w:color="auto"/>
        <w:right w:val="none" w:sz="0" w:space="0" w:color="auto"/>
      </w:divBdr>
    </w:div>
    <w:div w:id="1273586920">
      <w:marLeft w:val="0"/>
      <w:marRight w:val="0"/>
      <w:marTop w:val="0"/>
      <w:marBottom w:val="0"/>
      <w:divBdr>
        <w:top w:val="none" w:sz="0" w:space="0" w:color="auto"/>
        <w:left w:val="none" w:sz="0" w:space="0" w:color="auto"/>
        <w:bottom w:val="none" w:sz="0" w:space="0" w:color="auto"/>
        <w:right w:val="none" w:sz="0" w:space="0" w:color="auto"/>
      </w:divBdr>
    </w:div>
    <w:div w:id="1273586921">
      <w:marLeft w:val="0"/>
      <w:marRight w:val="0"/>
      <w:marTop w:val="0"/>
      <w:marBottom w:val="0"/>
      <w:divBdr>
        <w:top w:val="none" w:sz="0" w:space="0" w:color="auto"/>
        <w:left w:val="none" w:sz="0" w:space="0" w:color="auto"/>
        <w:bottom w:val="none" w:sz="0" w:space="0" w:color="auto"/>
        <w:right w:val="none" w:sz="0" w:space="0" w:color="auto"/>
      </w:divBdr>
    </w:div>
    <w:div w:id="1273586922">
      <w:marLeft w:val="0"/>
      <w:marRight w:val="0"/>
      <w:marTop w:val="0"/>
      <w:marBottom w:val="0"/>
      <w:divBdr>
        <w:top w:val="none" w:sz="0" w:space="0" w:color="auto"/>
        <w:left w:val="none" w:sz="0" w:space="0" w:color="auto"/>
        <w:bottom w:val="none" w:sz="0" w:space="0" w:color="auto"/>
        <w:right w:val="none" w:sz="0" w:space="0" w:color="auto"/>
      </w:divBdr>
    </w:div>
    <w:div w:id="1273586923">
      <w:marLeft w:val="0"/>
      <w:marRight w:val="0"/>
      <w:marTop w:val="0"/>
      <w:marBottom w:val="0"/>
      <w:divBdr>
        <w:top w:val="none" w:sz="0" w:space="0" w:color="auto"/>
        <w:left w:val="none" w:sz="0" w:space="0" w:color="auto"/>
        <w:bottom w:val="none" w:sz="0" w:space="0" w:color="auto"/>
        <w:right w:val="none" w:sz="0" w:space="0" w:color="auto"/>
      </w:divBdr>
    </w:div>
    <w:div w:id="1273586924">
      <w:marLeft w:val="0"/>
      <w:marRight w:val="0"/>
      <w:marTop w:val="0"/>
      <w:marBottom w:val="0"/>
      <w:divBdr>
        <w:top w:val="none" w:sz="0" w:space="0" w:color="auto"/>
        <w:left w:val="none" w:sz="0" w:space="0" w:color="auto"/>
        <w:bottom w:val="none" w:sz="0" w:space="0" w:color="auto"/>
        <w:right w:val="none" w:sz="0" w:space="0" w:color="auto"/>
      </w:divBdr>
    </w:div>
    <w:div w:id="1273586925">
      <w:marLeft w:val="0"/>
      <w:marRight w:val="0"/>
      <w:marTop w:val="0"/>
      <w:marBottom w:val="0"/>
      <w:divBdr>
        <w:top w:val="none" w:sz="0" w:space="0" w:color="auto"/>
        <w:left w:val="none" w:sz="0" w:space="0" w:color="auto"/>
        <w:bottom w:val="none" w:sz="0" w:space="0" w:color="auto"/>
        <w:right w:val="none" w:sz="0" w:space="0" w:color="auto"/>
      </w:divBdr>
    </w:div>
    <w:div w:id="1273586926">
      <w:marLeft w:val="0"/>
      <w:marRight w:val="0"/>
      <w:marTop w:val="0"/>
      <w:marBottom w:val="0"/>
      <w:divBdr>
        <w:top w:val="none" w:sz="0" w:space="0" w:color="auto"/>
        <w:left w:val="none" w:sz="0" w:space="0" w:color="auto"/>
        <w:bottom w:val="none" w:sz="0" w:space="0" w:color="auto"/>
        <w:right w:val="none" w:sz="0" w:space="0" w:color="auto"/>
      </w:divBdr>
    </w:div>
    <w:div w:id="1273586927">
      <w:marLeft w:val="0"/>
      <w:marRight w:val="0"/>
      <w:marTop w:val="0"/>
      <w:marBottom w:val="0"/>
      <w:divBdr>
        <w:top w:val="none" w:sz="0" w:space="0" w:color="auto"/>
        <w:left w:val="none" w:sz="0" w:space="0" w:color="auto"/>
        <w:bottom w:val="none" w:sz="0" w:space="0" w:color="auto"/>
        <w:right w:val="none" w:sz="0" w:space="0" w:color="auto"/>
      </w:divBdr>
    </w:div>
    <w:div w:id="1273586928">
      <w:marLeft w:val="0"/>
      <w:marRight w:val="0"/>
      <w:marTop w:val="0"/>
      <w:marBottom w:val="0"/>
      <w:divBdr>
        <w:top w:val="none" w:sz="0" w:space="0" w:color="auto"/>
        <w:left w:val="none" w:sz="0" w:space="0" w:color="auto"/>
        <w:bottom w:val="none" w:sz="0" w:space="0" w:color="auto"/>
        <w:right w:val="none" w:sz="0" w:space="0" w:color="auto"/>
      </w:divBdr>
    </w:div>
    <w:div w:id="1273586929">
      <w:marLeft w:val="0"/>
      <w:marRight w:val="0"/>
      <w:marTop w:val="0"/>
      <w:marBottom w:val="0"/>
      <w:divBdr>
        <w:top w:val="none" w:sz="0" w:space="0" w:color="auto"/>
        <w:left w:val="none" w:sz="0" w:space="0" w:color="auto"/>
        <w:bottom w:val="none" w:sz="0" w:space="0" w:color="auto"/>
        <w:right w:val="none" w:sz="0" w:space="0" w:color="auto"/>
      </w:divBdr>
    </w:div>
    <w:div w:id="1273586930">
      <w:marLeft w:val="0"/>
      <w:marRight w:val="0"/>
      <w:marTop w:val="0"/>
      <w:marBottom w:val="0"/>
      <w:divBdr>
        <w:top w:val="none" w:sz="0" w:space="0" w:color="auto"/>
        <w:left w:val="none" w:sz="0" w:space="0" w:color="auto"/>
        <w:bottom w:val="none" w:sz="0" w:space="0" w:color="auto"/>
        <w:right w:val="none" w:sz="0" w:space="0" w:color="auto"/>
      </w:divBdr>
    </w:div>
    <w:div w:id="1273586931">
      <w:marLeft w:val="0"/>
      <w:marRight w:val="0"/>
      <w:marTop w:val="0"/>
      <w:marBottom w:val="0"/>
      <w:divBdr>
        <w:top w:val="none" w:sz="0" w:space="0" w:color="auto"/>
        <w:left w:val="none" w:sz="0" w:space="0" w:color="auto"/>
        <w:bottom w:val="none" w:sz="0" w:space="0" w:color="auto"/>
        <w:right w:val="none" w:sz="0" w:space="0" w:color="auto"/>
      </w:divBdr>
    </w:div>
    <w:div w:id="1273586932">
      <w:marLeft w:val="0"/>
      <w:marRight w:val="0"/>
      <w:marTop w:val="0"/>
      <w:marBottom w:val="0"/>
      <w:divBdr>
        <w:top w:val="none" w:sz="0" w:space="0" w:color="auto"/>
        <w:left w:val="none" w:sz="0" w:space="0" w:color="auto"/>
        <w:bottom w:val="none" w:sz="0" w:space="0" w:color="auto"/>
        <w:right w:val="none" w:sz="0" w:space="0" w:color="auto"/>
      </w:divBdr>
      <w:divsChild>
        <w:div w:id="1273586919">
          <w:marLeft w:val="0"/>
          <w:marRight w:val="0"/>
          <w:marTop w:val="0"/>
          <w:marBottom w:val="0"/>
          <w:divBdr>
            <w:top w:val="none" w:sz="0" w:space="0" w:color="auto"/>
            <w:left w:val="none" w:sz="0" w:space="0" w:color="auto"/>
            <w:bottom w:val="none" w:sz="0" w:space="0" w:color="auto"/>
            <w:right w:val="none" w:sz="0" w:space="0" w:color="auto"/>
          </w:divBdr>
        </w:div>
        <w:div w:id="1273587104">
          <w:marLeft w:val="0"/>
          <w:marRight w:val="0"/>
          <w:marTop w:val="0"/>
          <w:marBottom w:val="0"/>
          <w:divBdr>
            <w:top w:val="none" w:sz="0" w:space="0" w:color="auto"/>
            <w:left w:val="none" w:sz="0" w:space="0" w:color="auto"/>
            <w:bottom w:val="none" w:sz="0" w:space="0" w:color="auto"/>
            <w:right w:val="none" w:sz="0" w:space="0" w:color="auto"/>
          </w:divBdr>
        </w:div>
      </w:divsChild>
    </w:div>
    <w:div w:id="1273586933">
      <w:marLeft w:val="0"/>
      <w:marRight w:val="0"/>
      <w:marTop w:val="0"/>
      <w:marBottom w:val="0"/>
      <w:divBdr>
        <w:top w:val="none" w:sz="0" w:space="0" w:color="auto"/>
        <w:left w:val="none" w:sz="0" w:space="0" w:color="auto"/>
        <w:bottom w:val="none" w:sz="0" w:space="0" w:color="auto"/>
        <w:right w:val="none" w:sz="0" w:space="0" w:color="auto"/>
      </w:divBdr>
    </w:div>
    <w:div w:id="1273586934">
      <w:marLeft w:val="0"/>
      <w:marRight w:val="0"/>
      <w:marTop w:val="0"/>
      <w:marBottom w:val="0"/>
      <w:divBdr>
        <w:top w:val="none" w:sz="0" w:space="0" w:color="auto"/>
        <w:left w:val="none" w:sz="0" w:space="0" w:color="auto"/>
        <w:bottom w:val="none" w:sz="0" w:space="0" w:color="auto"/>
        <w:right w:val="none" w:sz="0" w:space="0" w:color="auto"/>
      </w:divBdr>
    </w:div>
    <w:div w:id="1273586935">
      <w:marLeft w:val="0"/>
      <w:marRight w:val="0"/>
      <w:marTop w:val="0"/>
      <w:marBottom w:val="0"/>
      <w:divBdr>
        <w:top w:val="none" w:sz="0" w:space="0" w:color="auto"/>
        <w:left w:val="none" w:sz="0" w:space="0" w:color="auto"/>
        <w:bottom w:val="none" w:sz="0" w:space="0" w:color="auto"/>
        <w:right w:val="none" w:sz="0" w:space="0" w:color="auto"/>
      </w:divBdr>
    </w:div>
    <w:div w:id="1273586936">
      <w:marLeft w:val="0"/>
      <w:marRight w:val="0"/>
      <w:marTop w:val="0"/>
      <w:marBottom w:val="0"/>
      <w:divBdr>
        <w:top w:val="none" w:sz="0" w:space="0" w:color="auto"/>
        <w:left w:val="none" w:sz="0" w:space="0" w:color="auto"/>
        <w:bottom w:val="none" w:sz="0" w:space="0" w:color="auto"/>
        <w:right w:val="none" w:sz="0" w:space="0" w:color="auto"/>
      </w:divBdr>
    </w:div>
    <w:div w:id="1273586937">
      <w:marLeft w:val="0"/>
      <w:marRight w:val="0"/>
      <w:marTop w:val="0"/>
      <w:marBottom w:val="0"/>
      <w:divBdr>
        <w:top w:val="none" w:sz="0" w:space="0" w:color="auto"/>
        <w:left w:val="none" w:sz="0" w:space="0" w:color="auto"/>
        <w:bottom w:val="none" w:sz="0" w:space="0" w:color="auto"/>
        <w:right w:val="none" w:sz="0" w:space="0" w:color="auto"/>
      </w:divBdr>
    </w:div>
    <w:div w:id="1273586938">
      <w:marLeft w:val="0"/>
      <w:marRight w:val="0"/>
      <w:marTop w:val="0"/>
      <w:marBottom w:val="0"/>
      <w:divBdr>
        <w:top w:val="none" w:sz="0" w:space="0" w:color="auto"/>
        <w:left w:val="none" w:sz="0" w:space="0" w:color="auto"/>
        <w:bottom w:val="none" w:sz="0" w:space="0" w:color="auto"/>
        <w:right w:val="none" w:sz="0" w:space="0" w:color="auto"/>
      </w:divBdr>
    </w:div>
    <w:div w:id="1273586939">
      <w:marLeft w:val="0"/>
      <w:marRight w:val="0"/>
      <w:marTop w:val="0"/>
      <w:marBottom w:val="0"/>
      <w:divBdr>
        <w:top w:val="none" w:sz="0" w:space="0" w:color="auto"/>
        <w:left w:val="none" w:sz="0" w:space="0" w:color="auto"/>
        <w:bottom w:val="none" w:sz="0" w:space="0" w:color="auto"/>
        <w:right w:val="none" w:sz="0" w:space="0" w:color="auto"/>
      </w:divBdr>
    </w:div>
    <w:div w:id="1273586940">
      <w:marLeft w:val="0"/>
      <w:marRight w:val="0"/>
      <w:marTop w:val="0"/>
      <w:marBottom w:val="0"/>
      <w:divBdr>
        <w:top w:val="none" w:sz="0" w:space="0" w:color="auto"/>
        <w:left w:val="none" w:sz="0" w:space="0" w:color="auto"/>
        <w:bottom w:val="none" w:sz="0" w:space="0" w:color="auto"/>
        <w:right w:val="none" w:sz="0" w:space="0" w:color="auto"/>
      </w:divBdr>
    </w:div>
    <w:div w:id="1273586941">
      <w:marLeft w:val="0"/>
      <w:marRight w:val="0"/>
      <w:marTop w:val="0"/>
      <w:marBottom w:val="0"/>
      <w:divBdr>
        <w:top w:val="none" w:sz="0" w:space="0" w:color="auto"/>
        <w:left w:val="none" w:sz="0" w:space="0" w:color="auto"/>
        <w:bottom w:val="none" w:sz="0" w:space="0" w:color="auto"/>
        <w:right w:val="none" w:sz="0" w:space="0" w:color="auto"/>
      </w:divBdr>
    </w:div>
    <w:div w:id="1273586942">
      <w:marLeft w:val="0"/>
      <w:marRight w:val="0"/>
      <w:marTop w:val="0"/>
      <w:marBottom w:val="0"/>
      <w:divBdr>
        <w:top w:val="none" w:sz="0" w:space="0" w:color="auto"/>
        <w:left w:val="none" w:sz="0" w:space="0" w:color="auto"/>
        <w:bottom w:val="none" w:sz="0" w:space="0" w:color="auto"/>
        <w:right w:val="none" w:sz="0" w:space="0" w:color="auto"/>
      </w:divBdr>
    </w:div>
    <w:div w:id="1273586943">
      <w:marLeft w:val="0"/>
      <w:marRight w:val="0"/>
      <w:marTop w:val="0"/>
      <w:marBottom w:val="0"/>
      <w:divBdr>
        <w:top w:val="none" w:sz="0" w:space="0" w:color="auto"/>
        <w:left w:val="none" w:sz="0" w:space="0" w:color="auto"/>
        <w:bottom w:val="none" w:sz="0" w:space="0" w:color="auto"/>
        <w:right w:val="none" w:sz="0" w:space="0" w:color="auto"/>
      </w:divBdr>
    </w:div>
    <w:div w:id="1273586945">
      <w:marLeft w:val="0"/>
      <w:marRight w:val="0"/>
      <w:marTop w:val="0"/>
      <w:marBottom w:val="0"/>
      <w:divBdr>
        <w:top w:val="none" w:sz="0" w:space="0" w:color="auto"/>
        <w:left w:val="none" w:sz="0" w:space="0" w:color="auto"/>
        <w:bottom w:val="none" w:sz="0" w:space="0" w:color="auto"/>
        <w:right w:val="none" w:sz="0" w:space="0" w:color="auto"/>
      </w:divBdr>
    </w:div>
    <w:div w:id="1273586946">
      <w:marLeft w:val="0"/>
      <w:marRight w:val="0"/>
      <w:marTop w:val="0"/>
      <w:marBottom w:val="0"/>
      <w:divBdr>
        <w:top w:val="none" w:sz="0" w:space="0" w:color="auto"/>
        <w:left w:val="none" w:sz="0" w:space="0" w:color="auto"/>
        <w:bottom w:val="none" w:sz="0" w:space="0" w:color="auto"/>
        <w:right w:val="none" w:sz="0" w:space="0" w:color="auto"/>
      </w:divBdr>
    </w:div>
    <w:div w:id="1273586947">
      <w:marLeft w:val="0"/>
      <w:marRight w:val="0"/>
      <w:marTop w:val="0"/>
      <w:marBottom w:val="0"/>
      <w:divBdr>
        <w:top w:val="none" w:sz="0" w:space="0" w:color="auto"/>
        <w:left w:val="none" w:sz="0" w:space="0" w:color="auto"/>
        <w:bottom w:val="none" w:sz="0" w:space="0" w:color="auto"/>
        <w:right w:val="none" w:sz="0" w:space="0" w:color="auto"/>
      </w:divBdr>
    </w:div>
    <w:div w:id="1273586948">
      <w:marLeft w:val="0"/>
      <w:marRight w:val="0"/>
      <w:marTop w:val="0"/>
      <w:marBottom w:val="0"/>
      <w:divBdr>
        <w:top w:val="none" w:sz="0" w:space="0" w:color="auto"/>
        <w:left w:val="none" w:sz="0" w:space="0" w:color="auto"/>
        <w:bottom w:val="none" w:sz="0" w:space="0" w:color="auto"/>
        <w:right w:val="none" w:sz="0" w:space="0" w:color="auto"/>
      </w:divBdr>
    </w:div>
    <w:div w:id="1273586949">
      <w:marLeft w:val="0"/>
      <w:marRight w:val="0"/>
      <w:marTop w:val="0"/>
      <w:marBottom w:val="0"/>
      <w:divBdr>
        <w:top w:val="none" w:sz="0" w:space="0" w:color="auto"/>
        <w:left w:val="none" w:sz="0" w:space="0" w:color="auto"/>
        <w:bottom w:val="none" w:sz="0" w:space="0" w:color="auto"/>
        <w:right w:val="none" w:sz="0" w:space="0" w:color="auto"/>
      </w:divBdr>
    </w:div>
    <w:div w:id="1273586950">
      <w:marLeft w:val="0"/>
      <w:marRight w:val="0"/>
      <w:marTop w:val="0"/>
      <w:marBottom w:val="0"/>
      <w:divBdr>
        <w:top w:val="none" w:sz="0" w:space="0" w:color="auto"/>
        <w:left w:val="none" w:sz="0" w:space="0" w:color="auto"/>
        <w:bottom w:val="none" w:sz="0" w:space="0" w:color="auto"/>
        <w:right w:val="none" w:sz="0" w:space="0" w:color="auto"/>
      </w:divBdr>
    </w:div>
    <w:div w:id="1273586951">
      <w:marLeft w:val="0"/>
      <w:marRight w:val="0"/>
      <w:marTop w:val="0"/>
      <w:marBottom w:val="0"/>
      <w:divBdr>
        <w:top w:val="none" w:sz="0" w:space="0" w:color="auto"/>
        <w:left w:val="none" w:sz="0" w:space="0" w:color="auto"/>
        <w:bottom w:val="none" w:sz="0" w:space="0" w:color="auto"/>
        <w:right w:val="none" w:sz="0" w:space="0" w:color="auto"/>
      </w:divBdr>
    </w:div>
    <w:div w:id="1273586952">
      <w:marLeft w:val="0"/>
      <w:marRight w:val="0"/>
      <w:marTop w:val="0"/>
      <w:marBottom w:val="0"/>
      <w:divBdr>
        <w:top w:val="none" w:sz="0" w:space="0" w:color="auto"/>
        <w:left w:val="none" w:sz="0" w:space="0" w:color="auto"/>
        <w:bottom w:val="none" w:sz="0" w:space="0" w:color="auto"/>
        <w:right w:val="none" w:sz="0" w:space="0" w:color="auto"/>
      </w:divBdr>
    </w:div>
    <w:div w:id="1273586953">
      <w:marLeft w:val="0"/>
      <w:marRight w:val="0"/>
      <w:marTop w:val="0"/>
      <w:marBottom w:val="0"/>
      <w:divBdr>
        <w:top w:val="none" w:sz="0" w:space="0" w:color="auto"/>
        <w:left w:val="none" w:sz="0" w:space="0" w:color="auto"/>
        <w:bottom w:val="none" w:sz="0" w:space="0" w:color="auto"/>
        <w:right w:val="none" w:sz="0" w:space="0" w:color="auto"/>
      </w:divBdr>
    </w:div>
    <w:div w:id="1273586954">
      <w:marLeft w:val="0"/>
      <w:marRight w:val="0"/>
      <w:marTop w:val="0"/>
      <w:marBottom w:val="0"/>
      <w:divBdr>
        <w:top w:val="none" w:sz="0" w:space="0" w:color="auto"/>
        <w:left w:val="none" w:sz="0" w:space="0" w:color="auto"/>
        <w:bottom w:val="none" w:sz="0" w:space="0" w:color="auto"/>
        <w:right w:val="none" w:sz="0" w:space="0" w:color="auto"/>
      </w:divBdr>
    </w:div>
    <w:div w:id="1273586955">
      <w:marLeft w:val="0"/>
      <w:marRight w:val="0"/>
      <w:marTop w:val="0"/>
      <w:marBottom w:val="0"/>
      <w:divBdr>
        <w:top w:val="none" w:sz="0" w:space="0" w:color="auto"/>
        <w:left w:val="none" w:sz="0" w:space="0" w:color="auto"/>
        <w:bottom w:val="none" w:sz="0" w:space="0" w:color="auto"/>
        <w:right w:val="none" w:sz="0" w:space="0" w:color="auto"/>
      </w:divBdr>
    </w:div>
    <w:div w:id="1273586956">
      <w:marLeft w:val="0"/>
      <w:marRight w:val="0"/>
      <w:marTop w:val="0"/>
      <w:marBottom w:val="0"/>
      <w:divBdr>
        <w:top w:val="none" w:sz="0" w:space="0" w:color="auto"/>
        <w:left w:val="none" w:sz="0" w:space="0" w:color="auto"/>
        <w:bottom w:val="none" w:sz="0" w:space="0" w:color="auto"/>
        <w:right w:val="none" w:sz="0" w:space="0" w:color="auto"/>
      </w:divBdr>
    </w:div>
    <w:div w:id="1273586957">
      <w:marLeft w:val="0"/>
      <w:marRight w:val="0"/>
      <w:marTop w:val="0"/>
      <w:marBottom w:val="0"/>
      <w:divBdr>
        <w:top w:val="none" w:sz="0" w:space="0" w:color="auto"/>
        <w:left w:val="none" w:sz="0" w:space="0" w:color="auto"/>
        <w:bottom w:val="none" w:sz="0" w:space="0" w:color="auto"/>
        <w:right w:val="none" w:sz="0" w:space="0" w:color="auto"/>
      </w:divBdr>
    </w:div>
    <w:div w:id="1273586958">
      <w:marLeft w:val="0"/>
      <w:marRight w:val="0"/>
      <w:marTop w:val="0"/>
      <w:marBottom w:val="0"/>
      <w:divBdr>
        <w:top w:val="none" w:sz="0" w:space="0" w:color="auto"/>
        <w:left w:val="none" w:sz="0" w:space="0" w:color="auto"/>
        <w:bottom w:val="none" w:sz="0" w:space="0" w:color="auto"/>
        <w:right w:val="none" w:sz="0" w:space="0" w:color="auto"/>
      </w:divBdr>
    </w:div>
    <w:div w:id="1273586959">
      <w:marLeft w:val="0"/>
      <w:marRight w:val="0"/>
      <w:marTop w:val="0"/>
      <w:marBottom w:val="0"/>
      <w:divBdr>
        <w:top w:val="none" w:sz="0" w:space="0" w:color="auto"/>
        <w:left w:val="none" w:sz="0" w:space="0" w:color="auto"/>
        <w:bottom w:val="none" w:sz="0" w:space="0" w:color="auto"/>
        <w:right w:val="none" w:sz="0" w:space="0" w:color="auto"/>
      </w:divBdr>
    </w:div>
    <w:div w:id="1273586960">
      <w:marLeft w:val="0"/>
      <w:marRight w:val="0"/>
      <w:marTop w:val="0"/>
      <w:marBottom w:val="0"/>
      <w:divBdr>
        <w:top w:val="none" w:sz="0" w:space="0" w:color="auto"/>
        <w:left w:val="none" w:sz="0" w:space="0" w:color="auto"/>
        <w:bottom w:val="none" w:sz="0" w:space="0" w:color="auto"/>
        <w:right w:val="none" w:sz="0" w:space="0" w:color="auto"/>
      </w:divBdr>
    </w:div>
    <w:div w:id="1273586961">
      <w:marLeft w:val="0"/>
      <w:marRight w:val="0"/>
      <w:marTop w:val="0"/>
      <w:marBottom w:val="0"/>
      <w:divBdr>
        <w:top w:val="none" w:sz="0" w:space="0" w:color="auto"/>
        <w:left w:val="none" w:sz="0" w:space="0" w:color="auto"/>
        <w:bottom w:val="none" w:sz="0" w:space="0" w:color="auto"/>
        <w:right w:val="none" w:sz="0" w:space="0" w:color="auto"/>
      </w:divBdr>
    </w:div>
    <w:div w:id="1273586962">
      <w:marLeft w:val="0"/>
      <w:marRight w:val="0"/>
      <w:marTop w:val="0"/>
      <w:marBottom w:val="0"/>
      <w:divBdr>
        <w:top w:val="none" w:sz="0" w:space="0" w:color="auto"/>
        <w:left w:val="none" w:sz="0" w:space="0" w:color="auto"/>
        <w:bottom w:val="none" w:sz="0" w:space="0" w:color="auto"/>
        <w:right w:val="none" w:sz="0" w:space="0" w:color="auto"/>
      </w:divBdr>
    </w:div>
    <w:div w:id="1273586963">
      <w:marLeft w:val="0"/>
      <w:marRight w:val="0"/>
      <w:marTop w:val="0"/>
      <w:marBottom w:val="0"/>
      <w:divBdr>
        <w:top w:val="none" w:sz="0" w:space="0" w:color="auto"/>
        <w:left w:val="none" w:sz="0" w:space="0" w:color="auto"/>
        <w:bottom w:val="none" w:sz="0" w:space="0" w:color="auto"/>
        <w:right w:val="none" w:sz="0" w:space="0" w:color="auto"/>
      </w:divBdr>
    </w:div>
    <w:div w:id="1273586964">
      <w:marLeft w:val="0"/>
      <w:marRight w:val="0"/>
      <w:marTop w:val="0"/>
      <w:marBottom w:val="0"/>
      <w:divBdr>
        <w:top w:val="none" w:sz="0" w:space="0" w:color="auto"/>
        <w:left w:val="none" w:sz="0" w:space="0" w:color="auto"/>
        <w:bottom w:val="none" w:sz="0" w:space="0" w:color="auto"/>
        <w:right w:val="none" w:sz="0" w:space="0" w:color="auto"/>
      </w:divBdr>
      <w:divsChild>
        <w:div w:id="1273586859">
          <w:marLeft w:val="0"/>
          <w:marRight w:val="0"/>
          <w:marTop w:val="151"/>
          <w:marBottom w:val="0"/>
          <w:divBdr>
            <w:top w:val="none" w:sz="0" w:space="0" w:color="auto"/>
            <w:left w:val="none" w:sz="0" w:space="0" w:color="auto"/>
            <w:bottom w:val="none" w:sz="0" w:space="0" w:color="auto"/>
            <w:right w:val="none" w:sz="0" w:space="0" w:color="auto"/>
          </w:divBdr>
          <w:divsChild>
            <w:div w:id="1273586780">
              <w:marLeft w:val="0"/>
              <w:marRight w:val="0"/>
              <w:marTop w:val="0"/>
              <w:marBottom w:val="134"/>
              <w:divBdr>
                <w:top w:val="none" w:sz="0" w:space="0" w:color="auto"/>
                <w:left w:val="none" w:sz="0" w:space="0" w:color="auto"/>
                <w:bottom w:val="none" w:sz="0" w:space="0" w:color="auto"/>
                <w:right w:val="none" w:sz="0" w:space="0" w:color="auto"/>
              </w:divBdr>
              <w:divsChild>
                <w:div w:id="12735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965">
      <w:marLeft w:val="0"/>
      <w:marRight w:val="0"/>
      <w:marTop w:val="0"/>
      <w:marBottom w:val="0"/>
      <w:divBdr>
        <w:top w:val="none" w:sz="0" w:space="0" w:color="auto"/>
        <w:left w:val="none" w:sz="0" w:space="0" w:color="auto"/>
        <w:bottom w:val="none" w:sz="0" w:space="0" w:color="auto"/>
        <w:right w:val="none" w:sz="0" w:space="0" w:color="auto"/>
      </w:divBdr>
    </w:div>
    <w:div w:id="1273586966">
      <w:marLeft w:val="0"/>
      <w:marRight w:val="0"/>
      <w:marTop w:val="0"/>
      <w:marBottom w:val="0"/>
      <w:divBdr>
        <w:top w:val="none" w:sz="0" w:space="0" w:color="auto"/>
        <w:left w:val="none" w:sz="0" w:space="0" w:color="auto"/>
        <w:bottom w:val="none" w:sz="0" w:space="0" w:color="auto"/>
        <w:right w:val="none" w:sz="0" w:space="0" w:color="auto"/>
      </w:divBdr>
    </w:div>
    <w:div w:id="1273586967">
      <w:marLeft w:val="0"/>
      <w:marRight w:val="0"/>
      <w:marTop w:val="0"/>
      <w:marBottom w:val="0"/>
      <w:divBdr>
        <w:top w:val="none" w:sz="0" w:space="0" w:color="auto"/>
        <w:left w:val="none" w:sz="0" w:space="0" w:color="auto"/>
        <w:bottom w:val="none" w:sz="0" w:space="0" w:color="auto"/>
        <w:right w:val="none" w:sz="0" w:space="0" w:color="auto"/>
      </w:divBdr>
    </w:div>
    <w:div w:id="1273586968">
      <w:marLeft w:val="0"/>
      <w:marRight w:val="0"/>
      <w:marTop w:val="0"/>
      <w:marBottom w:val="0"/>
      <w:divBdr>
        <w:top w:val="none" w:sz="0" w:space="0" w:color="auto"/>
        <w:left w:val="none" w:sz="0" w:space="0" w:color="auto"/>
        <w:bottom w:val="none" w:sz="0" w:space="0" w:color="auto"/>
        <w:right w:val="none" w:sz="0" w:space="0" w:color="auto"/>
      </w:divBdr>
    </w:div>
    <w:div w:id="1273586969">
      <w:marLeft w:val="0"/>
      <w:marRight w:val="0"/>
      <w:marTop w:val="0"/>
      <w:marBottom w:val="0"/>
      <w:divBdr>
        <w:top w:val="none" w:sz="0" w:space="0" w:color="auto"/>
        <w:left w:val="none" w:sz="0" w:space="0" w:color="auto"/>
        <w:bottom w:val="none" w:sz="0" w:space="0" w:color="auto"/>
        <w:right w:val="none" w:sz="0" w:space="0" w:color="auto"/>
      </w:divBdr>
    </w:div>
    <w:div w:id="1273586970">
      <w:marLeft w:val="0"/>
      <w:marRight w:val="0"/>
      <w:marTop w:val="0"/>
      <w:marBottom w:val="0"/>
      <w:divBdr>
        <w:top w:val="none" w:sz="0" w:space="0" w:color="auto"/>
        <w:left w:val="none" w:sz="0" w:space="0" w:color="auto"/>
        <w:bottom w:val="none" w:sz="0" w:space="0" w:color="auto"/>
        <w:right w:val="none" w:sz="0" w:space="0" w:color="auto"/>
      </w:divBdr>
    </w:div>
    <w:div w:id="1273586971">
      <w:marLeft w:val="0"/>
      <w:marRight w:val="0"/>
      <w:marTop w:val="0"/>
      <w:marBottom w:val="0"/>
      <w:divBdr>
        <w:top w:val="none" w:sz="0" w:space="0" w:color="auto"/>
        <w:left w:val="none" w:sz="0" w:space="0" w:color="auto"/>
        <w:bottom w:val="none" w:sz="0" w:space="0" w:color="auto"/>
        <w:right w:val="none" w:sz="0" w:space="0" w:color="auto"/>
      </w:divBdr>
    </w:div>
    <w:div w:id="1273586972">
      <w:marLeft w:val="0"/>
      <w:marRight w:val="0"/>
      <w:marTop w:val="0"/>
      <w:marBottom w:val="0"/>
      <w:divBdr>
        <w:top w:val="none" w:sz="0" w:space="0" w:color="auto"/>
        <w:left w:val="none" w:sz="0" w:space="0" w:color="auto"/>
        <w:bottom w:val="none" w:sz="0" w:space="0" w:color="auto"/>
        <w:right w:val="none" w:sz="0" w:space="0" w:color="auto"/>
      </w:divBdr>
    </w:div>
    <w:div w:id="1273586973">
      <w:marLeft w:val="0"/>
      <w:marRight w:val="0"/>
      <w:marTop w:val="0"/>
      <w:marBottom w:val="0"/>
      <w:divBdr>
        <w:top w:val="none" w:sz="0" w:space="0" w:color="auto"/>
        <w:left w:val="none" w:sz="0" w:space="0" w:color="auto"/>
        <w:bottom w:val="none" w:sz="0" w:space="0" w:color="auto"/>
        <w:right w:val="none" w:sz="0" w:space="0" w:color="auto"/>
      </w:divBdr>
    </w:div>
    <w:div w:id="1273586974">
      <w:marLeft w:val="0"/>
      <w:marRight w:val="0"/>
      <w:marTop w:val="0"/>
      <w:marBottom w:val="0"/>
      <w:divBdr>
        <w:top w:val="none" w:sz="0" w:space="0" w:color="auto"/>
        <w:left w:val="none" w:sz="0" w:space="0" w:color="auto"/>
        <w:bottom w:val="none" w:sz="0" w:space="0" w:color="auto"/>
        <w:right w:val="none" w:sz="0" w:space="0" w:color="auto"/>
      </w:divBdr>
    </w:div>
    <w:div w:id="1273586975">
      <w:marLeft w:val="0"/>
      <w:marRight w:val="0"/>
      <w:marTop w:val="0"/>
      <w:marBottom w:val="0"/>
      <w:divBdr>
        <w:top w:val="none" w:sz="0" w:space="0" w:color="auto"/>
        <w:left w:val="none" w:sz="0" w:space="0" w:color="auto"/>
        <w:bottom w:val="none" w:sz="0" w:space="0" w:color="auto"/>
        <w:right w:val="none" w:sz="0" w:space="0" w:color="auto"/>
      </w:divBdr>
    </w:div>
    <w:div w:id="1273586976">
      <w:marLeft w:val="0"/>
      <w:marRight w:val="0"/>
      <w:marTop w:val="0"/>
      <w:marBottom w:val="0"/>
      <w:divBdr>
        <w:top w:val="none" w:sz="0" w:space="0" w:color="auto"/>
        <w:left w:val="none" w:sz="0" w:space="0" w:color="auto"/>
        <w:bottom w:val="none" w:sz="0" w:space="0" w:color="auto"/>
        <w:right w:val="none" w:sz="0" w:space="0" w:color="auto"/>
      </w:divBdr>
    </w:div>
    <w:div w:id="1273586977">
      <w:marLeft w:val="0"/>
      <w:marRight w:val="0"/>
      <w:marTop w:val="0"/>
      <w:marBottom w:val="0"/>
      <w:divBdr>
        <w:top w:val="none" w:sz="0" w:space="0" w:color="auto"/>
        <w:left w:val="none" w:sz="0" w:space="0" w:color="auto"/>
        <w:bottom w:val="none" w:sz="0" w:space="0" w:color="auto"/>
        <w:right w:val="none" w:sz="0" w:space="0" w:color="auto"/>
      </w:divBdr>
    </w:div>
    <w:div w:id="1273586978">
      <w:marLeft w:val="0"/>
      <w:marRight w:val="0"/>
      <w:marTop w:val="0"/>
      <w:marBottom w:val="0"/>
      <w:divBdr>
        <w:top w:val="none" w:sz="0" w:space="0" w:color="auto"/>
        <w:left w:val="none" w:sz="0" w:space="0" w:color="auto"/>
        <w:bottom w:val="none" w:sz="0" w:space="0" w:color="auto"/>
        <w:right w:val="none" w:sz="0" w:space="0" w:color="auto"/>
      </w:divBdr>
    </w:div>
    <w:div w:id="1273586979">
      <w:marLeft w:val="0"/>
      <w:marRight w:val="0"/>
      <w:marTop w:val="0"/>
      <w:marBottom w:val="0"/>
      <w:divBdr>
        <w:top w:val="none" w:sz="0" w:space="0" w:color="auto"/>
        <w:left w:val="none" w:sz="0" w:space="0" w:color="auto"/>
        <w:bottom w:val="none" w:sz="0" w:space="0" w:color="auto"/>
        <w:right w:val="none" w:sz="0" w:space="0" w:color="auto"/>
      </w:divBdr>
    </w:div>
    <w:div w:id="1273586980">
      <w:marLeft w:val="0"/>
      <w:marRight w:val="0"/>
      <w:marTop w:val="0"/>
      <w:marBottom w:val="0"/>
      <w:divBdr>
        <w:top w:val="none" w:sz="0" w:space="0" w:color="auto"/>
        <w:left w:val="none" w:sz="0" w:space="0" w:color="auto"/>
        <w:bottom w:val="none" w:sz="0" w:space="0" w:color="auto"/>
        <w:right w:val="none" w:sz="0" w:space="0" w:color="auto"/>
      </w:divBdr>
    </w:div>
    <w:div w:id="1273586981">
      <w:marLeft w:val="0"/>
      <w:marRight w:val="0"/>
      <w:marTop w:val="0"/>
      <w:marBottom w:val="0"/>
      <w:divBdr>
        <w:top w:val="none" w:sz="0" w:space="0" w:color="auto"/>
        <w:left w:val="none" w:sz="0" w:space="0" w:color="auto"/>
        <w:bottom w:val="none" w:sz="0" w:space="0" w:color="auto"/>
        <w:right w:val="none" w:sz="0" w:space="0" w:color="auto"/>
      </w:divBdr>
    </w:div>
    <w:div w:id="1273586982">
      <w:marLeft w:val="0"/>
      <w:marRight w:val="0"/>
      <w:marTop w:val="0"/>
      <w:marBottom w:val="0"/>
      <w:divBdr>
        <w:top w:val="none" w:sz="0" w:space="0" w:color="auto"/>
        <w:left w:val="none" w:sz="0" w:space="0" w:color="auto"/>
        <w:bottom w:val="none" w:sz="0" w:space="0" w:color="auto"/>
        <w:right w:val="none" w:sz="0" w:space="0" w:color="auto"/>
      </w:divBdr>
    </w:div>
    <w:div w:id="1273586983">
      <w:marLeft w:val="0"/>
      <w:marRight w:val="0"/>
      <w:marTop w:val="0"/>
      <w:marBottom w:val="0"/>
      <w:divBdr>
        <w:top w:val="none" w:sz="0" w:space="0" w:color="auto"/>
        <w:left w:val="none" w:sz="0" w:space="0" w:color="auto"/>
        <w:bottom w:val="none" w:sz="0" w:space="0" w:color="auto"/>
        <w:right w:val="none" w:sz="0" w:space="0" w:color="auto"/>
      </w:divBdr>
    </w:div>
    <w:div w:id="1273586984">
      <w:marLeft w:val="0"/>
      <w:marRight w:val="0"/>
      <w:marTop w:val="0"/>
      <w:marBottom w:val="0"/>
      <w:divBdr>
        <w:top w:val="none" w:sz="0" w:space="0" w:color="auto"/>
        <w:left w:val="none" w:sz="0" w:space="0" w:color="auto"/>
        <w:bottom w:val="none" w:sz="0" w:space="0" w:color="auto"/>
        <w:right w:val="none" w:sz="0" w:space="0" w:color="auto"/>
      </w:divBdr>
    </w:div>
    <w:div w:id="1273586985">
      <w:marLeft w:val="0"/>
      <w:marRight w:val="0"/>
      <w:marTop w:val="0"/>
      <w:marBottom w:val="0"/>
      <w:divBdr>
        <w:top w:val="none" w:sz="0" w:space="0" w:color="auto"/>
        <w:left w:val="none" w:sz="0" w:space="0" w:color="auto"/>
        <w:bottom w:val="none" w:sz="0" w:space="0" w:color="auto"/>
        <w:right w:val="none" w:sz="0" w:space="0" w:color="auto"/>
      </w:divBdr>
    </w:div>
    <w:div w:id="1273586986">
      <w:marLeft w:val="0"/>
      <w:marRight w:val="0"/>
      <w:marTop w:val="0"/>
      <w:marBottom w:val="0"/>
      <w:divBdr>
        <w:top w:val="none" w:sz="0" w:space="0" w:color="auto"/>
        <w:left w:val="none" w:sz="0" w:space="0" w:color="auto"/>
        <w:bottom w:val="none" w:sz="0" w:space="0" w:color="auto"/>
        <w:right w:val="none" w:sz="0" w:space="0" w:color="auto"/>
      </w:divBdr>
    </w:div>
    <w:div w:id="1273586987">
      <w:marLeft w:val="0"/>
      <w:marRight w:val="0"/>
      <w:marTop w:val="0"/>
      <w:marBottom w:val="0"/>
      <w:divBdr>
        <w:top w:val="none" w:sz="0" w:space="0" w:color="auto"/>
        <w:left w:val="none" w:sz="0" w:space="0" w:color="auto"/>
        <w:bottom w:val="none" w:sz="0" w:space="0" w:color="auto"/>
        <w:right w:val="none" w:sz="0" w:space="0" w:color="auto"/>
      </w:divBdr>
    </w:div>
    <w:div w:id="1273586988">
      <w:marLeft w:val="0"/>
      <w:marRight w:val="0"/>
      <w:marTop w:val="0"/>
      <w:marBottom w:val="0"/>
      <w:divBdr>
        <w:top w:val="none" w:sz="0" w:space="0" w:color="auto"/>
        <w:left w:val="none" w:sz="0" w:space="0" w:color="auto"/>
        <w:bottom w:val="none" w:sz="0" w:space="0" w:color="auto"/>
        <w:right w:val="none" w:sz="0" w:space="0" w:color="auto"/>
      </w:divBdr>
    </w:div>
    <w:div w:id="1273586989">
      <w:marLeft w:val="0"/>
      <w:marRight w:val="0"/>
      <w:marTop w:val="0"/>
      <w:marBottom w:val="0"/>
      <w:divBdr>
        <w:top w:val="none" w:sz="0" w:space="0" w:color="auto"/>
        <w:left w:val="none" w:sz="0" w:space="0" w:color="auto"/>
        <w:bottom w:val="none" w:sz="0" w:space="0" w:color="auto"/>
        <w:right w:val="none" w:sz="0" w:space="0" w:color="auto"/>
      </w:divBdr>
    </w:div>
    <w:div w:id="1273586990">
      <w:marLeft w:val="0"/>
      <w:marRight w:val="0"/>
      <w:marTop w:val="0"/>
      <w:marBottom w:val="0"/>
      <w:divBdr>
        <w:top w:val="none" w:sz="0" w:space="0" w:color="auto"/>
        <w:left w:val="none" w:sz="0" w:space="0" w:color="auto"/>
        <w:bottom w:val="none" w:sz="0" w:space="0" w:color="auto"/>
        <w:right w:val="none" w:sz="0" w:space="0" w:color="auto"/>
      </w:divBdr>
    </w:div>
    <w:div w:id="1273586991">
      <w:marLeft w:val="0"/>
      <w:marRight w:val="0"/>
      <w:marTop w:val="0"/>
      <w:marBottom w:val="0"/>
      <w:divBdr>
        <w:top w:val="none" w:sz="0" w:space="0" w:color="auto"/>
        <w:left w:val="none" w:sz="0" w:space="0" w:color="auto"/>
        <w:bottom w:val="none" w:sz="0" w:space="0" w:color="auto"/>
        <w:right w:val="none" w:sz="0" w:space="0" w:color="auto"/>
      </w:divBdr>
    </w:div>
    <w:div w:id="1273586992">
      <w:marLeft w:val="0"/>
      <w:marRight w:val="0"/>
      <w:marTop w:val="0"/>
      <w:marBottom w:val="0"/>
      <w:divBdr>
        <w:top w:val="none" w:sz="0" w:space="0" w:color="auto"/>
        <w:left w:val="none" w:sz="0" w:space="0" w:color="auto"/>
        <w:bottom w:val="none" w:sz="0" w:space="0" w:color="auto"/>
        <w:right w:val="none" w:sz="0" w:space="0" w:color="auto"/>
      </w:divBdr>
    </w:div>
    <w:div w:id="1273586993">
      <w:marLeft w:val="0"/>
      <w:marRight w:val="0"/>
      <w:marTop w:val="0"/>
      <w:marBottom w:val="0"/>
      <w:divBdr>
        <w:top w:val="none" w:sz="0" w:space="0" w:color="auto"/>
        <w:left w:val="none" w:sz="0" w:space="0" w:color="auto"/>
        <w:bottom w:val="none" w:sz="0" w:space="0" w:color="auto"/>
        <w:right w:val="none" w:sz="0" w:space="0" w:color="auto"/>
      </w:divBdr>
    </w:div>
    <w:div w:id="1273586994">
      <w:marLeft w:val="0"/>
      <w:marRight w:val="0"/>
      <w:marTop w:val="0"/>
      <w:marBottom w:val="0"/>
      <w:divBdr>
        <w:top w:val="none" w:sz="0" w:space="0" w:color="auto"/>
        <w:left w:val="none" w:sz="0" w:space="0" w:color="auto"/>
        <w:bottom w:val="none" w:sz="0" w:space="0" w:color="auto"/>
        <w:right w:val="none" w:sz="0" w:space="0" w:color="auto"/>
      </w:divBdr>
    </w:div>
    <w:div w:id="1273586995">
      <w:marLeft w:val="0"/>
      <w:marRight w:val="0"/>
      <w:marTop w:val="0"/>
      <w:marBottom w:val="0"/>
      <w:divBdr>
        <w:top w:val="none" w:sz="0" w:space="0" w:color="auto"/>
        <w:left w:val="none" w:sz="0" w:space="0" w:color="auto"/>
        <w:bottom w:val="none" w:sz="0" w:space="0" w:color="auto"/>
        <w:right w:val="none" w:sz="0" w:space="0" w:color="auto"/>
      </w:divBdr>
    </w:div>
    <w:div w:id="1273586996">
      <w:marLeft w:val="0"/>
      <w:marRight w:val="0"/>
      <w:marTop w:val="0"/>
      <w:marBottom w:val="0"/>
      <w:divBdr>
        <w:top w:val="none" w:sz="0" w:space="0" w:color="auto"/>
        <w:left w:val="none" w:sz="0" w:space="0" w:color="auto"/>
        <w:bottom w:val="none" w:sz="0" w:space="0" w:color="auto"/>
        <w:right w:val="none" w:sz="0" w:space="0" w:color="auto"/>
      </w:divBdr>
    </w:div>
    <w:div w:id="1273586997">
      <w:marLeft w:val="0"/>
      <w:marRight w:val="0"/>
      <w:marTop w:val="0"/>
      <w:marBottom w:val="0"/>
      <w:divBdr>
        <w:top w:val="none" w:sz="0" w:space="0" w:color="auto"/>
        <w:left w:val="none" w:sz="0" w:space="0" w:color="auto"/>
        <w:bottom w:val="none" w:sz="0" w:space="0" w:color="auto"/>
        <w:right w:val="none" w:sz="0" w:space="0" w:color="auto"/>
      </w:divBdr>
    </w:div>
    <w:div w:id="1273586998">
      <w:marLeft w:val="0"/>
      <w:marRight w:val="0"/>
      <w:marTop w:val="0"/>
      <w:marBottom w:val="0"/>
      <w:divBdr>
        <w:top w:val="none" w:sz="0" w:space="0" w:color="auto"/>
        <w:left w:val="none" w:sz="0" w:space="0" w:color="auto"/>
        <w:bottom w:val="none" w:sz="0" w:space="0" w:color="auto"/>
        <w:right w:val="none" w:sz="0" w:space="0" w:color="auto"/>
      </w:divBdr>
    </w:div>
    <w:div w:id="1273586999">
      <w:marLeft w:val="0"/>
      <w:marRight w:val="0"/>
      <w:marTop w:val="0"/>
      <w:marBottom w:val="0"/>
      <w:divBdr>
        <w:top w:val="none" w:sz="0" w:space="0" w:color="auto"/>
        <w:left w:val="none" w:sz="0" w:space="0" w:color="auto"/>
        <w:bottom w:val="none" w:sz="0" w:space="0" w:color="auto"/>
        <w:right w:val="none" w:sz="0" w:space="0" w:color="auto"/>
      </w:divBdr>
    </w:div>
    <w:div w:id="1273587000">
      <w:marLeft w:val="0"/>
      <w:marRight w:val="0"/>
      <w:marTop w:val="0"/>
      <w:marBottom w:val="0"/>
      <w:divBdr>
        <w:top w:val="none" w:sz="0" w:space="0" w:color="auto"/>
        <w:left w:val="none" w:sz="0" w:space="0" w:color="auto"/>
        <w:bottom w:val="none" w:sz="0" w:space="0" w:color="auto"/>
        <w:right w:val="none" w:sz="0" w:space="0" w:color="auto"/>
      </w:divBdr>
    </w:div>
    <w:div w:id="1273587001">
      <w:marLeft w:val="0"/>
      <w:marRight w:val="0"/>
      <w:marTop w:val="0"/>
      <w:marBottom w:val="0"/>
      <w:divBdr>
        <w:top w:val="none" w:sz="0" w:space="0" w:color="auto"/>
        <w:left w:val="none" w:sz="0" w:space="0" w:color="auto"/>
        <w:bottom w:val="none" w:sz="0" w:space="0" w:color="auto"/>
        <w:right w:val="none" w:sz="0" w:space="0" w:color="auto"/>
      </w:divBdr>
    </w:div>
    <w:div w:id="1273587002">
      <w:marLeft w:val="0"/>
      <w:marRight w:val="0"/>
      <w:marTop w:val="0"/>
      <w:marBottom w:val="0"/>
      <w:divBdr>
        <w:top w:val="none" w:sz="0" w:space="0" w:color="auto"/>
        <w:left w:val="none" w:sz="0" w:space="0" w:color="auto"/>
        <w:bottom w:val="none" w:sz="0" w:space="0" w:color="auto"/>
        <w:right w:val="none" w:sz="0" w:space="0" w:color="auto"/>
      </w:divBdr>
    </w:div>
    <w:div w:id="1273587003">
      <w:marLeft w:val="0"/>
      <w:marRight w:val="0"/>
      <w:marTop w:val="0"/>
      <w:marBottom w:val="0"/>
      <w:divBdr>
        <w:top w:val="none" w:sz="0" w:space="0" w:color="auto"/>
        <w:left w:val="none" w:sz="0" w:space="0" w:color="auto"/>
        <w:bottom w:val="none" w:sz="0" w:space="0" w:color="auto"/>
        <w:right w:val="none" w:sz="0" w:space="0" w:color="auto"/>
      </w:divBdr>
    </w:div>
    <w:div w:id="1273587004">
      <w:marLeft w:val="0"/>
      <w:marRight w:val="0"/>
      <w:marTop w:val="0"/>
      <w:marBottom w:val="0"/>
      <w:divBdr>
        <w:top w:val="none" w:sz="0" w:space="0" w:color="auto"/>
        <w:left w:val="none" w:sz="0" w:space="0" w:color="auto"/>
        <w:bottom w:val="none" w:sz="0" w:space="0" w:color="auto"/>
        <w:right w:val="none" w:sz="0" w:space="0" w:color="auto"/>
      </w:divBdr>
    </w:div>
    <w:div w:id="1273587005">
      <w:marLeft w:val="0"/>
      <w:marRight w:val="0"/>
      <w:marTop w:val="0"/>
      <w:marBottom w:val="0"/>
      <w:divBdr>
        <w:top w:val="none" w:sz="0" w:space="0" w:color="auto"/>
        <w:left w:val="none" w:sz="0" w:space="0" w:color="auto"/>
        <w:bottom w:val="none" w:sz="0" w:space="0" w:color="auto"/>
        <w:right w:val="none" w:sz="0" w:space="0" w:color="auto"/>
      </w:divBdr>
    </w:div>
    <w:div w:id="1273587006">
      <w:marLeft w:val="0"/>
      <w:marRight w:val="0"/>
      <w:marTop w:val="0"/>
      <w:marBottom w:val="0"/>
      <w:divBdr>
        <w:top w:val="none" w:sz="0" w:space="0" w:color="auto"/>
        <w:left w:val="none" w:sz="0" w:space="0" w:color="auto"/>
        <w:bottom w:val="none" w:sz="0" w:space="0" w:color="auto"/>
        <w:right w:val="none" w:sz="0" w:space="0" w:color="auto"/>
      </w:divBdr>
    </w:div>
    <w:div w:id="1273587007">
      <w:marLeft w:val="0"/>
      <w:marRight w:val="0"/>
      <w:marTop w:val="0"/>
      <w:marBottom w:val="0"/>
      <w:divBdr>
        <w:top w:val="none" w:sz="0" w:space="0" w:color="auto"/>
        <w:left w:val="none" w:sz="0" w:space="0" w:color="auto"/>
        <w:bottom w:val="none" w:sz="0" w:space="0" w:color="auto"/>
        <w:right w:val="none" w:sz="0" w:space="0" w:color="auto"/>
      </w:divBdr>
    </w:div>
    <w:div w:id="1273587008">
      <w:marLeft w:val="0"/>
      <w:marRight w:val="0"/>
      <w:marTop w:val="0"/>
      <w:marBottom w:val="0"/>
      <w:divBdr>
        <w:top w:val="none" w:sz="0" w:space="0" w:color="auto"/>
        <w:left w:val="none" w:sz="0" w:space="0" w:color="auto"/>
        <w:bottom w:val="none" w:sz="0" w:space="0" w:color="auto"/>
        <w:right w:val="none" w:sz="0" w:space="0" w:color="auto"/>
      </w:divBdr>
    </w:div>
    <w:div w:id="1273587009">
      <w:marLeft w:val="0"/>
      <w:marRight w:val="0"/>
      <w:marTop w:val="0"/>
      <w:marBottom w:val="0"/>
      <w:divBdr>
        <w:top w:val="none" w:sz="0" w:space="0" w:color="auto"/>
        <w:left w:val="none" w:sz="0" w:space="0" w:color="auto"/>
        <w:bottom w:val="none" w:sz="0" w:space="0" w:color="auto"/>
        <w:right w:val="none" w:sz="0" w:space="0" w:color="auto"/>
      </w:divBdr>
    </w:div>
    <w:div w:id="1273587010">
      <w:marLeft w:val="0"/>
      <w:marRight w:val="0"/>
      <w:marTop w:val="0"/>
      <w:marBottom w:val="0"/>
      <w:divBdr>
        <w:top w:val="none" w:sz="0" w:space="0" w:color="auto"/>
        <w:left w:val="none" w:sz="0" w:space="0" w:color="auto"/>
        <w:bottom w:val="none" w:sz="0" w:space="0" w:color="auto"/>
        <w:right w:val="none" w:sz="0" w:space="0" w:color="auto"/>
      </w:divBdr>
    </w:div>
    <w:div w:id="1273587011">
      <w:marLeft w:val="0"/>
      <w:marRight w:val="0"/>
      <w:marTop w:val="0"/>
      <w:marBottom w:val="0"/>
      <w:divBdr>
        <w:top w:val="none" w:sz="0" w:space="0" w:color="auto"/>
        <w:left w:val="none" w:sz="0" w:space="0" w:color="auto"/>
        <w:bottom w:val="none" w:sz="0" w:space="0" w:color="auto"/>
        <w:right w:val="none" w:sz="0" w:space="0" w:color="auto"/>
      </w:divBdr>
    </w:div>
    <w:div w:id="1273587012">
      <w:marLeft w:val="0"/>
      <w:marRight w:val="0"/>
      <w:marTop w:val="0"/>
      <w:marBottom w:val="0"/>
      <w:divBdr>
        <w:top w:val="none" w:sz="0" w:space="0" w:color="auto"/>
        <w:left w:val="none" w:sz="0" w:space="0" w:color="auto"/>
        <w:bottom w:val="none" w:sz="0" w:space="0" w:color="auto"/>
        <w:right w:val="none" w:sz="0" w:space="0" w:color="auto"/>
      </w:divBdr>
    </w:div>
    <w:div w:id="1273587013">
      <w:marLeft w:val="0"/>
      <w:marRight w:val="0"/>
      <w:marTop w:val="0"/>
      <w:marBottom w:val="0"/>
      <w:divBdr>
        <w:top w:val="none" w:sz="0" w:space="0" w:color="auto"/>
        <w:left w:val="none" w:sz="0" w:space="0" w:color="auto"/>
        <w:bottom w:val="none" w:sz="0" w:space="0" w:color="auto"/>
        <w:right w:val="none" w:sz="0" w:space="0" w:color="auto"/>
      </w:divBdr>
    </w:div>
    <w:div w:id="1273587015">
      <w:marLeft w:val="0"/>
      <w:marRight w:val="0"/>
      <w:marTop w:val="0"/>
      <w:marBottom w:val="0"/>
      <w:divBdr>
        <w:top w:val="none" w:sz="0" w:space="0" w:color="auto"/>
        <w:left w:val="none" w:sz="0" w:space="0" w:color="auto"/>
        <w:bottom w:val="none" w:sz="0" w:space="0" w:color="auto"/>
        <w:right w:val="none" w:sz="0" w:space="0" w:color="auto"/>
      </w:divBdr>
    </w:div>
    <w:div w:id="1273587016">
      <w:marLeft w:val="0"/>
      <w:marRight w:val="0"/>
      <w:marTop w:val="0"/>
      <w:marBottom w:val="0"/>
      <w:divBdr>
        <w:top w:val="none" w:sz="0" w:space="0" w:color="auto"/>
        <w:left w:val="none" w:sz="0" w:space="0" w:color="auto"/>
        <w:bottom w:val="none" w:sz="0" w:space="0" w:color="auto"/>
        <w:right w:val="none" w:sz="0" w:space="0" w:color="auto"/>
      </w:divBdr>
    </w:div>
    <w:div w:id="1273587017">
      <w:marLeft w:val="0"/>
      <w:marRight w:val="0"/>
      <w:marTop w:val="0"/>
      <w:marBottom w:val="0"/>
      <w:divBdr>
        <w:top w:val="none" w:sz="0" w:space="0" w:color="auto"/>
        <w:left w:val="none" w:sz="0" w:space="0" w:color="auto"/>
        <w:bottom w:val="none" w:sz="0" w:space="0" w:color="auto"/>
        <w:right w:val="none" w:sz="0" w:space="0" w:color="auto"/>
      </w:divBdr>
    </w:div>
    <w:div w:id="1273587018">
      <w:marLeft w:val="0"/>
      <w:marRight w:val="0"/>
      <w:marTop w:val="0"/>
      <w:marBottom w:val="0"/>
      <w:divBdr>
        <w:top w:val="none" w:sz="0" w:space="0" w:color="auto"/>
        <w:left w:val="none" w:sz="0" w:space="0" w:color="auto"/>
        <w:bottom w:val="none" w:sz="0" w:space="0" w:color="auto"/>
        <w:right w:val="none" w:sz="0" w:space="0" w:color="auto"/>
      </w:divBdr>
    </w:div>
    <w:div w:id="1273587019">
      <w:marLeft w:val="0"/>
      <w:marRight w:val="0"/>
      <w:marTop w:val="0"/>
      <w:marBottom w:val="0"/>
      <w:divBdr>
        <w:top w:val="none" w:sz="0" w:space="0" w:color="auto"/>
        <w:left w:val="none" w:sz="0" w:space="0" w:color="auto"/>
        <w:bottom w:val="none" w:sz="0" w:space="0" w:color="auto"/>
        <w:right w:val="none" w:sz="0" w:space="0" w:color="auto"/>
      </w:divBdr>
    </w:div>
    <w:div w:id="1273587020">
      <w:marLeft w:val="0"/>
      <w:marRight w:val="0"/>
      <w:marTop w:val="0"/>
      <w:marBottom w:val="0"/>
      <w:divBdr>
        <w:top w:val="none" w:sz="0" w:space="0" w:color="auto"/>
        <w:left w:val="none" w:sz="0" w:space="0" w:color="auto"/>
        <w:bottom w:val="none" w:sz="0" w:space="0" w:color="auto"/>
        <w:right w:val="none" w:sz="0" w:space="0" w:color="auto"/>
      </w:divBdr>
    </w:div>
    <w:div w:id="1273587022">
      <w:marLeft w:val="0"/>
      <w:marRight w:val="0"/>
      <w:marTop w:val="0"/>
      <w:marBottom w:val="0"/>
      <w:divBdr>
        <w:top w:val="none" w:sz="0" w:space="0" w:color="auto"/>
        <w:left w:val="none" w:sz="0" w:space="0" w:color="auto"/>
        <w:bottom w:val="none" w:sz="0" w:space="0" w:color="auto"/>
        <w:right w:val="none" w:sz="0" w:space="0" w:color="auto"/>
      </w:divBdr>
    </w:div>
    <w:div w:id="1273587023">
      <w:marLeft w:val="0"/>
      <w:marRight w:val="0"/>
      <w:marTop w:val="0"/>
      <w:marBottom w:val="0"/>
      <w:divBdr>
        <w:top w:val="none" w:sz="0" w:space="0" w:color="auto"/>
        <w:left w:val="none" w:sz="0" w:space="0" w:color="auto"/>
        <w:bottom w:val="none" w:sz="0" w:space="0" w:color="auto"/>
        <w:right w:val="none" w:sz="0" w:space="0" w:color="auto"/>
      </w:divBdr>
    </w:div>
    <w:div w:id="1273587024">
      <w:marLeft w:val="0"/>
      <w:marRight w:val="0"/>
      <w:marTop w:val="0"/>
      <w:marBottom w:val="0"/>
      <w:divBdr>
        <w:top w:val="none" w:sz="0" w:space="0" w:color="auto"/>
        <w:left w:val="none" w:sz="0" w:space="0" w:color="auto"/>
        <w:bottom w:val="none" w:sz="0" w:space="0" w:color="auto"/>
        <w:right w:val="none" w:sz="0" w:space="0" w:color="auto"/>
      </w:divBdr>
    </w:div>
    <w:div w:id="1273587025">
      <w:marLeft w:val="0"/>
      <w:marRight w:val="0"/>
      <w:marTop w:val="0"/>
      <w:marBottom w:val="0"/>
      <w:divBdr>
        <w:top w:val="none" w:sz="0" w:space="0" w:color="auto"/>
        <w:left w:val="none" w:sz="0" w:space="0" w:color="auto"/>
        <w:bottom w:val="none" w:sz="0" w:space="0" w:color="auto"/>
        <w:right w:val="none" w:sz="0" w:space="0" w:color="auto"/>
      </w:divBdr>
    </w:div>
    <w:div w:id="1273587026">
      <w:marLeft w:val="0"/>
      <w:marRight w:val="0"/>
      <w:marTop w:val="0"/>
      <w:marBottom w:val="0"/>
      <w:divBdr>
        <w:top w:val="none" w:sz="0" w:space="0" w:color="auto"/>
        <w:left w:val="none" w:sz="0" w:space="0" w:color="auto"/>
        <w:bottom w:val="none" w:sz="0" w:space="0" w:color="auto"/>
        <w:right w:val="none" w:sz="0" w:space="0" w:color="auto"/>
      </w:divBdr>
    </w:div>
    <w:div w:id="1273587027">
      <w:marLeft w:val="0"/>
      <w:marRight w:val="0"/>
      <w:marTop w:val="0"/>
      <w:marBottom w:val="0"/>
      <w:divBdr>
        <w:top w:val="none" w:sz="0" w:space="0" w:color="auto"/>
        <w:left w:val="none" w:sz="0" w:space="0" w:color="auto"/>
        <w:bottom w:val="none" w:sz="0" w:space="0" w:color="auto"/>
        <w:right w:val="none" w:sz="0" w:space="0" w:color="auto"/>
      </w:divBdr>
    </w:div>
    <w:div w:id="1273587028">
      <w:marLeft w:val="0"/>
      <w:marRight w:val="0"/>
      <w:marTop w:val="0"/>
      <w:marBottom w:val="0"/>
      <w:divBdr>
        <w:top w:val="none" w:sz="0" w:space="0" w:color="auto"/>
        <w:left w:val="none" w:sz="0" w:space="0" w:color="auto"/>
        <w:bottom w:val="none" w:sz="0" w:space="0" w:color="auto"/>
        <w:right w:val="none" w:sz="0" w:space="0" w:color="auto"/>
      </w:divBdr>
    </w:div>
    <w:div w:id="1273587029">
      <w:marLeft w:val="0"/>
      <w:marRight w:val="0"/>
      <w:marTop w:val="0"/>
      <w:marBottom w:val="0"/>
      <w:divBdr>
        <w:top w:val="none" w:sz="0" w:space="0" w:color="auto"/>
        <w:left w:val="none" w:sz="0" w:space="0" w:color="auto"/>
        <w:bottom w:val="none" w:sz="0" w:space="0" w:color="auto"/>
        <w:right w:val="none" w:sz="0" w:space="0" w:color="auto"/>
      </w:divBdr>
    </w:div>
    <w:div w:id="1273587030">
      <w:marLeft w:val="0"/>
      <w:marRight w:val="0"/>
      <w:marTop w:val="0"/>
      <w:marBottom w:val="0"/>
      <w:divBdr>
        <w:top w:val="none" w:sz="0" w:space="0" w:color="auto"/>
        <w:left w:val="none" w:sz="0" w:space="0" w:color="auto"/>
        <w:bottom w:val="none" w:sz="0" w:space="0" w:color="auto"/>
        <w:right w:val="none" w:sz="0" w:space="0" w:color="auto"/>
      </w:divBdr>
    </w:div>
    <w:div w:id="1273587031">
      <w:marLeft w:val="0"/>
      <w:marRight w:val="0"/>
      <w:marTop w:val="0"/>
      <w:marBottom w:val="0"/>
      <w:divBdr>
        <w:top w:val="none" w:sz="0" w:space="0" w:color="auto"/>
        <w:left w:val="none" w:sz="0" w:space="0" w:color="auto"/>
        <w:bottom w:val="none" w:sz="0" w:space="0" w:color="auto"/>
        <w:right w:val="none" w:sz="0" w:space="0" w:color="auto"/>
      </w:divBdr>
    </w:div>
    <w:div w:id="1273587032">
      <w:marLeft w:val="0"/>
      <w:marRight w:val="0"/>
      <w:marTop w:val="0"/>
      <w:marBottom w:val="0"/>
      <w:divBdr>
        <w:top w:val="none" w:sz="0" w:space="0" w:color="auto"/>
        <w:left w:val="none" w:sz="0" w:space="0" w:color="auto"/>
        <w:bottom w:val="none" w:sz="0" w:space="0" w:color="auto"/>
        <w:right w:val="none" w:sz="0" w:space="0" w:color="auto"/>
      </w:divBdr>
    </w:div>
    <w:div w:id="1273587033">
      <w:marLeft w:val="0"/>
      <w:marRight w:val="0"/>
      <w:marTop w:val="0"/>
      <w:marBottom w:val="0"/>
      <w:divBdr>
        <w:top w:val="none" w:sz="0" w:space="0" w:color="auto"/>
        <w:left w:val="none" w:sz="0" w:space="0" w:color="auto"/>
        <w:bottom w:val="none" w:sz="0" w:space="0" w:color="auto"/>
        <w:right w:val="none" w:sz="0" w:space="0" w:color="auto"/>
      </w:divBdr>
    </w:div>
    <w:div w:id="1273587034">
      <w:marLeft w:val="0"/>
      <w:marRight w:val="0"/>
      <w:marTop w:val="0"/>
      <w:marBottom w:val="0"/>
      <w:divBdr>
        <w:top w:val="none" w:sz="0" w:space="0" w:color="auto"/>
        <w:left w:val="none" w:sz="0" w:space="0" w:color="auto"/>
        <w:bottom w:val="none" w:sz="0" w:space="0" w:color="auto"/>
        <w:right w:val="none" w:sz="0" w:space="0" w:color="auto"/>
      </w:divBdr>
    </w:div>
    <w:div w:id="1273587035">
      <w:marLeft w:val="0"/>
      <w:marRight w:val="0"/>
      <w:marTop w:val="0"/>
      <w:marBottom w:val="0"/>
      <w:divBdr>
        <w:top w:val="none" w:sz="0" w:space="0" w:color="auto"/>
        <w:left w:val="none" w:sz="0" w:space="0" w:color="auto"/>
        <w:bottom w:val="none" w:sz="0" w:space="0" w:color="auto"/>
        <w:right w:val="none" w:sz="0" w:space="0" w:color="auto"/>
      </w:divBdr>
    </w:div>
    <w:div w:id="1273587036">
      <w:marLeft w:val="0"/>
      <w:marRight w:val="0"/>
      <w:marTop w:val="0"/>
      <w:marBottom w:val="0"/>
      <w:divBdr>
        <w:top w:val="none" w:sz="0" w:space="0" w:color="auto"/>
        <w:left w:val="none" w:sz="0" w:space="0" w:color="auto"/>
        <w:bottom w:val="none" w:sz="0" w:space="0" w:color="auto"/>
        <w:right w:val="none" w:sz="0" w:space="0" w:color="auto"/>
      </w:divBdr>
    </w:div>
    <w:div w:id="1273587037">
      <w:marLeft w:val="0"/>
      <w:marRight w:val="0"/>
      <w:marTop w:val="0"/>
      <w:marBottom w:val="0"/>
      <w:divBdr>
        <w:top w:val="none" w:sz="0" w:space="0" w:color="auto"/>
        <w:left w:val="none" w:sz="0" w:space="0" w:color="auto"/>
        <w:bottom w:val="none" w:sz="0" w:space="0" w:color="auto"/>
        <w:right w:val="none" w:sz="0" w:space="0" w:color="auto"/>
      </w:divBdr>
    </w:div>
    <w:div w:id="1273587038">
      <w:marLeft w:val="0"/>
      <w:marRight w:val="0"/>
      <w:marTop w:val="0"/>
      <w:marBottom w:val="0"/>
      <w:divBdr>
        <w:top w:val="none" w:sz="0" w:space="0" w:color="auto"/>
        <w:left w:val="none" w:sz="0" w:space="0" w:color="auto"/>
        <w:bottom w:val="none" w:sz="0" w:space="0" w:color="auto"/>
        <w:right w:val="none" w:sz="0" w:space="0" w:color="auto"/>
      </w:divBdr>
    </w:div>
    <w:div w:id="1273587039">
      <w:marLeft w:val="0"/>
      <w:marRight w:val="0"/>
      <w:marTop w:val="0"/>
      <w:marBottom w:val="0"/>
      <w:divBdr>
        <w:top w:val="none" w:sz="0" w:space="0" w:color="auto"/>
        <w:left w:val="none" w:sz="0" w:space="0" w:color="auto"/>
        <w:bottom w:val="none" w:sz="0" w:space="0" w:color="auto"/>
        <w:right w:val="none" w:sz="0" w:space="0" w:color="auto"/>
      </w:divBdr>
    </w:div>
    <w:div w:id="1273587040">
      <w:marLeft w:val="0"/>
      <w:marRight w:val="0"/>
      <w:marTop w:val="0"/>
      <w:marBottom w:val="0"/>
      <w:divBdr>
        <w:top w:val="none" w:sz="0" w:space="0" w:color="auto"/>
        <w:left w:val="none" w:sz="0" w:space="0" w:color="auto"/>
        <w:bottom w:val="none" w:sz="0" w:space="0" w:color="auto"/>
        <w:right w:val="none" w:sz="0" w:space="0" w:color="auto"/>
      </w:divBdr>
    </w:div>
    <w:div w:id="1273587041">
      <w:marLeft w:val="0"/>
      <w:marRight w:val="0"/>
      <w:marTop w:val="0"/>
      <w:marBottom w:val="0"/>
      <w:divBdr>
        <w:top w:val="none" w:sz="0" w:space="0" w:color="auto"/>
        <w:left w:val="none" w:sz="0" w:space="0" w:color="auto"/>
        <w:bottom w:val="none" w:sz="0" w:space="0" w:color="auto"/>
        <w:right w:val="none" w:sz="0" w:space="0" w:color="auto"/>
      </w:divBdr>
    </w:div>
    <w:div w:id="1273587042">
      <w:marLeft w:val="0"/>
      <w:marRight w:val="0"/>
      <w:marTop w:val="0"/>
      <w:marBottom w:val="0"/>
      <w:divBdr>
        <w:top w:val="none" w:sz="0" w:space="0" w:color="auto"/>
        <w:left w:val="none" w:sz="0" w:space="0" w:color="auto"/>
        <w:bottom w:val="none" w:sz="0" w:space="0" w:color="auto"/>
        <w:right w:val="none" w:sz="0" w:space="0" w:color="auto"/>
      </w:divBdr>
    </w:div>
    <w:div w:id="1273587043">
      <w:marLeft w:val="0"/>
      <w:marRight w:val="0"/>
      <w:marTop w:val="0"/>
      <w:marBottom w:val="0"/>
      <w:divBdr>
        <w:top w:val="none" w:sz="0" w:space="0" w:color="auto"/>
        <w:left w:val="none" w:sz="0" w:space="0" w:color="auto"/>
        <w:bottom w:val="none" w:sz="0" w:space="0" w:color="auto"/>
        <w:right w:val="none" w:sz="0" w:space="0" w:color="auto"/>
      </w:divBdr>
    </w:div>
    <w:div w:id="1273587044">
      <w:marLeft w:val="0"/>
      <w:marRight w:val="0"/>
      <w:marTop w:val="0"/>
      <w:marBottom w:val="0"/>
      <w:divBdr>
        <w:top w:val="none" w:sz="0" w:space="0" w:color="auto"/>
        <w:left w:val="none" w:sz="0" w:space="0" w:color="auto"/>
        <w:bottom w:val="none" w:sz="0" w:space="0" w:color="auto"/>
        <w:right w:val="none" w:sz="0" w:space="0" w:color="auto"/>
      </w:divBdr>
    </w:div>
    <w:div w:id="1273587045">
      <w:marLeft w:val="0"/>
      <w:marRight w:val="0"/>
      <w:marTop w:val="0"/>
      <w:marBottom w:val="0"/>
      <w:divBdr>
        <w:top w:val="none" w:sz="0" w:space="0" w:color="auto"/>
        <w:left w:val="none" w:sz="0" w:space="0" w:color="auto"/>
        <w:bottom w:val="none" w:sz="0" w:space="0" w:color="auto"/>
        <w:right w:val="none" w:sz="0" w:space="0" w:color="auto"/>
      </w:divBdr>
    </w:div>
    <w:div w:id="1273587046">
      <w:marLeft w:val="0"/>
      <w:marRight w:val="0"/>
      <w:marTop w:val="0"/>
      <w:marBottom w:val="0"/>
      <w:divBdr>
        <w:top w:val="none" w:sz="0" w:space="0" w:color="auto"/>
        <w:left w:val="none" w:sz="0" w:space="0" w:color="auto"/>
        <w:bottom w:val="none" w:sz="0" w:space="0" w:color="auto"/>
        <w:right w:val="none" w:sz="0" w:space="0" w:color="auto"/>
      </w:divBdr>
    </w:div>
    <w:div w:id="1273587047">
      <w:marLeft w:val="0"/>
      <w:marRight w:val="0"/>
      <w:marTop w:val="0"/>
      <w:marBottom w:val="0"/>
      <w:divBdr>
        <w:top w:val="none" w:sz="0" w:space="0" w:color="auto"/>
        <w:left w:val="none" w:sz="0" w:space="0" w:color="auto"/>
        <w:bottom w:val="none" w:sz="0" w:space="0" w:color="auto"/>
        <w:right w:val="none" w:sz="0" w:space="0" w:color="auto"/>
      </w:divBdr>
    </w:div>
    <w:div w:id="1273587048">
      <w:marLeft w:val="0"/>
      <w:marRight w:val="0"/>
      <w:marTop w:val="0"/>
      <w:marBottom w:val="0"/>
      <w:divBdr>
        <w:top w:val="none" w:sz="0" w:space="0" w:color="auto"/>
        <w:left w:val="none" w:sz="0" w:space="0" w:color="auto"/>
        <w:bottom w:val="none" w:sz="0" w:space="0" w:color="auto"/>
        <w:right w:val="none" w:sz="0" w:space="0" w:color="auto"/>
      </w:divBdr>
    </w:div>
    <w:div w:id="1273587049">
      <w:marLeft w:val="0"/>
      <w:marRight w:val="0"/>
      <w:marTop w:val="0"/>
      <w:marBottom w:val="0"/>
      <w:divBdr>
        <w:top w:val="none" w:sz="0" w:space="0" w:color="auto"/>
        <w:left w:val="none" w:sz="0" w:space="0" w:color="auto"/>
        <w:bottom w:val="none" w:sz="0" w:space="0" w:color="auto"/>
        <w:right w:val="none" w:sz="0" w:space="0" w:color="auto"/>
      </w:divBdr>
    </w:div>
    <w:div w:id="1273587050">
      <w:marLeft w:val="0"/>
      <w:marRight w:val="0"/>
      <w:marTop w:val="0"/>
      <w:marBottom w:val="0"/>
      <w:divBdr>
        <w:top w:val="none" w:sz="0" w:space="0" w:color="auto"/>
        <w:left w:val="none" w:sz="0" w:space="0" w:color="auto"/>
        <w:bottom w:val="none" w:sz="0" w:space="0" w:color="auto"/>
        <w:right w:val="none" w:sz="0" w:space="0" w:color="auto"/>
      </w:divBdr>
    </w:div>
    <w:div w:id="1273587051">
      <w:marLeft w:val="0"/>
      <w:marRight w:val="0"/>
      <w:marTop w:val="0"/>
      <w:marBottom w:val="0"/>
      <w:divBdr>
        <w:top w:val="none" w:sz="0" w:space="0" w:color="auto"/>
        <w:left w:val="none" w:sz="0" w:space="0" w:color="auto"/>
        <w:bottom w:val="none" w:sz="0" w:space="0" w:color="auto"/>
        <w:right w:val="none" w:sz="0" w:space="0" w:color="auto"/>
      </w:divBdr>
    </w:div>
    <w:div w:id="1273587052">
      <w:marLeft w:val="0"/>
      <w:marRight w:val="0"/>
      <w:marTop w:val="0"/>
      <w:marBottom w:val="0"/>
      <w:divBdr>
        <w:top w:val="none" w:sz="0" w:space="0" w:color="auto"/>
        <w:left w:val="none" w:sz="0" w:space="0" w:color="auto"/>
        <w:bottom w:val="none" w:sz="0" w:space="0" w:color="auto"/>
        <w:right w:val="none" w:sz="0" w:space="0" w:color="auto"/>
      </w:divBdr>
    </w:div>
    <w:div w:id="1273587053">
      <w:marLeft w:val="0"/>
      <w:marRight w:val="0"/>
      <w:marTop w:val="0"/>
      <w:marBottom w:val="0"/>
      <w:divBdr>
        <w:top w:val="none" w:sz="0" w:space="0" w:color="auto"/>
        <w:left w:val="none" w:sz="0" w:space="0" w:color="auto"/>
        <w:bottom w:val="none" w:sz="0" w:space="0" w:color="auto"/>
        <w:right w:val="none" w:sz="0" w:space="0" w:color="auto"/>
      </w:divBdr>
    </w:div>
    <w:div w:id="1273587054">
      <w:marLeft w:val="0"/>
      <w:marRight w:val="0"/>
      <w:marTop w:val="0"/>
      <w:marBottom w:val="0"/>
      <w:divBdr>
        <w:top w:val="none" w:sz="0" w:space="0" w:color="auto"/>
        <w:left w:val="none" w:sz="0" w:space="0" w:color="auto"/>
        <w:bottom w:val="none" w:sz="0" w:space="0" w:color="auto"/>
        <w:right w:val="none" w:sz="0" w:space="0" w:color="auto"/>
      </w:divBdr>
      <w:divsChild>
        <w:div w:id="1273586638">
          <w:marLeft w:val="0"/>
          <w:marRight w:val="0"/>
          <w:marTop w:val="0"/>
          <w:marBottom w:val="0"/>
          <w:divBdr>
            <w:top w:val="none" w:sz="0" w:space="0" w:color="auto"/>
            <w:left w:val="none" w:sz="0" w:space="0" w:color="auto"/>
            <w:bottom w:val="none" w:sz="0" w:space="0" w:color="auto"/>
            <w:right w:val="none" w:sz="0" w:space="0" w:color="auto"/>
          </w:divBdr>
        </w:div>
      </w:divsChild>
    </w:div>
    <w:div w:id="1273587055">
      <w:marLeft w:val="0"/>
      <w:marRight w:val="0"/>
      <w:marTop w:val="0"/>
      <w:marBottom w:val="0"/>
      <w:divBdr>
        <w:top w:val="none" w:sz="0" w:space="0" w:color="auto"/>
        <w:left w:val="none" w:sz="0" w:space="0" w:color="auto"/>
        <w:bottom w:val="none" w:sz="0" w:space="0" w:color="auto"/>
        <w:right w:val="none" w:sz="0" w:space="0" w:color="auto"/>
      </w:divBdr>
    </w:div>
    <w:div w:id="1273587056">
      <w:marLeft w:val="0"/>
      <w:marRight w:val="0"/>
      <w:marTop w:val="0"/>
      <w:marBottom w:val="0"/>
      <w:divBdr>
        <w:top w:val="none" w:sz="0" w:space="0" w:color="auto"/>
        <w:left w:val="none" w:sz="0" w:space="0" w:color="auto"/>
        <w:bottom w:val="none" w:sz="0" w:space="0" w:color="auto"/>
        <w:right w:val="none" w:sz="0" w:space="0" w:color="auto"/>
      </w:divBdr>
    </w:div>
    <w:div w:id="1273587057">
      <w:marLeft w:val="0"/>
      <w:marRight w:val="0"/>
      <w:marTop w:val="0"/>
      <w:marBottom w:val="0"/>
      <w:divBdr>
        <w:top w:val="none" w:sz="0" w:space="0" w:color="auto"/>
        <w:left w:val="none" w:sz="0" w:space="0" w:color="auto"/>
        <w:bottom w:val="none" w:sz="0" w:space="0" w:color="auto"/>
        <w:right w:val="none" w:sz="0" w:space="0" w:color="auto"/>
      </w:divBdr>
    </w:div>
    <w:div w:id="1273587059">
      <w:marLeft w:val="0"/>
      <w:marRight w:val="0"/>
      <w:marTop w:val="0"/>
      <w:marBottom w:val="0"/>
      <w:divBdr>
        <w:top w:val="none" w:sz="0" w:space="0" w:color="auto"/>
        <w:left w:val="none" w:sz="0" w:space="0" w:color="auto"/>
        <w:bottom w:val="none" w:sz="0" w:space="0" w:color="auto"/>
        <w:right w:val="none" w:sz="0" w:space="0" w:color="auto"/>
      </w:divBdr>
    </w:div>
    <w:div w:id="1273587060">
      <w:marLeft w:val="0"/>
      <w:marRight w:val="0"/>
      <w:marTop w:val="0"/>
      <w:marBottom w:val="0"/>
      <w:divBdr>
        <w:top w:val="none" w:sz="0" w:space="0" w:color="auto"/>
        <w:left w:val="none" w:sz="0" w:space="0" w:color="auto"/>
        <w:bottom w:val="none" w:sz="0" w:space="0" w:color="auto"/>
        <w:right w:val="none" w:sz="0" w:space="0" w:color="auto"/>
      </w:divBdr>
    </w:div>
    <w:div w:id="1273587061">
      <w:marLeft w:val="0"/>
      <w:marRight w:val="0"/>
      <w:marTop w:val="0"/>
      <w:marBottom w:val="0"/>
      <w:divBdr>
        <w:top w:val="none" w:sz="0" w:space="0" w:color="auto"/>
        <w:left w:val="none" w:sz="0" w:space="0" w:color="auto"/>
        <w:bottom w:val="none" w:sz="0" w:space="0" w:color="auto"/>
        <w:right w:val="none" w:sz="0" w:space="0" w:color="auto"/>
      </w:divBdr>
    </w:div>
    <w:div w:id="1273587062">
      <w:marLeft w:val="0"/>
      <w:marRight w:val="0"/>
      <w:marTop w:val="0"/>
      <w:marBottom w:val="0"/>
      <w:divBdr>
        <w:top w:val="none" w:sz="0" w:space="0" w:color="auto"/>
        <w:left w:val="none" w:sz="0" w:space="0" w:color="auto"/>
        <w:bottom w:val="none" w:sz="0" w:space="0" w:color="auto"/>
        <w:right w:val="none" w:sz="0" w:space="0" w:color="auto"/>
      </w:divBdr>
    </w:div>
    <w:div w:id="1273587063">
      <w:marLeft w:val="0"/>
      <w:marRight w:val="0"/>
      <w:marTop w:val="0"/>
      <w:marBottom w:val="0"/>
      <w:divBdr>
        <w:top w:val="none" w:sz="0" w:space="0" w:color="auto"/>
        <w:left w:val="none" w:sz="0" w:space="0" w:color="auto"/>
        <w:bottom w:val="none" w:sz="0" w:space="0" w:color="auto"/>
        <w:right w:val="none" w:sz="0" w:space="0" w:color="auto"/>
      </w:divBdr>
    </w:div>
    <w:div w:id="1273587064">
      <w:marLeft w:val="0"/>
      <w:marRight w:val="0"/>
      <w:marTop w:val="0"/>
      <w:marBottom w:val="0"/>
      <w:divBdr>
        <w:top w:val="none" w:sz="0" w:space="0" w:color="auto"/>
        <w:left w:val="none" w:sz="0" w:space="0" w:color="auto"/>
        <w:bottom w:val="none" w:sz="0" w:space="0" w:color="auto"/>
        <w:right w:val="none" w:sz="0" w:space="0" w:color="auto"/>
      </w:divBdr>
    </w:div>
    <w:div w:id="1273587065">
      <w:marLeft w:val="0"/>
      <w:marRight w:val="0"/>
      <w:marTop w:val="0"/>
      <w:marBottom w:val="0"/>
      <w:divBdr>
        <w:top w:val="none" w:sz="0" w:space="0" w:color="auto"/>
        <w:left w:val="none" w:sz="0" w:space="0" w:color="auto"/>
        <w:bottom w:val="none" w:sz="0" w:space="0" w:color="auto"/>
        <w:right w:val="none" w:sz="0" w:space="0" w:color="auto"/>
      </w:divBdr>
    </w:div>
    <w:div w:id="1273587066">
      <w:marLeft w:val="0"/>
      <w:marRight w:val="0"/>
      <w:marTop w:val="0"/>
      <w:marBottom w:val="0"/>
      <w:divBdr>
        <w:top w:val="none" w:sz="0" w:space="0" w:color="auto"/>
        <w:left w:val="none" w:sz="0" w:space="0" w:color="auto"/>
        <w:bottom w:val="none" w:sz="0" w:space="0" w:color="auto"/>
        <w:right w:val="none" w:sz="0" w:space="0" w:color="auto"/>
      </w:divBdr>
    </w:div>
    <w:div w:id="1273587067">
      <w:marLeft w:val="0"/>
      <w:marRight w:val="0"/>
      <w:marTop w:val="0"/>
      <w:marBottom w:val="0"/>
      <w:divBdr>
        <w:top w:val="none" w:sz="0" w:space="0" w:color="auto"/>
        <w:left w:val="none" w:sz="0" w:space="0" w:color="auto"/>
        <w:bottom w:val="none" w:sz="0" w:space="0" w:color="auto"/>
        <w:right w:val="none" w:sz="0" w:space="0" w:color="auto"/>
      </w:divBdr>
    </w:div>
    <w:div w:id="1273587068">
      <w:marLeft w:val="0"/>
      <w:marRight w:val="0"/>
      <w:marTop w:val="0"/>
      <w:marBottom w:val="0"/>
      <w:divBdr>
        <w:top w:val="none" w:sz="0" w:space="0" w:color="auto"/>
        <w:left w:val="none" w:sz="0" w:space="0" w:color="auto"/>
        <w:bottom w:val="none" w:sz="0" w:space="0" w:color="auto"/>
        <w:right w:val="none" w:sz="0" w:space="0" w:color="auto"/>
      </w:divBdr>
    </w:div>
    <w:div w:id="1273587069">
      <w:marLeft w:val="0"/>
      <w:marRight w:val="0"/>
      <w:marTop w:val="0"/>
      <w:marBottom w:val="0"/>
      <w:divBdr>
        <w:top w:val="none" w:sz="0" w:space="0" w:color="auto"/>
        <w:left w:val="none" w:sz="0" w:space="0" w:color="auto"/>
        <w:bottom w:val="none" w:sz="0" w:space="0" w:color="auto"/>
        <w:right w:val="none" w:sz="0" w:space="0" w:color="auto"/>
      </w:divBdr>
    </w:div>
    <w:div w:id="1273587070">
      <w:marLeft w:val="0"/>
      <w:marRight w:val="0"/>
      <w:marTop w:val="0"/>
      <w:marBottom w:val="0"/>
      <w:divBdr>
        <w:top w:val="none" w:sz="0" w:space="0" w:color="auto"/>
        <w:left w:val="none" w:sz="0" w:space="0" w:color="auto"/>
        <w:bottom w:val="none" w:sz="0" w:space="0" w:color="auto"/>
        <w:right w:val="none" w:sz="0" w:space="0" w:color="auto"/>
      </w:divBdr>
    </w:div>
    <w:div w:id="1273587071">
      <w:marLeft w:val="0"/>
      <w:marRight w:val="0"/>
      <w:marTop w:val="0"/>
      <w:marBottom w:val="0"/>
      <w:divBdr>
        <w:top w:val="none" w:sz="0" w:space="0" w:color="auto"/>
        <w:left w:val="none" w:sz="0" w:space="0" w:color="auto"/>
        <w:bottom w:val="none" w:sz="0" w:space="0" w:color="auto"/>
        <w:right w:val="none" w:sz="0" w:space="0" w:color="auto"/>
      </w:divBdr>
    </w:div>
    <w:div w:id="1273587072">
      <w:marLeft w:val="0"/>
      <w:marRight w:val="0"/>
      <w:marTop w:val="0"/>
      <w:marBottom w:val="0"/>
      <w:divBdr>
        <w:top w:val="none" w:sz="0" w:space="0" w:color="auto"/>
        <w:left w:val="none" w:sz="0" w:space="0" w:color="auto"/>
        <w:bottom w:val="none" w:sz="0" w:space="0" w:color="auto"/>
        <w:right w:val="none" w:sz="0" w:space="0" w:color="auto"/>
      </w:divBdr>
    </w:div>
    <w:div w:id="1273587073">
      <w:marLeft w:val="0"/>
      <w:marRight w:val="0"/>
      <w:marTop w:val="0"/>
      <w:marBottom w:val="0"/>
      <w:divBdr>
        <w:top w:val="none" w:sz="0" w:space="0" w:color="auto"/>
        <w:left w:val="none" w:sz="0" w:space="0" w:color="auto"/>
        <w:bottom w:val="none" w:sz="0" w:space="0" w:color="auto"/>
        <w:right w:val="none" w:sz="0" w:space="0" w:color="auto"/>
      </w:divBdr>
    </w:div>
    <w:div w:id="1273587074">
      <w:marLeft w:val="0"/>
      <w:marRight w:val="0"/>
      <w:marTop w:val="0"/>
      <w:marBottom w:val="0"/>
      <w:divBdr>
        <w:top w:val="none" w:sz="0" w:space="0" w:color="auto"/>
        <w:left w:val="none" w:sz="0" w:space="0" w:color="auto"/>
        <w:bottom w:val="none" w:sz="0" w:space="0" w:color="auto"/>
        <w:right w:val="none" w:sz="0" w:space="0" w:color="auto"/>
      </w:divBdr>
    </w:div>
    <w:div w:id="1273587075">
      <w:marLeft w:val="0"/>
      <w:marRight w:val="0"/>
      <w:marTop w:val="0"/>
      <w:marBottom w:val="0"/>
      <w:divBdr>
        <w:top w:val="none" w:sz="0" w:space="0" w:color="auto"/>
        <w:left w:val="none" w:sz="0" w:space="0" w:color="auto"/>
        <w:bottom w:val="none" w:sz="0" w:space="0" w:color="auto"/>
        <w:right w:val="none" w:sz="0" w:space="0" w:color="auto"/>
      </w:divBdr>
    </w:div>
    <w:div w:id="1273587076">
      <w:marLeft w:val="0"/>
      <w:marRight w:val="0"/>
      <w:marTop w:val="0"/>
      <w:marBottom w:val="0"/>
      <w:divBdr>
        <w:top w:val="none" w:sz="0" w:space="0" w:color="auto"/>
        <w:left w:val="none" w:sz="0" w:space="0" w:color="auto"/>
        <w:bottom w:val="none" w:sz="0" w:space="0" w:color="auto"/>
        <w:right w:val="none" w:sz="0" w:space="0" w:color="auto"/>
      </w:divBdr>
    </w:div>
    <w:div w:id="1273587077">
      <w:marLeft w:val="0"/>
      <w:marRight w:val="0"/>
      <w:marTop w:val="0"/>
      <w:marBottom w:val="0"/>
      <w:divBdr>
        <w:top w:val="none" w:sz="0" w:space="0" w:color="auto"/>
        <w:left w:val="none" w:sz="0" w:space="0" w:color="auto"/>
        <w:bottom w:val="none" w:sz="0" w:space="0" w:color="auto"/>
        <w:right w:val="none" w:sz="0" w:space="0" w:color="auto"/>
      </w:divBdr>
    </w:div>
    <w:div w:id="1273587078">
      <w:marLeft w:val="0"/>
      <w:marRight w:val="0"/>
      <w:marTop w:val="0"/>
      <w:marBottom w:val="0"/>
      <w:divBdr>
        <w:top w:val="none" w:sz="0" w:space="0" w:color="auto"/>
        <w:left w:val="none" w:sz="0" w:space="0" w:color="auto"/>
        <w:bottom w:val="none" w:sz="0" w:space="0" w:color="auto"/>
        <w:right w:val="none" w:sz="0" w:space="0" w:color="auto"/>
      </w:divBdr>
    </w:div>
    <w:div w:id="1273587079">
      <w:marLeft w:val="0"/>
      <w:marRight w:val="0"/>
      <w:marTop w:val="0"/>
      <w:marBottom w:val="0"/>
      <w:divBdr>
        <w:top w:val="none" w:sz="0" w:space="0" w:color="auto"/>
        <w:left w:val="none" w:sz="0" w:space="0" w:color="auto"/>
        <w:bottom w:val="none" w:sz="0" w:space="0" w:color="auto"/>
        <w:right w:val="none" w:sz="0" w:space="0" w:color="auto"/>
      </w:divBdr>
    </w:div>
    <w:div w:id="1273587080">
      <w:marLeft w:val="0"/>
      <w:marRight w:val="0"/>
      <w:marTop w:val="0"/>
      <w:marBottom w:val="0"/>
      <w:divBdr>
        <w:top w:val="none" w:sz="0" w:space="0" w:color="auto"/>
        <w:left w:val="none" w:sz="0" w:space="0" w:color="auto"/>
        <w:bottom w:val="none" w:sz="0" w:space="0" w:color="auto"/>
        <w:right w:val="none" w:sz="0" w:space="0" w:color="auto"/>
      </w:divBdr>
    </w:div>
    <w:div w:id="1273587081">
      <w:marLeft w:val="0"/>
      <w:marRight w:val="0"/>
      <w:marTop w:val="0"/>
      <w:marBottom w:val="0"/>
      <w:divBdr>
        <w:top w:val="none" w:sz="0" w:space="0" w:color="auto"/>
        <w:left w:val="none" w:sz="0" w:space="0" w:color="auto"/>
        <w:bottom w:val="none" w:sz="0" w:space="0" w:color="auto"/>
        <w:right w:val="none" w:sz="0" w:space="0" w:color="auto"/>
      </w:divBdr>
    </w:div>
    <w:div w:id="1273587082">
      <w:marLeft w:val="0"/>
      <w:marRight w:val="0"/>
      <w:marTop w:val="0"/>
      <w:marBottom w:val="0"/>
      <w:divBdr>
        <w:top w:val="none" w:sz="0" w:space="0" w:color="auto"/>
        <w:left w:val="none" w:sz="0" w:space="0" w:color="auto"/>
        <w:bottom w:val="none" w:sz="0" w:space="0" w:color="auto"/>
        <w:right w:val="none" w:sz="0" w:space="0" w:color="auto"/>
      </w:divBdr>
    </w:div>
    <w:div w:id="1273587084">
      <w:marLeft w:val="0"/>
      <w:marRight w:val="0"/>
      <w:marTop w:val="0"/>
      <w:marBottom w:val="0"/>
      <w:divBdr>
        <w:top w:val="none" w:sz="0" w:space="0" w:color="auto"/>
        <w:left w:val="none" w:sz="0" w:space="0" w:color="auto"/>
        <w:bottom w:val="none" w:sz="0" w:space="0" w:color="auto"/>
        <w:right w:val="none" w:sz="0" w:space="0" w:color="auto"/>
      </w:divBdr>
    </w:div>
    <w:div w:id="1273587085">
      <w:marLeft w:val="0"/>
      <w:marRight w:val="0"/>
      <w:marTop w:val="0"/>
      <w:marBottom w:val="0"/>
      <w:divBdr>
        <w:top w:val="none" w:sz="0" w:space="0" w:color="auto"/>
        <w:left w:val="none" w:sz="0" w:space="0" w:color="auto"/>
        <w:bottom w:val="none" w:sz="0" w:space="0" w:color="auto"/>
        <w:right w:val="none" w:sz="0" w:space="0" w:color="auto"/>
      </w:divBdr>
    </w:div>
    <w:div w:id="1273587086">
      <w:marLeft w:val="0"/>
      <w:marRight w:val="0"/>
      <w:marTop w:val="0"/>
      <w:marBottom w:val="0"/>
      <w:divBdr>
        <w:top w:val="none" w:sz="0" w:space="0" w:color="auto"/>
        <w:left w:val="none" w:sz="0" w:space="0" w:color="auto"/>
        <w:bottom w:val="none" w:sz="0" w:space="0" w:color="auto"/>
        <w:right w:val="none" w:sz="0" w:space="0" w:color="auto"/>
      </w:divBdr>
    </w:div>
    <w:div w:id="1273587087">
      <w:marLeft w:val="0"/>
      <w:marRight w:val="0"/>
      <w:marTop w:val="0"/>
      <w:marBottom w:val="0"/>
      <w:divBdr>
        <w:top w:val="none" w:sz="0" w:space="0" w:color="auto"/>
        <w:left w:val="none" w:sz="0" w:space="0" w:color="auto"/>
        <w:bottom w:val="none" w:sz="0" w:space="0" w:color="auto"/>
        <w:right w:val="none" w:sz="0" w:space="0" w:color="auto"/>
      </w:divBdr>
    </w:div>
    <w:div w:id="1273587088">
      <w:marLeft w:val="0"/>
      <w:marRight w:val="0"/>
      <w:marTop w:val="0"/>
      <w:marBottom w:val="0"/>
      <w:divBdr>
        <w:top w:val="none" w:sz="0" w:space="0" w:color="auto"/>
        <w:left w:val="none" w:sz="0" w:space="0" w:color="auto"/>
        <w:bottom w:val="none" w:sz="0" w:space="0" w:color="auto"/>
        <w:right w:val="none" w:sz="0" w:space="0" w:color="auto"/>
      </w:divBdr>
    </w:div>
    <w:div w:id="1273587089">
      <w:marLeft w:val="0"/>
      <w:marRight w:val="0"/>
      <w:marTop w:val="0"/>
      <w:marBottom w:val="0"/>
      <w:divBdr>
        <w:top w:val="none" w:sz="0" w:space="0" w:color="auto"/>
        <w:left w:val="none" w:sz="0" w:space="0" w:color="auto"/>
        <w:bottom w:val="none" w:sz="0" w:space="0" w:color="auto"/>
        <w:right w:val="none" w:sz="0" w:space="0" w:color="auto"/>
      </w:divBdr>
    </w:div>
    <w:div w:id="1273587090">
      <w:marLeft w:val="0"/>
      <w:marRight w:val="0"/>
      <w:marTop w:val="0"/>
      <w:marBottom w:val="0"/>
      <w:divBdr>
        <w:top w:val="none" w:sz="0" w:space="0" w:color="auto"/>
        <w:left w:val="none" w:sz="0" w:space="0" w:color="auto"/>
        <w:bottom w:val="none" w:sz="0" w:space="0" w:color="auto"/>
        <w:right w:val="none" w:sz="0" w:space="0" w:color="auto"/>
      </w:divBdr>
    </w:div>
    <w:div w:id="1273587091">
      <w:marLeft w:val="0"/>
      <w:marRight w:val="0"/>
      <w:marTop w:val="0"/>
      <w:marBottom w:val="0"/>
      <w:divBdr>
        <w:top w:val="none" w:sz="0" w:space="0" w:color="auto"/>
        <w:left w:val="none" w:sz="0" w:space="0" w:color="auto"/>
        <w:bottom w:val="none" w:sz="0" w:space="0" w:color="auto"/>
        <w:right w:val="none" w:sz="0" w:space="0" w:color="auto"/>
      </w:divBdr>
    </w:div>
    <w:div w:id="1273587092">
      <w:marLeft w:val="0"/>
      <w:marRight w:val="0"/>
      <w:marTop w:val="0"/>
      <w:marBottom w:val="0"/>
      <w:divBdr>
        <w:top w:val="none" w:sz="0" w:space="0" w:color="auto"/>
        <w:left w:val="none" w:sz="0" w:space="0" w:color="auto"/>
        <w:bottom w:val="none" w:sz="0" w:space="0" w:color="auto"/>
        <w:right w:val="none" w:sz="0" w:space="0" w:color="auto"/>
      </w:divBdr>
    </w:div>
    <w:div w:id="1273587093">
      <w:marLeft w:val="0"/>
      <w:marRight w:val="0"/>
      <w:marTop w:val="0"/>
      <w:marBottom w:val="0"/>
      <w:divBdr>
        <w:top w:val="none" w:sz="0" w:space="0" w:color="auto"/>
        <w:left w:val="none" w:sz="0" w:space="0" w:color="auto"/>
        <w:bottom w:val="none" w:sz="0" w:space="0" w:color="auto"/>
        <w:right w:val="none" w:sz="0" w:space="0" w:color="auto"/>
      </w:divBdr>
    </w:div>
    <w:div w:id="1273587094">
      <w:marLeft w:val="0"/>
      <w:marRight w:val="0"/>
      <w:marTop w:val="0"/>
      <w:marBottom w:val="0"/>
      <w:divBdr>
        <w:top w:val="none" w:sz="0" w:space="0" w:color="auto"/>
        <w:left w:val="none" w:sz="0" w:space="0" w:color="auto"/>
        <w:bottom w:val="none" w:sz="0" w:space="0" w:color="auto"/>
        <w:right w:val="none" w:sz="0" w:space="0" w:color="auto"/>
      </w:divBdr>
    </w:div>
    <w:div w:id="1273587095">
      <w:marLeft w:val="0"/>
      <w:marRight w:val="0"/>
      <w:marTop w:val="0"/>
      <w:marBottom w:val="0"/>
      <w:divBdr>
        <w:top w:val="none" w:sz="0" w:space="0" w:color="auto"/>
        <w:left w:val="none" w:sz="0" w:space="0" w:color="auto"/>
        <w:bottom w:val="none" w:sz="0" w:space="0" w:color="auto"/>
        <w:right w:val="none" w:sz="0" w:space="0" w:color="auto"/>
      </w:divBdr>
    </w:div>
    <w:div w:id="1273587096">
      <w:marLeft w:val="0"/>
      <w:marRight w:val="0"/>
      <w:marTop w:val="0"/>
      <w:marBottom w:val="0"/>
      <w:divBdr>
        <w:top w:val="none" w:sz="0" w:space="0" w:color="auto"/>
        <w:left w:val="none" w:sz="0" w:space="0" w:color="auto"/>
        <w:bottom w:val="none" w:sz="0" w:space="0" w:color="auto"/>
        <w:right w:val="none" w:sz="0" w:space="0" w:color="auto"/>
      </w:divBdr>
    </w:div>
    <w:div w:id="1273587097">
      <w:marLeft w:val="0"/>
      <w:marRight w:val="0"/>
      <w:marTop w:val="0"/>
      <w:marBottom w:val="0"/>
      <w:divBdr>
        <w:top w:val="none" w:sz="0" w:space="0" w:color="auto"/>
        <w:left w:val="none" w:sz="0" w:space="0" w:color="auto"/>
        <w:bottom w:val="none" w:sz="0" w:space="0" w:color="auto"/>
        <w:right w:val="none" w:sz="0" w:space="0" w:color="auto"/>
      </w:divBdr>
    </w:div>
    <w:div w:id="1273587098">
      <w:marLeft w:val="0"/>
      <w:marRight w:val="0"/>
      <w:marTop w:val="0"/>
      <w:marBottom w:val="0"/>
      <w:divBdr>
        <w:top w:val="none" w:sz="0" w:space="0" w:color="auto"/>
        <w:left w:val="none" w:sz="0" w:space="0" w:color="auto"/>
        <w:bottom w:val="none" w:sz="0" w:space="0" w:color="auto"/>
        <w:right w:val="none" w:sz="0" w:space="0" w:color="auto"/>
      </w:divBdr>
    </w:div>
    <w:div w:id="1273587099">
      <w:marLeft w:val="0"/>
      <w:marRight w:val="0"/>
      <w:marTop w:val="0"/>
      <w:marBottom w:val="0"/>
      <w:divBdr>
        <w:top w:val="none" w:sz="0" w:space="0" w:color="auto"/>
        <w:left w:val="none" w:sz="0" w:space="0" w:color="auto"/>
        <w:bottom w:val="none" w:sz="0" w:space="0" w:color="auto"/>
        <w:right w:val="none" w:sz="0" w:space="0" w:color="auto"/>
      </w:divBdr>
    </w:div>
    <w:div w:id="1273587100">
      <w:marLeft w:val="0"/>
      <w:marRight w:val="0"/>
      <w:marTop w:val="0"/>
      <w:marBottom w:val="0"/>
      <w:divBdr>
        <w:top w:val="none" w:sz="0" w:space="0" w:color="auto"/>
        <w:left w:val="none" w:sz="0" w:space="0" w:color="auto"/>
        <w:bottom w:val="none" w:sz="0" w:space="0" w:color="auto"/>
        <w:right w:val="none" w:sz="0" w:space="0" w:color="auto"/>
      </w:divBdr>
    </w:div>
    <w:div w:id="1273587101">
      <w:marLeft w:val="0"/>
      <w:marRight w:val="0"/>
      <w:marTop w:val="0"/>
      <w:marBottom w:val="0"/>
      <w:divBdr>
        <w:top w:val="none" w:sz="0" w:space="0" w:color="auto"/>
        <w:left w:val="none" w:sz="0" w:space="0" w:color="auto"/>
        <w:bottom w:val="none" w:sz="0" w:space="0" w:color="auto"/>
        <w:right w:val="none" w:sz="0" w:space="0" w:color="auto"/>
      </w:divBdr>
    </w:div>
    <w:div w:id="1273587102">
      <w:marLeft w:val="0"/>
      <w:marRight w:val="0"/>
      <w:marTop w:val="0"/>
      <w:marBottom w:val="0"/>
      <w:divBdr>
        <w:top w:val="none" w:sz="0" w:space="0" w:color="auto"/>
        <w:left w:val="none" w:sz="0" w:space="0" w:color="auto"/>
        <w:bottom w:val="none" w:sz="0" w:space="0" w:color="auto"/>
        <w:right w:val="none" w:sz="0" w:space="0" w:color="auto"/>
      </w:divBdr>
    </w:div>
    <w:div w:id="1273587103">
      <w:marLeft w:val="0"/>
      <w:marRight w:val="0"/>
      <w:marTop w:val="0"/>
      <w:marBottom w:val="0"/>
      <w:divBdr>
        <w:top w:val="none" w:sz="0" w:space="0" w:color="auto"/>
        <w:left w:val="none" w:sz="0" w:space="0" w:color="auto"/>
        <w:bottom w:val="none" w:sz="0" w:space="0" w:color="auto"/>
        <w:right w:val="none" w:sz="0" w:space="0" w:color="auto"/>
      </w:divBdr>
    </w:div>
    <w:div w:id="1273587105">
      <w:marLeft w:val="0"/>
      <w:marRight w:val="0"/>
      <w:marTop w:val="0"/>
      <w:marBottom w:val="0"/>
      <w:divBdr>
        <w:top w:val="none" w:sz="0" w:space="0" w:color="auto"/>
        <w:left w:val="none" w:sz="0" w:space="0" w:color="auto"/>
        <w:bottom w:val="none" w:sz="0" w:space="0" w:color="auto"/>
        <w:right w:val="none" w:sz="0" w:space="0" w:color="auto"/>
      </w:divBdr>
    </w:div>
    <w:div w:id="1273587106">
      <w:marLeft w:val="0"/>
      <w:marRight w:val="0"/>
      <w:marTop w:val="0"/>
      <w:marBottom w:val="0"/>
      <w:divBdr>
        <w:top w:val="none" w:sz="0" w:space="0" w:color="auto"/>
        <w:left w:val="none" w:sz="0" w:space="0" w:color="auto"/>
        <w:bottom w:val="none" w:sz="0" w:space="0" w:color="auto"/>
        <w:right w:val="none" w:sz="0" w:space="0" w:color="auto"/>
      </w:divBdr>
    </w:div>
    <w:div w:id="1273587107">
      <w:marLeft w:val="0"/>
      <w:marRight w:val="0"/>
      <w:marTop w:val="0"/>
      <w:marBottom w:val="0"/>
      <w:divBdr>
        <w:top w:val="none" w:sz="0" w:space="0" w:color="auto"/>
        <w:left w:val="none" w:sz="0" w:space="0" w:color="auto"/>
        <w:bottom w:val="none" w:sz="0" w:space="0" w:color="auto"/>
        <w:right w:val="none" w:sz="0" w:space="0" w:color="auto"/>
      </w:divBdr>
    </w:div>
    <w:div w:id="1273587108">
      <w:marLeft w:val="0"/>
      <w:marRight w:val="0"/>
      <w:marTop w:val="0"/>
      <w:marBottom w:val="0"/>
      <w:divBdr>
        <w:top w:val="none" w:sz="0" w:space="0" w:color="auto"/>
        <w:left w:val="none" w:sz="0" w:space="0" w:color="auto"/>
        <w:bottom w:val="none" w:sz="0" w:space="0" w:color="auto"/>
        <w:right w:val="none" w:sz="0" w:space="0" w:color="auto"/>
      </w:divBdr>
    </w:div>
    <w:div w:id="1273587109">
      <w:marLeft w:val="0"/>
      <w:marRight w:val="0"/>
      <w:marTop w:val="0"/>
      <w:marBottom w:val="0"/>
      <w:divBdr>
        <w:top w:val="none" w:sz="0" w:space="0" w:color="auto"/>
        <w:left w:val="none" w:sz="0" w:space="0" w:color="auto"/>
        <w:bottom w:val="none" w:sz="0" w:space="0" w:color="auto"/>
        <w:right w:val="none" w:sz="0" w:space="0" w:color="auto"/>
      </w:divBdr>
    </w:div>
    <w:div w:id="1273587110">
      <w:marLeft w:val="0"/>
      <w:marRight w:val="0"/>
      <w:marTop w:val="0"/>
      <w:marBottom w:val="0"/>
      <w:divBdr>
        <w:top w:val="none" w:sz="0" w:space="0" w:color="auto"/>
        <w:left w:val="none" w:sz="0" w:space="0" w:color="auto"/>
        <w:bottom w:val="none" w:sz="0" w:space="0" w:color="auto"/>
        <w:right w:val="none" w:sz="0" w:space="0" w:color="auto"/>
      </w:divBdr>
    </w:div>
    <w:div w:id="1273587111">
      <w:marLeft w:val="0"/>
      <w:marRight w:val="0"/>
      <w:marTop w:val="0"/>
      <w:marBottom w:val="0"/>
      <w:divBdr>
        <w:top w:val="none" w:sz="0" w:space="0" w:color="auto"/>
        <w:left w:val="none" w:sz="0" w:space="0" w:color="auto"/>
        <w:bottom w:val="none" w:sz="0" w:space="0" w:color="auto"/>
        <w:right w:val="none" w:sz="0" w:space="0" w:color="auto"/>
      </w:divBdr>
    </w:div>
    <w:div w:id="1273587112">
      <w:marLeft w:val="0"/>
      <w:marRight w:val="0"/>
      <w:marTop w:val="0"/>
      <w:marBottom w:val="0"/>
      <w:divBdr>
        <w:top w:val="none" w:sz="0" w:space="0" w:color="auto"/>
        <w:left w:val="none" w:sz="0" w:space="0" w:color="auto"/>
        <w:bottom w:val="none" w:sz="0" w:space="0" w:color="auto"/>
        <w:right w:val="none" w:sz="0" w:space="0" w:color="auto"/>
      </w:divBdr>
    </w:div>
    <w:div w:id="1273587113">
      <w:marLeft w:val="0"/>
      <w:marRight w:val="0"/>
      <w:marTop w:val="0"/>
      <w:marBottom w:val="0"/>
      <w:divBdr>
        <w:top w:val="none" w:sz="0" w:space="0" w:color="auto"/>
        <w:left w:val="none" w:sz="0" w:space="0" w:color="auto"/>
        <w:bottom w:val="none" w:sz="0" w:space="0" w:color="auto"/>
        <w:right w:val="none" w:sz="0" w:space="0" w:color="auto"/>
      </w:divBdr>
    </w:div>
    <w:div w:id="1273587114">
      <w:marLeft w:val="0"/>
      <w:marRight w:val="0"/>
      <w:marTop w:val="0"/>
      <w:marBottom w:val="0"/>
      <w:divBdr>
        <w:top w:val="none" w:sz="0" w:space="0" w:color="auto"/>
        <w:left w:val="none" w:sz="0" w:space="0" w:color="auto"/>
        <w:bottom w:val="none" w:sz="0" w:space="0" w:color="auto"/>
        <w:right w:val="none" w:sz="0" w:space="0" w:color="auto"/>
      </w:divBdr>
    </w:div>
    <w:div w:id="1273587115">
      <w:marLeft w:val="0"/>
      <w:marRight w:val="0"/>
      <w:marTop w:val="0"/>
      <w:marBottom w:val="0"/>
      <w:divBdr>
        <w:top w:val="none" w:sz="0" w:space="0" w:color="auto"/>
        <w:left w:val="none" w:sz="0" w:space="0" w:color="auto"/>
        <w:bottom w:val="none" w:sz="0" w:space="0" w:color="auto"/>
        <w:right w:val="none" w:sz="0" w:space="0" w:color="auto"/>
      </w:divBdr>
    </w:div>
    <w:div w:id="1273587116">
      <w:marLeft w:val="0"/>
      <w:marRight w:val="0"/>
      <w:marTop w:val="0"/>
      <w:marBottom w:val="0"/>
      <w:divBdr>
        <w:top w:val="none" w:sz="0" w:space="0" w:color="auto"/>
        <w:left w:val="none" w:sz="0" w:space="0" w:color="auto"/>
        <w:bottom w:val="none" w:sz="0" w:space="0" w:color="auto"/>
        <w:right w:val="none" w:sz="0" w:space="0" w:color="auto"/>
      </w:divBdr>
    </w:div>
    <w:div w:id="1273587117">
      <w:marLeft w:val="0"/>
      <w:marRight w:val="0"/>
      <w:marTop w:val="0"/>
      <w:marBottom w:val="0"/>
      <w:divBdr>
        <w:top w:val="none" w:sz="0" w:space="0" w:color="auto"/>
        <w:left w:val="none" w:sz="0" w:space="0" w:color="auto"/>
        <w:bottom w:val="none" w:sz="0" w:space="0" w:color="auto"/>
        <w:right w:val="none" w:sz="0" w:space="0" w:color="auto"/>
      </w:divBdr>
    </w:div>
    <w:div w:id="1273587118">
      <w:marLeft w:val="0"/>
      <w:marRight w:val="0"/>
      <w:marTop w:val="0"/>
      <w:marBottom w:val="0"/>
      <w:divBdr>
        <w:top w:val="none" w:sz="0" w:space="0" w:color="auto"/>
        <w:left w:val="none" w:sz="0" w:space="0" w:color="auto"/>
        <w:bottom w:val="none" w:sz="0" w:space="0" w:color="auto"/>
        <w:right w:val="none" w:sz="0" w:space="0" w:color="auto"/>
      </w:divBdr>
    </w:div>
    <w:div w:id="1273587119">
      <w:marLeft w:val="0"/>
      <w:marRight w:val="0"/>
      <w:marTop w:val="0"/>
      <w:marBottom w:val="0"/>
      <w:divBdr>
        <w:top w:val="none" w:sz="0" w:space="0" w:color="auto"/>
        <w:left w:val="none" w:sz="0" w:space="0" w:color="auto"/>
        <w:bottom w:val="none" w:sz="0" w:space="0" w:color="auto"/>
        <w:right w:val="none" w:sz="0" w:space="0" w:color="auto"/>
      </w:divBdr>
    </w:div>
    <w:div w:id="1273587120">
      <w:marLeft w:val="0"/>
      <w:marRight w:val="0"/>
      <w:marTop w:val="0"/>
      <w:marBottom w:val="0"/>
      <w:divBdr>
        <w:top w:val="none" w:sz="0" w:space="0" w:color="auto"/>
        <w:left w:val="none" w:sz="0" w:space="0" w:color="auto"/>
        <w:bottom w:val="none" w:sz="0" w:space="0" w:color="auto"/>
        <w:right w:val="none" w:sz="0" w:space="0" w:color="auto"/>
      </w:divBdr>
    </w:div>
    <w:div w:id="1273587121">
      <w:marLeft w:val="0"/>
      <w:marRight w:val="0"/>
      <w:marTop w:val="0"/>
      <w:marBottom w:val="0"/>
      <w:divBdr>
        <w:top w:val="none" w:sz="0" w:space="0" w:color="auto"/>
        <w:left w:val="none" w:sz="0" w:space="0" w:color="auto"/>
        <w:bottom w:val="none" w:sz="0" w:space="0" w:color="auto"/>
        <w:right w:val="none" w:sz="0" w:space="0" w:color="auto"/>
      </w:divBdr>
    </w:div>
    <w:div w:id="1273587122">
      <w:marLeft w:val="0"/>
      <w:marRight w:val="0"/>
      <w:marTop w:val="0"/>
      <w:marBottom w:val="0"/>
      <w:divBdr>
        <w:top w:val="none" w:sz="0" w:space="0" w:color="auto"/>
        <w:left w:val="none" w:sz="0" w:space="0" w:color="auto"/>
        <w:bottom w:val="none" w:sz="0" w:space="0" w:color="auto"/>
        <w:right w:val="none" w:sz="0" w:space="0" w:color="auto"/>
      </w:divBdr>
    </w:div>
    <w:div w:id="1273587123">
      <w:marLeft w:val="0"/>
      <w:marRight w:val="0"/>
      <w:marTop w:val="0"/>
      <w:marBottom w:val="0"/>
      <w:divBdr>
        <w:top w:val="none" w:sz="0" w:space="0" w:color="auto"/>
        <w:left w:val="none" w:sz="0" w:space="0" w:color="auto"/>
        <w:bottom w:val="none" w:sz="0" w:space="0" w:color="auto"/>
        <w:right w:val="none" w:sz="0" w:space="0" w:color="auto"/>
      </w:divBdr>
    </w:div>
    <w:div w:id="1273587124">
      <w:marLeft w:val="0"/>
      <w:marRight w:val="0"/>
      <w:marTop w:val="0"/>
      <w:marBottom w:val="0"/>
      <w:divBdr>
        <w:top w:val="none" w:sz="0" w:space="0" w:color="auto"/>
        <w:left w:val="none" w:sz="0" w:space="0" w:color="auto"/>
        <w:bottom w:val="none" w:sz="0" w:space="0" w:color="auto"/>
        <w:right w:val="none" w:sz="0" w:space="0" w:color="auto"/>
      </w:divBdr>
    </w:div>
    <w:div w:id="1273587125">
      <w:marLeft w:val="0"/>
      <w:marRight w:val="0"/>
      <w:marTop w:val="0"/>
      <w:marBottom w:val="0"/>
      <w:divBdr>
        <w:top w:val="none" w:sz="0" w:space="0" w:color="auto"/>
        <w:left w:val="none" w:sz="0" w:space="0" w:color="auto"/>
        <w:bottom w:val="none" w:sz="0" w:space="0" w:color="auto"/>
        <w:right w:val="none" w:sz="0" w:space="0" w:color="auto"/>
      </w:divBdr>
    </w:div>
    <w:div w:id="1273587126">
      <w:marLeft w:val="0"/>
      <w:marRight w:val="0"/>
      <w:marTop w:val="0"/>
      <w:marBottom w:val="0"/>
      <w:divBdr>
        <w:top w:val="none" w:sz="0" w:space="0" w:color="auto"/>
        <w:left w:val="none" w:sz="0" w:space="0" w:color="auto"/>
        <w:bottom w:val="none" w:sz="0" w:space="0" w:color="auto"/>
        <w:right w:val="none" w:sz="0" w:space="0" w:color="auto"/>
      </w:divBdr>
    </w:div>
    <w:div w:id="1273587127">
      <w:marLeft w:val="0"/>
      <w:marRight w:val="0"/>
      <w:marTop w:val="0"/>
      <w:marBottom w:val="0"/>
      <w:divBdr>
        <w:top w:val="none" w:sz="0" w:space="0" w:color="auto"/>
        <w:left w:val="none" w:sz="0" w:space="0" w:color="auto"/>
        <w:bottom w:val="none" w:sz="0" w:space="0" w:color="auto"/>
        <w:right w:val="none" w:sz="0" w:space="0" w:color="auto"/>
      </w:divBdr>
    </w:div>
    <w:div w:id="1273587128">
      <w:marLeft w:val="0"/>
      <w:marRight w:val="0"/>
      <w:marTop w:val="0"/>
      <w:marBottom w:val="0"/>
      <w:divBdr>
        <w:top w:val="none" w:sz="0" w:space="0" w:color="auto"/>
        <w:left w:val="none" w:sz="0" w:space="0" w:color="auto"/>
        <w:bottom w:val="none" w:sz="0" w:space="0" w:color="auto"/>
        <w:right w:val="none" w:sz="0" w:space="0" w:color="auto"/>
      </w:divBdr>
    </w:div>
    <w:div w:id="1273587129">
      <w:marLeft w:val="0"/>
      <w:marRight w:val="0"/>
      <w:marTop w:val="0"/>
      <w:marBottom w:val="0"/>
      <w:divBdr>
        <w:top w:val="none" w:sz="0" w:space="0" w:color="auto"/>
        <w:left w:val="none" w:sz="0" w:space="0" w:color="auto"/>
        <w:bottom w:val="none" w:sz="0" w:space="0" w:color="auto"/>
        <w:right w:val="none" w:sz="0" w:space="0" w:color="auto"/>
      </w:divBdr>
    </w:div>
    <w:div w:id="1273587130">
      <w:marLeft w:val="0"/>
      <w:marRight w:val="0"/>
      <w:marTop w:val="0"/>
      <w:marBottom w:val="0"/>
      <w:divBdr>
        <w:top w:val="none" w:sz="0" w:space="0" w:color="auto"/>
        <w:left w:val="none" w:sz="0" w:space="0" w:color="auto"/>
        <w:bottom w:val="none" w:sz="0" w:space="0" w:color="auto"/>
        <w:right w:val="none" w:sz="0" w:space="0" w:color="auto"/>
      </w:divBdr>
    </w:div>
    <w:div w:id="1273587131">
      <w:marLeft w:val="0"/>
      <w:marRight w:val="0"/>
      <w:marTop w:val="0"/>
      <w:marBottom w:val="0"/>
      <w:divBdr>
        <w:top w:val="none" w:sz="0" w:space="0" w:color="auto"/>
        <w:left w:val="none" w:sz="0" w:space="0" w:color="auto"/>
        <w:bottom w:val="none" w:sz="0" w:space="0" w:color="auto"/>
        <w:right w:val="none" w:sz="0" w:space="0" w:color="auto"/>
      </w:divBdr>
    </w:div>
    <w:div w:id="1273587132">
      <w:marLeft w:val="0"/>
      <w:marRight w:val="0"/>
      <w:marTop w:val="0"/>
      <w:marBottom w:val="0"/>
      <w:divBdr>
        <w:top w:val="none" w:sz="0" w:space="0" w:color="auto"/>
        <w:left w:val="none" w:sz="0" w:space="0" w:color="auto"/>
        <w:bottom w:val="none" w:sz="0" w:space="0" w:color="auto"/>
        <w:right w:val="none" w:sz="0" w:space="0" w:color="auto"/>
      </w:divBdr>
    </w:div>
    <w:div w:id="1273587133">
      <w:marLeft w:val="0"/>
      <w:marRight w:val="0"/>
      <w:marTop w:val="0"/>
      <w:marBottom w:val="0"/>
      <w:divBdr>
        <w:top w:val="none" w:sz="0" w:space="0" w:color="auto"/>
        <w:left w:val="none" w:sz="0" w:space="0" w:color="auto"/>
        <w:bottom w:val="none" w:sz="0" w:space="0" w:color="auto"/>
        <w:right w:val="none" w:sz="0" w:space="0" w:color="auto"/>
      </w:divBdr>
    </w:div>
    <w:div w:id="1273587134">
      <w:marLeft w:val="0"/>
      <w:marRight w:val="0"/>
      <w:marTop w:val="0"/>
      <w:marBottom w:val="0"/>
      <w:divBdr>
        <w:top w:val="none" w:sz="0" w:space="0" w:color="auto"/>
        <w:left w:val="none" w:sz="0" w:space="0" w:color="auto"/>
        <w:bottom w:val="none" w:sz="0" w:space="0" w:color="auto"/>
        <w:right w:val="none" w:sz="0" w:space="0" w:color="auto"/>
      </w:divBdr>
    </w:div>
    <w:div w:id="1273587135">
      <w:marLeft w:val="0"/>
      <w:marRight w:val="0"/>
      <w:marTop w:val="0"/>
      <w:marBottom w:val="0"/>
      <w:divBdr>
        <w:top w:val="none" w:sz="0" w:space="0" w:color="auto"/>
        <w:left w:val="none" w:sz="0" w:space="0" w:color="auto"/>
        <w:bottom w:val="none" w:sz="0" w:space="0" w:color="auto"/>
        <w:right w:val="none" w:sz="0" w:space="0" w:color="auto"/>
      </w:divBdr>
    </w:div>
    <w:div w:id="1273587136">
      <w:marLeft w:val="0"/>
      <w:marRight w:val="0"/>
      <w:marTop w:val="0"/>
      <w:marBottom w:val="0"/>
      <w:divBdr>
        <w:top w:val="none" w:sz="0" w:space="0" w:color="auto"/>
        <w:left w:val="none" w:sz="0" w:space="0" w:color="auto"/>
        <w:bottom w:val="none" w:sz="0" w:space="0" w:color="auto"/>
        <w:right w:val="none" w:sz="0" w:space="0" w:color="auto"/>
      </w:divBdr>
    </w:div>
    <w:div w:id="1273587137">
      <w:marLeft w:val="0"/>
      <w:marRight w:val="0"/>
      <w:marTop w:val="0"/>
      <w:marBottom w:val="0"/>
      <w:divBdr>
        <w:top w:val="none" w:sz="0" w:space="0" w:color="auto"/>
        <w:left w:val="none" w:sz="0" w:space="0" w:color="auto"/>
        <w:bottom w:val="none" w:sz="0" w:space="0" w:color="auto"/>
        <w:right w:val="none" w:sz="0" w:space="0" w:color="auto"/>
      </w:divBdr>
    </w:div>
    <w:div w:id="1273587138">
      <w:marLeft w:val="0"/>
      <w:marRight w:val="0"/>
      <w:marTop w:val="0"/>
      <w:marBottom w:val="0"/>
      <w:divBdr>
        <w:top w:val="none" w:sz="0" w:space="0" w:color="auto"/>
        <w:left w:val="none" w:sz="0" w:space="0" w:color="auto"/>
        <w:bottom w:val="none" w:sz="0" w:space="0" w:color="auto"/>
        <w:right w:val="none" w:sz="0" w:space="0" w:color="auto"/>
      </w:divBdr>
    </w:div>
    <w:div w:id="1273587139">
      <w:marLeft w:val="0"/>
      <w:marRight w:val="0"/>
      <w:marTop w:val="0"/>
      <w:marBottom w:val="0"/>
      <w:divBdr>
        <w:top w:val="none" w:sz="0" w:space="0" w:color="auto"/>
        <w:left w:val="none" w:sz="0" w:space="0" w:color="auto"/>
        <w:bottom w:val="none" w:sz="0" w:space="0" w:color="auto"/>
        <w:right w:val="none" w:sz="0" w:space="0" w:color="auto"/>
      </w:divBdr>
    </w:div>
    <w:div w:id="1273587140">
      <w:marLeft w:val="0"/>
      <w:marRight w:val="0"/>
      <w:marTop w:val="0"/>
      <w:marBottom w:val="0"/>
      <w:divBdr>
        <w:top w:val="none" w:sz="0" w:space="0" w:color="auto"/>
        <w:left w:val="none" w:sz="0" w:space="0" w:color="auto"/>
        <w:bottom w:val="none" w:sz="0" w:space="0" w:color="auto"/>
        <w:right w:val="none" w:sz="0" w:space="0" w:color="auto"/>
      </w:divBdr>
    </w:div>
    <w:div w:id="1273587141">
      <w:marLeft w:val="0"/>
      <w:marRight w:val="0"/>
      <w:marTop w:val="0"/>
      <w:marBottom w:val="0"/>
      <w:divBdr>
        <w:top w:val="none" w:sz="0" w:space="0" w:color="auto"/>
        <w:left w:val="none" w:sz="0" w:space="0" w:color="auto"/>
        <w:bottom w:val="none" w:sz="0" w:space="0" w:color="auto"/>
        <w:right w:val="none" w:sz="0" w:space="0" w:color="auto"/>
      </w:divBdr>
    </w:div>
    <w:div w:id="1273587142">
      <w:marLeft w:val="0"/>
      <w:marRight w:val="0"/>
      <w:marTop w:val="0"/>
      <w:marBottom w:val="0"/>
      <w:divBdr>
        <w:top w:val="none" w:sz="0" w:space="0" w:color="auto"/>
        <w:left w:val="none" w:sz="0" w:space="0" w:color="auto"/>
        <w:bottom w:val="none" w:sz="0" w:space="0" w:color="auto"/>
        <w:right w:val="none" w:sz="0" w:space="0" w:color="auto"/>
      </w:divBdr>
    </w:div>
    <w:div w:id="1273587143">
      <w:marLeft w:val="0"/>
      <w:marRight w:val="0"/>
      <w:marTop w:val="0"/>
      <w:marBottom w:val="0"/>
      <w:divBdr>
        <w:top w:val="none" w:sz="0" w:space="0" w:color="auto"/>
        <w:left w:val="none" w:sz="0" w:space="0" w:color="auto"/>
        <w:bottom w:val="none" w:sz="0" w:space="0" w:color="auto"/>
        <w:right w:val="none" w:sz="0" w:space="0" w:color="auto"/>
      </w:divBdr>
    </w:div>
    <w:div w:id="1273587144">
      <w:marLeft w:val="0"/>
      <w:marRight w:val="0"/>
      <w:marTop w:val="0"/>
      <w:marBottom w:val="0"/>
      <w:divBdr>
        <w:top w:val="none" w:sz="0" w:space="0" w:color="auto"/>
        <w:left w:val="none" w:sz="0" w:space="0" w:color="auto"/>
        <w:bottom w:val="none" w:sz="0" w:space="0" w:color="auto"/>
        <w:right w:val="none" w:sz="0" w:space="0" w:color="auto"/>
      </w:divBdr>
    </w:div>
    <w:div w:id="1273587145">
      <w:marLeft w:val="0"/>
      <w:marRight w:val="0"/>
      <w:marTop w:val="0"/>
      <w:marBottom w:val="0"/>
      <w:divBdr>
        <w:top w:val="none" w:sz="0" w:space="0" w:color="auto"/>
        <w:left w:val="none" w:sz="0" w:space="0" w:color="auto"/>
        <w:bottom w:val="none" w:sz="0" w:space="0" w:color="auto"/>
        <w:right w:val="none" w:sz="0" w:space="0" w:color="auto"/>
      </w:divBdr>
    </w:div>
    <w:div w:id="1273587146">
      <w:marLeft w:val="0"/>
      <w:marRight w:val="0"/>
      <w:marTop w:val="0"/>
      <w:marBottom w:val="0"/>
      <w:divBdr>
        <w:top w:val="none" w:sz="0" w:space="0" w:color="auto"/>
        <w:left w:val="none" w:sz="0" w:space="0" w:color="auto"/>
        <w:bottom w:val="none" w:sz="0" w:space="0" w:color="auto"/>
        <w:right w:val="none" w:sz="0" w:space="0" w:color="auto"/>
      </w:divBdr>
    </w:div>
    <w:div w:id="1273587147">
      <w:marLeft w:val="0"/>
      <w:marRight w:val="0"/>
      <w:marTop w:val="0"/>
      <w:marBottom w:val="0"/>
      <w:divBdr>
        <w:top w:val="none" w:sz="0" w:space="0" w:color="auto"/>
        <w:left w:val="none" w:sz="0" w:space="0" w:color="auto"/>
        <w:bottom w:val="none" w:sz="0" w:space="0" w:color="auto"/>
        <w:right w:val="none" w:sz="0" w:space="0" w:color="auto"/>
      </w:divBdr>
    </w:div>
    <w:div w:id="1273587148">
      <w:marLeft w:val="0"/>
      <w:marRight w:val="0"/>
      <w:marTop w:val="0"/>
      <w:marBottom w:val="0"/>
      <w:divBdr>
        <w:top w:val="none" w:sz="0" w:space="0" w:color="auto"/>
        <w:left w:val="none" w:sz="0" w:space="0" w:color="auto"/>
        <w:bottom w:val="none" w:sz="0" w:space="0" w:color="auto"/>
        <w:right w:val="none" w:sz="0" w:space="0" w:color="auto"/>
      </w:divBdr>
    </w:div>
    <w:div w:id="1273587149">
      <w:marLeft w:val="0"/>
      <w:marRight w:val="0"/>
      <w:marTop w:val="0"/>
      <w:marBottom w:val="0"/>
      <w:divBdr>
        <w:top w:val="none" w:sz="0" w:space="0" w:color="auto"/>
        <w:left w:val="none" w:sz="0" w:space="0" w:color="auto"/>
        <w:bottom w:val="none" w:sz="0" w:space="0" w:color="auto"/>
        <w:right w:val="none" w:sz="0" w:space="0" w:color="auto"/>
      </w:divBdr>
    </w:div>
    <w:div w:id="1273587150">
      <w:marLeft w:val="0"/>
      <w:marRight w:val="0"/>
      <w:marTop w:val="0"/>
      <w:marBottom w:val="0"/>
      <w:divBdr>
        <w:top w:val="none" w:sz="0" w:space="0" w:color="auto"/>
        <w:left w:val="none" w:sz="0" w:space="0" w:color="auto"/>
        <w:bottom w:val="none" w:sz="0" w:space="0" w:color="auto"/>
        <w:right w:val="none" w:sz="0" w:space="0" w:color="auto"/>
      </w:divBdr>
    </w:div>
    <w:div w:id="1273587151">
      <w:marLeft w:val="0"/>
      <w:marRight w:val="0"/>
      <w:marTop w:val="0"/>
      <w:marBottom w:val="0"/>
      <w:divBdr>
        <w:top w:val="none" w:sz="0" w:space="0" w:color="auto"/>
        <w:left w:val="none" w:sz="0" w:space="0" w:color="auto"/>
        <w:bottom w:val="none" w:sz="0" w:space="0" w:color="auto"/>
        <w:right w:val="none" w:sz="0" w:space="0" w:color="auto"/>
      </w:divBdr>
    </w:div>
    <w:div w:id="1273587152">
      <w:marLeft w:val="0"/>
      <w:marRight w:val="0"/>
      <w:marTop w:val="0"/>
      <w:marBottom w:val="0"/>
      <w:divBdr>
        <w:top w:val="none" w:sz="0" w:space="0" w:color="auto"/>
        <w:left w:val="none" w:sz="0" w:space="0" w:color="auto"/>
        <w:bottom w:val="none" w:sz="0" w:space="0" w:color="auto"/>
        <w:right w:val="none" w:sz="0" w:space="0" w:color="auto"/>
      </w:divBdr>
    </w:div>
    <w:div w:id="1273587153">
      <w:marLeft w:val="0"/>
      <w:marRight w:val="0"/>
      <w:marTop w:val="0"/>
      <w:marBottom w:val="0"/>
      <w:divBdr>
        <w:top w:val="none" w:sz="0" w:space="0" w:color="auto"/>
        <w:left w:val="none" w:sz="0" w:space="0" w:color="auto"/>
        <w:bottom w:val="none" w:sz="0" w:space="0" w:color="auto"/>
        <w:right w:val="none" w:sz="0" w:space="0" w:color="auto"/>
      </w:divBdr>
    </w:div>
    <w:div w:id="1273587154">
      <w:marLeft w:val="0"/>
      <w:marRight w:val="0"/>
      <w:marTop w:val="0"/>
      <w:marBottom w:val="0"/>
      <w:divBdr>
        <w:top w:val="none" w:sz="0" w:space="0" w:color="auto"/>
        <w:left w:val="none" w:sz="0" w:space="0" w:color="auto"/>
        <w:bottom w:val="none" w:sz="0" w:space="0" w:color="auto"/>
        <w:right w:val="none" w:sz="0" w:space="0" w:color="auto"/>
      </w:divBdr>
    </w:div>
    <w:div w:id="1273587155">
      <w:marLeft w:val="0"/>
      <w:marRight w:val="0"/>
      <w:marTop w:val="0"/>
      <w:marBottom w:val="0"/>
      <w:divBdr>
        <w:top w:val="none" w:sz="0" w:space="0" w:color="auto"/>
        <w:left w:val="none" w:sz="0" w:space="0" w:color="auto"/>
        <w:bottom w:val="none" w:sz="0" w:space="0" w:color="auto"/>
        <w:right w:val="none" w:sz="0" w:space="0" w:color="auto"/>
      </w:divBdr>
    </w:div>
    <w:div w:id="1273587156">
      <w:marLeft w:val="0"/>
      <w:marRight w:val="0"/>
      <w:marTop w:val="0"/>
      <w:marBottom w:val="0"/>
      <w:divBdr>
        <w:top w:val="none" w:sz="0" w:space="0" w:color="auto"/>
        <w:left w:val="none" w:sz="0" w:space="0" w:color="auto"/>
        <w:bottom w:val="none" w:sz="0" w:space="0" w:color="auto"/>
        <w:right w:val="none" w:sz="0" w:space="0" w:color="auto"/>
      </w:divBdr>
    </w:div>
    <w:div w:id="1273587157">
      <w:marLeft w:val="0"/>
      <w:marRight w:val="0"/>
      <w:marTop w:val="0"/>
      <w:marBottom w:val="0"/>
      <w:divBdr>
        <w:top w:val="none" w:sz="0" w:space="0" w:color="auto"/>
        <w:left w:val="none" w:sz="0" w:space="0" w:color="auto"/>
        <w:bottom w:val="none" w:sz="0" w:space="0" w:color="auto"/>
        <w:right w:val="none" w:sz="0" w:space="0" w:color="auto"/>
      </w:divBdr>
    </w:div>
    <w:div w:id="1273587158">
      <w:marLeft w:val="0"/>
      <w:marRight w:val="0"/>
      <w:marTop w:val="0"/>
      <w:marBottom w:val="0"/>
      <w:divBdr>
        <w:top w:val="none" w:sz="0" w:space="0" w:color="auto"/>
        <w:left w:val="none" w:sz="0" w:space="0" w:color="auto"/>
        <w:bottom w:val="none" w:sz="0" w:space="0" w:color="auto"/>
        <w:right w:val="none" w:sz="0" w:space="0" w:color="auto"/>
      </w:divBdr>
    </w:div>
    <w:div w:id="1273587159">
      <w:marLeft w:val="0"/>
      <w:marRight w:val="0"/>
      <w:marTop w:val="0"/>
      <w:marBottom w:val="0"/>
      <w:divBdr>
        <w:top w:val="none" w:sz="0" w:space="0" w:color="auto"/>
        <w:left w:val="none" w:sz="0" w:space="0" w:color="auto"/>
        <w:bottom w:val="none" w:sz="0" w:space="0" w:color="auto"/>
        <w:right w:val="none" w:sz="0" w:space="0" w:color="auto"/>
      </w:divBdr>
    </w:div>
    <w:div w:id="1273587160">
      <w:marLeft w:val="0"/>
      <w:marRight w:val="0"/>
      <w:marTop w:val="0"/>
      <w:marBottom w:val="0"/>
      <w:divBdr>
        <w:top w:val="none" w:sz="0" w:space="0" w:color="auto"/>
        <w:left w:val="none" w:sz="0" w:space="0" w:color="auto"/>
        <w:bottom w:val="none" w:sz="0" w:space="0" w:color="auto"/>
        <w:right w:val="none" w:sz="0" w:space="0" w:color="auto"/>
      </w:divBdr>
    </w:div>
    <w:div w:id="1273587161">
      <w:marLeft w:val="0"/>
      <w:marRight w:val="0"/>
      <w:marTop w:val="0"/>
      <w:marBottom w:val="0"/>
      <w:divBdr>
        <w:top w:val="none" w:sz="0" w:space="0" w:color="auto"/>
        <w:left w:val="none" w:sz="0" w:space="0" w:color="auto"/>
        <w:bottom w:val="none" w:sz="0" w:space="0" w:color="auto"/>
        <w:right w:val="none" w:sz="0" w:space="0" w:color="auto"/>
      </w:divBdr>
    </w:div>
    <w:div w:id="1273587162">
      <w:marLeft w:val="0"/>
      <w:marRight w:val="0"/>
      <w:marTop w:val="0"/>
      <w:marBottom w:val="0"/>
      <w:divBdr>
        <w:top w:val="none" w:sz="0" w:space="0" w:color="auto"/>
        <w:left w:val="none" w:sz="0" w:space="0" w:color="auto"/>
        <w:bottom w:val="none" w:sz="0" w:space="0" w:color="auto"/>
        <w:right w:val="none" w:sz="0" w:space="0" w:color="auto"/>
      </w:divBdr>
    </w:div>
    <w:div w:id="1273587163">
      <w:marLeft w:val="0"/>
      <w:marRight w:val="0"/>
      <w:marTop w:val="0"/>
      <w:marBottom w:val="0"/>
      <w:divBdr>
        <w:top w:val="none" w:sz="0" w:space="0" w:color="auto"/>
        <w:left w:val="none" w:sz="0" w:space="0" w:color="auto"/>
        <w:bottom w:val="none" w:sz="0" w:space="0" w:color="auto"/>
        <w:right w:val="none" w:sz="0" w:space="0" w:color="auto"/>
      </w:divBdr>
    </w:div>
    <w:div w:id="1273587164">
      <w:marLeft w:val="0"/>
      <w:marRight w:val="0"/>
      <w:marTop w:val="0"/>
      <w:marBottom w:val="0"/>
      <w:divBdr>
        <w:top w:val="none" w:sz="0" w:space="0" w:color="auto"/>
        <w:left w:val="none" w:sz="0" w:space="0" w:color="auto"/>
        <w:bottom w:val="none" w:sz="0" w:space="0" w:color="auto"/>
        <w:right w:val="none" w:sz="0" w:space="0" w:color="auto"/>
      </w:divBdr>
    </w:div>
    <w:div w:id="1273587166">
      <w:marLeft w:val="0"/>
      <w:marRight w:val="0"/>
      <w:marTop w:val="0"/>
      <w:marBottom w:val="0"/>
      <w:divBdr>
        <w:top w:val="none" w:sz="0" w:space="0" w:color="auto"/>
        <w:left w:val="none" w:sz="0" w:space="0" w:color="auto"/>
        <w:bottom w:val="none" w:sz="0" w:space="0" w:color="auto"/>
        <w:right w:val="none" w:sz="0" w:space="0" w:color="auto"/>
      </w:divBdr>
    </w:div>
    <w:div w:id="1273587167">
      <w:marLeft w:val="0"/>
      <w:marRight w:val="0"/>
      <w:marTop w:val="0"/>
      <w:marBottom w:val="0"/>
      <w:divBdr>
        <w:top w:val="none" w:sz="0" w:space="0" w:color="auto"/>
        <w:left w:val="none" w:sz="0" w:space="0" w:color="auto"/>
        <w:bottom w:val="none" w:sz="0" w:space="0" w:color="auto"/>
        <w:right w:val="none" w:sz="0" w:space="0" w:color="auto"/>
      </w:divBdr>
    </w:div>
    <w:div w:id="1273587168">
      <w:marLeft w:val="0"/>
      <w:marRight w:val="0"/>
      <w:marTop w:val="0"/>
      <w:marBottom w:val="0"/>
      <w:divBdr>
        <w:top w:val="none" w:sz="0" w:space="0" w:color="auto"/>
        <w:left w:val="none" w:sz="0" w:space="0" w:color="auto"/>
        <w:bottom w:val="none" w:sz="0" w:space="0" w:color="auto"/>
        <w:right w:val="none" w:sz="0" w:space="0" w:color="auto"/>
      </w:divBdr>
    </w:div>
    <w:div w:id="1273587169">
      <w:marLeft w:val="0"/>
      <w:marRight w:val="0"/>
      <w:marTop w:val="0"/>
      <w:marBottom w:val="0"/>
      <w:divBdr>
        <w:top w:val="none" w:sz="0" w:space="0" w:color="auto"/>
        <w:left w:val="none" w:sz="0" w:space="0" w:color="auto"/>
        <w:bottom w:val="none" w:sz="0" w:space="0" w:color="auto"/>
        <w:right w:val="none" w:sz="0" w:space="0" w:color="auto"/>
      </w:divBdr>
    </w:div>
    <w:div w:id="1273587170">
      <w:marLeft w:val="0"/>
      <w:marRight w:val="0"/>
      <w:marTop w:val="0"/>
      <w:marBottom w:val="0"/>
      <w:divBdr>
        <w:top w:val="none" w:sz="0" w:space="0" w:color="auto"/>
        <w:left w:val="none" w:sz="0" w:space="0" w:color="auto"/>
        <w:bottom w:val="none" w:sz="0" w:space="0" w:color="auto"/>
        <w:right w:val="none" w:sz="0" w:space="0" w:color="auto"/>
      </w:divBdr>
    </w:div>
    <w:div w:id="1273587172">
      <w:marLeft w:val="0"/>
      <w:marRight w:val="0"/>
      <w:marTop w:val="0"/>
      <w:marBottom w:val="0"/>
      <w:divBdr>
        <w:top w:val="none" w:sz="0" w:space="0" w:color="auto"/>
        <w:left w:val="none" w:sz="0" w:space="0" w:color="auto"/>
        <w:bottom w:val="none" w:sz="0" w:space="0" w:color="auto"/>
        <w:right w:val="none" w:sz="0" w:space="0" w:color="auto"/>
      </w:divBdr>
    </w:div>
    <w:div w:id="1273587173">
      <w:marLeft w:val="0"/>
      <w:marRight w:val="0"/>
      <w:marTop w:val="0"/>
      <w:marBottom w:val="0"/>
      <w:divBdr>
        <w:top w:val="none" w:sz="0" w:space="0" w:color="auto"/>
        <w:left w:val="none" w:sz="0" w:space="0" w:color="auto"/>
        <w:bottom w:val="none" w:sz="0" w:space="0" w:color="auto"/>
        <w:right w:val="none" w:sz="0" w:space="0" w:color="auto"/>
      </w:divBdr>
    </w:div>
    <w:div w:id="1273587175">
      <w:marLeft w:val="0"/>
      <w:marRight w:val="0"/>
      <w:marTop w:val="0"/>
      <w:marBottom w:val="0"/>
      <w:divBdr>
        <w:top w:val="none" w:sz="0" w:space="0" w:color="auto"/>
        <w:left w:val="none" w:sz="0" w:space="0" w:color="auto"/>
        <w:bottom w:val="none" w:sz="0" w:space="0" w:color="auto"/>
        <w:right w:val="none" w:sz="0" w:space="0" w:color="auto"/>
      </w:divBdr>
    </w:div>
    <w:div w:id="1273587176">
      <w:marLeft w:val="0"/>
      <w:marRight w:val="0"/>
      <w:marTop w:val="0"/>
      <w:marBottom w:val="0"/>
      <w:divBdr>
        <w:top w:val="none" w:sz="0" w:space="0" w:color="auto"/>
        <w:left w:val="none" w:sz="0" w:space="0" w:color="auto"/>
        <w:bottom w:val="none" w:sz="0" w:space="0" w:color="auto"/>
        <w:right w:val="none" w:sz="0" w:space="0" w:color="auto"/>
      </w:divBdr>
    </w:div>
    <w:div w:id="1273587177">
      <w:marLeft w:val="0"/>
      <w:marRight w:val="0"/>
      <w:marTop w:val="0"/>
      <w:marBottom w:val="0"/>
      <w:divBdr>
        <w:top w:val="none" w:sz="0" w:space="0" w:color="auto"/>
        <w:left w:val="none" w:sz="0" w:space="0" w:color="auto"/>
        <w:bottom w:val="none" w:sz="0" w:space="0" w:color="auto"/>
        <w:right w:val="none" w:sz="0" w:space="0" w:color="auto"/>
      </w:divBdr>
    </w:div>
    <w:div w:id="1273587178">
      <w:marLeft w:val="0"/>
      <w:marRight w:val="0"/>
      <w:marTop w:val="0"/>
      <w:marBottom w:val="0"/>
      <w:divBdr>
        <w:top w:val="none" w:sz="0" w:space="0" w:color="auto"/>
        <w:left w:val="none" w:sz="0" w:space="0" w:color="auto"/>
        <w:bottom w:val="none" w:sz="0" w:space="0" w:color="auto"/>
        <w:right w:val="none" w:sz="0" w:space="0" w:color="auto"/>
      </w:divBdr>
    </w:div>
    <w:div w:id="1273587179">
      <w:marLeft w:val="0"/>
      <w:marRight w:val="0"/>
      <w:marTop w:val="0"/>
      <w:marBottom w:val="0"/>
      <w:divBdr>
        <w:top w:val="none" w:sz="0" w:space="0" w:color="auto"/>
        <w:left w:val="none" w:sz="0" w:space="0" w:color="auto"/>
        <w:bottom w:val="none" w:sz="0" w:space="0" w:color="auto"/>
        <w:right w:val="none" w:sz="0" w:space="0" w:color="auto"/>
      </w:divBdr>
    </w:div>
    <w:div w:id="1273587180">
      <w:marLeft w:val="0"/>
      <w:marRight w:val="0"/>
      <w:marTop w:val="0"/>
      <w:marBottom w:val="0"/>
      <w:divBdr>
        <w:top w:val="none" w:sz="0" w:space="0" w:color="auto"/>
        <w:left w:val="none" w:sz="0" w:space="0" w:color="auto"/>
        <w:bottom w:val="none" w:sz="0" w:space="0" w:color="auto"/>
        <w:right w:val="none" w:sz="0" w:space="0" w:color="auto"/>
      </w:divBdr>
    </w:div>
    <w:div w:id="1273587181">
      <w:marLeft w:val="0"/>
      <w:marRight w:val="0"/>
      <w:marTop w:val="0"/>
      <w:marBottom w:val="0"/>
      <w:divBdr>
        <w:top w:val="none" w:sz="0" w:space="0" w:color="auto"/>
        <w:left w:val="none" w:sz="0" w:space="0" w:color="auto"/>
        <w:bottom w:val="none" w:sz="0" w:space="0" w:color="auto"/>
        <w:right w:val="none" w:sz="0" w:space="0" w:color="auto"/>
      </w:divBdr>
    </w:div>
    <w:div w:id="1273587182">
      <w:marLeft w:val="0"/>
      <w:marRight w:val="0"/>
      <w:marTop w:val="0"/>
      <w:marBottom w:val="0"/>
      <w:divBdr>
        <w:top w:val="none" w:sz="0" w:space="0" w:color="auto"/>
        <w:left w:val="none" w:sz="0" w:space="0" w:color="auto"/>
        <w:bottom w:val="none" w:sz="0" w:space="0" w:color="auto"/>
        <w:right w:val="none" w:sz="0" w:space="0" w:color="auto"/>
      </w:divBdr>
    </w:div>
    <w:div w:id="1273587183">
      <w:marLeft w:val="0"/>
      <w:marRight w:val="0"/>
      <w:marTop w:val="0"/>
      <w:marBottom w:val="0"/>
      <w:divBdr>
        <w:top w:val="none" w:sz="0" w:space="0" w:color="auto"/>
        <w:left w:val="none" w:sz="0" w:space="0" w:color="auto"/>
        <w:bottom w:val="none" w:sz="0" w:space="0" w:color="auto"/>
        <w:right w:val="none" w:sz="0" w:space="0" w:color="auto"/>
      </w:divBdr>
    </w:div>
    <w:div w:id="1273587184">
      <w:marLeft w:val="0"/>
      <w:marRight w:val="0"/>
      <w:marTop w:val="0"/>
      <w:marBottom w:val="0"/>
      <w:divBdr>
        <w:top w:val="none" w:sz="0" w:space="0" w:color="auto"/>
        <w:left w:val="none" w:sz="0" w:space="0" w:color="auto"/>
        <w:bottom w:val="none" w:sz="0" w:space="0" w:color="auto"/>
        <w:right w:val="none" w:sz="0" w:space="0" w:color="auto"/>
      </w:divBdr>
    </w:div>
    <w:div w:id="1273587185">
      <w:marLeft w:val="0"/>
      <w:marRight w:val="0"/>
      <w:marTop w:val="0"/>
      <w:marBottom w:val="0"/>
      <w:divBdr>
        <w:top w:val="none" w:sz="0" w:space="0" w:color="auto"/>
        <w:left w:val="none" w:sz="0" w:space="0" w:color="auto"/>
        <w:bottom w:val="none" w:sz="0" w:space="0" w:color="auto"/>
        <w:right w:val="none" w:sz="0" w:space="0" w:color="auto"/>
      </w:divBdr>
    </w:div>
    <w:div w:id="1273587186">
      <w:marLeft w:val="0"/>
      <w:marRight w:val="0"/>
      <w:marTop w:val="0"/>
      <w:marBottom w:val="0"/>
      <w:divBdr>
        <w:top w:val="none" w:sz="0" w:space="0" w:color="auto"/>
        <w:left w:val="none" w:sz="0" w:space="0" w:color="auto"/>
        <w:bottom w:val="none" w:sz="0" w:space="0" w:color="auto"/>
        <w:right w:val="none" w:sz="0" w:space="0" w:color="auto"/>
      </w:divBdr>
    </w:div>
    <w:div w:id="1273587187">
      <w:marLeft w:val="0"/>
      <w:marRight w:val="0"/>
      <w:marTop w:val="0"/>
      <w:marBottom w:val="0"/>
      <w:divBdr>
        <w:top w:val="none" w:sz="0" w:space="0" w:color="auto"/>
        <w:left w:val="none" w:sz="0" w:space="0" w:color="auto"/>
        <w:bottom w:val="none" w:sz="0" w:space="0" w:color="auto"/>
        <w:right w:val="none" w:sz="0" w:space="0" w:color="auto"/>
      </w:divBdr>
    </w:div>
    <w:div w:id="1273587188">
      <w:marLeft w:val="0"/>
      <w:marRight w:val="0"/>
      <w:marTop w:val="0"/>
      <w:marBottom w:val="0"/>
      <w:divBdr>
        <w:top w:val="none" w:sz="0" w:space="0" w:color="auto"/>
        <w:left w:val="none" w:sz="0" w:space="0" w:color="auto"/>
        <w:bottom w:val="none" w:sz="0" w:space="0" w:color="auto"/>
        <w:right w:val="none" w:sz="0" w:space="0" w:color="auto"/>
      </w:divBdr>
    </w:div>
    <w:div w:id="1273587189">
      <w:marLeft w:val="0"/>
      <w:marRight w:val="0"/>
      <w:marTop w:val="0"/>
      <w:marBottom w:val="0"/>
      <w:divBdr>
        <w:top w:val="none" w:sz="0" w:space="0" w:color="auto"/>
        <w:left w:val="none" w:sz="0" w:space="0" w:color="auto"/>
        <w:bottom w:val="none" w:sz="0" w:space="0" w:color="auto"/>
        <w:right w:val="none" w:sz="0" w:space="0" w:color="auto"/>
      </w:divBdr>
    </w:div>
    <w:div w:id="1273587190">
      <w:marLeft w:val="0"/>
      <w:marRight w:val="0"/>
      <w:marTop w:val="0"/>
      <w:marBottom w:val="0"/>
      <w:divBdr>
        <w:top w:val="none" w:sz="0" w:space="0" w:color="auto"/>
        <w:left w:val="none" w:sz="0" w:space="0" w:color="auto"/>
        <w:bottom w:val="none" w:sz="0" w:space="0" w:color="auto"/>
        <w:right w:val="none" w:sz="0" w:space="0" w:color="auto"/>
      </w:divBdr>
    </w:div>
    <w:div w:id="1273587191">
      <w:marLeft w:val="0"/>
      <w:marRight w:val="0"/>
      <w:marTop w:val="0"/>
      <w:marBottom w:val="0"/>
      <w:divBdr>
        <w:top w:val="none" w:sz="0" w:space="0" w:color="auto"/>
        <w:left w:val="none" w:sz="0" w:space="0" w:color="auto"/>
        <w:bottom w:val="none" w:sz="0" w:space="0" w:color="auto"/>
        <w:right w:val="none" w:sz="0" w:space="0" w:color="auto"/>
      </w:divBdr>
    </w:div>
    <w:div w:id="1273587192">
      <w:marLeft w:val="0"/>
      <w:marRight w:val="0"/>
      <w:marTop w:val="0"/>
      <w:marBottom w:val="0"/>
      <w:divBdr>
        <w:top w:val="none" w:sz="0" w:space="0" w:color="auto"/>
        <w:left w:val="none" w:sz="0" w:space="0" w:color="auto"/>
        <w:bottom w:val="none" w:sz="0" w:space="0" w:color="auto"/>
        <w:right w:val="none" w:sz="0" w:space="0" w:color="auto"/>
      </w:divBdr>
    </w:div>
    <w:div w:id="1273587193">
      <w:marLeft w:val="0"/>
      <w:marRight w:val="0"/>
      <w:marTop w:val="0"/>
      <w:marBottom w:val="0"/>
      <w:divBdr>
        <w:top w:val="none" w:sz="0" w:space="0" w:color="auto"/>
        <w:left w:val="none" w:sz="0" w:space="0" w:color="auto"/>
        <w:bottom w:val="none" w:sz="0" w:space="0" w:color="auto"/>
        <w:right w:val="none" w:sz="0" w:space="0" w:color="auto"/>
      </w:divBdr>
    </w:div>
    <w:div w:id="1273587194">
      <w:marLeft w:val="0"/>
      <w:marRight w:val="0"/>
      <w:marTop w:val="0"/>
      <w:marBottom w:val="0"/>
      <w:divBdr>
        <w:top w:val="none" w:sz="0" w:space="0" w:color="auto"/>
        <w:left w:val="none" w:sz="0" w:space="0" w:color="auto"/>
        <w:bottom w:val="none" w:sz="0" w:space="0" w:color="auto"/>
        <w:right w:val="none" w:sz="0" w:space="0" w:color="auto"/>
      </w:divBdr>
    </w:div>
    <w:div w:id="1273587195">
      <w:marLeft w:val="0"/>
      <w:marRight w:val="0"/>
      <w:marTop w:val="0"/>
      <w:marBottom w:val="0"/>
      <w:divBdr>
        <w:top w:val="none" w:sz="0" w:space="0" w:color="auto"/>
        <w:left w:val="none" w:sz="0" w:space="0" w:color="auto"/>
        <w:bottom w:val="none" w:sz="0" w:space="0" w:color="auto"/>
        <w:right w:val="none" w:sz="0" w:space="0" w:color="auto"/>
      </w:divBdr>
    </w:div>
    <w:div w:id="1273587196">
      <w:marLeft w:val="0"/>
      <w:marRight w:val="0"/>
      <w:marTop w:val="0"/>
      <w:marBottom w:val="0"/>
      <w:divBdr>
        <w:top w:val="none" w:sz="0" w:space="0" w:color="auto"/>
        <w:left w:val="none" w:sz="0" w:space="0" w:color="auto"/>
        <w:bottom w:val="none" w:sz="0" w:space="0" w:color="auto"/>
        <w:right w:val="none" w:sz="0" w:space="0" w:color="auto"/>
      </w:divBdr>
    </w:div>
    <w:div w:id="1273587197">
      <w:marLeft w:val="0"/>
      <w:marRight w:val="0"/>
      <w:marTop w:val="0"/>
      <w:marBottom w:val="0"/>
      <w:divBdr>
        <w:top w:val="none" w:sz="0" w:space="0" w:color="auto"/>
        <w:left w:val="none" w:sz="0" w:space="0" w:color="auto"/>
        <w:bottom w:val="none" w:sz="0" w:space="0" w:color="auto"/>
        <w:right w:val="none" w:sz="0" w:space="0" w:color="auto"/>
      </w:divBdr>
    </w:div>
    <w:div w:id="1273587198">
      <w:marLeft w:val="0"/>
      <w:marRight w:val="0"/>
      <w:marTop w:val="0"/>
      <w:marBottom w:val="0"/>
      <w:divBdr>
        <w:top w:val="none" w:sz="0" w:space="0" w:color="auto"/>
        <w:left w:val="none" w:sz="0" w:space="0" w:color="auto"/>
        <w:bottom w:val="none" w:sz="0" w:space="0" w:color="auto"/>
        <w:right w:val="none" w:sz="0" w:space="0" w:color="auto"/>
      </w:divBdr>
    </w:div>
    <w:div w:id="1273587199">
      <w:marLeft w:val="0"/>
      <w:marRight w:val="0"/>
      <w:marTop w:val="0"/>
      <w:marBottom w:val="0"/>
      <w:divBdr>
        <w:top w:val="none" w:sz="0" w:space="0" w:color="auto"/>
        <w:left w:val="none" w:sz="0" w:space="0" w:color="auto"/>
        <w:bottom w:val="none" w:sz="0" w:space="0" w:color="auto"/>
        <w:right w:val="none" w:sz="0" w:space="0" w:color="auto"/>
      </w:divBdr>
    </w:div>
    <w:div w:id="1273587200">
      <w:marLeft w:val="0"/>
      <w:marRight w:val="0"/>
      <w:marTop w:val="0"/>
      <w:marBottom w:val="0"/>
      <w:divBdr>
        <w:top w:val="none" w:sz="0" w:space="0" w:color="auto"/>
        <w:left w:val="none" w:sz="0" w:space="0" w:color="auto"/>
        <w:bottom w:val="none" w:sz="0" w:space="0" w:color="auto"/>
        <w:right w:val="none" w:sz="0" w:space="0" w:color="auto"/>
      </w:divBdr>
    </w:div>
    <w:div w:id="1273587201">
      <w:marLeft w:val="0"/>
      <w:marRight w:val="0"/>
      <w:marTop w:val="0"/>
      <w:marBottom w:val="0"/>
      <w:divBdr>
        <w:top w:val="none" w:sz="0" w:space="0" w:color="auto"/>
        <w:left w:val="none" w:sz="0" w:space="0" w:color="auto"/>
        <w:bottom w:val="none" w:sz="0" w:space="0" w:color="auto"/>
        <w:right w:val="none" w:sz="0" w:space="0" w:color="auto"/>
      </w:divBdr>
    </w:div>
    <w:div w:id="1273587202">
      <w:marLeft w:val="0"/>
      <w:marRight w:val="0"/>
      <w:marTop w:val="0"/>
      <w:marBottom w:val="0"/>
      <w:divBdr>
        <w:top w:val="none" w:sz="0" w:space="0" w:color="auto"/>
        <w:left w:val="none" w:sz="0" w:space="0" w:color="auto"/>
        <w:bottom w:val="none" w:sz="0" w:space="0" w:color="auto"/>
        <w:right w:val="none" w:sz="0" w:space="0" w:color="auto"/>
      </w:divBdr>
    </w:div>
    <w:div w:id="1273587203">
      <w:marLeft w:val="0"/>
      <w:marRight w:val="0"/>
      <w:marTop w:val="0"/>
      <w:marBottom w:val="0"/>
      <w:divBdr>
        <w:top w:val="none" w:sz="0" w:space="0" w:color="auto"/>
        <w:left w:val="none" w:sz="0" w:space="0" w:color="auto"/>
        <w:bottom w:val="none" w:sz="0" w:space="0" w:color="auto"/>
        <w:right w:val="none" w:sz="0" w:space="0" w:color="auto"/>
      </w:divBdr>
    </w:div>
    <w:div w:id="1273587204">
      <w:marLeft w:val="0"/>
      <w:marRight w:val="0"/>
      <w:marTop w:val="0"/>
      <w:marBottom w:val="0"/>
      <w:divBdr>
        <w:top w:val="none" w:sz="0" w:space="0" w:color="auto"/>
        <w:left w:val="none" w:sz="0" w:space="0" w:color="auto"/>
        <w:bottom w:val="none" w:sz="0" w:space="0" w:color="auto"/>
        <w:right w:val="none" w:sz="0" w:space="0" w:color="auto"/>
      </w:divBdr>
    </w:div>
    <w:div w:id="1273587206">
      <w:marLeft w:val="0"/>
      <w:marRight w:val="0"/>
      <w:marTop w:val="0"/>
      <w:marBottom w:val="0"/>
      <w:divBdr>
        <w:top w:val="none" w:sz="0" w:space="0" w:color="auto"/>
        <w:left w:val="none" w:sz="0" w:space="0" w:color="auto"/>
        <w:bottom w:val="none" w:sz="0" w:space="0" w:color="auto"/>
        <w:right w:val="none" w:sz="0" w:space="0" w:color="auto"/>
      </w:divBdr>
    </w:div>
    <w:div w:id="1273587207">
      <w:marLeft w:val="0"/>
      <w:marRight w:val="0"/>
      <w:marTop w:val="0"/>
      <w:marBottom w:val="0"/>
      <w:divBdr>
        <w:top w:val="none" w:sz="0" w:space="0" w:color="auto"/>
        <w:left w:val="none" w:sz="0" w:space="0" w:color="auto"/>
        <w:bottom w:val="none" w:sz="0" w:space="0" w:color="auto"/>
        <w:right w:val="none" w:sz="0" w:space="0" w:color="auto"/>
      </w:divBdr>
    </w:div>
    <w:div w:id="1273587208">
      <w:marLeft w:val="0"/>
      <w:marRight w:val="0"/>
      <w:marTop w:val="0"/>
      <w:marBottom w:val="0"/>
      <w:divBdr>
        <w:top w:val="none" w:sz="0" w:space="0" w:color="auto"/>
        <w:left w:val="none" w:sz="0" w:space="0" w:color="auto"/>
        <w:bottom w:val="none" w:sz="0" w:space="0" w:color="auto"/>
        <w:right w:val="none" w:sz="0" w:space="0" w:color="auto"/>
      </w:divBdr>
    </w:div>
    <w:div w:id="1273587209">
      <w:marLeft w:val="0"/>
      <w:marRight w:val="0"/>
      <w:marTop w:val="0"/>
      <w:marBottom w:val="0"/>
      <w:divBdr>
        <w:top w:val="none" w:sz="0" w:space="0" w:color="auto"/>
        <w:left w:val="none" w:sz="0" w:space="0" w:color="auto"/>
        <w:bottom w:val="none" w:sz="0" w:space="0" w:color="auto"/>
        <w:right w:val="none" w:sz="0" w:space="0" w:color="auto"/>
      </w:divBdr>
    </w:div>
    <w:div w:id="1273587210">
      <w:marLeft w:val="0"/>
      <w:marRight w:val="0"/>
      <w:marTop w:val="0"/>
      <w:marBottom w:val="0"/>
      <w:divBdr>
        <w:top w:val="none" w:sz="0" w:space="0" w:color="auto"/>
        <w:left w:val="none" w:sz="0" w:space="0" w:color="auto"/>
        <w:bottom w:val="none" w:sz="0" w:space="0" w:color="auto"/>
        <w:right w:val="none" w:sz="0" w:space="0" w:color="auto"/>
      </w:divBdr>
    </w:div>
    <w:div w:id="1273587211">
      <w:marLeft w:val="0"/>
      <w:marRight w:val="0"/>
      <w:marTop w:val="0"/>
      <w:marBottom w:val="0"/>
      <w:divBdr>
        <w:top w:val="none" w:sz="0" w:space="0" w:color="auto"/>
        <w:left w:val="none" w:sz="0" w:space="0" w:color="auto"/>
        <w:bottom w:val="none" w:sz="0" w:space="0" w:color="auto"/>
        <w:right w:val="none" w:sz="0" w:space="0" w:color="auto"/>
      </w:divBdr>
    </w:div>
    <w:div w:id="1273587212">
      <w:marLeft w:val="0"/>
      <w:marRight w:val="0"/>
      <w:marTop w:val="0"/>
      <w:marBottom w:val="0"/>
      <w:divBdr>
        <w:top w:val="none" w:sz="0" w:space="0" w:color="auto"/>
        <w:left w:val="none" w:sz="0" w:space="0" w:color="auto"/>
        <w:bottom w:val="none" w:sz="0" w:space="0" w:color="auto"/>
        <w:right w:val="none" w:sz="0" w:space="0" w:color="auto"/>
      </w:divBdr>
    </w:div>
    <w:div w:id="1273587213">
      <w:marLeft w:val="0"/>
      <w:marRight w:val="0"/>
      <w:marTop w:val="0"/>
      <w:marBottom w:val="0"/>
      <w:divBdr>
        <w:top w:val="none" w:sz="0" w:space="0" w:color="auto"/>
        <w:left w:val="none" w:sz="0" w:space="0" w:color="auto"/>
        <w:bottom w:val="none" w:sz="0" w:space="0" w:color="auto"/>
        <w:right w:val="none" w:sz="0" w:space="0" w:color="auto"/>
      </w:divBdr>
    </w:div>
    <w:div w:id="1273587214">
      <w:marLeft w:val="0"/>
      <w:marRight w:val="0"/>
      <w:marTop w:val="0"/>
      <w:marBottom w:val="0"/>
      <w:divBdr>
        <w:top w:val="none" w:sz="0" w:space="0" w:color="auto"/>
        <w:left w:val="none" w:sz="0" w:space="0" w:color="auto"/>
        <w:bottom w:val="none" w:sz="0" w:space="0" w:color="auto"/>
        <w:right w:val="none" w:sz="0" w:space="0" w:color="auto"/>
      </w:divBdr>
    </w:div>
    <w:div w:id="1273587215">
      <w:marLeft w:val="0"/>
      <w:marRight w:val="0"/>
      <w:marTop w:val="0"/>
      <w:marBottom w:val="0"/>
      <w:divBdr>
        <w:top w:val="none" w:sz="0" w:space="0" w:color="auto"/>
        <w:left w:val="none" w:sz="0" w:space="0" w:color="auto"/>
        <w:bottom w:val="none" w:sz="0" w:space="0" w:color="auto"/>
        <w:right w:val="none" w:sz="0" w:space="0" w:color="auto"/>
      </w:divBdr>
    </w:div>
    <w:div w:id="1273587216">
      <w:marLeft w:val="0"/>
      <w:marRight w:val="0"/>
      <w:marTop w:val="0"/>
      <w:marBottom w:val="0"/>
      <w:divBdr>
        <w:top w:val="none" w:sz="0" w:space="0" w:color="auto"/>
        <w:left w:val="none" w:sz="0" w:space="0" w:color="auto"/>
        <w:bottom w:val="none" w:sz="0" w:space="0" w:color="auto"/>
        <w:right w:val="none" w:sz="0" w:space="0" w:color="auto"/>
      </w:divBdr>
    </w:div>
    <w:div w:id="1273587217">
      <w:marLeft w:val="0"/>
      <w:marRight w:val="0"/>
      <w:marTop w:val="0"/>
      <w:marBottom w:val="0"/>
      <w:divBdr>
        <w:top w:val="none" w:sz="0" w:space="0" w:color="auto"/>
        <w:left w:val="none" w:sz="0" w:space="0" w:color="auto"/>
        <w:bottom w:val="none" w:sz="0" w:space="0" w:color="auto"/>
        <w:right w:val="none" w:sz="0" w:space="0" w:color="auto"/>
      </w:divBdr>
    </w:div>
    <w:div w:id="1273587218">
      <w:marLeft w:val="0"/>
      <w:marRight w:val="0"/>
      <w:marTop w:val="0"/>
      <w:marBottom w:val="0"/>
      <w:divBdr>
        <w:top w:val="none" w:sz="0" w:space="0" w:color="auto"/>
        <w:left w:val="none" w:sz="0" w:space="0" w:color="auto"/>
        <w:bottom w:val="none" w:sz="0" w:space="0" w:color="auto"/>
        <w:right w:val="none" w:sz="0" w:space="0" w:color="auto"/>
      </w:divBdr>
    </w:div>
    <w:div w:id="1273587219">
      <w:marLeft w:val="0"/>
      <w:marRight w:val="0"/>
      <w:marTop w:val="0"/>
      <w:marBottom w:val="0"/>
      <w:divBdr>
        <w:top w:val="none" w:sz="0" w:space="0" w:color="auto"/>
        <w:left w:val="none" w:sz="0" w:space="0" w:color="auto"/>
        <w:bottom w:val="none" w:sz="0" w:space="0" w:color="auto"/>
        <w:right w:val="none" w:sz="0" w:space="0" w:color="auto"/>
      </w:divBdr>
    </w:div>
    <w:div w:id="1273587220">
      <w:marLeft w:val="0"/>
      <w:marRight w:val="0"/>
      <w:marTop w:val="0"/>
      <w:marBottom w:val="0"/>
      <w:divBdr>
        <w:top w:val="none" w:sz="0" w:space="0" w:color="auto"/>
        <w:left w:val="none" w:sz="0" w:space="0" w:color="auto"/>
        <w:bottom w:val="none" w:sz="0" w:space="0" w:color="auto"/>
        <w:right w:val="none" w:sz="0" w:space="0" w:color="auto"/>
      </w:divBdr>
    </w:div>
    <w:div w:id="1273587221">
      <w:marLeft w:val="0"/>
      <w:marRight w:val="0"/>
      <w:marTop w:val="0"/>
      <w:marBottom w:val="0"/>
      <w:divBdr>
        <w:top w:val="none" w:sz="0" w:space="0" w:color="auto"/>
        <w:left w:val="none" w:sz="0" w:space="0" w:color="auto"/>
        <w:bottom w:val="none" w:sz="0" w:space="0" w:color="auto"/>
        <w:right w:val="none" w:sz="0" w:space="0" w:color="auto"/>
      </w:divBdr>
    </w:div>
    <w:div w:id="1273587222">
      <w:marLeft w:val="0"/>
      <w:marRight w:val="0"/>
      <w:marTop w:val="0"/>
      <w:marBottom w:val="0"/>
      <w:divBdr>
        <w:top w:val="none" w:sz="0" w:space="0" w:color="auto"/>
        <w:left w:val="none" w:sz="0" w:space="0" w:color="auto"/>
        <w:bottom w:val="none" w:sz="0" w:space="0" w:color="auto"/>
        <w:right w:val="none" w:sz="0" w:space="0" w:color="auto"/>
      </w:divBdr>
    </w:div>
    <w:div w:id="1273587223">
      <w:marLeft w:val="0"/>
      <w:marRight w:val="0"/>
      <w:marTop w:val="0"/>
      <w:marBottom w:val="0"/>
      <w:divBdr>
        <w:top w:val="none" w:sz="0" w:space="0" w:color="auto"/>
        <w:left w:val="none" w:sz="0" w:space="0" w:color="auto"/>
        <w:bottom w:val="none" w:sz="0" w:space="0" w:color="auto"/>
        <w:right w:val="none" w:sz="0" w:space="0" w:color="auto"/>
      </w:divBdr>
    </w:div>
    <w:div w:id="1273587224">
      <w:marLeft w:val="0"/>
      <w:marRight w:val="0"/>
      <w:marTop w:val="0"/>
      <w:marBottom w:val="0"/>
      <w:divBdr>
        <w:top w:val="none" w:sz="0" w:space="0" w:color="auto"/>
        <w:left w:val="none" w:sz="0" w:space="0" w:color="auto"/>
        <w:bottom w:val="none" w:sz="0" w:space="0" w:color="auto"/>
        <w:right w:val="none" w:sz="0" w:space="0" w:color="auto"/>
      </w:divBdr>
    </w:div>
    <w:div w:id="1273587225">
      <w:marLeft w:val="0"/>
      <w:marRight w:val="0"/>
      <w:marTop w:val="0"/>
      <w:marBottom w:val="0"/>
      <w:divBdr>
        <w:top w:val="none" w:sz="0" w:space="0" w:color="auto"/>
        <w:left w:val="none" w:sz="0" w:space="0" w:color="auto"/>
        <w:bottom w:val="none" w:sz="0" w:space="0" w:color="auto"/>
        <w:right w:val="none" w:sz="0" w:space="0" w:color="auto"/>
      </w:divBdr>
    </w:div>
    <w:div w:id="1273587226">
      <w:marLeft w:val="0"/>
      <w:marRight w:val="0"/>
      <w:marTop w:val="0"/>
      <w:marBottom w:val="0"/>
      <w:divBdr>
        <w:top w:val="none" w:sz="0" w:space="0" w:color="auto"/>
        <w:left w:val="none" w:sz="0" w:space="0" w:color="auto"/>
        <w:bottom w:val="none" w:sz="0" w:space="0" w:color="auto"/>
        <w:right w:val="none" w:sz="0" w:space="0" w:color="auto"/>
      </w:divBdr>
    </w:div>
    <w:div w:id="1273587227">
      <w:marLeft w:val="0"/>
      <w:marRight w:val="0"/>
      <w:marTop w:val="0"/>
      <w:marBottom w:val="0"/>
      <w:divBdr>
        <w:top w:val="none" w:sz="0" w:space="0" w:color="auto"/>
        <w:left w:val="none" w:sz="0" w:space="0" w:color="auto"/>
        <w:bottom w:val="none" w:sz="0" w:space="0" w:color="auto"/>
        <w:right w:val="none" w:sz="0" w:space="0" w:color="auto"/>
      </w:divBdr>
    </w:div>
    <w:div w:id="1273587228">
      <w:marLeft w:val="0"/>
      <w:marRight w:val="0"/>
      <w:marTop w:val="0"/>
      <w:marBottom w:val="0"/>
      <w:divBdr>
        <w:top w:val="none" w:sz="0" w:space="0" w:color="auto"/>
        <w:left w:val="none" w:sz="0" w:space="0" w:color="auto"/>
        <w:bottom w:val="none" w:sz="0" w:space="0" w:color="auto"/>
        <w:right w:val="none" w:sz="0" w:space="0" w:color="auto"/>
      </w:divBdr>
    </w:div>
    <w:div w:id="1273587229">
      <w:marLeft w:val="0"/>
      <w:marRight w:val="0"/>
      <w:marTop w:val="0"/>
      <w:marBottom w:val="0"/>
      <w:divBdr>
        <w:top w:val="none" w:sz="0" w:space="0" w:color="auto"/>
        <w:left w:val="none" w:sz="0" w:space="0" w:color="auto"/>
        <w:bottom w:val="none" w:sz="0" w:space="0" w:color="auto"/>
        <w:right w:val="none" w:sz="0" w:space="0" w:color="auto"/>
      </w:divBdr>
    </w:div>
    <w:div w:id="1273587230">
      <w:marLeft w:val="0"/>
      <w:marRight w:val="0"/>
      <w:marTop w:val="0"/>
      <w:marBottom w:val="0"/>
      <w:divBdr>
        <w:top w:val="none" w:sz="0" w:space="0" w:color="auto"/>
        <w:left w:val="none" w:sz="0" w:space="0" w:color="auto"/>
        <w:bottom w:val="none" w:sz="0" w:space="0" w:color="auto"/>
        <w:right w:val="none" w:sz="0" w:space="0" w:color="auto"/>
      </w:divBdr>
    </w:div>
    <w:div w:id="1273587231">
      <w:marLeft w:val="0"/>
      <w:marRight w:val="0"/>
      <w:marTop w:val="0"/>
      <w:marBottom w:val="0"/>
      <w:divBdr>
        <w:top w:val="none" w:sz="0" w:space="0" w:color="auto"/>
        <w:left w:val="none" w:sz="0" w:space="0" w:color="auto"/>
        <w:bottom w:val="none" w:sz="0" w:space="0" w:color="auto"/>
        <w:right w:val="none" w:sz="0" w:space="0" w:color="auto"/>
      </w:divBdr>
    </w:div>
    <w:div w:id="1273587232">
      <w:marLeft w:val="0"/>
      <w:marRight w:val="0"/>
      <w:marTop w:val="0"/>
      <w:marBottom w:val="0"/>
      <w:divBdr>
        <w:top w:val="none" w:sz="0" w:space="0" w:color="auto"/>
        <w:left w:val="none" w:sz="0" w:space="0" w:color="auto"/>
        <w:bottom w:val="none" w:sz="0" w:space="0" w:color="auto"/>
        <w:right w:val="none" w:sz="0" w:space="0" w:color="auto"/>
      </w:divBdr>
    </w:div>
    <w:div w:id="1273587233">
      <w:marLeft w:val="0"/>
      <w:marRight w:val="0"/>
      <w:marTop w:val="0"/>
      <w:marBottom w:val="0"/>
      <w:divBdr>
        <w:top w:val="none" w:sz="0" w:space="0" w:color="auto"/>
        <w:left w:val="none" w:sz="0" w:space="0" w:color="auto"/>
        <w:bottom w:val="none" w:sz="0" w:space="0" w:color="auto"/>
        <w:right w:val="none" w:sz="0" w:space="0" w:color="auto"/>
      </w:divBdr>
      <w:divsChild>
        <w:div w:id="1273587205">
          <w:marLeft w:val="0"/>
          <w:marRight w:val="0"/>
          <w:marTop w:val="0"/>
          <w:marBottom w:val="0"/>
          <w:divBdr>
            <w:top w:val="none" w:sz="0" w:space="0" w:color="auto"/>
            <w:left w:val="none" w:sz="0" w:space="0" w:color="auto"/>
            <w:bottom w:val="none" w:sz="0" w:space="0" w:color="auto"/>
            <w:right w:val="none" w:sz="0" w:space="0" w:color="auto"/>
          </w:divBdr>
          <w:divsChild>
            <w:div w:id="1273586655">
              <w:marLeft w:val="0"/>
              <w:marRight w:val="0"/>
              <w:marTop w:val="0"/>
              <w:marBottom w:val="120"/>
              <w:divBdr>
                <w:top w:val="none" w:sz="0" w:space="0" w:color="auto"/>
                <w:left w:val="none" w:sz="0" w:space="0" w:color="auto"/>
                <w:bottom w:val="none" w:sz="0" w:space="0" w:color="auto"/>
                <w:right w:val="none" w:sz="0" w:space="0" w:color="auto"/>
              </w:divBdr>
              <w:divsChild>
                <w:div w:id="12735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7234">
      <w:marLeft w:val="0"/>
      <w:marRight w:val="0"/>
      <w:marTop w:val="0"/>
      <w:marBottom w:val="0"/>
      <w:divBdr>
        <w:top w:val="none" w:sz="0" w:space="0" w:color="auto"/>
        <w:left w:val="none" w:sz="0" w:space="0" w:color="auto"/>
        <w:bottom w:val="none" w:sz="0" w:space="0" w:color="auto"/>
        <w:right w:val="none" w:sz="0" w:space="0" w:color="auto"/>
      </w:divBdr>
    </w:div>
    <w:div w:id="1273587235">
      <w:marLeft w:val="0"/>
      <w:marRight w:val="0"/>
      <w:marTop w:val="0"/>
      <w:marBottom w:val="0"/>
      <w:divBdr>
        <w:top w:val="none" w:sz="0" w:space="0" w:color="auto"/>
        <w:left w:val="none" w:sz="0" w:space="0" w:color="auto"/>
        <w:bottom w:val="none" w:sz="0" w:space="0" w:color="auto"/>
        <w:right w:val="none" w:sz="0" w:space="0" w:color="auto"/>
      </w:divBdr>
    </w:div>
    <w:div w:id="1273587236">
      <w:marLeft w:val="0"/>
      <w:marRight w:val="0"/>
      <w:marTop w:val="0"/>
      <w:marBottom w:val="0"/>
      <w:divBdr>
        <w:top w:val="none" w:sz="0" w:space="0" w:color="auto"/>
        <w:left w:val="none" w:sz="0" w:space="0" w:color="auto"/>
        <w:bottom w:val="none" w:sz="0" w:space="0" w:color="auto"/>
        <w:right w:val="none" w:sz="0" w:space="0" w:color="auto"/>
      </w:divBdr>
    </w:div>
    <w:div w:id="1273587237">
      <w:marLeft w:val="0"/>
      <w:marRight w:val="0"/>
      <w:marTop w:val="0"/>
      <w:marBottom w:val="0"/>
      <w:divBdr>
        <w:top w:val="none" w:sz="0" w:space="0" w:color="auto"/>
        <w:left w:val="none" w:sz="0" w:space="0" w:color="auto"/>
        <w:bottom w:val="none" w:sz="0" w:space="0" w:color="auto"/>
        <w:right w:val="none" w:sz="0" w:space="0" w:color="auto"/>
      </w:divBdr>
    </w:div>
    <w:div w:id="1273587238">
      <w:marLeft w:val="0"/>
      <w:marRight w:val="0"/>
      <w:marTop w:val="0"/>
      <w:marBottom w:val="0"/>
      <w:divBdr>
        <w:top w:val="none" w:sz="0" w:space="0" w:color="auto"/>
        <w:left w:val="none" w:sz="0" w:space="0" w:color="auto"/>
        <w:bottom w:val="none" w:sz="0" w:space="0" w:color="auto"/>
        <w:right w:val="none" w:sz="0" w:space="0" w:color="auto"/>
      </w:divBdr>
    </w:div>
    <w:div w:id="1273587239">
      <w:marLeft w:val="0"/>
      <w:marRight w:val="0"/>
      <w:marTop w:val="0"/>
      <w:marBottom w:val="0"/>
      <w:divBdr>
        <w:top w:val="none" w:sz="0" w:space="0" w:color="auto"/>
        <w:left w:val="none" w:sz="0" w:space="0" w:color="auto"/>
        <w:bottom w:val="none" w:sz="0" w:space="0" w:color="auto"/>
        <w:right w:val="none" w:sz="0" w:space="0" w:color="auto"/>
      </w:divBdr>
    </w:div>
    <w:div w:id="1273587240">
      <w:marLeft w:val="0"/>
      <w:marRight w:val="0"/>
      <w:marTop w:val="0"/>
      <w:marBottom w:val="0"/>
      <w:divBdr>
        <w:top w:val="none" w:sz="0" w:space="0" w:color="auto"/>
        <w:left w:val="none" w:sz="0" w:space="0" w:color="auto"/>
        <w:bottom w:val="none" w:sz="0" w:space="0" w:color="auto"/>
        <w:right w:val="none" w:sz="0" w:space="0" w:color="auto"/>
      </w:divBdr>
    </w:div>
    <w:div w:id="1273587241">
      <w:marLeft w:val="0"/>
      <w:marRight w:val="0"/>
      <w:marTop w:val="0"/>
      <w:marBottom w:val="0"/>
      <w:divBdr>
        <w:top w:val="none" w:sz="0" w:space="0" w:color="auto"/>
        <w:left w:val="none" w:sz="0" w:space="0" w:color="auto"/>
        <w:bottom w:val="none" w:sz="0" w:space="0" w:color="auto"/>
        <w:right w:val="none" w:sz="0" w:space="0" w:color="auto"/>
      </w:divBdr>
    </w:div>
    <w:div w:id="1273587242">
      <w:marLeft w:val="0"/>
      <w:marRight w:val="0"/>
      <w:marTop w:val="0"/>
      <w:marBottom w:val="0"/>
      <w:divBdr>
        <w:top w:val="none" w:sz="0" w:space="0" w:color="auto"/>
        <w:left w:val="none" w:sz="0" w:space="0" w:color="auto"/>
        <w:bottom w:val="none" w:sz="0" w:space="0" w:color="auto"/>
        <w:right w:val="none" w:sz="0" w:space="0" w:color="auto"/>
      </w:divBdr>
    </w:div>
    <w:div w:id="1273587243">
      <w:marLeft w:val="0"/>
      <w:marRight w:val="0"/>
      <w:marTop w:val="0"/>
      <w:marBottom w:val="0"/>
      <w:divBdr>
        <w:top w:val="none" w:sz="0" w:space="0" w:color="auto"/>
        <w:left w:val="none" w:sz="0" w:space="0" w:color="auto"/>
        <w:bottom w:val="none" w:sz="0" w:space="0" w:color="auto"/>
        <w:right w:val="none" w:sz="0" w:space="0" w:color="auto"/>
      </w:divBdr>
    </w:div>
    <w:div w:id="1273587244">
      <w:marLeft w:val="0"/>
      <w:marRight w:val="0"/>
      <w:marTop w:val="0"/>
      <w:marBottom w:val="0"/>
      <w:divBdr>
        <w:top w:val="none" w:sz="0" w:space="0" w:color="auto"/>
        <w:left w:val="none" w:sz="0" w:space="0" w:color="auto"/>
        <w:bottom w:val="none" w:sz="0" w:space="0" w:color="auto"/>
        <w:right w:val="none" w:sz="0" w:space="0" w:color="auto"/>
      </w:divBdr>
    </w:div>
    <w:div w:id="1273587245">
      <w:marLeft w:val="0"/>
      <w:marRight w:val="0"/>
      <w:marTop w:val="0"/>
      <w:marBottom w:val="0"/>
      <w:divBdr>
        <w:top w:val="none" w:sz="0" w:space="0" w:color="auto"/>
        <w:left w:val="none" w:sz="0" w:space="0" w:color="auto"/>
        <w:bottom w:val="none" w:sz="0" w:space="0" w:color="auto"/>
        <w:right w:val="none" w:sz="0" w:space="0" w:color="auto"/>
      </w:divBdr>
    </w:div>
    <w:div w:id="1273587246">
      <w:marLeft w:val="0"/>
      <w:marRight w:val="0"/>
      <w:marTop w:val="0"/>
      <w:marBottom w:val="0"/>
      <w:divBdr>
        <w:top w:val="none" w:sz="0" w:space="0" w:color="auto"/>
        <w:left w:val="none" w:sz="0" w:space="0" w:color="auto"/>
        <w:bottom w:val="none" w:sz="0" w:space="0" w:color="auto"/>
        <w:right w:val="none" w:sz="0" w:space="0" w:color="auto"/>
      </w:divBdr>
    </w:div>
    <w:div w:id="1273587247">
      <w:marLeft w:val="0"/>
      <w:marRight w:val="0"/>
      <w:marTop w:val="0"/>
      <w:marBottom w:val="0"/>
      <w:divBdr>
        <w:top w:val="none" w:sz="0" w:space="0" w:color="auto"/>
        <w:left w:val="none" w:sz="0" w:space="0" w:color="auto"/>
        <w:bottom w:val="none" w:sz="0" w:space="0" w:color="auto"/>
        <w:right w:val="none" w:sz="0" w:space="0" w:color="auto"/>
      </w:divBdr>
    </w:div>
    <w:div w:id="1273587248">
      <w:marLeft w:val="0"/>
      <w:marRight w:val="0"/>
      <w:marTop w:val="0"/>
      <w:marBottom w:val="0"/>
      <w:divBdr>
        <w:top w:val="none" w:sz="0" w:space="0" w:color="auto"/>
        <w:left w:val="none" w:sz="0" w:space="0" w:color="auto"/>
        <w:bottom w:val="none" w:sz="0" w:space="0" w:color="auto"/>
        <w:right w:val="none" w:sz="0" w:space="0" w:color="auto"/>
      </w:divBdr>
    </w:div>
    <w:div w:id="1273587249">
      <w:marLeft w:val="0"/>
      <w:marRight w:val="0"/>
      <w:marTop w:val="0"/>
      <w:marBottom w:val="0"/>
      <w:divBdr>
        <w:top w:val="none" w:sz="0" w:space="0" w:color="auto"/>
        <w:left w:val="none" w:sz="0" w:space="0" w:color="auto"/>
        <w:bottom w:val="none" w:sz="0" w:space="0" w:color="auto"/>
        <w:right w:val="none" w:sz="0" w:space="0" w:color="auto"/>
      </w:divBdr>
    </w:div>
    <w:div w:id="1273587250">
      <w:marLeft w:val="0"/>
      <w:marRight w:val="0"/>
      <w:marTop w:val="0"/>
      <w:marBottom w:val="0"/>
      <w:divBdr>
        <w:top w:val="none" w:sz="0" w:space="0" w:color="auto"/>
        <w:left w:val="none" w:sz="0" w:space="0" w:color="auto"/>
        <w:bottom w:val="none" w:sz="0" w:space="0" w:color="auto"/>
        <w:right w:val="none" w:sz="0" w:space="0" w:color="auto"/>
      </w:divBdr>
    </w:div>
    <w:div w:id="1273587251">
      <w:marLeft w:val="0"/>
      <w:marRight w:val="0"/>
      <w:marTop w:val="0"/>
      <w:marBottom w:val="0"/>
      <w:divBdr>
        <w:top w:val="none" w:sz="0" w:space="0" w:color="auto"/>
        <w:left w:val="none" w:sz="0" w:space="0" w:color="auto"/>
        <w:bottom w:val="none" w:sz="0" w:space="0" w:color="auto"/>
        <w:right w:val="none" w:sz="0" w:space="0" w:color="auto"/>
      </w:divBdr>
    </w:div>
    <w:div w:id="1273587252">
      <w:marLeft w:val="0"/>
      <w:marRight w:val="0"/>
      <w:marTop w:val="0"/>
      <w:marBottom w:val="0"/>
      <w:divBdr>
        <w:top w:val="none" w:sz="0" w:space="0" w:color="auto"/>
        <w:left w:val="none" w:sz="0" w:space="0" w:color="auto"/>
        <w:bottom w:val="none" w:sz="0" w:space="0" w:color="auto"/>
        <w:right w:val="none" w:sz="0" w:space="0" w:color="auto"/>
      </w:divBdr>
    </w:div>
    <w:div w:id="1273587253">
      <w:marLeft w:val="0"/>
      <w:marRight w:val="0"/>
      <w:marTop w:val="0"/>
      <w:marBottom w:val="0"/>
      <w:divBdr>
        <w:top w:val="none" w:sz="0" w:space="0" w:color="auto"/>
        <w:left w:val="none" w:sz="0" w:space="0" w:color="auto"/>
        <w:bottom w:val="none" w:sz="0" w:space="0" w:color="auto"/>
        <w:right w:val="none" w:sz="0" w:space="0" w:color="auto"/>
      </w:divBdr>
    </w:div>
    <w:div w:id="1273587254">
      <w:marLeft w:val="0"/>
      <w:marRight w:val="0"/>
      <w:marTop w:val="0"/>
      <w:marBottom w:val="0"/>
      <w:divBdr>
        <w:top w:val="none" w:sz="0" w:space="0" w:color="auto"/>
        <w:left w:val="none" w:sz="0" w:space="0" w:color="auto"/>
        <w:bottom w:val="none" w:sz="0" w:space="0" w:color="auto"/>
        <w:right w:val="none" w:sz="0" w:space="0" w:color="auto"/>
      </w:divBdr>
    </w:div>
    <w:div w:id="1273587255">
      <w:marLeft w:val="0"/>
      <w:marRight w:val="0"/>
      <w:marTop w:val="0"/>
      <w:marBottom w:val="0"/>
      <w:divBdr>
        <w:top w:val="none" w:sz="0" w:space="0" w:color="auto"/>
        <w:left w:val="none" w:sz="0" w:space="0" w:color="auto"/>
        <w:bottom w:val="none" w:sz="0" w:space="0" w:color="auto"/>
        <w:right w:val="none" w:sz="0" w:space="0" w:color="auto"/>
      </w:divBdr>
    </w:div>
    <w:div w:id="1273587256">
      <w:marLeft w:val="0"/>
      <w:marRight w:val="0"/>
      <w:marTop w:val="0"/>
      <w:marBottom w:val="0"/>
      <w:divBdr>
        <w:top w:val="none" w:sz="0" w:space="0" w:color="auto"/>
        <w:left w:val="none" w:sz="0" w:space="0" w:color="auto"/>
        <w:bottom w:val="none" w:sz="0" w:space="0" w:color="auto"/>
        <w:right w:val="none" w:sz="0" w:space="0" w:color="auto"/>
      </w:divBdr>
    </w:div>
    <w:div w:id="1273587257">
      <w:marLeft w:val="0"/>
      <w:marRight w:val="0"/>
      <w:marTop w:val="0"/>
      <w:marBottom w:val="0"/>
      <w:divBdr>
        <w:top w:val="none" w:sz="0" w:space="0" w:color="auto"/>
        <w:left w:val="none" w:sz="0" w:space="0" w:color="auto"/>
        <w:bottom w:val="none" w:sz="0" w:space="0" w:color="auto"/>
        <w:right w:val="none" w:sz="0" w:space="0" w:color="auto"/>
      </w:divBdr>
    </w:div>
    <w:div w:id="1273587258">
      <w:marLeft w:val="0"/>
      <w:marRight w:val="0"/>
      <w:marTop w:val="0"/>
      <w:marBottom w:val="0"/>
      <w:divBdr>
        <w:top w:val="none" w:sz="0" w:space="0" w:color="auto"/>
        <w:left w:val="none" w:sz="0" w:space="0" w:color="auto"/>
        <w:bottom w:val="none" w:sz="0" w:space="0" w:color="auto"/>
        <w:right w:val="none" w:sz="0" w:space="0" w:color="auto"/>
      </w:divBdr>
    </w:div>
    <w:div w:id="1273587259">
      <w:marLeft w:val="0"/>
      <w:marRight w:val="0"/>
      <w:marTop w:val="0"/>
      <w:marBottom w:val="0"/>
      <w:divBdr>
        <w:top w:val="none" w:sz="0" w:space="0" w:color="auto"/>
        <w:left w:val="none" w:sz="0" w:space="0" w:color="auto"/>
        <w:bottom w:val="none" w:sz="0" w:space="0" w:color="auto"/>
        <w:right w:val="none" w:sz="0" w:space="0" w:color="auto"/>
      </w:divBdr>
      <w:divsChild>
        <w:div w:id="1273586874">
          <w:marLeft w:val="720"/>
          <w:marRight w:val="720"/>
          <w:marTop w:val="100"/>
          <w:marBottom w:val="100"/>
          <w:divBdr>
            <w:top w:val="none" w:sz="0" w:space="0" w:color="auto"/>
            <w:left w:val="none" w:sz="0" w:space="0" w:color="auto"/>
            <w:bottom w:val="none" w:sz="0" w:space="0" w:color="auto"/>
            <w:right w:val="none" w:sz="0" w:space="0" w:color="auto"/>
          </w:divBdr>
          <w:divsChild>
            <w:div w:id="1273587083">
              <w:marLeft w:val="0"/>
              <w:marRight w:val="0"/>
              <w:marTop w:val="0"/>
              <w:marBottom w:val="0"/>
              <w:divBdr>
                <w:top w:val="none" w:sz="0" w:space="0" w:color="auto"/>
                <w:left w:val="none" w:sz="0" w:space="0" w:color="auto"/>
                <w:bottom w:val="none" w:sz="0" w:space="0" w:color="auto"/>
                <w:right w:val="none" w:sz="0" w:space="0" w:color="auto"/>
              </w:divBdr>
              <w:divsChild>
                <w:div w:id="12735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7260">
      <w:marLeft w:val="0"/>
      <w:marRight w:val="0"/>
      <w:marTop w:val="0"/>
      <w:marBottom w:val="0"/>
      <w:divBdr>
        <w:top w:val="none" w:sz="0" w:space="0" w:color="auto"/>
        <w:left w:val="none" w:sz="0" w:space="0" w:color="auto"/>
        <w:bottom w:val="none" w:sz="0" w:space="0" w:color="auto"/>
        <w:right w:val="none" w:sz="0" w:space="0" w:color="auto"/>
      </w:divBdr>
    </w:div>
    <w:div w:id="1273587261">
      <w:marLeft w:val="0"/>
      <w:marRight w:val="0"/>
      <w:marTop w:val="0"/>
      <w:marBottom w:val="0"/>
      <w:divBdr>
        <w:top w:val="none" w:sz="0" w:space="0" w:color="auto"/>
        <w:left w:val="none" w:sz="0" w:space="0" w:color="auto"/>
        <w:bottom w:val="none" w:sz="0" w:space="0" w:color="auto"/>
        <w:right w:val="none" w:sz="0" w:space="0" w:color="auto"/>
      </w:divBdr>
    </w:div>
    <w:div w:id="1273587262">
      <w:marLeft w:val="0"/>
      <w:marRight w:val="0"/>
      <w:marTop w:val="0"/>
      <w:marBottom w:val="0"/>
      <w:divBdr>
        <w:top w:val="none" w:sz="0" w:space="0" w:color="auto"/>
        <w:left w:val="none" w:sz="0" w:space="0" w:color="auto"/>
        <w:bottom w:val="none" w:sz="0" w:space="0" w:color="auto"/>
        <w:right w:val="none" w:sz="0" w:space="0" w:color="auto"/>
      </w:divBdr>
    </w:div>
    <w:div w:id="1273587263">
      <w:marLeft w:val="0"/>
      <w:marRight w:val="0"/>
      <w:marTop w:val="0"/>
      <w:marBottom w:val="0"/>
      <w:divBdr>
        <w:top w:val="none" w:sz="0" w:space="0" w:color="auto"/>
        <w:left w:val="none" w:sz="0" w:space="0" w:color="auto"/>
        <w:bottom w:val="none" w:sz="0" w:space="0" w:color="auto"/>
        <w:right w:val="none" w:sz="0" w:space="0" w:color="auto"/>
      </w:divBdr>
    </w:div>
    <w:div w:id="1273587264">
      <w:marLeft w:val="0"/>
      <w:marRight w:val="0"/>
      <w:marTop w:val="0"/>
      <w:marBottom w:val="0"/>
      <w:divBdr>
        <w:top w:val="none" w:sz="0" w:space="0" w:color="auto"/>
        <w:left w:val="none" w:sz="0" w:space="0" w:color="auto"/>
        <w:bottom w:val="none" w:sz="0" w:space="0" w:color="auto"/>
        <w:right w:val="none" w:sz="0" w:space="0" w:color="auto"/>
      </w:divBdr>
    </w:div>
    <w:div w:id="1273587265">
      <w:marLeft w:val="0"/>
      <w:marRight w:val="0"/>
      <w:marTop w:val="0"/>
      <w:marBottom w:val="0"/>
      <w:divBdr>
        <w:top w:val="none" w:sz="0" w:space="0" w:color="auto"/>
        <w:left w:val="none" w:sz="0" w:space="0" w:color="auto"/>
        <w:bottom w:val="none" w:sz="0" w:space="0" w:color="auto"/>
        <w:right w:val="none" w:sz="0" w:space="0" w:color="auto"/>
      </w:divBdr>
    </w:div>
    <w:div w:id="1273587266">
      <w:marLeft w:val="0"/>
      <w:marRight w:val="0"/>
      <w:marTop w:val="0"/>
      <w:marBottom w:val="0"/>
      <w:divBdr>
        <w:top w:val="none" w:sz="0" w:space="0" w:color="auto"/>
        <w:left w:val="none" w:sz="0" w:space="0" w:color="auto"/>
        <w:bottom w:val="none" w:sz="0" w:space="0" w:color="auto"/>
        <w:right w:val="none" w:sz="0" w:space="0" w:color="auto"/>
      </w:divBdr>
    </w:div>
    <w:div w:id="1273587267">
      <w:marLeft w:val="0"/>
      <w:marRight w:val="0"/>
      <w:marTop w:val="0"/>
      <w:marBottom w:val="0"/>
      <w:divBdr>
        <w:top w:val="none" w:sz="0" w:space="0" w:color="auto"/>
        <w:left w:val="none" w:sz="0" w:space="0" w:color="auto"/>
        <w:bottom w:val="none" w:sz="0" w:space="0" w:color="auto"/>
        <w:right w:val="none" w:sz="0" w:space="0" w:color="auto"/>
      </w:divBdr>
    </w:div>
    <w:div w:id="1273587268">
      <w:marLeft w:val="0"/>
      <w:marRight w:val="0"/>
      <w:marTop w:val="0"/>
      <w:marBottom w:val="0"/>
      <w:divBdr>
        <w:top w:val="none" w:sz="0" w:space="0" w:color="auto"/>
        <w:left w:val="none" w:sz="0" w:space="0" w:color="auto"/>
        <w:bottom w:val="none" w:sz="0" w:space="0" w:color="auto"/>
        <w:right w:val="none" w:sz="0" w:space="0" w:color="auto"/>
      </w:divBdr>
    </w:div>
    <w:div w:id="1273587269">
      <w:marLeft w:val="0"/>
      <w:marRight w:val="0"/>
      <w:marTop w:val="0"/>
      <w:marBottom w:val="0"/>
      <w:divBdr>
        <w:top w:val="none" w:sz="0" w:space="0" w:color="auto"/>
        <w:left w:val="none" w:sz="0" w:space="0" w:color="auto"/>
        <w:bottom w:val="none" w:sz="0" w:space="0" w:color="auto"/>
        <w:right w:val="none" w:sz="0" w:space="0" w:color="auto"/>
      </w:divBdr>
    </w:div>
    <w:div w:id="1273587270">
      <w:marLeft w:val="0"/>
      <w:marRight w:val="0"/>
      <w:marTop w:val="0"/>
      <w:marBottom w:val="0"/>
      <w:divBdr>
        <w:top w:val="none" w:sz="0" w:space="0" w:color="auto"/>
        <w:left w:val="none" w:sz="0" w:space="0" w:color="auto"/>
        <w:bottom w:val="none" w:sz="0" w:space="0" w:color="auto"/>
        <w:right w:val="none" w:sz="0" w:space="0" w:color="auto"/>
      </w:divBdr>
    </w:div>
    <w:div w:id="1273587271">
      <w:marLeft w:val="0"/>
      <w:marRight w:val="0"/>
      <w:marTop w:val="0"/>
      <w:marBottom w:val="0"/>
      <w:divBdr>
        <w:top w:val="none" w:sz="0" w:space="0" w:color="auto"/>
        <w:left w:val="none" w:sz="0" w:space="0" w:color="auto"/>
        <w:bottom w:val="none" w:sz="0" w:space="0" w:color="auto"/>
        <w:right w:val="none" w:sz="0" w:space="0" w:color="auto"/>
      </w:divBdr>
    </w:div>
    <w:div w:id="1273587272">
      <w:marLeft w:val="0"/>
      <w:marRight w:val="0"/>
      <w:marTop w:val="0"/>
      <w:marBottom w:val="0"/>
      <w:divBdr>
        <w:top w:val="none" w:sz="0" w:space="0" w:color="auto"/>
        <w:left w:val="none" w:sz="0" w:space="0" w:color="auto"/>
        <w:bottom w:val="none" w:sz="0" w:space="0" w:color="auto"/>
        <w:right w:val="none" w:sz="0" w:space="0" w:color="auto"/>
      </w:divBdr>
    </w:div>
    <w:div w:id="1273587273">
      <w:marLeft w:val="0"/>
      <w:marRight w:val="0"/>
      <w:marTop w:val="0"/>
      <w:marBottom w:val="0"/>
      <w:divBdr>
        <w:top w:val="none" w:sz="0" w:space="0" w:color="auto"/>
        <w:left w:val="none" w:sz="0" w:space="0" w:color="auto"/>
        <w:bottom w:val="none" w:sz="0" w:space="0" w:color="auto"/>
        <w:right w:val="none" w:sz="0" w:space="0" w:color="auto"/>
      </w:divBdr>
    </w:div>
    <w:div w:id="1273587274">
      <w:marLeft w:val="0"/>
      <w:marRight w:val="0"/>
      <w:marTop w:val="0"/>
      <w:marBottom w:val="0"/>
      <w:divBdr>
        <w:top w:val="none" w:sz="0" w:space="0" w:color="auto"/>
        <w:left w:val="none" w:sz="0" w:space="0" w:color="auto"/>
        <w:bottom w:val="none" w:sz="0" w:space="0" w:color="auto"/>
        <w:right w:val="none" w:sz="0" w:space="0" w:color="auto"/>
      </w:divBdr>
    </w:div>
    <w:div w:id="1273587275">
      <w:marLeft w:val="0"/>
      <w:marRight w:val="0"/>
      <w:marTop w:val="0"/>
      <w:marBottom w:val="0"/>
      <w:divBdr>
        <w:top w:val="none" w:sz="0" w:space="0" w:color="auto"/>
        <w:left w:val="none" w:sz="0" w:space="0" w:color="auto"/>
        <w:bottom w:val="none" w:sz="0" w:space="0" w:color="auto"/>
        <w:right w:val="none" w:sz="0" w:space="0" w:color="auto"/>
      </w:divBdr>
    </w:div>
    <w:div w:id="1273587276">
      <w:marLeft w:val="0"/>
      <w:marRight w:val="0"/>
      <w:marTop w:val="0"/>
      <w:marBottom w:val="0"/>
      <w:divBdr>
        <w:top w:val="none" w:sz="0" w:space="0" w:color="auto"/>
        <w:left w:val="none" w:sz="0" w:space="0" w:color="auto"/>
        <w:bottom w:val="none" w:sz="0" w:space="0" w:color="auto"/>
        <w:right w:val="none" w:sz="0" w:space="0" w:color="auto"/>
      </w:divBdr>
    </w:div>
    <w:div w:id="1273587277">
      <w:marLeft w:val="0"/>
      <w:marRight w:val="0"/>
      <w:marTop w:val="0"/>
      <w:marBottom w:val="0"/>
      <w:divBdr>
        <w:top w:val="none" w:sz="0" w:space="0" w:color="auto"/>
        <w:left w:val="none" w:sz="0" w:space="0" w:color="auto"/>
        <w:bottom w:val="none" w:sz="0" w:space="0" w:color="auto"/>
        <w:right w:val="none" w:sz="0" w:space="0" w:color="auto"/>
      </w:divBdr>
    </w:div>
    <w:div w:id="1273587278">
      <w:marLeft w:val="0"/>
      <w:marRight w:val="0"/>
      <w:marTop w:val="0"/>
      <w:marBottom w:val="0"/>
      <w:divBdr>
        <w:top w:val="none" w:sz="0" w:space="0" w:color="auto"/>
        <w:left w:val="none" w:sz="0" w:space="0" w:color="auto"/>
        <w:bottom w:val="none" w:sz="0" w:space="0" w:color="auto"/>
        <w:right w:val="none" w:sz="0" w:space="0" w:color="auto"/>
      </w:divBdr>
    </w:div>
    <w:div w:id="1273587279">
      <w:marLeft w:val="0"/>
      <w:marRight w:val="0"/>
      <w:marTop w:val="0"/>
      <w:marBottom w:val="0"/>
      <w:divBdr>
        <w:top w:val="none" w:sz="0" w:space="0" w:color="auto"/>
        <w:left w:val="none" w:sz="0" w:space="0" w:color="auto"/>
        <w:bottom w:val="none" w:sz="0" w:space="0" w:color="auto"/>
        <w:right w:val="none" w:sz="0" w:space="0" w:color="auto"/>
      </w:divBdr>
    </w:div>
    <w:div w:id="1273587280">
      <w:marLeft w:val="0"/>
      <w:marRight w:val="0"/>
      <w:marTop w:val="0"/>
      <w:marBottom w:val="0"/>
      <w:divBdr>
        <w:top w:val="none" w:sz="0" w:space="0" w:color="auto"/>
        <w:left w:val="none" w:sz="0" w:space="0" w:color="auto"/>
        <w:bottom w:val="none" w:sz="0" w:space="0" w:color="auto"/>
        <w:right w:val="none" w:sz="0" w:space="0" w:color="auto"/>
      </w:divBdr>
    </w:div>
    <w:div w:id="1273587281">
      <w:marLeft w:val="0"/>
      <w:marRight w:val="0"/>
      <w:marTop w:val="0"/>
      <w:marBottom w:val="0"/>
      <w:divBdr>
        <w:top w:val="none" w:sz="0" w:space="0" w:color="auto"/>
        <w:left w:val="none" w:sz="0" w:space="0" w:color="auto"/>
        <w:bottom w:val="none" w:sz="0" w:space="0" w:color="auto"/>
        <w:right w:val="none" w:sz="0" w:space="0" w:color="auto"/>
      </w:divBdr>
    </w:div>
    <w:div w:id="1273587282">
      <w:marLeft w:val="0"/>
      <w:marRight w:val="0"/>
      <w:marTop w:val="0"/>
      <w:marBottom w:val="0"/>
      <w:divBdr>
        <w:top w:val="none" w:sz="0" w:space="0" w:color="auto"/>
        <w:left w:val="none" w:sz="0" w:space="0" w:color="auto"/>
        <w:bottom w:val="none" w:sz="0" w:space="0" w:color="auto"/>
        <w:right w:val="none" w:sz="0" w:space="0" w:color="auto"/>
      </w:divBdr>
    </w:div>
    <w:div w:id="1273587283">
      <w:marLeft w:val="0"/>
      <w:marRight w:val="0"/>
      <w:marTop w:val="0"/>
      <w:marBottom w:val="0"/>
      <w:divBdr>
        <w:top w:val="none" w:sz="0" w:space="0" w:color="auto"/>
        <w:left w:val="none" w:sz="0" w:space="0" w:color="auto"/>
        <w:bottom w:val="none" w:sz="0" w:space="0" w:color="auto"/>
        <w:right w:val="none" w:sz="0" w:space="0" w:color="auto"/>
      </w:divBdr>
    </w:div>
    <w:div w:id="1273587284">
      <w:marLeft w:val="0"/>
      <w:marRight w:val="0"/>
      <w:marTop w:val="0"/>
      <w:marBottom w:val="0"/>
      <w:divBdr>
        <w:top w:val="none" w:sz="0" w:space="0" w:color="auto"/>
        <w:left w:val="none" w:sz="0" w:space="0" w:color="auto"/>
        <w:bottom w:val="none" w:sz="0" w:space="0" w:color="auto"/>
        <w:right w:val="none" w:sz="0" w:space="0" w:color="auto"/>
      </w:divBdr>
    </w:div>
    <w:div w:id="1273587285">
      <w:marLeft w:val="0"/>
      <w:marRight w:val="0"/>
      <w:marTop w:val="0"/>
      <w:marBottom w:val="0"/>
      <w:divBdr>
        <w:top w:val="none" w:sz="0" w:space="0" w:color="auto"/>
        <w:left w:val="none" w:sz="0" w:space="0" w:color="auto"/>
        <w:bottom w:val="none" w:sz="0" w:space="0" w:color="auto"/>
        <w:right w:val="none" w:sz="0" w:space="0" w:color="auto"/>
      </w:divBdr>
    </w:div>
    <w:div w:id="1273587286">
      <w:marLeft w:val="0"/>
      <w:marRight w:val="0"/>
      <w:marTop w:val="0"/>
      <w:marBottom w:val="0"/>
      <w:divBdr>
        <w:top w:val="none" w:sz="0" w:space="0" w:color="auto"/>
        <w:left w:val="none" w:sz="0" w:space="0" w:color="auto"/>
        <w:bottom w:val="none" w:sz="0" w:space="0" w:color="auto"/>
        <w:right w:val="none" w:sz="0" w:space="0" w:color="auto"/>
      </w:divBdr>
    </w:div>
    <w:div w:id="1273587287">
      <w:marLeft w:val="0"/>
      <w:marRight w:val="0"/>
      <w:marTop w:val="0"/>
      <w:marBottom w:val="0"/>
      <w:divBdr>
        <w:top w:val="none" w:sz="0" w:space="0" w:color="auto"/>
        <w:left w:val="none" w:sz="0" w:space="0" w:color="auto"/>
        <w:bottom w:val="none" w:sz="0" w:space="0" w:color="auto"/>
        <w:right w:val="none" w:sz="0" w:space="0" w:color="auto"/>
      </w:divBdr>
    </w:div>
    <w:div w:id="1273587288">
      <w:marLeft w:val="0"/>
      <w:marRight w:val="0"/>
      <w:marTop w:val="0"/>
      <w:marBottom w:val="0"/>
      <w:divBdr>
        <w:top w:val="none" w:sz="0" w:space="0" w:color="auto"/>
        <w:left w:val="none" w:sz="0" w:space="0" w:color="auto"/>
        <w:bottom w:val="none" w:sz="0" w:space="0" w:color="auto"/>
        <w:right w:val="none" w:sz="0" w:space="0" w:color="auto"/>
      </w:divBdr>
    </w:div>
    <w:div w:id="1273587289">
      <w:marLeft w:val="0"/>
      <w:marRight w:val="0"/>
      <w:marTop w:val="0"/>
      <w:marBottom w:val="0"/>
      <w:divBdr>
        <w:top w:val="none" w:sz="0" w:space="0" w:color="auto"/>
        <w:left w:val="none" w:sz="0" w:space="0" w:color="auto"/>
        <w:bottom w:val="none" w:sz="0" w:space="0" w:color="auto"/>
        <w:right w:val="none" w:sz="0" w:space="0" w:color="auto"/>
      </w:divBdr>
    </w:div>
    <w:div w:id="1273587290">
      <w:marLeft w:val="0"/>
      <w:marRight w:val="0"/>
      <w:marTop w:val="0"/>
      <w:marBottom w:val="0"/>
      <w:divBdr>
        <w:top w:val="none" w:sz="0" w:space="0" w:color="auto"/>
        <w:left w:val="none" w:sz="0" w:space="0" w:color="auto"/>
        <w:bottom w:val="none" w:sz="0" w:space="0" w:color="auto"/>
        <w:right w:val="none" w:sz="0" w:space="0" w:color="auto"/>
      </w:divBdr>
    </w:div>
    <w:div w:id="1273587291">
      <w:marLeft w:val="0"/>
      <w:marRight w:val="0"/>
      <w:marTop w:val="0"/>
      <w:marBottom w:val="0"/>
      <w:divBdr>
        <w:top w:val="none" w:sz="0" w:space="0" w:color="auto"/>
        <w:left w:val="none" w:sz="0" w:space="0" w:color="auto"/>
        <w:bottom w:val="none" w:sz="0" w:space="0" w:color="auto"/>
        <w:right w:val="none" w:sz="0" w:space="0" w:color="auto"/>
      </w:divBdr>
    </w:div>
    <w:div w:id="1273587292">
      <w:marLeft w:val="0"/>
      <w:marRight w:val="0"/>
      <w:marTop w:val="0"/>
      <w:marBottom w:val="0"/>
      <w:divBdr>
        <w:top w:val="none" w:sz="0" w:space="0" w:color="auto"/>
        <w:left w:val="none" w:sz="0" w:space="0" w:color="auto"/>
        <w:bottom w:val="none" w:sz="0" w:space="0" w:color="auto"/>
        <w:right w:val="none" w:sz="0" w:space="0" w:color="auto"/>
      </w:divBdr>
    </w:div>
    <w:div w:id="1273587293">
      <w:marLeft w:val="0"/>
      <w:marRight w:val="0"/>
      <w:marTop w:val="0"/>
      <w:marBottom w:val="0"/>
      <w:divBdr>
        <w:top w:val="none" w:sz="0" w:space="0" w:color="auto"/>
        <w:left w:val="none" w:sz="0" w:space="0" w:color="auto"/>
        <w:bottom w:val="none" w:sz="0" w:space="0" w:color="auto"/>
        <w:right w:val="none" w:sz="0" w:space="0" w:color="auto"/>
      </w:divBdr>
    </w:div>
    <w:div w:id="1273587294">
      <w:marLeft w:val="0"/>
      <w:marRight w:val="0"/>
      <w:marTop w:val="0"/>
      <w:marBottom w:val="0"/>
      <w:divBdr>
        <w:top w:val="none" w:sz="0" w:space="0" w:color="auto"/>
        <w:left w:val="none" w:sz="0" w:space="0" w:color="auto"/>
        <w:bottom w:val="none" w:sz="0" w:space="0" w:color="auto"/>
        <w:right w:val="none" w:sz="0" w:space="0" w:color="auto"/>
      </w:divBdr>
    </w:div>
    <w:div w:id="1273587295">
      <w:marLeft w:val="0"/>
      <w:marRight w:val="0"/>
      <w:marTop w:val="0"/>
      <w:marBottom w:val="0"/>
      <w:divBdr>
        <w:top w:val="none" w:sz="0" w:space="0" w:color="auto"/>
        <w:left w:val="none" w:sz="0" w:space="0" w:color="auto"/>
        <w:bottom w:val="none" w:sz="0" w:space="0" w:color="auto"/>
        <w:right w:val="none" w:sz="0" w:space="0" w:color="auto"/>
      </w:divBdr>
    </w:div>
    <w:div w:id="1273587296">
      <w:marLeft w:val="0"/>
      <w:marRight w:val="0"/>
      <w:marTop w:val="0"/>
      <w:marBottom w:val="0"/>
      <w:divBdr>
        <w:top w:val="none" w:sz="0" w:space="0" w:color="auto"/>
        <w:left w:val="none" w:sz="0" w:space="0" w:color="auto"/>
        <w:bottom w:val="none" w:sz="0" w:space="0" w:color="auto"/>
        <w:right w:val="none" w:sz="0" w:space="0" w:color="auto"/>
      </w:divBdr>
    </w:div>
    <w:div w:id="1273587297">
      <w:marLeft w:val="0"/>
      <w:marRight w:val="0"/>
      <w:marTop w:val="0"/>
      <w:marBottom w:val="0"/>
      <w:divBdr>
        <w:top w:val="none" w:sz="0" w:space="0" w:color="auto"/>
        <w:left w:val="none" w:sz="0" w:space="0" w:color="auto"/>
        <w:bottom w:val="none" w:sz="0" w:space="0" w:color="auto"/>
        <w:right w:val="none" w:sz="0" w:space="0" w:color="auto"/>
      </w:divBdr>
    </w:div>
    <w:div w:id="1273587298">
      <w:marLeft w:val="0"/>
      <w:marRight w:val="0"/>
      <w:marTop w:val="0"/>
      <w:marBottom w:val="0"/>
      <w:divBdr>
        <w:top w:val="none" w:sz="0" w:space="0" w:color="auto"/>
        <w:left w:val="none" w:sz="0" w:space="0" w:color="auto"/>
        <w:bottom w:val="none" w:sz="0" w:space="0" w:color="auto"/>
        <w:right w:val="none" w:sz="0" w:space="0" w:color="auto"/>
      </w:divBdr>
    </w:div>
    <w:div w:id="1273587299">
      <w:marLeft w:val="0"/>
      <w:marRight w:val="0"/>
      <w:marTop w:val="0"/>
      <w:marBottom w:val="0"/>
      <w:divBdr>
        <w:top w:val="none" w:sz="0" w:space="0" w:color="auto"/>
        <w:left w:val="none" w:sz="0" w:space="0" w:color="auto"/>
        <w:bottom w:val="none" w:sz="0" w:space="0" w:color="auto"/>
        <w:right w:val="none" w:sz="0" w:space="0" w:color="auto"/>
      </w:divBdr>
    </w:div>
    <w:div w:id="1444955567">
      <w:bodyDiv w:val="1"/>
      <w:marLeft w:val="0"/>
      <w:marRight w:val="0"/>
      <w:marTop w:val="0"/>
      <w:marBottom w:val="0"/>
      <w:divBdr>
        <w:top w:val="none" w:sz="0" w:space="0" w:color="auto"/>
        <w:left w:val="none" w:sz="0" w:space="0" w:color="auto"/>
        <w:bottom w:val="none" w:sz="0" w:space="0" w:color="auto"/>
        <w:right w:val="none" w:sz="0" w:space="0" w:color="auto"/>
      </w:divBdr>
    </w:div>
    <w:div w:id="1670789310">
      <w:bodyDiv w:val="1"/>
      <w:marLeft w:val="0"/>
      <w:marRight w:val="0"/>
      <w:marTop w:val="0"/>
      <w:marBottom w:val="0"/>
      <w:divBdr>
        <w:top w:val="none" w:sz="0" w:space="0" w:color="auto"/>
        <w:left w:val="none" w:sz="0" w:space="0" w:color="auto"/>
        <w:bottom w:val="none" w:sz="0" w:space="0" w:color="auto"/>
        <w:right w:val="none" w:sz="0" w:space="0" w:color="auto"/>
      </w:divBdr>
    </w:div>
    <w:div w:id="1901482343">
      <w:bodyDiv w:val="1"/>
      <w:marLeft w:val="0"/>
      <w:marRight w:val="0"/>
      <w:marTop w:val="0"/>
      <w:marBottom w:val="0"/>
      <w:divBdr>
        <w:top w:val="none" w:sz="0" w:space="0" w:color="auto"/>
        <w:left w:val="none" w:sz="0" w:space="0" w:color="auto"/>
        <w:bottom w:val="none" w:sz="0" w:space="0" w:color="auto"/>
        <w:right w:val="none" w:sz="0" w:space="0" w:color="auto"/>
      </w:divBdr>
    </w:div>
    <w:div w:id="190999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retzhemdah.org/newsletterarticles.as"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retzhemdah.secured.co.il/cart.asp?lang=he&amp;pag"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57543-DB9E-48AB-89E6-8ECA4C799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1868</Words>
  <Characters>9345</Characters>
  <Application>Microsoft Office Word</Application>
  <DocSecurity>0</DocSecurity>
  <Lines>77</Lines>
  <Paragraphs>22</Paragraphs>
  <ScaleCrop>false</ScaleCrop>
  <HeadingPairs>
    <vt:vector size="2" baseType="variant">
      <vt:variant>
        <vt:lpstr>שם</vt:lpstr>
      </vt:variant>
      <vt:variant>
        <vt:i4>1</vt:i4>
      </vt:variant>
    </vt:vector>
  </HeadingPairs>
  <TitlesOfParts>
    <vt:vector size="1" baseType="lpstr">
      <vt:lpstr/>
    </vt:vector>
  </TitlesOfParts>
  <Company>Grizli777</Company>
  <LinksUpToDate>false</LinksUpToDate>
  <CharactersWithSpaces>11191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דב גולדשטיין</cp:lastModifiedBy>
  <cp:revision>2</cp:revision>
  <cp:lastPrinted>2016-04-14T14:18:00Z</cp:lastPrinted>
  <dcterms:created xsi:type="dcterms:W3CDTF">2016-09-29T06:48:00Z</dcterms:created>
  <dcterms:modified xsi:type="dcterms:W3CDTF">2016-09-29T06:48:00Z</dcterms:modified>
</cp:coreProperties>
</file>